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6615" w14:textId="77153721" w:rsidR="008A34EE" w:rsidRPr="00794F15" w:rsidRDefault="000C59E3" w:rsidP="00397609">
      <w:pPr>
        <w:pStyle w:val="a7"/>
        <w:tabs>
          <w:tab w:val="clear" w:pos="4153"/>
          <w:tab w:val="clear" w:pos="8306"/>
        </w:tabs>
        <w:bidi/>
        <w:jc w:val="center"/>
        <w:rPr>
          <w:b/>
          <w:bCs/>
          <w:sz w:val="72"/>
          <w:szCs w:val="72"/>
          <w:rtl/>
          <w:lang w:val="en-US"/>
        </w:rPr>
      </w:pPr>
      <w:bookmarkStart w:id="0" w:name="_GoBack"/>
      <w:bookmarkEnd w:id="0"/>
      <w:r w:rsidRPr="00794F15">
        <w:rPr>
          <w:rFonts w:hint="cs"/>
          <w:b/>
          <w:bCs/>
          <w:sz w:val="72"/>
          <w:szCs w:val="72"/>
          <w:rtl/>
          <w:lang w:val="en-US"/>
        </w:rPr>
        <w:t xml:space="preserve"> </w:t>
      </w:r>
    </w:p>
    <w:p w14:paraId="6D6240F4" w14:textId="77777777" w:rsidR="00AB37FF" w:rsidRPr="001B48CB" w:rsidRDefault="00AB37FF" w:rsidP="00DB5602">
      <w:pPr>
        <w:widowControl w:val="0"/>
        <w:tabs>
          <w:tab w:val="left" w:pos="567"/>
          <w:tab w:val="left" w:pos="1134"/>
          <w:tab w:val="left" w:pos="1701"/>
          <w:tab w:val="left" w:pos="2268"/>
          <w:tab w:val="left" w:pos="2835"/>
        </w:tabs>
        <w:bidi/>
        <w:ind w:right="-720"/>
        <w:jc w:val="center"/>
        <w:rPr>
          <w:b/>
          <w:bCs/>
          <w:sz w:val="96"/>
          <w:szCs w:val="96"/>
          <w:highlight w:val="yellow"/>
          <w:rtl/>
          <w:lang w:val="en-US"/>
        </w:rPr>
      </w:pPr>
    </w:p>
    <w:p w14:paraId="40F28D4E" w14:textId="4A99FA8D" w:rsidR="001B48CB" w:rsidRPr="00691909" w:rsidRDefault="001B48CB" w:rsidP="00AD79A0">
      <w:pPr>
        <w:widowControl w:val="0"/>
        <w:pBdr>
          <w:top w:val="single" w:sz="4" w:space="1" w:color="auto"/>
          <w:left w:val="single" w:sz="4" w:space="0" w:color="auto"/>
          <w:bottom w:val="single" w:sz="4" w:space="1" w:color="auto"/>
          <w:right w:val="single" w:sz="4" w:space="4" w:color="auto"/>
        </w:pBdr>
        <w:shd w:val="pct5" w:color="auto" w:fill="auto"/>
        <w:tabs>
          <w:tab w:val="left" w:pos="567"/>
          <w:tab w:val="left" w:pos="1134"/>
          <w:tab w:val="left" w:pos="1701"/>
          <w:tab w:val="left" w:pos="2268"/>
          <w:tab w:val="left" w:pos="2835"/>
        </w:tabs>
        <w:bidi/>
        <w:spacing w:line="360" w:lineRule="auto"/>
        <w:ind w:right="-284"/>
        <w:jc w:val="center"/>
        <w:rPr>
          <w:rFonts w:ascii="Calibri" w:hAnsi="Calibri"/>
          <w:b/>
          <w:bCs/>
          <w:spacing w:val="-4"/>
          <w:sz w:val="76"/>
          <w:szCs w:val="76"/>
          <w:rtl/>
          <w:lang w:val="fr-FR"/>
        </w:rPr>
      </w:pPr>
      <w:r w:rsidRPr="001B48CB">
        <w:rPr>
          <w:rFonts w:ascii="Calibri" w:hAnsi="Calibri" w:hint="eastAsia"/>
          <w:b/>
          <w:bCs/>
          <w:spacing w:val="-4"/>
          <w:sz w:val="76"/>
          <w:szCs w:val="76"/>
          <w:rtl/>
          <w:lang w:val="fr-FR"/>
        </w:rPr>
        <w:t>מכרז</w:t>
      </w:r>
      <w:r w:rsidRPr="001B48CB">
        <w:rPr>
          <w:rFonts w:ascii="Calibri" w:hAnsi="Calibri"/>
          <w:b/>
          <w:bCs/>
          <w:spacing w:val="-4"/>
          <w:sz w:val="76"/>
          <w:szCs w:val="76"/>
          <w:rtl/>
          <w:lang w:val="fr-FR"/>
        </w:rPr>
        <w:t xml:space="preserve"> </w:t>
      </w:r>
      <w:r w:rsidRPr="001B48CB">
        <w:rPr>
          <w:rFonts w:ascii="Calibri" w:hAnsi="Calibri" w:hint="eastAsia"/>
          <w:b/>
          <w:bCs/>
          <w:spacing w:val="-4"/>
          <w:sz w:val="76"/>
          <w:szCs w:val="76"/>
          <w:rtl/>
          <w:lang w:val="fr-FR"/>
        </w:rPr>
        <w:t>פומבי</w:t>
      </w:r>
      <w:r w:rsidRPr="001B48CB">
        <w:rPr>
          <w:rFonts w:ascii="Calibri" w:hAnsi="Calibri"/>
          <w:b/>
          <w:bCs/>
          <w:spacing w:val="-4"/>
          <w:sz w:val="76"/>
          <w:szCs w:val="76"/>
          <w:rtl/>
          <w:lang w:val="fr-FR"/>
        </w:rPr>
        <w:t xml:space="preserve"> </w:t>
      </w:r>
      <w:r w:rsidRPr="001B48CB">
        <w:rPr>
          <w:rFonts w:ascii="Calibri" w:hAnsi="Calibri" w:hint="eastAsia"/>
          <w:b/>
          <w:bCs/>
          <w:spacing w:val="-4"/>
          <w:sz w:val="76"/>
          <w:szCs w:val="76"/>
          <w:rtl/>
          <w:lang w:val="fr-FR"/>
        </w:rPr>
        <w:t>מס</w:t>
      </w:r>
      <w:r w:rsidRPr="001B48CB">
        <w:rPr>
          <w:rFonts w:ascii="Calibri" w:hAnsi="Calibri"/>
          <w:b/>
          <w:bCs/>
          <w:spacing w:val="-4"/>
          <w:sz w:val="76"/>
          <w:szCs w:val="76"/>
          <w:rtl/>
          <w:lang w:val="fr-FR"/>
        </w:rPr>
        <w:t>'</w:t>
      </w:r>
      <w:r w:rsidRPr="001B48CB">
        <w:rPr>
          <w:rFonts w:ascii="Calibri" w:hAnsi="Calibri" w:hint="cs"/>
          <w:b/>
          <w:bCs/>
          <w:spacing w:val="-4"/>
          <w:sz w:val="76"/>
          <w:szCs w:val="76"/>
          <w:rtl/>
          <w:lang w:val="fr-FR"/>
        </w:rPr>
        <w:t xml:space="preserve"> 01/</w:t>
      </w:r>
      <w:r w:rsidR="00AD79A0">
        <w:rPr>
          <w:rFonts w:ascii="Calibri" w:hAnsi="Calibri" w:hint="cs"/>
          <w:b/>
          <w:bCs/>
          <w:spacing w:val="-4"/>
          <w:sz w:val="76"/>
          <w:szCs w:val="76"/>
          <w:rtl/>
          <w:lang w:val="fr-FR"/>
        </w:rPr>
        <w:t>2020</w:t>
      </w:r>
      <w:r w:rsidRPr="001B48CB">
        <w:rPr>
          <w:rFonts w:ascii="Calibri" w:hAnsi="Calibri" w:hint="cs"/>
          <w:b/>
          <w:bCs/>
          <w:spacing w:val="-4"/>
          <w:sz w:val="76"/>
          <w:szCs w:val="76"/>
          <w:rtl/>
          <w:lang w:val="fr-FR"/>
        </w:rPr>
        <w:t xml:space="preserve"> </w:t>
      </w:r>
      <w:r w:rsidR="006A5662">
        <w:rPr>
          <w:rFonts w:ascii="Calibri" w:hAnsi="Calibri"/>
          <w:b/>
          <w:bCs/>
          <w:spacing w:val="-4"/>
          <w:sz w:val="76"/>
          <w:szCs w:val="76"/>
          <w:rtl/>
          <w:lang w:val="fr-FR"/>
        </w:rPr>
        <w:br/>
      </w:r>
      <w:r w:rsidR="00DB5602">
        <w:rPr>
          <w:rFonts w:ascii="Calibri" w:hAnsi="Calibri" w:hint="cs"/>
          <w:b/>
          <w:bCs/>
          <w:spacing w:val="-4"/>
          <w:sz w:val="76"/>
          <w:szCs w:val="76"/>
          <w:rtl/>
          <w:lang w:val="fr-FR"/>
        </w:rPr>
        <w:t>ל</w:t>
      </w:r>
      <w:r w:rsidR="00691909">
        <w:rPr>
          <w:rFonts w:ascii="Calibri" w:hAnsi="Calibri" w:hint="cs"/>
          <w:b/>
          <w:bCs/>
          <w:spacing w:val="-4"/>
          <w:sz w:val="76"/>
          <w:szCs w:val="76"/>
          <w:rtl/>
          <w:lang w:val="fr-FR"/>
        </w:rPr>
        <w:t xml:space="preserve">אספקת </w:t>
      </w:r>
      <w:r w:rsidRPr="001B48CB">
        <w:rPr>
          <w:rFonts w:ascii="Calibri" w:hAnsi="Calibri" w:hint="cs"/>
          <w:b/>
          <w:bCs/>
          <w:spacing w:val="-4"/>
          <w:sz w:val="76"/>
          <w:szCs w:val="76"/>
          <w:rtl/>
          <w:lang w:val="fr-FR"/>
        </w:rPr>
        <w:t xml:space="preserve">כלי רכב מסוג </w:t>
      </w:r>
      <w:r w:rsidRPr="00691909">
        <w:rPr>
          <w:rFonts w:ascii="Calibri" w:hAnsi="Calibri" w:hint="cs"/>
          <w:b/>
          <w:bCs/>
          <w:spacing w:val="-4"/>
          <w:sz w:val="76"/>
          <w:szCs w:val="76"/>
          <w:rtl/>
          <w:lang w:val="fr-FR"/>
        </w:rPr>
        <w:t>טנדר עבור המועצה המקומית בני עי"ש</w:t>
      </w:r>
    </w:p>
    <w:p w14:paraId="127EAC7A" w14:textId="1A7C598D" w:rsidR="00C00F6A" w:rsidRPr="00691909" w:rsidRDefault="006A5662" w:rsidP="00C00F6A">
      <w:pPr>
        <w:widowControl w:val="0"/>
        <w:tabs>
          <w:tab w:val="left" w:pos="567"/>
          <w:tab w:val="left" w:pos="1134"/>
          <w:tab w:val="left" w:pos="1701"/>
          <w:tab w:val="left" w:pos="2268"/>
          <w:tab w:val="left" w:pos="2835"/>
        </w:tabs>
        <w:bidi/>
        <w:ind w:right="-720"/>
        <w:jc w:val="center"/>
        <w:rPr>
          <w:b/>
          <w:bCs/>
          <w:sz w:val="92"/>
          <w:szCs w:val="92"/>
          <w:rtl/>
          <w:lang w:val="en-US"/>
        </w:rPr>
      </w:pPr>
      <w:r w:rsidRPr="00691909">
        <w:rPr>
          <w:rFonts w:ascii="David" w:hAnsi="David"/>
          <w:noProof/>
          <w:rtl/>
          <w:lang w:val="en-US" w:eastAsia="en-US"/>
        </w:rPr>
        <w:drawing>
          <wp:anchor distT="0" distB="0" distL="114300" distR="114300" simplePos="0" relativeHeight="251659264" behindDoc="1" locked="0" layoutInCell="1" allowOverlap="1" wp14:anchorId="390CD134" wp14:editId="178D32D3">
            <wp:simplePos x="0" y="0"/>
            <wp:positionH relativeFrom="column">
              <wp:posOffset>1870710</wp:posOffset>
            </wp:positionH>
            <wp:positionV relativeFrom="paragraph">
              <wp:posOffset>398780</wp:posOffset>
            </wp:positionV>
            <wp:extent cx="2275840" cy="2128435"/>
            <wp:effectExtent l="0" t="0" r="0" b="5715"/>
            <wp:wrapNone/>
            <wp:docPr id="9" name="Picture 6" descr="לוגו טוב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לוגו טוב copy"/>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840" cy="212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55108" w14:textId="729E0E3D" w:rsidR="00A0733A" w:rsidRPr="00691909" w:rsidRDefault="00691909" w:rsidP="00691909">
      <w:pPr>
        <w:widowControl w:val="0"/>
        <w:tabs>
          <w:tab w:val="left" w:pos="567"/>
          <w:tab w:val="left" w:pos="1134"/>
          <w:tab w:val="left" w:pos="1688"/>
          <w:tab w:val="left" w:pos="2268"/>
          <w:tab w:val="left" w:pos="2835"/>
        </w:tabs>
        <w:bidi/>
        <w:ind w:right="-720"/>
        <w:rPr>
          <w:b/>
          <w:bCs/>
          <w:sz w:val="92"/>
          <w:szCs w:val="92"/>
          <w:rtl/>
          <w:lang w:val="en-US"/>
        </w:rPr>
      </w:pPr>
      <w:r w:rsidRPr="00691909">
        <w:rPr>
          <w:b/>
          <w:bCs/>
          <w:sz w:val="92"/>
          <w:szCs w:val="92"/>
          <w:rtl/>
          <w:lang w:val="en-US"/>
        </w:rPr>
        <w:tab/>
      </w:r>
      <w:r w:rsidRPr="00691909">
        <w:rPr>
          <w:b/>
          <w:bCs/>
          <w:sz w:val="92"/>
          <w:szCs w:val="92"/>
          <w:rtl/>
          <w:lang w:val="en-US"/>
        </w:rPr>
        <w:tab/>
      </w:r>
      <w:r w:rsidRPr="00691909">
        <w:rPr>
          <w:b/>
          <w:bCs/>
          <w:sz w:val="92"/>
          <w:szCs w:val="92"/>
          <w:rtl/>
          <w:lang w:val="en-US"/>
        </w:rPr>
        <w:tab/>
      </w:r>
      <w:r w:rsidRPr="00691909">
        <w:rPr>
          <w:b/>
          <w:bCs/>
          <w:sz w:val="92"/>
          <w:szCs w:val="92"/>
          <w:rtl/>
          <w:lang w:val="en-US"/>
        </w:rPr>
        <w:tab/>
      </w:r>
      <w:r w:rsidRPr="00691909">
        <w:rPr>
          <w:b/>
          <w:bCs/>
          <w:sz w:val="92"/>
          <w:szCs w:val="92"/>
          <w:rtl/>
          <w:lang w:val="en-US"/>
        </w:rPr>
        <w:tab/>
      </w:r>
      <w:r w:rsidRPr="00691909">
        <w:rPr>
          <w:b/>
          <w:bCs/>
          <w:sz w:val="92"/>
          <w:szCs w:val="92"/>
          <w:rtl/>
          <w:lang w:val="en-US"/>
        </w:rPr>
        <w:tab/>
      </w:r>
    </w:p>
    <w:p w14:paraId="72E92F66" w14:textId="77777777" w:rsidR="0015607F" w:rsidRDefault="0015607F" w:rsidP="00AB37FF">
      <w:pPr>
        <w:pStyle w:val="memo-head"/>
        <w:tabs>
          <w:tab w:val="left" w:pos="567"/>
          <w:tab w:val="left" w:pos="1134"/>
          <w:tab w:val="left" w:pos="1701"/>
          <w:tab w:val="left" w:pos="2268"/>
          <w:tab w:val="left" w:pos="2835"/>
        </w:tabs>
        <w:spacing w:line="240" w:lineRule="auto"/>
        <w:jc w:val="center"/>
        <w:rPr>
          <w:sz w:val="40"/>
          <w:szCs w:val="40"/>
          <w:u w:val="single"/>
          <w:rtl/>
        </w:rPr>
      </w:pPr>
    </w:p>
    <w:p w14:paraId="29520F2F" w14:textId="77777777" w:rsidR="006A5662" w:rsidRDefault="006A5662" w:rsidP="00AB37FF">
      <w:pPr>
        <w:pStyle w:val="memo-head"/>
        <w:tabs>
          <w:tab w:val="left" w:pos="567"/>
          <w:tab w:val="left" w:pos="1134"/>
          <w:tab w:val="left" w:pos="1701"/>
          <w:tab w:val="left" w:pos="2268"/>
          <w:tab w:val="left" w:pos="2835"/>
        </w:tabs>
        <w:spacing w:line="240" w:lineRule="auto"/>
        <w:jc w:val="center"/>
        <w:rPr>
          <w:sz w:val="40"/>
          <w:szCs w:val="40"/>
          <w:u w:val="single"/>
          <w:rtl/>
        </w:rPr>
      </w:pPr>
    </w:p>
    <w:p w14:paraId="4C1D354C" w14:textId="77777777" w:rsidR="006A5662" w:rsidRDefault="006A5662" w:rsidP="00AB37FF">
      <w:pPr>
        <w:pStyle w:val="memo-head"/>
        <w:tabs>
          <w:tab w:val="left" w:pos="567"/>
          <w:tab w:val="left" w:pos="1134"/>
          <w:tab w:val="left" w:pos="1701"/>
          <w:tab w:val="left" w:pos="2268"/>
          <w:tab w:val="left" w:pos="2835"/>
        </w:tabs>
        <w:spacing w:line="240" w:lineRule="auto"/>
        <w:jc w:val="center"/>
        <w:rPr>
          <w:sz w:val="40"/>
          <w:szCs w:val="40"/>
          <w:u w:val="single"/>
          <w:rtl/>
        </w:rPr>
      </w:pPr>
    </w:p>
    <w:p w14:paraId="1792796E" w14:textId="77777777" w:rsidR="006A5662" w:rsidRDefault="006A5662" w:rsidP="00AB37FF">
      <w:pPr>
        <w:pStyle w:val="memo-head"/>
        <w:tabs>
          <w:tab w:val="left" w:pos="567"/>
          <w:tab w:val="left" w:pos="1134"/>
          <w:tab w:val="left" w:pos="1701"/>
          <w:tab w:val="left" w:pos="2268"/>
          <w:tab w:val="left" w:pos="2835"/>
        </w:tabs>
        <w:spacing w:line="240" w:lineRule="auto"/>
        <w:jc w:val="center"/>
        <w:rPr>
          <w:sz w:val="40"/>
          <w:szCs w:val="40"/>
          <w:u w:val="single"/>
          <w:rtl/>
        </w:rPr>
      </w:pPr>
    </w:p>
    <w:p w14:paraId="69493C1D" w14:textId="77777777" w:rsidR="006A5662" w:rsidRDefault="006A5662" w:rsidP="00AB37FF">
      <w:pPr>
        <w:pStyle w:val="memo-head"/>
        <w:tabs>
          <w:tab w:val="left" w:pos="567"/>
          <w:tab w:val="left" w:pos="1134"/>
          <w:tab w:val="left" w:pos="1701"/>
          <w:tab w:val="left" w:pos="2268"/>
          <w:tab w:val="left" w:pos="2835"/>
        </w:tabs>
        <w:spacing w:line="240" w:lineRule="auto"/>
        <w:jc w:val="center"/>
        <w:rPr>
          <w:sz w:val="40"/>
          <w:szCs w:val="40"/>
          <w:u w:val="single"/>
          <w:rtl/>
        </w:rPr>
      </w:pPr>
    </w:p>
    <w:p w14:paraId="3994057E" w14:textId="77777777" w:rsidR="006A5662" w:rsidRPr="001B48CB" w:rsidRDefault="006A5662" w:rsidP="00AB37FF">
      <w:pPr>
        <w:pStyle w:val="memo-head"/>
        <w:tabs>
          <w:tab w:val="left" w:pos="567"/>
          <w:tab w:val="left" w:pos="1134"/>
          <w:tab w:val="left" w:pos="1701"/>
          <w:tab w:val="left" w:pos="2268"/>
          <w:tab w:val="left" w:pos="2835"/>
        </w:tabs>
        <w:spacing w:line="240" w:lineRule="auto"/>
        <w:jc w:val="center"/>
        <w:rPr>
          <w:sz w:val="40"/>
          <w:szCs w:val="40"/>
          <w:u w:val="single"/>
          <w:rtl/>
        </w:rPr>
      </w:pPr>
    </w:p>
    <w:p w14:paraId="1EE390BC" w14:textId="77777777" w:rsidR="006A5662" w:rsidRDefault="006A5662" w:rsidP="001B48CB">
      <w:pPr>
        <w:pStyle w:val="memo-head"/>
        <w:tabs>
          <w:tab w:val="left" w:pos="567"/>
          <w:tab w:val="left" w:pos="1134"/>
          <w:tab w:val="left" w:pos="1701"/>
          <w:tab w:val="left" w:pos="2268"/>
          <w:tab w:val="left" w:pos="2835"/>
        </w:tabs>
        <w:spacing w:line="240" w:lineRule="auto"/>
        <w:jc w:val="center"/>
        <w:rPr>
          <w:sz w:val="40"/>
          <w:szCs w:val="40"/>
          <w:u w:val="single"/>
          <w:rtl/>
        </w:rPr>
      </w:pPr>
    </w:p>
    <w:p w14:paraId="19861B85" w14:textId="26F61FE4" w:rsidR="00AB37FF" w:rsidRDefault="00AB37FF" w:rsidP="00AB37FF">
      <w:pPr>
        <w:pStyle w:val="memo-head"/>
        <w:tabs>
          <w:tab w:val="left" w:pos="567"/>
          <w:tab w:val="left" w:pos="1134"/>
          <w:tab w:val="left" w:pos="1701"/>
          <w:tab w:val="left" w:pos="2268"/>
          <w:tab w:val="left" w:pos="2835"/>
        </w:tabs>
        <w:spacing w:line="240" w:lineRule="auto"/>
        <w:jc w:val="center"/>
        <w:rPr>
          <w:sz w:val="40"/>
          <w:szCs w:val="40"/>
          <w:u w:val="single"/>
          <w:rtl/>
        </w:rPr>
      </w:pPr>
    </w:p>
    <w:p w14:paraId="4B323097" w14:textId="77777777" w:rsidR="00985742" w:rsidRPr="001B48CB" w:rsidRDefault="00985742" w:rsidP="00AB37FF">
      <w:pPr>
        <w:pStyle w:val="memo-head"/>
        <w:tabs>
          <w:tab w:val="left" w:pos="567"/>
          <w:tab w:val="left" w:pos="1134"/>
          <w:tab w:val="left" w:pos="1701"/>
          <w:tab w:val="left" w:pos="2268"/>
          <w:tab w:val="left" w:pos="2835"/>
        </w:tabs>
        <w:spacing w:line="240" w:lineRule="auto"/>
        <w:jc w:val="center"/>
        <w:rPr>
          <w:sz w:val="32"/>
          <w:szCs w:val="32"/>
          <w:u w:val="single"/>
          <w:rtl/>
        </w:rPr>
      </w:pPr>
    </w:p>
    <w:p w14:paraId="322B487B" w14:textId="479EB6AC" w:rsidR="008A6E6E" w:rsidRPr="00B829FD" w:rsidRDefault="00B829FD" w:rsidP="00AB37FF">
      <w:pPr>
        <w:pStyle w:val="memo-head"/>
        <w:tabs>
          <w:tab w:val="left" w:pos="567"/>
          <w:tab w:val="left" w:pos="1134"/>
          <w:tab w:val="left" w:pos="1701"/>
          <w:tab w:val="left" w:pos="2268"/>
          <w:tab w:val="left" w:pos="2835"/>
        </w:tabs>
        <w:spacing w:line="240" w:lineRule="auto"/>
        <w:jc w:val="center"/>
        <w:rPr>
          <w:sz w:val="32"/>
          <w:szCs w:val="32"/>
          <w:u w:val="single"/>
          <w:rtl/>
        </w:rPr>
      </w:pPr>
      <w:r w:rsidRPr="00B829FD">
        <w:rPr>
          <w:rFonts w:hint="cs"/>
          <w:sz w:val="32"/>
          <w:szCs w:val="32"/>
          <w:u w:val="single"/>
          <w:rtl/>
        </w:rPr>
        <w:t>פברואר 2020</w:t>
      </w:r>
    </w:p>
    <w:p w14:paraId="2B122DB0" w14:textId="736F8AC2" w:rsidR="008A6E6E" w:rsidRDefault="008A6E6E" w:rsidP="00AB37FF">
      <w:pPr>
        <w:pStyle w:val="memo-head"/>
        <w:tabs>
          <w:tab w:val="left" w:pos="567"/>
          <w:tab w:val="left" w:pos="1134"/>
          <w:tab w:val="left" w:pos="1701"/>
          <w:tab w:val="left" w:pos="2268"/>
          <w:tab w:val="left" w:pos="2835"/>
        </w:tabs>
        <w:spacing w:line="240" w:lineRule="auto"/>
        <w:jc w:val="center"/>
        <w:rPr>
          <w:sz w:val="32"/>
          <w:szCs w:val="32"/>
          <w:highlight w:val="yellow"/>
          <w:u w:val="single"/>
          <w:rtl/>
        </w:rPr>
      </w:pPr>
    </w:p>
    <w:p w14:paraId="192B1BCE" w14:textId="25D673E5" w:rsidR="008A6E6E" w:rsidRDefault="008A6E6E" w:rsidP="00AB37FF">
      <w:pPr>
        <w:pStyle w:val="memo-head"/>
        <w:tabs>
          <w:tab w:val="left" w:pos="567"/>
          <w:tab w:val="left" w:pos="1134"/>
          <w:tab w:val="left" w:pos="1701"/>
          <w:tab w:val="left" w:pos="2268"/>
          <w:tab w:val="left" w:pos="2835"/>
        </w:tabs>
        <w:spacing w:line="240" w:lineRule="auto"/>
        <w:jc w:val="center"/>
        <w:rPr>
          <w:sz w:val="32"/>
          <w:szCs w:val="32"/>
          <w:highlight w:val="yellow"/>
          <w:u w:val="single"/>
          <w:rtl/>
        </w:rPr>
      </w:pPr>
    </w:p>
    <w:p w14:paraId="2F28EBAA" w14:textId="4FE59992" w:rsidR="008A6E6E" w:rsidRDefault="008A6E6E" w:rsidP="00AB37FF">
      <w:pPr>
        <w:pStyle w:val="memo-head"/>
        <w:tabs>
          <w:tab w:val="left" w:pos="567"/>
          <w:tab w:val="left" w:pos="1134"/>
          <w:tab w:val="left" w:pos="1701"/>
          <w:tab w:val="left" w:pos="2268"/>
          <w:tab w:val="left" w:pos="2835"/>
        </w:tabs>
        <w:spacing w:line="240" w:lineRule="auto"/>
        <w:jc w:val="center"/>
        <w:rPr>
          <w:sz w:val="32"/>
          <w:szCs w:val="32"/>
          <w:highlight w:val="yellow"/>
          <w:u w:val="single"/>
          <w:rtl/>
        </w:rPr>
      </w:pPr>
    </w:p>
    <w:p w14:paraId="36415473" w14:textId="03519486" w:rsidR="008A6E6E" w:rsidRDefault="008A6E6E" w:rsidP="00AB37FF">
      <w:pPr>
        <w:pStyle w:val="memo-head"/>
        <w:tabs>
          <w:tab w:val="left" w:pos="567"/>
          <w:tab w:val="left" w:pos="1134"/>
          <w:tab w:val="left" w:pos="1701"/>
          <w:tab w:val="left" w:pos="2268"/>
          <w:tab w:val="left" w:pos="2835"/>
        </w:tabs>
        <w:spacing w:line="240" w:lineRule="auto"/>
        <w:jc w:val="center"/>
        <w:rPr>
          <w:sz w:val="32"/>
          <w:szCs w:val="32"/>
          <w:highlight w:val="yellow"/>
          <w:u w:val="single"/>
          <w:rtl/>
        </w:rPr>
      </w:pPr>
    </w:p>
    <w:p w14:paraId="6BBB9CDD" w14:textId="177DAF5E" w:rsidR="008A6E6E" w:rsidRDefault="008A6E6E" w:rsidP="00AB37FF">
      <w:pPr>
        <w:pStyle w:val="memo-head"/>
        <w:tabs>
          <w:tab w:val="left" w:pos="567"/>
          <w:tab w:val="left" w:pos="1134"/>
          <w:tab w:val="left" w:pos="1701"/>
          <w:tab w:val="left" w:pos="2268"/>
          <w:tab w:val="left" w:pos="2835"/>
        </w:tabs>
        <w:spacing w:line="240" w:lineRule="auto"/>
        <w:jc w:val="center"/>
        <w:rPr>
          <w:sz w:val="32"/>
          <w:szCs w:val="32"/>
          <w:highlight w:val="yellow"/>
          <w:u w:val="single"/>
          <w:rtl/>
        </w:rPr>
      </w:pPr>
    </w:p>
    <w:p w14:paraId="4BBD74E7" w14:textId="3E3A8DE5" w:rsidR="008A6E6E" w:rsidRDefault="008A6E6E" w:rsidP="00AB37FF">
      <w:pPr>
        <w:pStyle w:val="memo-head"/>
        <w:tabs>
          <w:tab w:val="left" w:pos="567"/>
          <w:tab w:val="left" w:pos="1134"/>
          <w:tab w:val="left" w:pos="1701"/>
          <w:tab w:val="left" w:pos="2268"/>
          <w:tab w:val="left" w:pos="2835"/>
        </w:tabs>
        <w:spacing w:line="240" w:lineRule="auto"/>
        <w:jc w:val="center"/>
        <w:rPr>
          <w:sz w:val="32"/>
          <w:szCs w:val="32"/>
          <w:highlight w:val="yellow"/>
          <w:u w:val="single"/>
          <w:rtl/>
        </w:rPr>
      </w:pPr>
    </w:p>
    <w:p w14:paraId="67626B12" w14:textId="45B28C6C" w:rsidR="008A6E6E" w:rsidRDefault="008A6E6E" w:rsidP="00AB37FF">
      <w:pPr>
        <w:pStyle w:val="memo-head"/>
        <w:tabs>
          <w:tab w:val="left" w:pos="567"/>
          <w:tab w:val="left" w:pos="1134"/>
          <w:tab w:val="left" w:pos="1701"/>
          <w:tab w:val="left" w:pos="2268"/>
          <w:tab w:val="left" w:pos="2835"/>
        </w:tabs>
        <w:spacing w:line="240" w:lineRule="auto"/>
        <w:jc w:val="center"/>
        <w:rPr>
          <w:sz w:val="32"/>
          <w:szCs w:val="32"/>
          <w:highlight w:val="yellow"/>
          <w:u w:val="single"/>
          <w:rtl/>
        </w:rPr>
      </w:pPr>
    </w:p>
    <w:p w14:paraId="6DC1E0E0" w14:textId="41DCE2D1" w:rsidR="008A6E6E" w:rsidRDefault="008A6E6E" w:rsidP="00AB37FF">
      <w:pPr>
        <w:pStyle w:val="memo-head"/>
        <w:tabs>
          <w:tab w:val="left" w:pos="567"/>
          <w:tab w:val="left" w:pos="1134"/>
          <w:tab w:val="left" w:pos="1701"/>
          <w:tab w:val="left" w:pos="2268"/>
          <w:tab w:val="left" w:pos="2835"/>
        </w:tabs>
        <w:spacing w:line="240" w:lineRule="auto"/>
        <w:jc w:val="center"/>
        <w:rPr>
          <w:sz w:val="32"/>
          <w:szCs w:val="32"/>
          <w:highlight w:val="yellow"/>
          <w:u w:val="single"/>
          <w:rtl/>
        </w:rPr>
      </w:pPr>
    </w:p>
    <w:p w14:paraId="51F64610" w14:textId="6FEAC15B" w:rsidR="008A6E6E" w:rsidRDefault="008A6E6E" w:rsidP="00AB37FF">
      <w:pPr>
        <w:pStyle w:val="memo-head"/>
        <w:tabs>
          <w:tab w:val="left" w:pos="567"/>
          <w:tab w:val="left" w:pos="1134"/>
          <w:tab w:val="left" w:pos="1701"/>
          <w:tab w:val="left" w:pos="2268"/>
          <w:tab w:val="left" w:pos="2835"/>
        </w:tabs>
        <w:spacing w:line="240" w:lineRule="auto"/>
        <w:jc w:val="center"/>
        <w:rPr>
          <w:sz w:val="32"/>
          <w:szCs w:val="32"/>
          <w:highlight w:val="yellow"/>
          <w:u w:val="single"/>
          <w:rtl/>
        </w:rPr>
      </w:pPr>
    </w:p>
    <w:p w14:paraId="1C08AF54" w14:textId="143AF951" w:rsidR="008A6E6E" w:rsidRDefault="008A6E6E" w:rsidP="00AB37FF">
      <w:pPr>
        <w:pStyle w:val="memo-head"/>
        <w:tabs>
          <w:tab w:val="left" w:pos="567"/>
          <w:tab w:val="left" w:pos="1134"/>
          <w:tab w:val="left" w:pos="1701"/>
          <w:tab w:val="left" w:pos="2268"/>
          <w:tab w:val="left" w:pos="2835"/>
        </w:tabs>
        <w:spacing w:line="240" w:lineRule="auto"/>
        <w:jc w:val="center"/>
        <w:rPr>
          <w:sz w:val="32"/>
          <w:szCs w:val="32"/>
          <w:highlight w:val="yellow"/>
          <w:u w:val="single"/>
          <w:rtl/>
        </w:rPr>
      </w:pPr>
    </w:p>
    <w:p w14:paraId="483ED565" w14:textId="77777777" w:rsidR="00AB37FF" w:rsidRPr="0074227B" w:rsidRDefault="00AB37FF" w:rsidP="0068477D">
      <w:pPr>
        <w:pBdr>
          <w:top w:val="single" w:sz="4" w:space="1" w:color="auto" w:shadow="1"/>
          <w:left w:val="single" w:sz="4" w:space="4" w:color="auto" w:shadow="1"/>
          <w:bottom w:val="single" w:sz="4" w:space="1" w:color="auto" w:shadow="1"/>
          <w:right w:val="single" w:sz="4" w:space="4" w:color="auto" w:shadow="1"/>
        </w:pBdr>
        <w:shd w:val="pct5" w:color="auto" w:fill="auto"/>
        <w:tabs>
          <w:tab w:val="left" w:pos="567"/>
          <w:tab w:val="left" w:pos="1134"/>
          <w:tab w:val="left" w:pos="1701"/>
          <w:tab w:val="left" w:pos="2268"/>
          <w:tab w:val="left" w:pos="2835"/>
        </w:tabs>
        <w:bidi/>
        <w:jc w:val="center"/>
        <w:rPr>
          <w:b/>
          <w:bCs/>
          <w:sz w:val="32"/>
          <w:szCs w:val="32"/>
          <w:u w:val="single"/>
          <w:rtl/>
          <w:lang w:val="en-US"/>
        </w:rPr>
      </w:pPr>
      <w:r w:rsidRPr="0074227B">
        <w:rPr>
          <w:rFonts w:hint="cs"/>
          <w:b/>
          <w:bCs/>
          <w:sz w:val="32"/>
          <w:szCs w:val="32"/>
          <w:u w:val="single"/>
          <w:rtl/>
          <w:lang w:val="en-US"/>
        </w:rPr>
        <w:lastRenderedPageBreak/>
        <w:t>מסמך א': ה</w:t>
      </w:r>
      <w:r w:rsidRPr="0074227B">
        <w:rPr>
          <w:rFonts w:hint="cs"/>
          <w:b/>
          <w:bCs/>
          <w:sz w:val="32"/>
          <w:szCs w:val="32"/>
          <w:u w:val="single"/>
          <w:rtl/>
        </w:rPr>
        <w:t xml:space="preserve">זמנה להציע הצעות </w:t>
      </w:r>
    </w:p>
    <w:p w14:paraId="2D8D5FA1" w14:textId="77777777" w:rsidR="00AB37FF" w:rsidRPr="0074227B" w:rsidRDefault="00AB37FF" w:rsidP="00AB37FF">
      <w:pPr>
        <w:pStyle w:val="2"/>
        <w:keepNext w:val="0"/>
        <w:numPr>
          <w:ilvl w:val="1"/>
          <w:numId w:val="0"/>
        </w:numPr>
        <w:tabs>
          <w:tab w:val="left" w:pos="567"/>
          <w:tab w:val="left" w:pos="1134"/>
          <w:tab w:val="left" w:pos="1701"/>
          <w:tab w:val="left" w:pos="2268"/>
          <w:tab w:val="left" w:pos="2835"/>
        </w:tabs>
        <w:bidi/>
        <w:spacing w:before="0" w:after="0"/>
        <w:ind w:left="1124" w:hanging="562"/>
        <w:jc w:val="both"/>
        <w:rPr>
          <w:rFonts w:cs="David"/>
          <w:b w:val="0"/>
          <w:bCs w:val="0"/>
          <w:u w:val="single"/>
          <w:rtl/>
          <w:lang w:val="en-US"/>
        </w:rPr>
      </w:pPr>
      <w:bookmarkStart w:id="1" w:name="_Toc144030036"/>
    </w:p>
    <w:p w14:paraId="239A7876" w14:textId="2D73770E" w:rsidR="00AB37FF" w:rsidRPr="0074227B" w:rsidRDefault="00AB37FF" w:rsidP="006A3ACE">
      <w:pPr>
        <w:numPr>
          <w:ilvl w:val="0"/>
          <w:numId w:val="3"/>
        </w:numPr>
        <w:tabs>
          <w:tab w:val="clear" w:pos="360"/>
          <w:tab w:val="left" w:pos="567"/>
          <w:tab w:val="left" w:pos="1134"/>
          <w:tab w:val="left" w:pos="1701"/>
          <w:tab w:val="left" w:pos="2268"/>
          <w:tab w:val="left" w:pos="2835"/>
        </w:tabs>
        <w:bidi/>
        <w:ind w:left="567" w:hanging="567"/>
        <w:jc w:val="both"/>
        <w:rPr>
          <w:sz w:val="24"/>
          <w:szCs w:val="24"/>
        </w:rPr>
      </w:pPr>
      <w:r w:rsidRPr="0074227B">
        <w:rPr>
          <w:rFonts w:hint="cs"/>
          <w:b/>
          <w:bCs/>
          <w:sz w:val="24"/>
          <w:szCs w:val="24"/>
          <w:u w:val="single"/>
          <w:rtl/>
        </w:rPr>
        <w:t>כללי</w:t>
      </w:r>
      <w:bookmarkEnd w:id="1"/>
    </w:p>
    <w:p w14:paraId="780BF997" w14:textId="77777777" w:rsidR="00AB37FF" w:rsidRPr="0074227B" w:rsidRDefault="00AB37FF" w:rsidP="00AB37FF">
      <w:pPr>
        <w:tabs>
          <w:tab w:val="left" w:pos="567"/>
          <w:tab w:val="left" w:pos="1134"/>
          <w:tab w:val="left" w:pos="1701"/>
          <w:tab w:val="left" w:pos="2268"/>
          <w:tab w:val="left" w:pos="2835"/>
        </w:tabs>
        <w:bidi/>
        <w:ind w:left="567" w:hanging="567"/>
        <w:jc w:val="both"/>
        <w:rPr>
          <w:sz w:val="24"/>
          <w:szCs w:val="24"/>
        </w:rPr>
      </w:pPr>
    </w:p>
    <w:p w14:paraId="04F9E720" w14:textId="21C4C223" w:rsidR="00CB7813" w:rsidRDefault="00AB37FF" w:rsidP="006A3ACE">
      <w:pPr>
        <w:numPr>
          <w:ilvl w:val="1"/>
          <w:numId w:val="3"/>
        </w:numPr>
        <w:tabs>
          <w:tab w:val="left" w:pos="567"/>
          <w:tab w:val="left" w:pos="1134"/>
          <w:tab w:val="left" w:pos="1701"/>
          <w:tab w:val="left" w:pos="2268"/>
          <w:tab w:val="left" w:pos="2835"/>
        </w:tabs>
        <w:bidi/>
        <w:ind w:left="1134" w:hanging="567"/>
        <w:jc w:val="both"/>
        <w:rPr>
          <w:sz w:val="24"/>
          <w:szCs w:val="24"/>
        </w:rPr>
      </w:pPr>
      <w:r w:rsidRPr="0074227B">
        <w:rPr>
          <w:rFonts w:hint="cs"/>
          <w:sz w:val="24"/>
          <w:szCs w:val="24"/>
          <w:rtl/>
        </w:rPr>
        <w:t>ה</w:t>
      </w:r>
      <w:r w:rsidR="0074227B" w:rsidRPr="0074227B">
        <w:rPr>
          <w:rFonts w:hint="cs"/>
          <w:sz w:val="24"/>
          <w:szCs w:val="24"/>
          <w:rtl/>
        </w:rPr>
        <w:t>מועצה המקומית בני עי"ש</w:t>
      </w:r>
      <w:r w:rsidRPr="0074227B">
        <w:rPr>
          <w:rFonts w:hint="cs"/>
          <w:sz w:val="24"/>
          <w:szCs w:val="24"/>
          <w:rtl/>
        </w:rPr>
        <w:t xml:space="preserve"> </w:t>
      </w:r>
      <w:r w:rsidRPr="0074227B">
        <w:rPr>
          <w:sz w:val="24"/>
          <w:szCs w:val="24"/>
          <w:rtl/>
        </w:rPr>
        <w:t>(להלן:</w:t>
      </w:r>
      <w:r w:rsidRPr="0074227B">
        <w:rPr>
          <w:rFonts w:hint="cs"/>
          <w:sz w:val="24"/>
          <w:szCs w:val="24"/>
          <w:rtl/>
        </w:rPr>
        <w:t xml:space="preserve"> "</w:t>
      </w:r>
      <w:r w:rsidRPr="0074227B">
        <w:rPr>
          <w:rFonts w:hint="cs"/>
          <w:b/>
          <w:bCs/>
          <w:sz w:val="24"/>
          <w:szCs w:val="24"/>
          <w:rtl/>
        </w:rPr>
        <w:t>ה</w:t>
      </w:r>
      <w:r w:rsidR="0074227B" w:rsidRPr="0074227B">
        <w:rPr>
          <w:rFonts w:hint="cs"/>
          <w:b/>
          <w:bCs/>
          <w:sz w:val="24"/>
          <w:szCs w:val="24"/>
          <w:rtl/>
        </w:rPr>
        <w:t>מועצה</w:t>
      </w:r>
      <w:r w:rsidRPr="0074227B">
        <w:rPr>
          <w:sz w:val="24"/>
          <w:szCs w:val="24"/>
          <w:rtl/>
        </w:rPr>
        <w:t>")</w:t>
      </w:r>
      <w:r w:rsidRPr="0074227B">
        <w:rPr>
          <w:sz w:val="24"/>
          <w:szCs w:val="24"/>
        </w:rPr>
        <w:t xml:space="preserve"> </w:t>
      </w:r>
      <w:r w:rsidRPr="0074227B">
        <w:rPr>
          <w:rFonts w:hint="cs"/>
          <w:sz w:val="24"/>
          <w:szCs w:val="24"/>
          <w:rtl/>
        </w:rPr>
        <w:t>מ</w:t>
      </w:r>
      <w:r w:rsidR="00AD79A0">
        <w:rPr>
          <w:rFonts w:hint="cs"/>
          <w:sz w:val="24"/>
          <w:szCs w:val="24"/>
          <w:rtl/>
        </w:rPr>
        <w:t xml:space="preserve">זמינה בזאת </w:t>
      </w:r>
      <w:r w:rsidR="0077047F" w:rsidRPr="0074227B">
        <w:rPr>
          <w:rFonts w:hint="cs"/>
          <w:sz w:val="24"/>
          <w:szCs w:val="24"/>
          <w:rtl/>
        </w:rPr>
        <w:t>הצעות</w:t>
      </w:r>
      <w:r w:rsidR="00DB5602">
        <w:rPr>
          <w:rFonts w:hint="cs"/>
          <w:sz w:val="24"/>
          <w:szCs w:val="24"/>
          <w:rtl/>
        </w:rPr>
        <w:t xml:space="preserve"> מחיר</w:t>
      </w:r>
      <w:r w:rsidR="0077047F" w:rsidRPr="0074227B">
        <w:rPr>
          <w:rFonts w:hint="cs"/>
          <w:sz w:val="24"/>
          <w:szCs w:val="24"/>
          <w:rtl/>
        </w:rPr>
        <w:t xml:space="preserve"> ל</w:t>
      </w:r>
      <w:r w:rsidR="00691909">
        <w:rPr>
          <w:rFonts w:hint="cs"/>
          <w:sz w:val="24"/>
          <w:szCs w:val="24"/>
          <w:rtl/>
        </w:rPr>
        <w:t xml:space="preserve">אספקת </w:t>
      </w:r>
      <w:r w:rsidR="008C2433">
        <w:rPr>
          <w:rFonts w:hint="cs"/>
          <w:sz w:val="24"/>
          <w:szCs w:val="24"/>
          <w:rtl/>
        </w:rPr>
        <w:t>כלי רכב מסוג טנדר</w:t>
      </w:r>
      <w:r w:rsidR="00691909">
        <w:rPr>
          <w:rFonts w:hint="cs"/>
          <w:sz w:val="24"/>
          <w:szCs w:val="24"/>
          <w:rtl/>
        </w:rPr>
        <w:t xml:space="preserve"> (סגור/פתוח)</w:t>
      </w:r>
      <w:r w:rsidR="008C2433">
        <w:rPr>
          <w:rFonts w:hint="cs"/>
          <w:sz w:val="24"/>
          <w:szCs w:val="24"/>
          <w:rtl/>
        </w:rPr>
        <w:t xml:space="preserve"> רישיון</w:t>
      </w:r>
      <w:r w:rsidR="00691909">
        <w:rPr>
          <w:rFonts w:hint="cs"/>
          <w:sz w:val="24"/>
          <w:szCs w:val="24"/>
          <w:rtl/>
        </w:rPr>
        <w:t xml:space="preserve"> </w:t>
      </w:r>
      <w:r w:rsidR="00691909">
        <w:rPr>
          <w:rFonts w:hint="cs"/>
          <w:sz w:val="24"/>
          <w:szCs w:val="24"/>
        </w:rPr>
        <w:t>M</w:t>
      </w:r>
      <w:r w:rsidR="00691909">
        <w:rPr>
          <w:rFonts w:hint="cs"/>
          <w:sz w:val="24"/>
          <w:szCs w:val="24"/>
          <w:rtl/>
        </w:rPr>
        <w:t xml:space="preserve">1 </w:t>
      </w:r>
      <w:r w:rsidR="008C2433">
        <w:rPr>
          <w:rFonts w:hint="cs"/>
          <w:sz w:val="24"/>
          <w:szCs w:val="24"/>
          <w:rtl/>
        </w:rPr>
        <w:t xml:space="preserve">(עד 3,500 ק"ג) </w:t>
      </w:r>
      <w:r w:rsidR="0074227B" w:rsidRPr="0074227B">
        <w:rPr>
          <w:rFonts w:hint="cs"/>
          <w:sz w:val="24"/>
          <w:szCs w:val="24"/>
          <w:rtl/>
        </w:rPr>
        <w:t xml:space="preserve">עבור </w:t>
      </w:r>
      <w:r w:rsidR="00AD79A0">
        <w:rPr>
          <w:rFonts w:hint="cs"/>
          <w:sz w:val="24"/>
          <w:szCs w:val="24"/>
          <w:rtl/>
        </w:rPr>
        <w:t>ה</w:t>
      </w:r>
      <w:r w:rsidR="0074227B" w:rsidRPr="0074227B">
        <w:rPr>
          <w:rFonts w:hint="cs"/>
          <w:sz w:val="24"/>
          <w:szCs w:val="24"/>
          <w:rtl/>
        </w:rPr>
        <w:t xml:space="preserve">מועצה </w:t>
      </w:r>
      <w:r w:rsidR="00E06303" w:rsidRPr="0074227B">
        <w:rPr>
          <w:rFonts w:hint="cs"/>
          <w:sz w:val="24"/>
          <w:szCs w:val="24"/>
          <w:rtl/>
        </w:rPr>
        <w:t>(ל</w:t>
      </w:r>
      <w:r w:rsidR="00E82382" w:rsidRPr="0074227B">
        <w:rPr>
          <w:rFonts w:hint="cs"/>
          <w:sz w:val="24"/>
          <w:szCs w:val="24"/>
          <w:rtl/>
        </w:rPr>
        <w:t xml:space="preserve">הלן: </w:t>
      </w:r>
      <w:r w:rsidR="00E06303" w:rsidRPr="0074227B">
        <w:rPr>
          <w:rFonts w:hint="cs"/>
          <w:sz w:val="24"/>
          <w:szCs w:val="24"/>
          <w:rtl/>
        </w:rPr>
        <w:t>"</w:t>
      </w:r>
      <w:r w:rsidR="0074227B" w:rsidRPr="008C2433">
        <w:rPr>
          <w:rFonts w:hint="cs"/>
          <w:b/>
          <w:bCs/>
          <w:sz w:val="24"/>
          <w:szCs w:val="24"/>
          <w:rtl/>
        </w:rPr>
        <w:t>כלי הרכב</w:t>
      </w:r>
      <w:r w:rsidR="00E06303" w:rsidRPr="0074227B">
        <w:rPr>
          <w:rFonts w:hint="cs"/>
          <w:sz w:val="24"/>
          <w:szCs w:val="24"/>
          <w:rtl/>
        </w:rPr>
        <w:t>"</w:t>
      </w:r>
      <w:r w:rsidR="0074227B" w:rsidRPr="0074227B">
        <w:rPr>
          <w:rFonts w:hint="cs"/>
          <w:sz w:val="24"/>
          <w:szCs w:val="24"/>
          <w:rtl/>
        </w:rPr>
        <w:t xml:space="preserve"> או</w:t>
      </w:r>
      <w:r w:rsidR="008C2433">
        <w:rPr>
          <w:rFonts w:hint="cs"/>
          <w:sz w:val="24"/>
          <w:szCs w:val="24"/>
          <w:rtl/>
        </w:rPr>
        <w:t xml:space="preserve"> </w:t>
      </w:r>
      <w:r w:rsidR="0074227B" w:rsidRPr="008C2433">
        <w:rPr>
          <w:rFonts w:hint="cs"/>
          <w:sz w:val="24"/>
          <w:szCs w:val="24"/>
          <w:rtl/>
        </w:rPr>
        <w:t>"</w:t>
      </w:r>
      <w:r w:rsidR="0074227B" w:rsidRPr="008C2433">
        <w:rPr>
          <w:rFonts w:hint="cs"/>
          <w:b/>
          <w:bCs/>
          <w:sz w:val="24"/>
          <w:szCs w:val="24"/>
          <w:rtl/>
        </w:rPr>
        <w:t>הטובין</w:t>
      </w:r>
      <w:r w:rsidR="0074227B" w:rsidRPr="008C2433">
        <w:rPr>
          <w:rFonts w:hint="cs"/>
          <w:sz w:val="24"/>
          <w:szCs w:val="24"/>
          <w:rtl/>
        </w:rPr>
        <w:t>")</w:t>
      </w:r>
      <w:r w:rsidR="00C00F6A" w:rsidRPr="008C2433">
        <w:rPr>
          <w:rFonts w:hint="cs"/>
          <w:sz w:val="24"/>
          <w:szCs w:val="24"/>
          <w:rtl/>
        </w:rPr>
        <w:t xml:space="preserve">, </w:t>
      </w:r>
      <w:r w:rsidR="008C2433" w:rsidRPr="008C2433">
        <w:rPr>
          <w:rFonts w:hint="cs"/>
          <w:sz w:val="24"/>
          <w:szCs w:val="24"/>
          <w:rtl/>
        </w:rPr>
        <w:t xml:space="preserve">הכל </w:t>
      </w:r>
      <w:r w:rsidRPr="008C2433">
        <w:rPr>
          <w:rFonts w:hint="cs"/>
          <w:sz w:val="24"/>
          <w:szCs w:val="24"/>
          <w:rtl/>
        </w:rPr>
        <w:t>כמפורט ב</w:t>
      </w:r>
      <w:r w:rsidR="00E06303" w:rsidRPr="008C2433">
        <w:rPr>
          <w:rFonts w:hint="cs"/>
          <w:sz w:val="24"/>
          <w:szCs w:val="24"/>
          <w:rtl/>
        </w:rPr>
        <w:t>מסמכי המכרז ונספחיו</w:t>
      </w:r>
      <w:r w:rsidR="00AD79A0">
        <w:rPr>
          <w:rFonts w:hint="cs"/>
          <w:sz w:val="24"/>
          <w:szCs w:val="24"/>
          <w:rtl/>
        </w:rPr>
        <w:t xml:space="preserve"> להלן</w:t>
      </w:r>
      <w:r w:rsidR="00CB7813">
        <w:rPr>
          <w:rFonts w:hint="cs"/>
          <w:sz w:val="24"/>
          <w:szCs w:val="24"/>
          <w:rtl/>
        </w:rPr>
        <w:t>.</w:t>
      </w:r>
    </w:p>
    <w:p w14:paraId="0D62C2B8" w14:textId="02245B45" w:rsidR="00B0755D" w:rsidRDefault="00AB37FF" w:rsidP="00CB7813">
      <w:pPr>
        <w:tabs>
          <w:tab w:val="left" w:pos="567"/>
          <w:tab w:val="left" w:pos="1134"/>
          <w:tab w:val="left" w:pos="1701"/>
          <w:tab w:val="left" w:pos="2268"/>
          <w:tab w:val="left" w:pos="2835"/>
        </w:tabs>
        <w:bidi/>
        <w:ind w:left="1134"/>
        <w:jc w:val="both"/>
        <w:rPr>
          <w:sz w:val="24"/>
          <w:szCs w:val="24"/>
        </w:rPr>
      </w:pPr>
      <w:r w:rsidRPr="008C2433">
        <w:rPr>
          <w:rFonts w:hint="cs"/>
          <w:sz w:val="24"/>
          <w:szCs w:val="24"/>
          <w:rtl/>
        </w:rPr>
        <w:t xml:space="preserve"> </w:t>
      </w:r>
    </w:p>
    <w:p w14:paraId="7C8A7917" w14:textId="15CF05AE" w:rsidR="00CB7813" w:rsidRDefault="00CB7813" w:rsidP="006A3ACE">
      <w:pPr>
        <w:numPr>
          <w:ilvl w:val="1"/>
          <w:numId w:val="3"/>
        </w:numPr>
        <w:tabs>
          <w:tab w:val="left" w:pos="567"/>
          <w:tab w:val="left" w:pos="1134"/>
          <w:tab w:val="left" w:pos="1701"/>
          <w:tab w:val="left" w:pos="2268"/>
          <w:tab w:val="left" w:pos="2835"/>
        </w:tabs>
        <w:bidi/>
        <w:ind w:left="1134" w:hanging="567"/>
        <w:jc w:val="both"/>
        <w:rPr>
          <w:sz w:val="24"/>
          <w:szCs w:val="24"/>
        </w:rPr>
      </w:pPr>
      <w:r>
        <w:rPr>
          <w:rFonts w:hint="cs"/>
          <w:sz w:val="24"/>
          <w:szCs w:val="24"/>
          <w:rtl/>
        </w:rPr>
        <w:t>מציעים העומדים בתנאי הסף רשאים להציע רכבים העומדים בתנאים הקבועים ב</w:t>
      </w:r>
      <w:r w:rsidRPr="008C2433">
        <w:rPr>
          <w:rFonts w:hint="cs"/>
          <w:sz w:val="24"/>
          <w:szCs w:val="24"/>
          <w:rtl/>
        </w:rPr>
        <w:t xml:space="preserve">מפרט מיוחד המסומן </w:t>
      </w:r>
      <w:r w:rsidRPr="00B36736">
        <w:rPr>
          <w:rFonts w:hint="cs"/>
          <w:b/>
          <w:bCs/>
          <w:sz w:val="24"/>
          <w:szCs w:val="24"/>
          <w:u w:val="single"/>
          <w:rtl/>
        </w:rPr>
        <w:t>כמסמך ג'</w:t>
      </w:r>
      <w:r>
        <w:rPr>
          <w:rFonts w:hint="cs"/>
          <w:sz w:val="24"/>
          <w:szCs w:val="24"/>
          <w:rtl/>
        </w:rPr>
        <w:t xml:space="preserve"> </w:t>
      </w:r>
      <w:r w:rsidRPr="008C2433">
        <w:rPr>
          <w:rFonts w:hint="cs"/>
          <w:sz w:val="24"/>
          <w:szCs w:val="24"/>
          <w:rtl/>
        </w:rPr>
        <w:t xml:space="preserve">להלן.  </w:t>
      </w:r>
    </w:p>
    <w:p w14:paraId="784689D7" w14:textId="77777777" w:rsidR="00074830" w:rsidRPr="00CB7813" w:rsidRDefault="00074830" w:rsidP="00074830">
      <w:pPr>
        <w:tabs>
          <w:tab w:val="left" w:pos="567"/>
          <w:tab w:val="left" w:pos="1134"/>
          <w:tab w:val="left" w:pos="1701"/>
          <w:tab w:val="left" w:pos="2268"/>
          <w:tab w:val="left" w:pos="2835"/>
        </w:tabs>
        <w:bidi/>
        <w:ind w:left="1134"/>
        <w:jc w:val="both"/>
        <w:rPr>
          <w:sz w:val="24"/>
          <w:szCs w:val="24"/>
        </w:rPr>
      </w:pPr>
    </w:p>
    <w:p w14:paraId="16240A50" w14:textId="77777777" w:rsidR="00527097" w:rsidRDefault="00AB37FF" w:rsidP="006A3ACE">
      <w:pPr>
        <w:numPr>
          <w:ilvl w:val="1"/>
          <w:numId w:val="3"/>
        </w:numPr>
        <w:tabs>
          <w:tab w:val="clear" w:pos="792"/>
          <w:tab w:val="left" w:pos="567"/>
          <w:tab w:val="left" w:pos="1134"/>
          <w:tab w:val="left" w:pos="1701"/>
          <w:tab w:val="left" w:pos="2268"/>
          <w:tab w:val="left" w:pos="2835"/>
        </w:tabs>
        <w:bidi/>
        <w:ind w:left="1134" w:hanging="567"/>
        <w:jc w:val="both"/>
        <w:rPr>
          <w:sz w:val="24"/>
          <w:szCs w:val="24"/>
        </w:rPr>
      </w:pPr>
      <w:r w:rsidRPr="008C2433">
        <w:rPr>
          <w:rFonts w:hint="cs"/>
          <w:sz w:val="24"/>
          <w:szCs w:val="24"/>
          <w:rtl/>
        </w:rPr>
        <w:t>המסמכים המהווים את מסמכי המכרז (להלן: "</w:t>
      </w:r>
      <w:r w:rsidRPr="008C2433">
        <w:rPr>
          <w:rFonts w:hint="cs"/>
          <w:b/>
          <w:bCs/>
          <w:sz w:val="24"/>
          <w:szCs w:val="24"/>
          <w:rtl/>
        </w:rPr>
        <w:t>מסמכי המכרז</w:t>
      </w:r>
      <w:r w:rsidRPr="008C2433">
        <w:rPr>
          <w:rFonts w:hint="cs"/>
          <w:sz w:val="24"/>
          <w:szCs w:val="24"/>
          <w:rtl/>
        </w:rPr>
        <w:t>"), ה</w:t>
      </w:r>
      <w:r w:rsidR="00AD79A0">
        <w:rPr>
          <w:rFonts w:hint="cs"/>
          <w:sz w:val="24"/>
          <w:szCs w:val="24"/>
          <w:rtl/>
        </w:rPr>
        <w:t>י</w:t>
      </w:r>
      <w:r w:rsidR="00527097">
        <w:rPr>
          <w:rFonts w:hint="cs"/>
          <w:sz w:val="24"/>
          <w:szCs w:val="24"/>
          <w:rtl/>
        </w:rPr>
        <w:t>נם כדלקמן:</w:t>
      </w:r>
    </w:p>
    <w:p w14:paraId="137F4BEF" w14:textId="77777777" w:rsidR="00527097" w:rsidRPr="007B3B06" w:rsidRDefault="00527097" w:rsidP="00527097">
      <w:pPr>
        <w:pStyle w:val="af8"/>
        <w:rPr>
          <w:b/>
          <w:bCs/>
          <w:sz w:val="24"/>
          <w:szCs w:val="24"/>
          <w:rtl/>
          <w:lang w:val="en-US"/>
        </w:rPr>
      </w:pPr>
    </w:p>
    <w:p w14:paraId="1B849D5F" w14:textId="1900CD31" w:rsidR="00527097" w:rsidRPr="00065E16" w:rsidRDefault="00AB37FF" w:rsidP="006A3ACE">
      <w:pPr>
        <w:numPr>
          <w:ilvl w:val="2"/>
          <w:numId w:val="3"/>
        </w:numPr>
        <w:tabs>
          <w:tab w:val="left" w:pos="567"/>
          <w:tab w:val="left" w:pos="1134"/>
          <w:tab w:val="left" w:pos="1701"/>
          <w:tab w:val="left" w:pos="2268"/>
          <w:tab w:val="left" w:pos="2835"/>
        </w:tabs>
        <w:bidi/>
        <w:jc w:val="both"/>
        <w:rPr>
          <w:sz w:val="24"/>
          <w:szCs w:val="24"/>
        </w:rPr>
      </w:pPr>
      <w:r w:rsidRPr="00527097">
        <w:rPr>
          <w:rFonts w:hint="cs"/>
          <w:b/>
          <w:bCs/>
          <w:sz w:val="24"/>
          <w:szCs w:val="24"/>
          <w:rtl/>
        </w:rPr>
        <w:t>מסמך א'</w:t>
      </w:r>
      <w:r w:rsidRPr="00527097">
        <w:rPr>
          <w:rFonts w:hint="cs"/>
          <w:sz w:val="24"/>
          <w:szCs w:val="24"/>
          <w:rtl/>
        </w:rPr>
        <w:t>:</w:t>
      </w:r>
      <w:bookmarkStart w:id="2" w:name="_Toc122245594"/>
      <w:bookmarkStart w:id="3" w:name="_Toc131154684"/>
      <w:bookmarkStart w:id="4" w:name="_Toc144001233"/>
      <w:bookmarkStart w:id="5" w:name="_Toc144030037"/>
      <w:r w:rsidR="00527097">
        <w:rPr>
          <w:rFonts w:hint="cs"/>
          <w:sz w:val="24"/>
          <w:szCs w:val="24"/>
          <w:rtl/>
        </w:rPr>
        <w:t xml:space="preserve"> </w:t>
      </w:r>
      <w:r w:rsidR="00AD79A0" w:rsidRPr="00065E16">
        <w:rPr>
          <w:rFonts w:hint="cs"/>
          <w:sz w:val="24"/>
          <w:szCs w:val="24"/>
          <w:rtl/>
        </w:rPr>
        <w:t>הזמנה זו להגיש הצעות למכרז</w:t>
      </w:r>
      <w:r w:rsidR="00527097" w:rsidRPr="00065E16">
        <w:rPr>
          <w:rFonts w:hint="cs"/>
          <w:sz w:val="24"/>
          <w:szCs w:val="24"/>
          <w:rtl/>
        </w:rPr>
        <w:t>, לרבות נספחי</w:t>
      </w:r>
      <w:r w:rsidR="00596FCF">
        <w:rPr>
          <w:rFonts w:hint="cs"/>
          <w:sz w:val="24"/>
          <w:szCs w:val="24"/>
          <w:rtl/>
        </w:rPr>
        <w:t>ו.</w:t>
      </w:r>
      <w:r w:rsidR="00527097" w:rsidRPr="00065E16">
        <w:rPr>
          <w:rFonts w:hint="cs"/>
          <w:sz w:val="24"/>
          <w:szCs w:val="24"/>
          <w:rtl/>
        </w:rPr>
        <w:t xml:space="preserve"> </w:t>
      </w:r>
    </w:p>
    <w:p w14:paraId="3B7BA177" w14:textId="41F6EF98" w:rsidR="00065E16" w:rsidRPr="00065E16" w:rsidRDefault="00AB37FF" w:rsidP="006A3ACE">
      <w:pPr>
        <w:numPr>
          <w:ilvl w:val="2"/>
          <w:numId w:val="3"/>
        </w:numPr>
        <w:tabs>
          <w:tab w:val="left" w:pos="567"/>
          <w:tab w:val="left" w:pos="1134"/>
          <w:tab w:val="left" w:pos="1701"/>
          <w:tab w:val="left" w:pos="2268"/>
          <w:tab w:val="left" w:pos="2835"/>
        </w:tabs>
        <w:bidi/>
        <w:jc w:val="both"/>
        <w:rPr>
          <w:sz w:val="24"/>
          <w:szCs w:val="24"/>
        </w:rPr>
      </w:pPr>
      <w:r w:rsidRPr="00065E16">
        <w:rPr>
          <w:rFonts w:hint="cs"/>
          <w:b/>
          <w:bCs/>
          <w:sz w:val="24"/>
          <w:szCs w:val="24"/>
          <w:rtl/>
        </w:rPr>
        <w:t>מסמך ב'</w:t>
      </w:r>
      <w:r w:rsidRPr="00065E16">
        <w:rPr>
          <w:rFonts w:hint="cs"/>
          <w:sz w:val="24"/>
          <w:szCs w:val="24"/>
          <w:rtl/>
        </w:rPr>
        <w:t>:</w:t>
      </w:r>
      <w:r w:rsidRPr="00065E16">
        <w:rPr>
          <w:rFonts w:hint="cs"/>
          <w:sz w:val="24"/>
          <w:szCs w:val="24"/>
          <w:rtl/>
        </w:rPr>
        <w:tab/>
      </w:r>
      <w:r w:rsidR="00065E16">
        <w:rPr>
          <w:rFonts w:hint="cs"/>
          <w:sz w:val="24"/>
          <w:szCs w:val="24"/>
          <w:rtl/>
        </w:rPr>
        <w:t xml:space="preserve">נוסח </w:t>
      </w:r>
      <w:r w:rsidRPr="00065E16">
        <w:rPr>
          <w:rFonts w:hint="cs"/>
          <w:sz w:val="24"/>
          <w:szCs w:val="24"/>
          <w:rtl/>
        </w:rPr>
        <w:t xml:space="preserve">הסכם </w:t>
      </w:r>
      <w:r w:rsidR="00AB401B">
        <w:rPr>
          <w:rFonts w:hint="cs"/>
          <w:sz w:val="24"/>
          <w:szCs w:val="24"/>
          <w:rtl/>
        </w:rPr>
        <w:t>לאספקת טובין</w:t>
      </w:r>
      <w:r w:rsidRPr="00065E16">
        <w:rPr>
          <w:rFonts w:hint="cs"/>
          <w:sz w:val="24"/>
          <w:szCs w:val="24"/>
          <w:rtl/>
        </w:rPr>
        <w:t xml:space="preserve"> </w:t>
      </w:r>
      <w:r w:rsidR="00065E16" w:rsidRPr="00065E16">
        <w:rPr>
          <w:rFonts w:hint="cs"/>
          <w:sz w:val="24"/>
          <w:szCs w:val="24"/>
          <w:rtl/>
        </w:rPr>
        <w:t>(להלן: "</w:t>
      </w:r>
      <w:r w:rsidR="00065E16" w:rsidRPr="00065E16">
        <w:rPr>
          <w:rFonts w:hint="cs"/>
          <w:b/>
          <w:bCs/>
          <w:sz w:val="24"/>
          <w:szCs w:val="24"/>
          <w:rtl/>
        </w:rPr>
        <w:t>ההסכם</w:t>
      </w:r>
      <w:r w:rsidR="00065E16" w:rsidRPr="00065E16">
        <w:rPr>
          <w:rFonts w:hint="cs"/>
          <w:sz w:val="24"/>
          <w:szCs w:val="24"/>
          <w:rtl/>
        </w:rPr>
        <w:t>")</w:t>
      </w:r>
      <w:r w:rsidR="00596FCF">
        <w:rPr>
          <w:rFonts w:hint="cs"/>
          <w:sz w:val="24"/>
          <w:szCs w:val="24"/>
          <w:rtl/>
        </w:rPr>
        <w:t xml:space="preserve">, לרבות </w:t>
      </w:r>
      <w:r w:rsidR="00527097" w:rsidRPr="00065E16">
        <w:rPr>
          <w:rFonts w:hint="cs"/>
          <w:sz w:val="24"/>
          <w:szCs w:val="24"/>
          <w:rtl/>
        </w:rPr>
        <w:t>נספחי</w:t>
      </w:r>
      <w:r w:rsidR="00596FCF">
        <w:rPr>
          <w:rFonts w:hint="cs"/>
          <w:sz w:val="24"/>
          <w:szCs w:val="24"/>
          <w:rtl/>
        </w:rPr>
        <w:t>ו.</w:t>
      </w:r>
    </w:p>
    <w:p w14:paraId="477CB3CB" w14:textId="3CF46992" w:rsidR="00AB37FF" w:rsidRPr="00065E16" w:rsidRDefault="00AB37FF" w:rsidP="006A3ACE">
      <w:pPr>
        <w:numPr>
          <w:ilvl w:val="2"/>
          <w:numId w:val="3"/>
        </w:numPr>
        <w:tabs>
          <w:tab w:val="left" w:pos="567"/>
          <w:tab w:val="left" w:pos="1134"/>
          <w:tab w:val="left" w:pos="1701"/>
          <w:tab w:val="left" w:pos="2268"/>
          <w:tab w:val="left" w:pos="2835"/>
        </w:tabs>
        <w:bidi/>
        <w:ind w:left="2835" w:hanging="1701"/>
        <w:jc w:val="both"/>
        <w:rPr>
          <w:sz w:val="24"/>
          <w:szCs w:val="24"/>
        </w:rPr>
      </w:pPr>
      <w:r w:rsidRPr="00065E16">
        <w:rPr>
          <w:rFonts w:hint="cs"/>
          <w:b/>
          <w:bCs/>
          <w:sz w:val="24"/>
          <w:szCs w:val="24"/>
          <w:rtl/>
        </w:rPr>
        <w:t>מסמך ג'</w:t>
      </w:r>
      <w:r w:rsidRPr="00065E16">
        <w:rPr>
          <w:rFonts w:hint="cs"/>
          <w:sz w:val="24"/>
          <w:szCs w:val="24"/>
          <w:rtl/>
        </w:rPr>
        <w:t>:</w:t>
      </w:r>
      <w:r w:rsidRPr="00065E16">
        <w:rPr>
          <w:rFonts w:hint="cs"/>
          <w:sz w:val="24"/>
          <w:szCs w:val="24"/>
          <w:rtl/>
        </w:rPr>
        <w:tab/>
      </w:r>
      <w:r w:rsidR="008C2433" w:rsidRPr="00065E16">
        <w:rPr>
          <w:rFonts w:hint="cs"/>
          <w:sz w:val="24"/>
          <w:szCs w:val="24"/>
          <w:rtl/>
        </w:rPr>
        <w:t>מפרט מיוחד</w:t>
      </w:r>
      <w:r w:rsidR="00781228">
        <w:rPr>
          <w:rFonts w:hint="cs"/>
          <w:sz w:val="24"/>
          <w:szCs w:val="24"/>
          <w:rtl/>
        </w:rPr>
        <w:t xml:space="preserve"> (להלן: "</w:t>
      </w:r>
      <w:r w:rsidR="00781228" w:rsidRPr="00781228">
        <w:rPr>
          <w:rFonts w:hint="cs"/>
          <w:b/>
          <w:bCs/>
          <w:sz w:val="24"/>
          <w:szCs w:val="24"/>
          <w:rtl/>
        </w:rPr>
        <w:t>המפרט המיוחד</w:t>
      </w:r>
      <w:r w:rsidR="00781228">
        <w:rPr>
          <w:rFonts w:hint="cs"/>
          <w:sz w:val="24"/>
          <w:szCs w:val="24"/>
          <w:rtl/>
        </w:rPr>
        <w:t>")</w:t>
      </w:r>
      <w:r w:rsidR="009521AC" w:rsidRPr="00065E16">
        <w:rPr>
          <w:rFonts w:hint="cs"/>
          <w:sz w:val="24"/>
          <w:szCs w:val="24"/>
          <w:rtl/>
        </w:rPr>
        <w:t>.</w:t>
      </w:r>
      <w:r w:rsidRPr="00065E16">
        <w:rPr>
          <w:rFonts w:hint="cs"/>
          <w:sz w:val="24"/>
          <w:szCs w:val="24"/>
          <w:rtl/>
        </w:rPr>
        <w:t xml:space="preserve"> </w:t>
      </w:r>
    </w:p>
    <w:p w14:paraId="215EB7C5" w14:textId="77777777" w:rsidR="00527097" w:rsidRDefault="00527097" w:rsidP="00527097">
      <w:pPr>
        <w:tabs>
          <w:tab w:val="left" w:pos="567"/>
          <w:tab w:val="left" w:pos="1134"/>
          <w:tab w:val="left" w:pos="1701"/>
          <w:tab w:val="left" w:pos="2268"/>
          <w:tab w:val="left" w:pos="2835"/>
        </w:tabs>
        <w:bidi/>
        <w:jc w:val="both"/>
        <w:rPr>
          <w:sz w:val="24"/>
          <w:szCs w:val="24"/>
          <w:rtl/>
        </w:rPr>
      </w:pPr>
    </w:p>
    <w:p w14:paraId="38774208" w14:textId="77777777" w:rsidR="000234F8" w:rsidRPr="000A0F5B" w:rsidRDefault="000234F8" w:rsidP="006A3ACE">
      <w:pPr>
        <w:numPr>
          <w:ilvl w:val="1"/>
          <w:numId w:val="3"/>
        </w:numPr>
        <w:tabs>
          <w:tab w:val="clear" w:pos="792"/>
          <w:tab w:val="left" w:pos="567"/>
          <w:tab w:val="left" w:pos="1134"/>
          <w:tab w:val="left" w:pos="1701"/>
          <w:tab w:val="left" w:pos="2268"/>
          <w:tab w:val="left" w:pos="2835"/>
        </w:tabs>
        <w:bidi/>
        <w:ind w:left="1134" w:hanging="567"/>
        <w:jc w:val="both"/>
        <w:rPr>
          <w:sz w:val="24"/>
          <w:szCs w:val="24"/>
        </w:rPr>
      </w:pPr>
      <w:r w:rsidRPr="000A0F5B">
        <w:rPr>
          <w:rFonts w:hint="cs"/>
          <w:sz w:val="24"/>
          <w:szCs w:val="24"/>
          <w:rtl/>
        </w:rPr>
        <w:t>המועצה אוסרת על שימוש מכל סוג ומין שהוא במסמכי המכרז, חלקם או כולם, בין בשלמות ובין לשיעורין, אלא למטרות ההשתתפות במכרז זה.</w:t>
      </w:r>
    </w:p>
    <w:p w14:paraId="522D03E6" w14:textId="77777777" w:rsidR="000234F8" w:rsidRDefault="000234F8" w:rsidP="000234F8">
      <w:pPr>
        <w:tabs>
          <w:tab w:val="left" w:pos="567"/>
          <w:tab w:val="left" w:pos="1134"/>
          <w:tab w:val="left" w:pos="1701"/>
          <w:tab w:val="left" w:pos="2268"/>
          <w:tab w:val="left" w:pos="2835"/>
        </w:tabs>
        <w:bidi/>
        <w:ind w:left="1134"/>
        <w:jc w:val="both"/>
        <w:rPr>
          <w:sz w:val="24"/>
          <w:szCs w:val="24"/>
        </w:rPr>
      </w:pPr>
    </w:p>
    <w:p w14:paraId="634F92B2" w14:textId="77777777" w:rsidR="00BE3CB8" w:rsidRDefault="00AB37FF" w:rsidP="006A3ACE">
      <w:pPr>
        <w:numPr>
          <w:ilvl w:val="1"/>
          <w:numId w:val="3"/>
        </w:numPr>
        <w:tabs>
          <w:tab w:val="clear" w:pos="792"/>
          <w:tab w:val="left" w:pos="567"/>
          <w:tab w:val="left" w:pos="1134"/>
          <w:tab w:val="left" w:pos="1701"/>
          <w:tab w:val="left" w:pos="2268"/>
          <w:tab w:val="left" w:pos="2835"/>
        </w:tabs>
        <w:bidi/>
        <w:ind w:left="1134" w:hanging="567"/>
        <w:jc w:val="both"/>
        <w:rPr>
          <w:sz w:val="24"/>
          <w:szCs w:val="24"/>
        </w:rPr>
      </w:pPr>
      <w:r w:rsidRPr="008C2433">
        <w:rPr>
          <w:rFonts w:hint="cs"/>
          <w:sz w:val="24"/>
          <w:szCs w:val="24"/>
          <w:rtl/>
        </w:rPr>
        <w:t>מסמכי המכרז מפרטים את שלבי המכרז, התנאים להגשת ההצעה, את אופן הגשת ההצעה ואת אופן בחירת ההצעה הזוכה. על המציע לצרף את כל המסמכים הדרושים והמפורטים במסמכי המכרז ולהשיבם ל</w:t>
      </w:r>
      <w:r w:rsidR="008C2433">
        <w:rPr>
          <w:rFonts w:hint="cs"/>
          <w:sz w:val="24"/>
          <w:szCs w:val="24"/>
          <w:rtl/>
        </w:rPr>
        <w:t>מועצה</w:t>
      </w:r>
      <w:r w:rsidRPr="008C2433">
        <w:rPr>
          <w:rFonts w:hint="cs"/>
          <w:sz w:val="24"/>
          <w:szCs w:val="24"/>
          <w:rtl/>
        </w:rPr>
        <w:t xml:space="preserve"> כשהם חתומים על ידי מורשי החתימה מטעמו, לרבות ערבות בנקאית בתוקף</w:t>
      </w:r>
      <w:bookmarkEnd w:id="2"/>
      <w:bookmarkEnd w:id="3"/>
      <w:bookmarkEnd w:id="4"/>
      <w:bookmarkEnd w:id="5"/>
      <w:r w:rsidRPr="008C2433">
        <w:rPr>
          <w:rFonts w:hint="cs"/>
          <w:sz w:val="24"/>
          <w:szCs w:val="24"/>
          <w:rtl/>
        </w:rPr>
        <w:t xml:space="preserve"> כמפורט להלן.</w:t>
      </w:r>
    </w:p>
    <w:p w14:paraId="5117333D" w14:textId="77777777" w:rsidR="000234F8" w:rsidRDefault="000234F8" w:rsidP="000234F8">
      <w:pPr>
        <w:tabs>
          <w:tab w:val="left" w:pos="567"/>
          <w:tab w:val="left" w:pos="1134"/>
          <w:tab w:val="left" w:pos="1701"/>
          <w:tab w:val="left" w:pos="2268"/>
          <w:tab w:val="left" w:pos="2835"/>
        </w:tabs>
        <w:bidi/>
        <w:ind w:left="1134"/>
        <w:jc w:val="both"/>
        <w:rPr>
          <w:sz w:val="24"/>
          <w:szCs w:val="24"/>
        </w:rPr>
      </w:pPr>
    </w:p>
    <w:p w14:paraId="784DB1C2" w14:textId="77777777" w:rsidR="000234F8" w:rsidRPr="000A0F5B" w:rsidRDefault="000234F8" w:rsidP="006A3ACE">
      <w:pPr>
        <w:numPr>
          <w:ilvl w:val="1"/>
          <w:numId w:val="3"/>
        </w:numPr>
        <w:tabs>
          <w:tab w:val="clear" w:pos="792"/>
          <w:tab w:val="left" w:pos="567"/>
          <w:tab w:val="left" w:pos="1134"/>
          <w:tab w:val="left" w:pos="1701"/>
          <w:tab w:val="left" w:pos="2268"/>
          <w:tab w:val="left" w:pos="2835"/>
        </w:tabs>
        <w:bidi/>
        <w:ind w:left="1134" w:hanging="567"/>
        <w:jc w:val="both"/>
        <w:rPr>
          <w:sz w:val="24"/>
          <w:szCs w:val="24"/>
        </w:rPr>
      </w:pPr>
      <w:r w:rsidRPr="000A0F5B">
        <w:rPr>
          <w:sz w:val="24"/>
          <w:szCs w:val="24"/>
          <w:rtl/>
        </w:rPr>
        <w:t>כותרות הסעיפים בכל מסמכי המכרז נועדו אך ורק לנוחיות ההתמצאות ואין להן נפקות כלשהי בפרשנות מסמכי המכרז.</w:t>
      </w:r>
      <w:r w:rsidRPr="000A0F5B">
        <w:rPr>
          <w:rFonts w:hint="cs"/>
          <w:sz w:val="24"/>
          <w:szCs w:val="24"/>
          <w:rtl/>
        </w:rPr>
        <w:t xml:space="preserve"> ב</w:t>
      </w:r>
      <w:r w:rsidRPr="000A0F5B">
        <w:rPr>
          <w:sz w:val="24"/>
          <w:szCs w:val="24"/>
          <w:rtl/>
        </w:rPr>
        <w:t>אם תמצא סתירה בין מסמכי המכרז ו/או אי בהירות לגבי האמור בהם, תהיה</w:t>
      </w:r>
      <w:r w:rsidRPr="000A0F5B">
        <w:rPr>
          <w:rFonts w:hint="cs"/>
          <w:sz w:val="24"/>
          <w:szCs w:val="24"/>
          <w:rtl/>
        </w:rPr>
        <w:t xml:space="preserve"> </w:t>
      </w:r>
      <w:r w:rsidRPr="000A0F5B">
        <w:rPr>
          <w:sz w:val="24"/>
          <w:szCs w:val="24"/>
          <w:rtl/>
        </w:rPr>
        <w:t>המועצה רשאית לבחור, לפי שיקול דעתה המלא והמוחלט, את הניסוח הנכון ו/או את הפירוש העדיף של מסמכי המכרז, ולמציע לא תהא כל טענה ו/או תביעה הנובעת מהסתירה ו/או מאי הבהירות כאמור ו/או מהפירוש שנבחר על ידי המועצה. כל סתירה ו/או אי התאמה בין מסמכי המכרז השונים, ו/או בין הוראות שונות בתוך אותו מסמך, יפורשו באופן המרחיב את חובות המציע ו/או את זכויות המועצה.</w:t>
      </w:r>
    </w:p>
    <w:p w14:paraId="7CF6D2C8" w14:textId="77777777" w:rsidR="00BE3CB8" w:rsidRPr="000234F8" w:rsidRDefault="00BE3CB8" w:rsidP="00BE3CB8">
      <w:pPr>
        <w:tabs>
          <w:tab w:val="left" w:pos="567"/>
          <w:tab w:val="left" w:pos="1134"/>
          <w:tab w:val="left" w:pos="1701"/>
          <w:tab w:val="left" w:pos="2268"/>
          <w:tab w:val="left" w:pos="2835"/>
        </w:tabs>
        <w:bidi/>
        <w:ind w:left="1134"/>
        <w:jc w:val="both"/>
        <w:rPr>
          <w:sz w:val="24"/>
          <w:szCs w:val="24"/>
        </w:rPr>
      </w:pPr>
    </w:p>
    <w:p w14:paraId="02ADD12D" w14:textId="77777777" w:rsidR="001D691C" w:rsidRDefault="009521AC" w:rsidP="006A3ACE">
      <w:pPr>
        <w:numPr>
          <w:ilvl w:val="1"/>
          <w:numId w:val="3"/>
        </w:numPr>
        <w:tabs>
          <w:tab w:val="clear" w:pos="792"/>
          <w:tab w:val="left" w:pos="567"/>
          <w:tab w:val="left" w:pos="1134"/>
          <w:tab w:val="left" w:pos="1701"/>
          <w:tab w:val="left" w:pos="2268"/>
          <w:tab w:val="left" w:pos="2835"/>
        </w:tabs>
        <w:bidi/>
        <w:ind w:left="1134" w:hanging="567"/>
        <w:jc w:val="both"/>
        <w:rPr>
          <w:sz w:val="24"/>
          <w:szCs w:val="24"/>
        </w:rPr>
      </w:pPr>
      <w:r w:rsidRPr="00CB2E15">
        <w:rPr>
          <w:sz w:val="24"/>
          <w:szCs w:val="24"/>
          <w:rtl/>
        </w:rPr>
        <w:t>ה</w:t>
      </w:r>
      <w:r w:rsidR="008C2433" w:rsidRPr="00CB2E15">
        <w:rPr>
          <w:rFonts w:hint="cs"/>
          <w:sz w:val="24"/>
          <w:szCs w:val="24"/>
          <w:rtl/>
        </w:rPr>
        <w:t>מועצה</w:t>
      </w:r>
      <w:r w:rsidRPr="00CB2E15">
        <w:rPr>
          <w:sz w:val="24"/>
          <w:szCs w:val="24"/>
          <w:rtl/>
        </w:rPr>
        <w:t xml:space="preserve"> </w:t>
      </w:r>
      <w:r w:rsidRPr="00CB2E15">
        <w:rPr>
          <w:rFonts w:hint="cs"/>
          <w:sz w:val="24"/>
          <w:szCs w:val="24"/>
          <w:rtl/>
        </w:rPr>
        <w:t>אינה מתחייבת לבחור ב</w:t>
      </w:r>
      <w:r w:rsidRPr="00CB2E15">
        <w:rPr>
          <w:sz w:val="24"/>
          <w:szCs w:val="24"/>
          <w:rtl/>
        </w:rPr>
        <w:t>הצע</w:t>
      </w:r>
      <w:r w:rsidRPr="00CB2E15">
        <w:rPr>
          <w:rFonts w:hint="cs"/>
          <w:sz w:val="24"/>
          <w:szCs w:val="24"/>
          <w:rtl/>
        </w:rPr>
        <w:t>ה</w:t>
      </w:r>
      <w:r w:rsidRPr="00CB2E15">
        <w:rPr>
          <w:sz w:val="24"/>
          <w:szCs w:val="24"/>
          <w:rtl/>
        </w:rPr>
        <w:t xml:space="preserve"> </w:t>
      </w:r>
      <w:r w:rsidRPr="00CB2E15">
        <w:rPr>
          <w:rFonts w:hint="cs"/>
          <w:sz w:val="24"/>
          <w:szCs w:val="24"/>
          <w:rtl/>
        </w:rPr>
        <w:t>המיטבית</w:t>
      </w:r>
      <w:r w:rsidRPr="00CB2E15">
        <w:rPr>
          <w:sz w:val="24"/>
          <w:szCs w:val="24"/>
          <w:rtl/>
        </w:rPr>
        <w:t xml:space="preserve"> ביותר</w:t>
      </w:r>
      <w:r w:rsidRPr="00CB2E15">
        <w:rPr>
          <w:rFonts w:hint="cs"/>
          <w:sz w:val="24"/>
          <w:szCs w:val="24"/>
          <w:rtl/>
        </w:rPr>
        <w:t xml:space="preserve"> או בכל הצעה שהיא ותהיה רשאית לבטל את ההליך בכל שלב ככל שלא הוכרז זוכה.</w:t>
      </w:r>
    </w:p>
    <w:p w14:paraId="2DBAB981" w14:textId="77777777" w:rsidR="001D691C" w:rsidRPr="00C96842" w:rsidRDefault="001D691C" w:rsidP="001D691C">
      <w:pPr>
        <w:pStyle w:val="af8"/>
        <w:rPr>
          <w:sz w:val="24"/>
          <w:szCs w:val="24"/>
          <w:rtl/>
          <w:lang w:val="en-US"/>
        </w:rPr>
      </w:pPr>
    </w:p>
    <w:p w14:paraId="124884D6" w14:textId="5BD2C61A" w:rsidR="001D691C" w:rsidRPr="001D691C" w:rsidRDefault="001D691C" w:rsidP="006A3ACE">
      <w:pPr>
        <w:numPr>
          <w:ilvl w:val="1"/>
          <w:numId w:val="3"/>
        </w:numPr>
        <w:tabs>
          <w:tab w:val="clear" w:pos="792"/>
          <w:tab w:val="left" w:pos="567"/>
          <w:tab w:val="left" w:pos="1134"/>
          <w:tab w:val="left" w:pos="1701"/>
          <w:tab w:val="left" w:pos="2268"/>
          <w:tab w:val="left" w:pos="2835"/>
        </w:tabs>
        <w:bidi/>
        <w:ind w:left="1134" w:hanging="567"/>
        <w:jc w:val="both"/>
        <w:rPr>
          <w:sz w:val="24"/>
          <w:szCs w:val="24"/>
          <w:rtl/>
        </w:rPr>
      </w:pPr>
      <w:r w:rsidRPr="001D691C">
        <w:rPr>
          <w:rFonts w:hint="cs"/>
          <w:sz w:val="24"/>
          <w:szCs w:val="24"/>
          <w:rtl/>
        </w:rPr>
        <w:t>כל מקום בו מצוין במסמכי</w:t>
      </w:r>
      <w:r>
        <w:rPr>
          <w:rFonts w:hint="cs"/>
          <w:sz w:val="24"/>
          <w:szCs w:val="24"/>
          <w:rtl/>
        </w:rPr>
        <w:t xml:space="preserve"> המכרז</w:t>
      </w:r>
      <w:r w:rsidRPr="001D691C">
        <w:rPr>
          <w:rFonts w:hint="cs"/>
          <w:sz w:val="24"/>
          <w:szCs w:val="24"/>
          <w:rtl/>
        </w:rPr>
        <w:t xml:space="preserve"> לשון זכר, הכוונה גם ללשון נקבה, וכן להפך</w:t>
      </w:r>
      <w:r>
        <w:rPr>
          <w:rFonts w:hint="cs"/>
          <w:sz w:val="24"/>
          <w:szCs w:val="24"/>
          <w:rtl/>
        </w:rPr>
        <w:t>.</w:t>
      </w:r>
    </w:p>
    <w:p w14:paraId="45080823" w14:textId="77777777" w:rsidR="00BE3CB8" w:rsidRPr="00C96842" w:rsidRDefault="00BE3CB8" w:rsidP="00BE3CB8">
      <w:pPr>
        <w:pStyle w:val="af8"/>
        <w:rPr>
          <w:sz w:val="24"/>
          <w:szCs w:val="24"/>
          <w:rtl/>
          <w:lang w:val="en-US"/>
        </w:rPr>
      </w:pPr>
    </w:p>
    <w:p w14:paraId="735595DC" w14:textId="4AD8DD27" w:rsidR="00AB37FF" w:rsidRPr="00CB2E15" w:rsidRDefault="00074830" w:rsidP="006A3ACE">
      <w:pPr>
        <w:numPr>
          <w:ilvl w:val="0"/>
          <w:numId w:val="3"/>
        </w:numPr>
        <w:tabs>
          <w:tab w:val="clear" w:pos="360"/>
          <w:tab w:val="left" w:pos="567"/>
          <w:tab w:val="left" w:pos="1134"/>
          <w:tab w:val="left" w:pos="1701"/>
          <w:tab w:val="left" w:pos="2268"/>
          <w:tab w:val="left" w:pos="2835"/>
        </w:tabs>
        <w:bidi/>
        <w:ind w:left="0" w:firstLine="0"/>
        <w:jc w:val="both"/>
        <w:rPr>
          <w:b/>
          <w:bCs/>
          <w:sz w:val="24"/>
          <w:szCs w:val="24"/>
          <w:u w:val="single"/>
        </w:rPr>
      </w:pPr>
      <w:bookmarkStart w:id="6" w:name="_Toc8455982"/>
      <w:bookmarkStart w:id="7" w:name="_Ref500240179"/>
      <w:r w:rsidRPr="00CB2E15">
        <w:rPr>
          <w:rFonts w:hint="cs"/>
          <w:b/>
          <w:bCs/>
          <w:sz w:val="24"/>
          <w:szCs w:val="24"/>
          <w:u w:val="single"/>
          <w:rtl/>
        </w:rPr>
        <w:t>עיקרי</w:t>
      </w:r>
      <w:r w:rsidR="00AB37FF" w:rsidRPr="00CB2E15">
        <w:rPr>
          <w:rFonts w:hint="cs"/>
          <w:b/>
          <w:bCs/>
          <w:sz w:val="24"/>
          <w:szCs w:val="24"/>
          <w:u w:val="single"/>
          <w:rtl/>
        </w:rPr>
        <w:t xml:space="preserve"> ההתקשרות</w:t>
      </w:r>
      <w:bookmarkEnd w:id="6"/>
      <w:r w:rsidR="00F65176" w:rsidRPr="00CB2E15">
        <w:rPr>
          <w:rFonts w:hint="cs"/>
          <w:b/>
          <w:bCs/>
          <w:sz w:val="24"/>
          <w:szCs w:val="24"/>
          <w:u w:val="single"/>
          <w:rtl/>
        </w:rPr>
        <w:t xml:space="preserve"> </w:t>
      </w:r>
    </w:p>
    <w:p w14:paraId="53C4DAA2" w14:textId="0C6696EC" w:rsidR="008E3572" w:rsidRDefault="001149FF" w:rsidP="00C96842">
      <w:pPr>
        <w:numPr>
          <w:ilvl w:val="1"/>
          <w:numId w:val="3"/>
        </w:numPr>
        <w:tabs>
          <w:tab w:val="clear" w:pos="792"/>
          <w:tab w:val="left" w:pos="567"/>
          <w:tab w:val="left" w:pos="1134"/>
          <w:tab w:val="left" w:pos="1701"/>
          <w:tab w:val="left" w:pos="2268"/>
          <w:tab w:val="left" w:pos="2835"/>
        </w:tabs>
        <w:bidi/>
        <w:spacing w:before="120" w:after="120"/>
        <w:ind w:left="1134" w:hanging="567"/>
        <w:jc w:val="both"/>
        <w:rPr>
          <w:sz w:val="24"/>
          <w:szCs w:val="24"/>
        </w:rPr>
      </w:pPr>
      <w:r w:rsidRPr="00CB2E15">
        <w:rPr>
          <w:rFonts w:hint="cs"/>
          <w:sz w:val="24"/>
          <w:szCs w:val="24"/>
          <w:rtl/>
        </w:rPr>
        <w:t>ת</w:t>
      </w:r>
      <w:r w:rsidRPr="00CB2E15">
        <w:rPr>
          <w:sz w:val="24"/>
          <w:szCs w:val="24"/>
          <w:rtl/>
        </w:rPr>
        <w:t xml:space="preserve">קופת ההתקשרות הינה </w:t>
      </w:r>
      <w:r w:rsidRPr="00CB2E15">
        <w:rPr>
          <w:rFonts w:hint="cs"/>
          <w:sz w:val="24"/>
          <w:szCs w:val="24"/>
          <w:rtl/>
        </w:rPr>
        <w:t xml:space="preserve">ממועד חתימת ההסכם ע"י מורשי החתימה </w:t>
      </w:r>
      <w:r w:rsidR="002E1D68">
        <w:rPr>
          <w:rFonts w:hint="cs"/>
          <w:sz w:val="24"/>
          <w:szCs w:val="24"/>
          <w:rtl/>
        </w:rPr>
        <w:t>של ה</w:t>
      </w:r>
      <w:r w:rsidRPr="00CB2E15">
        <w:rPr>
          <w:rFonts w:hint="cs"/>
          <w:sz w:val="24"/>
          <w:szCs w:val="24"/>
          <w:rtl/>
        </w:rPr>
        <w:t>מועצה</w:t>
      </w:r>
      <w:r w:rsidR="008D0EEB">
        <w:rPr>
          <w:rFonts w:hint="cs"/>
          <w:sz w:val="24"/>
          <w:szCs w:val="24"/>
          <w:rtl/>
        </w:rPr>
        <w:t xml:space="preserve"> עפ"י דין</w:t>
      </w:r>
      <w:r w:rsidRPr="00CB2E15">
        <w:rPr>
          <w:rFonts w:hint="cs"/>
          <w:sz w:val="24"/>
          <w:szCs w:val="24"/>
          <w:rtl/>
        </w:rPr>
        <w:t xml:space="preserve"> ועד לאספקת </w:t>
      </w:r>
      <w:r w:rsidR="002E1D68">
        <w:rPr>
          <w:rFonts w:hint="cs"/>
          <w:sz w:val="24"/>
          <w:szCs w:val="24"/>
          <w:rtl/>
        </w:rPr>
        <w:t xml:space="preserve">כלי </w:t>
      </w:r>
      <w:r w:rsidRPr="00CB2E15">
        <w:rPr>
          <w:rFonts w:hint="cs"/>
          <w:sz w:val="24"/>
          <w:szCs w:val="24"/>
          <w:rtl/>
        </w:rPr>
        <w:t>ה</w:t>
      </w:r>
      <w:r w:rsidR="000234F8" w:rsidRPr="00CB2E15">
        <w:rPr>
          <w:rFonts w:hint="cs"/>
          <w:sz w:val="24"/>
          <w:szCs w:val="24"/>
          <w:rtl/>
        </w:rPr>
        <w:t>רכב</w:t>
      </w:r>
      <w:r w:rsidRPr="00CB2E15">
        <w:rPr>
          <w:rFonts w:hint="cs"/>
          <w:sz w:val="24"/>
          <w:szCs w:val="24"/>
          <w:rtl/>
        </w:rPr>
        <w:t xml:space="preserve"> </w:t>
      </w:r>
      <w:r w:rsidR="002E1D68">
        <w:rPr>
          <w:rFonts w:hint="cs"/>
          <w:sz w:val="24"/>
          <w:szCs w:val="24"/>
          <w:rtl/>
        </w:rPr>
        <w:t xml:space="preserve">למועצה </w:t>
      </w:r>
      <w:r w:rsidRPr="00CB2E15">
        <w:rPr>
          <w:rFonts w:hint="cs"/>
          <w:sz w:val="24"/>
          <w:szCs w:val="24"/>
          <w:rtl/>
        </w:rPr>
        <w:t>והשלמת כל מחויבויות הספק עפ"י ההסכם</w:t>
      </w:r>
      <w:r w:rsidR="00ED3879">
        <w:rPr>
          <w:rFonts w:hint="cs"/>
          <w:sz w:val="24"/>
          <w:szCs w:val="24"/>
          <w:rtl/>
        </w:rPr>
        <w:t xml:space="preserve"> </w:t>
      </w:r>
      <w:r w:rsidR="002E1D68">
        <w:rPr>
          <w:rFonts w:hint="cs"/>
          <w:sz w:val="24"/>
          <w:szCs w:val="24"/>
          <w:rtl/>
        </w:rPr>
        <w:t>(</w:t>
      </w:r>
      <w:r w:rsidRPr="002E1D68">
        <w:rPr>
          <w:sz w:val="24"/>
          <w:szCs w:val="24"/>
          <w:rtl/>
        </w:rPr>
        <w:t>להלן: "</w:t>
      </w:r>
      <w:r w:rsidRPr="002E1D68">
        <w:rPr>
          <w:b/>
          <w:bCs/>
          <w:sz w:val="24"/>
          <w:szCs w:val="24"/>
          <w:rtl/>
        </w:rPr>
        <w:t xml:space="preserve">תקופת </w:t>
      </w:r>
      <w:r w:rsidRPr="002E1D68">
        <w:rPr>
          <w:rFonts w:hint="cs"/>
          <w:b/>
          <w:bCs/>
          <w:sz w:val="24"/>
          <w:szCs w:val="24"/>
          <w:rtl/>
        </w:rPr>
        <w:t>ההתקשרות</w:t>
      </w:r>
      <w:r w:rsidRPr="002E1D68">
        <w:rPr>
          <w:sz w:val="24"/>
          <w:szCs w:val="24"/>
          <w:rtl/>
        </w:rPr>
        <w:t xml:space="preserve">"). </w:t>
      </w:r>
    </w:p>
    <w:p w14:paraId="334D831D" w14:textId="429886F4" w:rsidR="008E3572" w:rsidRPr="00C96842" w:rsidRDefault="005F710E" w:rsidP="00C96842">
      <w:pPr>
        <w:pStyle w:val="af8"/>
        <w:numPr>
          <w:ilvl w:val="1"/>
          <w:numId w:val="3"/>
        </w:numPr>
        <w:tabs>
          <w:tab w:val="clear" w:pos="792"/>
          <w:tab w:val="num" w:pos="1133"/>
        </w:tabs>
        <w:bidi/>
        <w:ind w:left="1133" w:hanging="567"/>
        <w:jc w:val="both"/>
        <w:rPr>
          <w:sz w:val="24"/>
          <w:szCs w:val="24"/>
          <w:rtl/>
        </w:rPr>
      </w:pPr>
      <w:r w:rsidRPr="00C96842">
        <w:rPr>
          <w:rFonts w:ascii="David" w:hAnsi="David" w:hint="eastAsia"/>
          <w:sz w:val="24"/>
          <w:szCs w:val="24"/>
          <w:rtl/>
        </w:rPr>
        <w:t>תנאי</w:t>
      </w:r>
      <w:r w:rsidRPr="00C96842">
        <w:rPr>
          <w:rFonts w:ascii="David" w:hAnsi="David"/>
          <w:sz w:val="24"/>
          <w:szCs w:val="24"/>
          <w:rtl/>
        </w:rPr>
        <w:t xml:space="preserve"> </w:t>
      </w:r>
      <w:r w:rsidRPr="00C96842">
        <w:rPr>
          <w:rFonts w:ascii="David" w:hAnsi="David" w:hint="eastAsia"/>
          <w:sz w:val="24"/>
          <w:szCs w:val="24"/>
          <w:rtl/>
        </w:rPr>
        <w:t>ל</w:t>
      </w:r>
      <w:r w:rsidR="00165E91">
        <w:rPr>
          <w:rFonts w:ascii="David" w:hAnsi="David" w:hint="cs"/>
          <w:sz w:val="24"/>
          <w:szCs w:val="24"/>
          <w:rtl/>
        </w:rPr>
        <w:t xml:space="preserve">חתימה על הסכם </w:t>
      </w:r>
      <w:r w:rsidRPr="00C96842">
        <w:rPr>
          <w:rFonts w:ascii="David" w:hAnsi="David" w:hint="eastAsia"/>
          <w:sz w:val="24"/>
          <w:szCs w:val="24"/>
          <w:rtl/>
        </w:rPr>
        <w:t>התקשרות</w:t>
      </w:r>
      <w:r w:rsidRPr="00C96842">
        <w:rPr>
          <w:rFonts w:ascii="David" w:hAnsi="David"/>
          <w:sz w:val="24"/>
          <w:szCs w:val="24"/>
          <w:rtl/>
        </w:rPr>
        <w:t xml:space="preserve"> </w:t>
      </w:r>
      <w:r w:rsidRPr="00C96842">
        <w:rPr>
          <w:rFonts w:ascii="David" w:hAnsi="David" w:hint="eastAsia"/>
          <w:sz w:val="24"/>
          <w:szCs w:val="24"/>
          <w:rtl/>
        </w:rPr>
        <w:t>הינו</w:t>
      </w:r>
      <w:r w:rsidRPr="00C96842">
        <w:rPr>
          <w:rFonts w:ascii="David" w:hAnsi="David"/>
          <w:sz w:val="24"/>
          <w:szCs w:val="24"/>
          <w:rtl/>
        </w:rPr>
        <w:t xml:space="preserve"> </w:t>
      </w:r>
      <w:r w:rsidRPr="00C96842">
        <w:rPr>
          <w:rFonts w:ascii="David" w:hAnsi="David" w:hint="eastAsia"/>
          <w:sz w:val="24"/>
          <w:szCs w:val="24"/>
          <w:rtl/>
        </w:rPr>
        <w:t>תקינות</w:t>
      </w:r>
      <w:r w:rsidRPr="00C96842">
        <w:rPr>
          <w:rFonts w:ascii="David" w:hAnsi="David"/>
          <w:sz w:val="24"/>
          <w:szCs w:val="24"/>
          <w:rtl/>
        </w:rPr>
        <w:t xml:space="preserve"> </w:t>
      </w:r>
      <w:r w:rsidRPr="00C96842">
        <w:rPr>
          <w:rFonts w:ascii="David" w:hAnsi="David" w:hint="eastAsia"/>
          <w:sz w:val="24"/>
          <w:szCs w:val="24"/>
          <w:rtl/>
        </w:rPr>
        <w:t>הרכב</w:t>
      </w:r>
      <w:r w:rsidRPr="00C96842">
        <w:rPr>
          <w:rFonts w:ascii="David" w:hAnsi="David"/>
          <w:sz w:val="24"/>
          <w:szCs w:val="24"/>
          <w:rtl/>
        </w:rPr>
        <w:t xml:space="preserve"> </w:t>
      </w:r>
      <w:r w:rsidRPr="00C96842">
        <w:rPr>
          <w:rFonts w:ascii="David" w:hAnsi="David" w:hint="eastAsia"/>
          <w:sz w:val="24"/>
          <w:szCs w:val="24"/>
          <w:rtl/>
        </w:rPr>
        <w:t>עפ</w:t>
      </w:r>
      <w:r w:rsidRPr="00C96842">
        <w:rPr>
          <w:rFonts w:ascii="David" w:hAnsi="David"/>
          <w:sz w:val="24"/>
          <w:szCs w:val="24"/>
          <w:rtl/>
        </w:rPr>
        <w:t xml:space="preserve">"י </w:t>
      </w:r>
      <w:r w:rsidRPr="00C96842">
        <w:rPr>
          <w:rFonts w:ascii="David" w:hAnsi="David" w:hint="eastAsia"/>
          <w:sz w:val="24"/>
          <w:szCs w:val="24"/>
          <w:rtl/>
        </w:rPr>
        <w:t>בדיק</w:t>
      </w:r>
      <w:r w:rsidR="00A12B50">
        <w:rPr>
          <w:rFonts w:ascii="David" w:hAnsi="David" w:hint="cs"/>
          <w:sz w:val="24"/>
          <w:szCs w:val="24"/>
          <w:rtl/>
        </w:rPr>
        <w:t>ה ממוחשבת של</w:t>
      </w:r>
      <w:r w:rsidRPr="00C96842">
        <w:rPr>
          <w:rFonts w:ascii="David" w:hAnsi="David"/>
          <w:sz w:val="24"/>
          <w:szCs w:val="24"/>
          <w:rtl/>
        </w:rPr>
        <w:t xml:space="preserve"> מכון מורשה </w:t>
      </w:r>
      <w:r w:rsidR="00A12B50">
        <w:rPr>
          <w:rFonts w:ascii="David" w:hAnsi="David" w:hint="cs"/>
          <w:sz w:val="24"/>
          <w:szCs w:val="24"/>
          <w:rtl/>
        </w:rPr>
        <w:t>עפ"י בחירת המועצה</w:t>
      </w:r>
      <w:r w:rsidRPr="00C96842">
        <w:rPr>
          <w:rFonts w:ascii="David" w:hAnsi="David"/>
          <w:sz w:val="24"/>
          <w:szCs w:val="24"/>
          <w:rtl/>
        </w:rPr>
        <w:t xml:space="preserve">. מובהר כי תוך 7 ימים מהמצאת הודעה הזכייה, על הזוכה לתאם עם נציג המועצה פגישה במכון מורשה לבדיקה ממוחשבת של הרכב נשוא הזכייה. בדיקה זו תהא על חשבון הזוכה בלבד. מודגש כי ככל והרכב יימצא כלא כשיר/לא תקין בבדיקה זו, הרי שהמועצה שומרת על זכותה על פי שיקול דעתה הבלעדי להודיע לזוכה על ביטול זכייתו, לרבות פניה אל הכשיר השני ככל ונבחר ע"י ועדת המכרזים ו/או כל החלטה אחרת, לרבות ביטול המכרז. </w:t>
      </w:r>
      <w:r w:rsidR="00A12B50" w:rsidRPr="00C96842">
        <w:rPr>
          <w:rFonts w:ascii="David" w:hAnsi="David" w:hint="eastAsia"/>
          <w:sz w:val="24"/>
          <w:szCs w:val="24"/>
          <w:rtl/>
        </w:rPr>
        <w:t>יצוין</w:t>
      </w:r>
      <w:r w:rsidR="00A12B50" w:rsidRPr="00C96842">
        <w:rPr>
          <w:rFonts w:ascii="David" w:hAnsi="David"/>
          <w:sz w:val="24"/>
          <w:szCs w:val="24"/>
          <w:rtl/>
        </w:rPr>
        <w:t xml:space="preserve">, </w:t>
      </w:r>
      <w:r w:rsidR="00A12B50" w:rsidRPr="00C96842">
        <w:rPr>
          <w:rFonts w:ascii="David" w:hAnsi="David" w:hint="eastAsia"/>
          <w:sz w:val="24"/>
          <w:szCs w:val="24"/>
          <w:rtl/>
        </w:rPr>
        <w:t>כי</w:t>
      </w:r>
      <w:r w:rsidR="00A12B50" w:rsidRPr="00C96842">
        <w:rPr>
          <w:rFonts w:ascii="David" w:hAnsi="David"/>
          <w:sz w:val="24"/>
          <w:szCs w:val="24"/>
          <w:rtl/>
        </w:rPr>
        <w:t xml:space="preserve"> </w:t>
      </w:r>
      <w:r w:rsidR="00A12B50" w:rsidRPr="00C96842">
        <w:rPr>
          <w:rFonts w:ascii="David" w:hAnsi="David" w:hint="eastAsia"/>
          <w:sz w:val="24"/>
          <w:szCs w:val="24"/>
          <w:rtl/>
        </w:rPr>
        <w:t>ככל</w:t>
      </w:r>
      <w:r w:rsidR="00A12B50" w:rsidRPr="00C96842">
        <w:rPr>
          <w:rFonts w:ascii="David" w:hAnsi="David"/>
          <w:sz w:val="24"/>
          <w:szCs w:val="24"/>
          <w:rtl/>
        </w:rPr>
        <w:t xml:space="preserve"> </w:t>
      </w:r>
      <w:r w:rsidR="00A12B50" w:rsidRPr="00C96842">
        <w:rPr>
          <w:rFonts w:ascii="David" w:hAnsi="David" w:hint="eastAsia"/>
          <w:sz w:val="24"/>
          <w:szCs w:val="24"/>
          <w:rtl/>
        </w:rPr>
        <w:t>ומציע</w:t>
      </w:r>
      <w:r w:rsidR="00A12B50" w:rsidRPr="00C96842">
        <w:rPr>
          <w:rFonts w:ascii="David" w:hAnsi="David"/>
          <w:sz w:val="24"/>
          <w:szCs w:val="24"/>
          <w:rtl/>
        </w:rPr>
        <w:t xml:space="preserve"> יצרף להצעתו </w:t>
      </w:r>
      <w:r w:rsidRPr="00C96842">
        <w:rPr>
          <w:rFonts w:ascii="David" w:hAnsi="David" w:hint="eastAsia"/>
          <w:sz w:val="24"/>
          <w:szCs w:val="24"/>
          <w:rtl/>
        </w:rPr>
        <w:t>תוצאות</w:t>
      </w:r>
      <w:r w:rsidRPr="00C96842">
        <w:rPr>
          <w:rFonts w:ascii="David" w:hAnsi="David"/>
          <w:sz w:val="24"/>
          <w:szCs w:val="24"/>
          <w:rtl/>
        </w:rPr>
        <w:t xml:space="preserve"> </w:t>
      </w:r>
      <w:r w:rsidRPr="00C96842">
        <w:rPr>
          <w:rFonts w:ascii="David" w:hAnsi="David" w:hint="eastAsia"/>
          <w:sz w:val="24"/>
          <w:szCs w:val="24"/>
          <w:rtl/>
        </w:rPr>
        <w:t>בדיקת</w:t>
      </w:r>
      <w:r w:rsidRPr="00C96842">
        <w:rPr>
          <w:rFonts w:ascii="David" w:hAnsi="David"/>
          <w:sz w:val="24"/>
          <w:szCs w:val="24"/>
          <w:rtl/>
        </w:rPr>
        <w:t xml:space="preserve"> </w:t>
      </w:r>
      <w:r w:rsidRPr="00C96842">
        <w:rPr>
          <w:rFonts w:ascii="David" w:hAnsi="David" w:hint="eastAsia"/>
          <w:sz w:val="24"/>
          <w:szCs w:val="24"/>
          <w:rtl/>
        </w:rPr>
        <w:t>הרכב</w:t>
      </w:r>
      <w:r w:rsidRPr="00C96842">
        <w:rPr>
          <w:rFonts w:ascii="David" w:hAnsi="David"/>
          <w:sz w:val="24"/>
          <w:szCs w:val="24"/>
          <w:rtl/>
        </w:rPr>
        <w:t xml:space="preserve"> </w:t>
      </w:r>
      <w:r w:rsidRPr="00C96842">
        <w:rPr>
          <w:rFonts w:ascii="David" w:hAnsi="David" w:hint="eastAsia"/>
          <w:sz w:val="24"/>
          <w:szCs w:val="24"/>
          <w:rtl/>
        </w:rPr>
        <w:t>במכון</w:t>
      </w:r>
      <w:r w:rsidRPr="00C96842">
        <w:rPr>
          <w:rFonts w:ascii="David" w:hAnsi="David"/>
          <w:sz w:val="24"/>
          <w:szCs w:val="24"/>
          <w:rtl/>
        </w:rPr>
        <w:t xml:space="preserve"> </w:t>
      </w:r>
      <w:r w:rsidRPr="00C96842">
        <w:rPr>
          <w:rFonts w:ascii="David" w:hAnsi="David" w:hint="eastAsia"/>
          <w:sz w:val="24"/>
          <w:szCs w:val="24"/>
          <w:rtl/>
        </w:rPr>
        <w:t>מ</w:t>
      </w:r>
      <w:r w:rsidR="00A12B50" w:rsidRPr="00C96842">
        <w:rPr>
          <w:rFonts w:ascii="David" w:hAnsi="David" w:hint="eastAsia"/>
          <w:sz w:val="24"/>
          <w:szCs w:val="24"/>
          <w:rtl/>
        </w:rPr>
        <w:t>ורשה</w:t>
      </w:r>
      <w:r w:rsidRPr="00C96842">
        <w:rPr>
          <w:rFonts w:ascii="David" w:hAnsi="David"/>
          <w:sz w:val="24"/>
          <w:szCs w:val="24"/>
          <w:rtl/>
        </w:rPr>
        <w:t xml:space="preserve"> אין בכך כדי לגרוע מ</w:t>
      </w:r>
      <w:r w:rsidR="00A12B50" w:rsidRPr="00C96842">
        <w:rPr>
          <w:rFonts w:ascii="David" w:hAnsi="David" w:hint="eastAsia"/>
          <w:sz w:val="24"/>
          <w:szCs w:val="24"/>
          <w:rtl/>
        </w:rPr>
        <w:t>ה</w:t>
      </w:r>
      <w:r w:rsidRPr="00C96842">
        <w:rPr>
          <w:rFonts w:ascii="David" w:hAnsi="David" w:hint="eastAsia"/>
          <w:sz w:val="24"/>
          <w:szCs w:val="24"/>
          <w:rtl/>
        </w:rPr>
        <w:t>חוב</w:t>
      </w:r>
      <w:r w:rsidR="00A12B50" w:rsidRPr="00C96842">
        <w:rPr>
          <w:rFonts w:ascii="David" w:hAnsi="David" w:hint="eastAsia"/>
          <w:sz w:val="24"/>
          <w:szCs w:val="24"/>
          <w:rtl/>
        </w:rPr>
        <w:t>ה</w:t>
      </w:r>
      <w:r w:rsidR="00A12B50" w:rsidRPr="00C96842">
        <w:rPr>
          <w:rFonts w:ascii="David" w:hAnsi="David"/>
          <w:sz w:val="24"/>
          <w:szCs w:val="24"/>
          <w:rtl/>
        </w:rPr>
        <w:t xml:space="preserve"> לערוך בדיקה במכון מורשה כמוגדר </w:t>
      </w:r>
      <w:r w:rsidR="00A12B50" w:rsidRPr="00C96842">
        <w:rPr>
          <w:rFonts w:ascii="David" w:hAnsi="David" w:hint="eastAsia"/>
          <w:sz w:val="24"/>
          <w:szCs w:val="24"/>
          <w:rtl/>
        </w:rPr>
        <w:t>לעיל</w:t>
      </w:r>
      <w:r w:rsidR="00A12B50" w:rsidRPr="00C96842">
        <w:rPr>
          <w:rFonts w:ascii="David" w:hAnsi="David"/>
          <w:sz w:val="24"/>
          <w:szCs w:val="24"/>
          <w:rtl/>
        </w:rPr>
        <w:t xml:space="preserve">. </w:t>
      </w:r>
    </w:p>
    <w:p w14:paraId="661BCBE0" w14:textId="3CFF9CBB" w:rsidR="008E3572" w:rsidRPr="00C96842" w:rsidRDefault="008E3572" w:rsidP="00C96842">
      <w:pPr>
        <w:pStyle w:val="af8"/>
        <w:numPr>
          <w:ilvl w:val="1"/>
          <w:numId w:val="3"/>
        </w:numPr>
        <w:tabs>
          <w:tab w:val="clear" w:pos="792"/>
          <w:tab w:val="num" w:pos="1133"/>
        </w:tabs>
        <w:bidi/>
        <w:ind w:left="1133" w:hanging="567"/>
        <w:jc w:val="both"/>
        <w:rPr>
          <w:sz w:val="24"/>
          <w:szCs w:val="24"/>
        </w:rPr>
      </w:pPr>
      <w:r w:rsidRPr="00C96842">
        <w:rPr>
          <w:rFonts w:ascii="David" w:hAnsi="David" w:hint="eastAsia"/>
          <w:sz w:val="24"/>
          <w:szCs w:val="24"/>
          <w:rtl/>
        </w:rPr>
        <w:t>במידה</w:t>
      </w:r>
      <w:r w:rsidRPr="00C96842">
        <w:rPr>
          <w:rFonts w:ascii="David" w:hAnsi="David"/>
          <w:sz w:val="24"/>
          <w:szCs w:val="24"/>
          <w:rtl/>
        </w:rPr>
        <w:t xml:space="preserve"> </w:t>
      </w:r>
      <w:r w:rsidRPr="00C96842">
        <w:rPr>
          <w:rFonts w:ascii="David" w:hAnsi="David" w:hint="eastAsia"/>
          <w:sz w:val="24"/>
          <w:szCs w:val="24"/>
          <w:rtl/>
        </w:rPr>
        <w:t>והרכב</w:t>
      </w:r>
      <w:r w:rsidRPr="00C96842">
        <w:rPr>
          <w:rFonts w:ascii="David" w:hAnsi="David"/>
          <w:sz w:val="24"/>
          <w:szCs w:val="24"/>
          <w:rtl/>
        </w:rPr>
        <w:t xml:space="preserve"> </w:t>
      </w:r>
      <w:r w:rsidRPr="00C96842">
        <w:rPr>
          <w:rFonts w:ascii="David" w:hAnsi="David" w:hint="eastAsia"/>
          <w:sz w:val="24"/>
          <w:szCs w:val="24"/>
          <w:rtl/>
        </w:rPr>
        <w:t>יימצא</w:t>
      </w:r>
      <w:r w:rsidRPr="00C96842">
        <w:rPr>
          <w:rFonts w:ascii="David" w:hAnsi="David"/>
          <w:sz w:val="24"/>
          <w:szCs w:val="24"/>
          <w:rtl/>
        </w:rPr>
        <w:t xml:space="preserve"> </w:t>
      </w:r>
      <w:r w:rsidRPr="00C96842">
        <w:rPr>
          <w:rFonts w:ascii="David" w:hAnsi="David" w:hint="eastAsia"/>
          <w:sz w:val="24"/>
          <w:szCs w:val="24"/>
          <w:rtl/>
        </w:rPr>
        <w:t>תקין</w:t>
      </w:r>
      <w:r w:rsidRPr="00C96842">
        <w:rPr>
          <w:rFonts w:ascii="David" w:hAnsi="David"/>
          <w:sz w:val="24"/>
          <w:szCs w:val="24"/>
          <w:rtl/>
        </w:rPr>
        <w:t xml:space="preserve"> </w:t>
      </w:r>
      <w:r w:rsidRPr="00C96842">
        <w:rPr>
          <w:rFonts w:ascii="David" w:hAnsi="David" w:hint="eastAsia"/>
          <w:sz w:val="24"/>
          <w:szCs w:val="24"/>
          <w:rtl/>
        </w:rPr>
        <w:t>בבדיקה</w:t>
      </w:r>
      <w:r w:rsidRPr="00C96842">
        <w:rPr>
          <w:rFonts w:ascii="David" w:hAnsi="David"/>
          <w:sz w:val="24"/>
          <w:szCs w:val="24"/>
          <w:rtl/>
        </w:rPr>
        <w:t xml:space="preserve"> </w:t>
      </w:r>
      <w:r w:rsidRPr="00C96842">
        <w:rPr>
          <w:rFonts w:ascii="David" w:hAnsi="David" w:hint="eastAsia"/>
          <w:sz w:val="24"/>
          <w:szCs w:val="24"/>
          <w:rtl/>
        </w:rPr>
        <w:t>כאמור</w:t>
      </w:r>
      <w:r w:rsidRPr="00C96842">
        <w:rPr>
          <w:rFonts w:ascii="David" w:hAnsi="David"/>
          <w:sz w:val="24"/>
          <w:szCs w:val="24"/>
          <w:rtl/>
        </w:rPr>
        <w:t xml:space="preserve"> </w:t>
      </w:r>
      <w:r w:rsidRPr="00C96842">
        <w:rPr>
          <w:rFonts w:ascii="David" w:hAnsi="David" w:hint="eastAsia"/>
          <w:sz w:val="24"/>
          <w:szCs w:val="24"/>
          <w:rtl/>
        </w:rPr>
        <w:t>בסעיף</w:t>
      </w:r>
      <w:r w:rsidRPr="00C96842">
        <w:rPr>
          <w:rFonts w:ascii="David" w:hAnsi="David"/>
          <w:sz w:val="24"/>
          <w:szCs w:val="24"/>
          <w:rtl/>
        </w:rPr>
        <w:t xml:space="preserve"> 2.2 </w:t>
      </w:r>
      <w:r w:rsidRPr="00C96842">
        <w:rPr>
          <w:rFonts w:ascii="David" w:hAnsi="David" w:hint="eastAsia"/>
          <w:sz w:val="24"/>
          <w:szCs w:val="24"/>
          <w:rtl/>
        </w:rPr>
        <w:t>לעיל</w:t>
      </w:r>
      <w:r>
        <w:rPr>
          <w:rFonts w:ascii="David" w:hAnsi="David" w:hint="cs"/>
          <w:sz w:val="24"/>
          <w:szCs w:val="24"/>
          <w:rtl/>
        </w:rPr>
        <w:t xml:space="preserve">, </w:t>
      </w:r>
      <w:r w:rsidRPr="00C96842">
        <w:rPr>
          <w:rFonts w:hint="eastAsia"/>
          <w:sz w:val="24"/>
          <w:szCs w:val="24"/>
          <w:rtl/>
        </w:rPr>
        <w:t>המועצה</w:t>
      </w:r>
      <w:r w:rsidRPr="00C96842">
        <w:rPr>
          <w:sz w:val="24"/>
          <w:szCs w:val="24"/>
          <w:rtl/>
        </w:rPr>
        <w:t xml:space="preserve"> תמציא לזוכה הסכם חתום בחתימת מורשי החתימה של המועצה. בהקשר זה מודגש, כי </w:t>
      </w:r>
      <w:r w:rsidRPr="00C96842">
        <w:rPr>
          <w:rFonts w:ascii="David" w:eastAsia="Calibri" w:hAnsi="David"/>
          <w:sz w:val="24"/>
          <w:szCs w:val="24"/>
          <w:rtl/>
        </w:rPr>
        <w:t xml:space="preserve">למועצה מונה חשב מלווה מטעם משרד </w:t>
      </w:r>
      <w:r w:rsidRPr="00C96842">
        <w:rPr>
          <w:rFonts w:ascii="David" w:eastAsia="Calibri" w:hAnsi="David"/>
          <w:sz w:val="24"/>
          <w:szCs w:val="24"/>
          <w:rtl/>
        </w:rPr>
        <w:lastRenderedPageBreak/>
        <w:t>הפנים, וכי כל התחייבות כספית (ובכלל זה הסכם), שאינה חתומה ומאושרת מראש ובכתב על-ידי החשב המלווה, בנוסף על חתימות מורשי החתימה במועצה (ראש מועצה, גזבר) ובצירוף חותמת הרשות המקומית, הינה בניגוד לדרישות הדין, ואין לה תוקף חוקי מחייב כלפי קופת המועצה (</w:t>
      </w:r>
      <w:proofErr w:type="spellStart"/>
      <w:r w:rsidRPr="00C96842">
        <w:rPr>
          <w:rFonts w:ascii="David" w:eastAsia="Calibri" w:hAnsi="David"/>
          <w:sz w:val="24"/>
          <w:szCs w:val="24"/>
        </w:rPr>
        <w:t>void</w:t>
      </w:r>
      <w:proofErr w:type="spellEnd"/>
      <w:r w:rsidRPr="00C96842">
        <w:rPr>
          <w:rFonts w:ascii="David" w:eastAsia="Calibri" w:hAnsi="David"/>
          <w:sz w:val="24"/>
          <w:szCs w:val="24"/>
          <w:rtl/>
        </w:rPr>
        <w:t>). צד ג' שיבחר לבצע עבודה או לתת שירותים למועצה ו/או מי מטעמה, ללא שבידו התחייבות חתומה ומאושרת כדין ע"י החשב המלווה גילה דעתו בכך שהוא נוטל על עצמו סיכון מודע ל</w:t>
      </w:r>
      <w:r w:rsidRPr="00C96842">
        <w:rPr>
          <w:rFonts w:ascii="David" w:eastAsia="Calibri" w:hAnsi="David" w:hint="eastAsia"/>
          <w:sz w:val="24"/>
          <w:szCs w:val="24"/>
          <w:rtl/>
        </w:rPr>
        <w:t>התקשרות</w:t>
      </w:r>
      <w:r w:rsidRPr="00C96842">
        <w:rPr>
          <w:rFonts w:ascii="David" w:eastAsia="Calibri" w:hAnsi="David"/>
          <w:sz w:val="24"/>
          <w:szCs w:val="24"/>
          <w:rtl/>
        </w:rPr>
        <w:t xml:space="preserve"> ללא קבלת תמורה. </w:t>
      </w:r>
    </w:p>
    <w:p w14:paraId="1666895E" w14:textId="6B3EAA38" w:rsidR="00840318" w:rsidRDefault="00165E91" w:rsidP="00C96842">
      <w:pPr>
        <w:pStyle w:val="af8"/>
        <w:numPr>
          <w:ilvl w:val="1"/>
          <w:numId w:val="3"/>
        </w:numPr>
        <w:tabs>
          <w:tab w:val="clear" w:pos="792"/>
          <w:tab w:val="num" w:pos="1133"/>
        </w:tabs>
        <w:bidi/>
        <w:ind w:left="1133" w:hanging="567"/>
        <w:jc w:val="both"/>
        <w:rPr>
          <w:sz w:val="24"/>
          <w:szCs w:val="24"/>
        </w:rPr>
      </w:pPr>
      <w:r w:rsidRPr="00C96842">
        <w:rPr>
          <w:rFonts w:ascii="David" w:hAnsi="David"/>
          <w:sz w:val="24"/>
          <w:szCs w:val="24"/>
          <w:rtl/>
        </w:rPr>
        <w:t>ההסכם שייחתם בין ה</w:t>
      </w:r>
      <w:r>
        <w:rPr>
          <w:rFonts w:ascii="David" w:hAnsi="David" w:hint="cs"/>
          <w:sz w:val="24"/>
          <w:szCs w:val="24"/>
          <w:rtl/>
        </w:rPr>
        <w:t xml:space="preserve">מועצה לבין הזוכה </w:t>
      </w:r>
      <w:r w:rsidRPr="00C96842">
        <w:rPr>
          <w:rFonts w:ascii="David" w:hAnsi="David"/>
          <w:sz w:val="24"/>
          <w:szCs w:val="24"/>
          <w:rtl/>
        </w:rPr>
        <w:t xml:space="preserve">יכלול תנאי מתלה, לפיו, </w:t>
      </w:r>
      <w:r>
        <w:rPr>
          <w:rFonts w:ascii="David" w:hAnsi="David" w:hint="cs"/>
          <w:sz w:val="24"/>
          <w:szCs w:val="24"/>
          <w:rtl/>
        </w:rPr>
        <w:t xml:space="preserve">ההתקשרות </w:t>
      </w:r>
      <w:r w:rsidRPr="00C96842">
        <w:rPr>
          <w:rFonts w:ascii="David" w:hAnsi="David"/>
          <w:sz w:val="24"/>
          <w:szCs w:val="24"/>
          <w:rtl/>
        </w:rPr>
        <w:t>כפו</w:t>
      </w:r>
      <w:r>
        <w:rPr>
          <w:rFonts w:ascii="David" w:hAnsi="David" w:hint="cs"/>
          <w:sz w:val="24"/>
          <w:szCs w:val="24"/>
          <w:rtl/>
        </w:rPr>
        <w:t>פה</w:t>
      </w:r>
      <w:r w:rsidRPr="00C96842">
        <w:rPr>
          <w:rFonts w:ascii="David" w:hAnsi="David"/>
          <w:sz w:val="24"/>
          <w:szCs w:val="24"/>
          <w:rtl/>
        </w:rPr>
        <w:t xml:space="preserve"> ל</w:t>
      </w:r>
      <w:r>
        <w:rPr>
          <w:rFonts w:ascii="David" w:hAnsi="David" w:hint="cs"/>
          <w:sz w:val="24"/>
          <w:szCs w:val="24"/>
          <w:rtl/>
        </w:rPr>
        <w:t>קבלת כספי התמורה מגורם מימון חיצוני (משרד הפנים) בקופת המועצה</w:t>
      </w:r>
      <w:r w:rsidRPr="00C96842">
        <w:rPr>
          <w:rFonts w:ascii="David" w:hAnsi="David"/>
          <w:sz w:val="24"/>
          <w:szCs w:val="24"/>
          <w:rtl/>
        </w:rPr>
        <w:t xml:space="preserve">. </w:t>
      </w:r>
      <w:r>
        <w:rPr>
          <w:rFonts w:ascii="David" w:hAnsi="David" w:hint="cs"/>
          <w:sz w:val="24"/>
          <w:szCs w:val="24"/>
          <w:rtl/>
        </w:rPr>
        <w:t xml:space="preserve">ככל והכספים לא יופקדו בקופת </w:t>
      </w:r>
      <w:r w:rsidR="008E3572">
        <w:rPr>
          <w:rFonts w:ascii="David" w:hAnsi="David" w:hint="cs"/>
          <w:sz w:val="24"/>
          <w:szCs w:val="24"/>
          <w:rtl/>
        </w:rPr>
        <w:t>ה</w:t>
      </w:r>
      <w:r w:rsidR="00840318">
        <w:rPr>
          <w:rFonts w:ascii="David" w:hAnsi="David" w:hint="cs"/>
          <w:sz w:val="24"/>
          <w:szCs w:val="24"/>
          <w:rtl/>
        </w:rPr>
        <w:t xml:space="preserve">מועצה תוך 60 יום </w:t>
      </w:r>
      <w:r>
        <w:rPr>
          <w:rFonts w:ascii="David" w:hAnsi="David" w:hint="cs"/>
          <w:sz w:val="24"/>
          <w:szCs w:val="24"/>
          <w:rtl/>
        </w:rPr>
        <w:t>ממועד חתימת ההסכם,</w:t>
      </w:r>
      <w:r w:rsidRPr="00C96842">
        <w:rPr>
          <w:rFonts w:ascii="David" w:hAnsi="David"/>
          <w:sz w:val="24"/>
          <w:szCs w:val="24"/>
          <w:rtl/>
        </w:rPr>
        <w:t xml:space="preserve"> ההסכם יתבטל מעיקרו, </w:t>
      </w:r>
      <w:r>
        <w:rPr>
          <w:rFonts w:ascii="David" w:hAnsi="David" w:hint="cs"/>
          <w:sz w:val="24"/>
          <w:szCs w:val="24"/>
          <w:rtl/>
        </w:rPr>
        <w:t xml:space="preserve">כלי הרכב לא </w:t>
      </w:r>
      <w:r w:rsidRPr="00C96842">
        <w:rPr>
          <w:rFonts w:ascii="David" w:hAnsi="David"/>
          <w:sz w:val="24"/>
          <w:szCs w:val="24"/>
          <w:rtl/>
        </w:rPr>
        <w:t>יוזמ</w:t>
      </w:r>
      <w:r>
        <w:rPr>
          <w:rFonts w:ascii="David" w:hAnsi="David" w:hint="cs"/>
          <w:sz w:val="24"/>
          <w:szCs w:val="24"/>
          <w:rtl/>
        </w:rPr>
        <w:t>ן</w:t>
      </w:r>
      <w:r w:rsidRPr="00C96842">
        <w:rPr>
          <w:rFonts w:ascii="David" w:hAnsi="David"/>
          <w:sz w:val="24"/>
          <w:szCs w:val="24"/>
          <w:rtl/>
        </w:rPr>
        <w:t xml:space="preserve"> ולא תהיינה לזוכה כל טענות ו/או דרישות ו/או תביעות בגין כך כנגד ה</w:t>
      </w:r>
      <w:r>
        <w:rPr>
          <w:rFonts w:ascii="David" w:hAnsi="David" w:hint="cs"/>
          <w:sz w:val="24"/>
          <w:szCs w:val="24"/>
          <w:rtl/>
        </w:rPr>
        <w:t>מועצה</w:t>
      </w:r>
      <w:r w:rsidRPr="00C96842">
        <w:rPr>
          <w:rFonts w:ascii="David" w:hAnsi="David"/>
          <w:sz w:val="24"/>
          <w:szCs w:val="24"/>
          <w:rtl/>
        </w:rPr>
        <w:t>, לרבות לעניין הוצאות / השקעות שביצע לצרכי ה</w:t>
      </w:r>
      <w:r>
        <w:rPr>
          <w:rFonts w:ascii="David" w:hAnsi="David" w:hint="cs"/>
          <w:sz w:val="24"/>
          <w:szCs w:val="24"/>
          <w:rtl/>
        </w:rPr>
        <w:t>מכרז</w:t>
      </w:r>
      <w:r w:rsidRPr="00C96842">
        <w:rPr>
          <w:rFonts w:ascii="David" w:hAnsi="David"/>
          <w:sz w:val="24"/>
          <w:szCs w:val="24"/>
          <w:rtl/>
        </w:rPr>
        <w:t xml:space="preserve"> ו/או ההסכם. </w:t>
      </w:r>
      <w:r w:rsidR="007B3B06">
        <w:rPr>
          <w:rFonts w:hint="cs"/>
          <w:sz w:val="24"/>
          <w:szCs w:val="24"/>
          <w:rtl/>
        </w:rPr>
        <w:t>המועצה שומרת על זכותה להאריך את התקופה ב-60 יום נוספים.</w:t>
      </w:r>
    </w:p>
    <w:p w14:paraId="6ECD68FB" w14:textId="77777777" w:rsidR="0091484B" w:rsidRDefault="00840318" w:rsidP="00C96842">
      <w:pPr>
        <w:pStyle w:val="af8"/>
        <w:numPr>
          <w:ilvl w:val="1"/>
          <w:numId w:val="3"/>
        </w:numPr>
        <w:tabs>
          <w:tab w:val="clear" w:pos="792"/>
          <w:tab w:val="num" w:pos="1133"/>
        </w:tabs>
        <w:bidi/>
        <w:ind w:left="1133" w:hanging="567"/>
        <w:jc w:val="both"/>
        <w:rPr>
          <w:sz w:val="24"/>
          <w:szCs w:val="24"/>
        </w:rPr>
      </w:pPr>
      <w:r>
        <w:rPr>
          <w:rFonts w:hint="cs"/>
          <w:sz w:val="24"/>
          <w:szCs w:val="24"/>
          <w:rtl/>
        </w:rPr>
        <w:t>בשל רצון המועצה להבטיח כי לא יחולו שינויים ברכב</w:t>
      </w:r>
      <w:r w:rsidR="0091484B">
        <w:rPr>
          <w:rFonts w:hint="cs"/>
          <w:sz w:val="24"/>
          <w:szCs w:val="24"/>
          <w:rtl/>
        </w:rPr>
        <w:t>, לרבות</w:t>
      </w:r>
      <w:r>
        <w:rPr>
          <w:rFonts w:hint="cs"/>
          <w:sz w:val="24"/>
          <w:szCs w:val="24"/>
          <w:rtl/>
        </w:rPr>
        <w:t xml:space="preserve"> מבחינה פיסית ו/או</w:t>
      </w:r>
      <w:r w:rsidR="0091484B">
        <w:rPr>
          <w:rFonts w:hint="cs"/>
          <w:sz w:val="24"/>
          <w:szCs w:val="24"/>
          <w:rtl/>
        </w:rPr>
        <w:t xml:space="preserve"> במד אוץ, חובה על הזוכה להתחייב שלא לעשות שימוש ברכב </w:t>
      </w:r>
      <w:r>
        <w:rPr>
          <w:rFonts w:hint="cs"/>
          <w:sz w:val="24"/>
          <w:szCs w:val="24"/>
          <w:rtl/>
        </w:rPr>
        <w:t xml:space="preserve">במהלך תקופת 60 הימים </w:t>
      </w:r>
      <w:r w:rsidR="0091484B">
        <w:rPr>
          <w:rFonts w:hint="cs"/>
          <w:sz w:val="24"/>
          <w:szCs w:val="24"/>
          <w:rtl/>
        </w:rPr>
        <w:t xml:space="preserve">או עד למסירתו למועצה, לפי המוקדם מביניהם. </w:t>
      </w:r>
    </w:p>
    <w:p w14:paraId="23A36C3B" w14:textId="3F62442A" w:rsidR="005F710E" w:rsidRDefault="0091484B" w:rsidP="00834F67">
      <w:pPr>
        <w:pStyle w:val="af8"/>
        <w:numPr>
          <w:ilvl w:val="1"/>
          <w:numId w:val="3"/>
        </w:numPr>
        <w:tabs>
          <w:tab w:val="clear" w:pos="792"/>
          <w:tab w:val="num" w:pos="1133"/>
        </w:tabs>
        <w:bidi/>
        <w:ind w:left="1133" w:hanging="567"/>
        <w:jc w:val="both"/>
        <w:rPr>
          <w:sz w:val="24"/>
          <w:szCs w:val="24"/>
        </w:rPr>
      </w:pPr>
      <w:r>
        <w:rPr>
          <w:rFonts w:hint="cs"/>
          <w:sz w:val="24"/>
          <w:szCs w:val="24"/>
          <w:rtl/>
        </w:rPr>
        <w:t xml:space="preserve">עוד </w:t>
      </w:r>
      <w:r w:rsidR="00165E91">
        <w:rPr>
          <w:rFonts w:hint="cs"/>
          <w:sz w:val="24"/>
          <w:szCs w:val="24"/>
          <w:rtl/>
        </w:rPr>
        <w:t xml:space="preserve">חובה על הזוכה </w:t>
      </w:r>
      <w:r w:rsidR="00834F67">
        <w:rPr>
          <w:rFonts w:hint="cs"/>
          <w:sz w:val="24"/>
          <w:szCs w:val="24"/>
          <w:rtl/>
        </w:rPr>
        <w:t>למסור את</w:t>
      </w:r>
      <w:r w:rsidR="00165E91">
        <w:rPr>
          <w:rFonts w:hint="cs"/>
          <w:sz w:val="24"/>
          <w:szCs w:val="24"/>
          <w:rtl/>
        </w:rPr>
        <w:t xml:space="preserve"> החזקה ברכב ו</w:t>
      </w:r>
      <w:r w:rsidR="00834F67">
        <w:rPr>
          <w:rFonts w:hint="cs"/>
          <w:sz w:val="24"/>
          <w:szCs w:val="24"/>
          <w:rtl/>
        </w:rPr>
        <w:t>להעביר את</w:t>
      </w:r>
      <w:r w:rsidR="00165E91">
        <w:rPr>
          <w:rFonts w:hint="cs"/>
          <w:sz w:val="24"/>
          <w:szCs w:val="24"/>
          <w:rtl/>
        </w:rPr>
        <w:t xml:space="preserve"> הבעלות ברכב על שם המועצה </w:t>
      </w:r>
      <w:r w:rsidR="000D5BAF">
        <w:rPr>
          <w:rFonts w:hint="cs"/>
          <w:sz w:val="24"/>
          <w:szCs w:val="24"/>
          <w:rtl/>
        </w:rPr>
        <w:t>תוך 3 ימים מ</w:t>
      </w:r>
      <w:r w:rsidR="00165E91">
        <w:rPr>
          <w:rFonts w:hint="cs"/>
          <w:sz w:val="24"/>
          <w:szCs w:val="24"/>
          <w:rtl/>
        </w:rPr>
        <w:t>קבלת הודעת</w:t>
      </w:r>
      <w:r w:rsidR="000D5BAF">
        <w:rPr>
          <w:rFonts w:hint="cs"/>
          <w:sz w:val="24"/>
          <w:szCs w:val="24"/>
          <w:rtl/>
        </w:rPr>
        <w:t xml:space="preserve"> המועצה</w:t>
      </w:r>
      <w:r w:rsidR="00165E91">
        <w:rPr>
          <w:rFonts w:hint="cs"/>
          <w:sz w:val="24"/>
          <w:szCs w:val="24"/>
          <w:rtl/>
        </w:rPr>
        <w:t xml:space="preserve"> בדבר קבלת כספי התמורה</w:t>
      </w:r>
      <w:r w:rsidR="008E3572">
        <w:rPr>
          <w:rFonts w:hint="cs"/>
          <w:sz w:val="24"/>
          <w:szCs w:val="24"/>
          <w:rtl/>
        </w:rPr>
        <w:t xml:space="preserve"> </w:t>
      </w:r>
      <w:r w:rsidR="004C0239">
        <w:rPr>
          <w:rFonts w:hint="cs"/>
          <w:sz w:val="24"/>
          <w:szCs w:val="24"/>
          <w:rtl/>
        </w:rPr>
        <w:t xml:space="preserve">מהגורם הממן </w:t>
      </w:r>
      <w:r w:rsidR="008E3572">
        <w:rPr>
          <w:rFonts w:hint="cs"/>
          <w:sz w:val="24"/>
          <w:szCs w:val="24"/>
          <w:rtl/>
        </w:rPr>
        <w:t>ובקשתה בכתב לאספקת כלי הרכב</w:t>
      </w:r>
      <w:r w:rsidR="00165E91">
        <w:rPr>
          <w:rFonts w:hint="cs"/>
          <w:sz w:val="24"/>
          <w:szCs w:val="24"/>
          <w:rtl/>
        </w:rPr>
        <w:t xml:space="preserve">. </w:t>
      </w:r>
      <w:r w:rsidR="004C0239">
        <w:rPr>
          <w:rFonts w:hint="cs"/>
          <w:sz w:val="24"/>
          <w:szCs w:val="24"/>
          <w:rtl/>
        </w:rPr>
        <w:t xml:space="preserve">כנגד </w:t>
      </w:r>
      <w:r w:rsidR="008E3572">
        <w:rPr>
          <w:rFonts w:hint="cs"/>
          <w:sz w:val="24"/>
          <w:szCs w:val="24"/>
          <w:rtl/>
        </w:rPr>
        <w:t xml:space="preserve">אספקת הרכב והעברת </w:t>
      </w:r>
      <w:r w:rsidR="008E3572" w:rsidRPr="008E3572">
        <w:rPr>
          <w:rFonts w:hint="eastAsia"/>
          <w:sz w:val="24"/>
          <w:szCs w:val="24"/>
          <w:rtl/>
        </w:rPr>
        <w:t>הבעלות</w:t>
      </w:r>
      <w:r w:rsidR="008E3572" w:rsidRPr="008E3572">
        <w:rPr>
          <w:sz w:val="24"/>
          <w:szCs w:val="24"/>
          <w:rtl/>
        </w:rPr>
        <w:t xml:space="preserve"> ע"ש המועצה </w:t>
      </w:r>
      <w:r w:rsidR="005F710E" w:rsidRPr="00C96842">
        <w:rPr>
          <w:rFonts w:hint="eastAsia"/>
          <w:sz w:val="24"/>
          <w:szCs w:val="24"/>
          <w:rtl/>
        </w:rPr>
        <w:t>במשרד</w:t>
      </w:r>
      <w:r w:rsidR="005F710E" w:rsidRPr="00C96842">
        <w:rPr>
          <w:sz w:val="24"/>
          <w:szCs w:val="24"/>
          <w:rtl/>
        </w:rPr>
        <w:t xml:space="preserve"> </w:t>
      </w:r>
      <w:r w:rsidR="005F710E" w:rsidRPr="00C96842">
        <w:rPr>
          <w:rFonts w:hint="eastAsia"/>
          <w:sz w:val="24"/>
          <w:szCs w:val="24"/>
          <w:rtl/>
        </w:rPr>
        <w:t>הרישוי</w:t>
      </w:r>
      <w:r w:rsidR="008E3572" w:rsidRPr="008E3572">
        <w:rPr>
          <w:sz w:val="24"/>
          <w:szCs w:val="24"/>
          <w:rtl/>
        </w:rPr>
        <w:t xml:space="preserve">, </w:t>
      </w:r>
      <w:r w:rsidR="008E3572" w:rsidRPr="008E3572">
        <w:rPr>
          <w:rFonts w:hint="eastAsia"/>
          <w:sz w:val="24"/>
          <w:szCs w:val="24"/>
          <w:rtl/>
        </w:rPr>
        <w:t>המועצה</w:t>
      </w:r>
      <w:r w:rsidR="008E3572" w:rsidRPr="008E3572">
        <w:rPr>
          <w:sz w:val="24"/>
          <w:szCs w:val="24"/>
          <w:rtl/>
        </w:rPr>
        <w:t xml:space="preserve"> </w:t>
      </w:r>
      <w:r w:rsidR="008E3572" w:rsidRPr="008E3572">
        <w:rPr>
          <w:rFonts w:hint="eastAsia"/>
          <w:sz w:val="24"/>
          <w:szCs w:val="24"/>
          <w:rtl/>
        </w:rPr>
        <w:t>ת</w:t>
      </w:r>
      <w:r w:rsidR="004C0239">
        <w:rPr>
          <w:rFonts w:hint="cs"/>
          <w:sz w:val="24"/>
          <w:szCs w:val="24"/>
          <w:rtl/>
        </w:rPr>
        <w:t xml:space="preserve">נפיק </w:t>
      </w:r>
      <w:r w:rsidR="008E3572" w:rsidRPr="008E3572">
        <w:rPr>
          <w:sz w:val="24"/>
          <w:szCs w:val="24"/>
          <w:rtl/>
        </w:rPr>
        <w:t xml:space="preserve"> </w:t>
      </w:r>
      <w:r w:rsidR="004C0239">
        <w:rPr>
          <w:rFonts w:hint="cs"/>
          <w:sz w:val="24"/>
          <w:szCs w:val="24"/>
          <w:rtl/>
        </w:rPr>
        <w:t>המחאה לפקודת הזוכה. מ</w:t>
      </w:r>
      <w:r w:rsidR="008E3572" w:rsidRPr="008E3572">
        <w:rPr>
          <w:rFonts w:hint="eastAsia"/>
          <w:sz w:val="24"/>
          <w:szCs w:val="24"/>
          <w:rtl/>
        </w:rPr>
        <w:t>ובהר</w:t>
      </w:r>
      <w:r w:rsidR="008E3572" w:rsidRPr="008E3572">
        <w:rPr>
          <w:sz w:val="24"/>
          <w:szCs w:val="24"/>
          <w:rtl/>
        </w:rPr>
        <w:t xml:space="preserve">, כי </w:t>
      </w:r>
      <w:r w:rsidR="005F710E" w:rsidRPr="00C96842">
        <w:rPr>
          <w:rFonts w:hint="eastAsia"/>
          <w:sz w:val="24"/>
          <w:szCs w:val="24"/>
          <w:rtl/>
        </w:rPr>
        <w:t>דמי</w:t>
      </w:r>
      <w:r w:rsidR="005F710E" w:rsidRPr="00C96842">
        <w:rPr>
          <w:sz w:val="24"/>
          <w:szCs w:val="24"/>
          <w:rtl/>
        </w:rPr>
        <w:t xml:space="preserve"> העברת הבעלות במשרד הרישוי, ככל ויהיו, יחולו על ה</w:t>
      </w:r>
      <w:r w:rsidR="004C0239">
        <w:rPr>
          <w:rFonts w:hint="cs"/>
          <w:sz w:val="24"/>
          <w:szCs w:val="24"/>
          <w:rtl/>
        </w:rPr>
        <w:t>זוכה</w:t>
      </w:r>
      <w:r w:rsidR="005F710E" w:rsidRPr="00C96842">
        <w:rPr>
          <w:sz w:val="24"/>
          <w:szCs w:val="24"/>
          <w:rtl/>
        </w:rPr>
        <w:t xml:space="preserve">. </w:t>
      </w:r>
    </w:p>
    <w:p w14:paraId="6AF85530" w14:textId="14DD2E6D" w:rsidR="000234F8" w:rsidRPr="00C96842" w:rsidRDefault="000234F8" w:rsidP="00C96842">
      <w:pPr>
        <w:pStyle w:val="af8"/>
        <w:numPr>
          <w:ilvl w:val="0"/>
          <w:numId w:val="3"/>
        </w:numPr>
        <w:bidi/>
        <w:rPr>
          <w:sz w:val="24"/>
          <w:szCs w:val="24"/>
        </w:rPr>
      </w:pPr>
      <w:r w:rsidRPr="00C96842">
        <w:rPr>
          <w:rFonts w:hint="eastAsia"/>
          <w:b/>
          <w:bCs/>
          <w:sz w:val="24"/>
          <w:szCs w:val="24"/>
          <w:u w:val="single"/>
          <w:rtl/>
        </w:rPr>
        <w:t>לוחות</w:t>
      </w:r>
      <w:r w:rsidRPr="00C96842">
        <w:rPr>
          <w:b/>
          <w:bCs/>
          <w:sz w:val="24"/>
          <w:szCs w:val="24"/>
          <w:u w:val="single"/>
          <w:rtl/>
        </w:rPr>
        <w:t xml:space="preserve"> </w:t>
      </w:r>
      <w:r w:rsidRPr="00C96842">
        <w:rPr>
          <w:rFonts w:hint="eastAsia"/>
          <w:b/>
          <w:bCs/>
          <w:sz w:val="24"/>
          <w:szCs w:val="24"/>
          <w:u w:val="single"/>
          <w:rtl/>
        </w:rPr>
        <w:t>זמנים</w:t>
      </w:r>
    </w:p>
    <w:p w14:paraId="53E8F02C" w14:textId="74362E04" w:rsidR="000234F8" w:rsidRPr="008E3572" w:rsidRDefault="000234F8" w:rsidP="00C96842">
      <w:pPr>
        <w:numPr>
          <w:ilvl w:val="1"/>
          <w:numId w:val="3"/>
        </w:numPr>
        <w:tabs>
          <w:tab w:val="left" w:pos="567"/>
          <w:tab w:val="left" w:pos="1134"/>
          <w:tab w:val="left" w:pos="1701"/>
          <w:tab w:val="left" w:pos="2268"/>
          <w:tab w:val="left" w:pos="2835"/>
        </w:tabs>
        <w:bidi/>
        <w:spacing w:before="120" w:after="120"/>
        <w:jc w:val="both"/>
        <w:rPr>
          <w:sz w:val="24"/>
          <w:szCs w:val="24"/>
        </w:rPr>
      </w:pPr>
      <w:r w:rsidRPr="008E3572">
        <w:rPr>
          <w:rFonts w:hint="eastAsia"/>
          <w:sz w:val="24"/>
          <w:szCs w:val="24"/>
          <w:u w:val="single"/>
          <w:rtl/>
        </w:rPr>
        <w:t>מסמכי</w:t>
      </w:r>
      <w:r w:rsidRPr="008E3572">
        <w:rPr>
          <w:sz w:val="24"/>
          <w:szCs w:val="24"/>
          <w:u w:val="single"/>
          <w:rtl/>
        </w:rPr>
        <w:t xml:space="preserve"> </w:t>
      </w:r>
      <w:r w:rsidRPr="008E3572">
        <w:rPr>
          <w:rFonts w:hint="eastAsia"/>
          <w:sz w:val="24"/>
          <w:szCs w:val="24"/>
          <w:u w:val="single"/>
          <w:rtl/>
        </w:rPr>
        <w:t>המכרז</w:t>
      </w:r>
    </w:p>
    <w:p w14:paraId="2A52AAD1" w14:textId="011976B7" w:rsidR="000234F8" w:rsidRPr="00F963E5" w:rsidRDefault="000234F8" w:rsidP="00C96842">
      <w:pPr>
        <w:numPr>
          <w:ilvl w:val="2"/>
          <w:numId w:val="3"/>
        </w:numPr>
        <w:tabs>
          <w:tab w:val="left" w:pos="567"/>
          <w:tab w:val="left" w:pos="1134"/>
          <w:tab w:val="left" w:pos="1701"/>
          <w:tab w:val="left" w:pos="2268"/>
          <w:tab w:val="left" w:pos="2835"/>
        </w:tabs>
        <w:bidi/>
        <w:spacing w:before="120" w:after="120"/>
        <w:jc w:val="both"/>
        <w:rPr>
          <w:sz w:val="24"/>
          <w:szCs w:val="24"/>
        </w:rPr>
      </w:pPr>
      <w:r w:rsidRPr="008E3572">
        <w:rPr>
          <w:rFonts w:hint="eastAsia"/>
          <w:sz w:val="24"/>
          <w:szCs w:val="24"/>
          <w:rtl/>
        </w:rPr>
        <w:t>ניתן</w:t>
      </w:r>
      <w:r w:rsidRPr="008E3572">
        <w:rPr>
          <w:sz w:val="24"/>
          <w:szCs w:val="24"/>
          <w:rtl/>
        </w:rPr>
        <w:t xml:space="preserve"> </w:t>
      </w:r>
      <w:r w:rsidRPr="008E3572">
        <w:rPr>
          <w:rFonts w:hint="eastAsia"/>
          <w:sz w:val="24"/>
          <w:szCs w:val="24"/>
          <w:rtl/>
        </w:rPr>
        <w:t>לעיין</w:t>
      </w:r>
      <w:r w:rsidRPr="008E3572">
        <w:rPr>
          <w:sz w:val="24"/>
          <w:szCs w:val="24"/>
          <w:rtl/>
        </w:rPr>
        <w:t xml:space="preserve"> </w:t>
      </w:r>
      <w:r w:rsidRPr="008E3572">
        <w:rPr>
          <w:rFonts w:hint="eastAsia"/>
          <w:sz w:val="24"/>
          <w:szCs w:val="24"/>
          <w:rtl/>
        </w:rPr>
        <w:t>במסמכי</w:t>
      </w:r>
      <w:r>
        <w:rPr>
          <w:rFonts w:hint="cs"/>
          <w:sz w:val="24"/>
          <w:szCs w:val="24"/>
          <w:rtl/>
        </w:rPr>
        <w:t xml:space="preserve"> המכרז</w:t>
      </w:r>
      <w:r w:rsidR="006C703D">
        <w:rPr>
          <w:rFonts w:hint="cs"/>
          <w:sz w:val="24"/>
          <w:szCs w:val="24"/>
          <w:rtl/>
        </w:rPr>
        <w:t xml:space="preserve"> ולהוריד מ</w:t>
      </w:r>
      <w:r w:rsidRPr="00F963E5">
        <w:rPr>
          <w:rFonts w:ascii="David" w:hAnsi="David"/>
          <w:sz w:val="24"/>
          <w:szCs w:val="24"/>
          <w:rtl/>
        </w:rPr>
        <w:t xml:space="preserve">אתר האינטרנט של המועצה שכתובתו: </w:t>
      </w:r>
      <w:hyperlink r:id="rId9" w:history="1">
        <w:r w:rsidRPr="00F963E5">
          <w:rPr>
            <w:rStyle w:val="Hyperlink"/>
            <w:rFonts w:ascii="David" w:hAnsi="David"/>
            <w:sz w:val="24"/>
            <w:szCs w:val="24"/>
          </w:rPr>
          <w:t>https://www.bney-ayish.muni.il/index.php</w:t>
        </w:r>
      </w:hyperlink>
      <w:r w:rsidRPr="00F963E5">
        <w:rPr>
          <w:rFonts w:ascii="David" w:hAnsi="David"/>
          <w:sz w:val="24"/>
          <w:szCs w:val="24"/>
          <w:rtl/>
        </w:rPr>
        <w:t xml:space="preserve"> תחת הכותרת "מכרזים 2020". </w:t>
      </w:r>
    </w:p>
    <w:p w14:paraId="29AC01B5" w14:textId="60C370DB" w:rsidR="006C703D" w:rsidRDefault="006C703D" w:rsidP="00C96842">
      <w:pPr>
        <w:numPr>
          <w:ilvl w:val="2"/>
          <w:numId w:val="3"/>
        </w:numPr>
        <w:tabs>
          <w:tab w:val="left" w:pos="567"/>
          <w:tab w:val="left" w:pos="1134"/>
          <w:tab w:val="left" w:pos="1701"/>
          <w:tab w:val="left" w:pos="2268"/>
          <w:tab w:val="left" w:pos="2835"/>
        </w:tabs>
        <w:bidi/>
        <w:spacing w:before="120" w:after="120"/>
        <w:jc w:val="both"/>
        <w:rPr>
          <w:sz w:val="24"/>
          <w:szCs w:val="24"/>
        </w:rPr>
      </w:pPr>
      <w:r>
        <w:rPr>
          <w:rFonts w:hint="cs"/>
          <w:sz w:val="24"/>
          <w:szCs w:val="24"/>
          <w:rtl/>
        </w:rPr>
        <w:t xml:space="preserve">אין לשלם תמורה בגין מסמכי המכרז. </w:t>
      </w:r>
    </w:p>
    <w:p w14:paraId="742B453C" w14:textId="41BB1CA7" w:rsidR="000234F8" w:rsidRDefault="000234F8" w:rsidP="00C96842">
      <w:pPr>
        <w:numPr>
          <w:ilvl w:val="2"/>
          <w:numId w:val="3"/>
        </w:numPr>
        <w:tabs>
          <w:tab w:val="left" w:pos="567"/>
          <w:tab w:val="left" w:pos="1134"/>
          <w:tab w:val="left" w:pos="1701"/>
          <w:tab w:val="left" w:pos="2268"/>
          <w:tab w:val="left" w:pos="2835"/>
        </w:tabs>
        <w:bidi/>
        <w:spacing w:before="120" w:after="120"/>
        <w:jc w:val="both"/>
        <w:rPr>
          <w:sz w:val="24"/>
          <w:szCs w:val="24"/>
        </w:rPr>
      </w:pPr>
      <w:r w:rsidRPr="006E3E4C">
        <w:rPr>
          <w:rFonts w:ascii="David" w:hAnsi="David" w:hint="cs"/>
          <w:sz w:val="24"/>
          <w:szCs w:val="24"/>
          <w:rtl/>
        </w:rPr>
        <w:t>מובהר, כי כל ההוצאות, מכל מין וסוג שהוא, הכרוכות בהכנת ההצעה למכרז ובהשתתפות במכרז, ובכלל זאת כל ההוצאות הכרוכות בהוצאת הערבויות הנדרשות במסמכי המכרז, תחולנה על המציע בלבד.</w:t>
      </w:r>
    </w:p>
    <w:p w14:paraId="3B0C161E" w14:textId="77777777" w:rsidR="000234F8" w:rsidRDefault="000234F8" w:rsidP="00C96842">
      <w:pPr>
        <w:numPr>
          <w:ilvl w:val="1"/>
          <w:numId w:val="3"/>
        </w:numPr>
        <w:tabs>
          <w:tab w:val="left" w:pos="567"/>
          <w:tab w:val="left" w:pos="1134"/>
          <w:tab w:val="left" w:pos="1701"/>
          <w:tab w:val="left" w:pos="2268"/>
          <w:tab w:val="left" w:pos="2835"/>
        </w:tabs>
        <w:bidi/>
        <w:spacing w:before="120" w:after="120"/>
        <w:jc w:val="both"/>
        <w:rPr>
          <w:sz w:val="24"/>
          <w:szCs w:val="24"/>
        </w:rPr>
      </w:pPr>
      <w:r w:rsidRPr="006E3E4C">
        <w:rPr>
          <w:rFonts w:hint="cs"/>
          <w:sz w:val="24"/>
          <w:szCs w:val="24"/>
          <w:u w:val="single"/>
          <w:rtl/>
        </w:rPr>
        <w:t xml:space="preserve">מפגש מציעים </w:t>
      </w:r>
    </w:p>
    <w:p w14:paraId="59B95889" w14:textId="77777777" w:rsidR="000234F8" w:rsidRDefault="000234F8" w:rsidP="00C96842">
      <w:pPr>
        <w:numPr>
          <w:ilvl w:val="2"/>
          <w:numId w:val="3"/>
        </w:numPr>
        <w:tabs>
          <w:tab w:val="left" w:pos="567"/>
          <w:tab w:val="left" w:pos="1134"/>
          <w:tab w:val="left" w:pos="1701"/>
          <w:tab w:val="left" w:pos="2268"/>
          <w:tab w:val="left" w:pos="2835"/>
        </w:tabs>
        <w:bidi/>
        <w:spacing w:before="120" w:after="120"/>
        <w:jc w:val="both"/>
        <w:rPr>
          <w:sz w:val="24"/>
          <w:szCs w:val="24"/>
        </w:rPr>
      </w:pPr>
      <w:r w:rsidRPr="006E3E4C">
        <w:rPr>
          <w:rFonts w:hint="cs"/>
          <w:sz w:val="24"/>
          <w:szCs w:val="24"/>
          <w:rtl/>
        </w:rPr>
        <w:t xml:space="preserve">אין. </w:t>
      </w:r>
    </w:p>
    <w:p w14:paraId="36865F3B" w14:textId="77777777" w:rsidR="000234F8" w:rsidRDefault="000234F8" w:rsidP="00C96842">
      <w:pPr>
        <w:numPr>
          <w:ilvl w:val="1"/>
          <w:numId w:val="3"/>
        </w:numPr>
        <w:tabs>
          <w:tab w:val="left" w:pos="567"/>
          <w:tab w:val="left" w:pos="1134"/>
          <w:tab w:val="left" w:pos="1701"/>
          <w:tab w:val="left" w:pos="2268"/>
          <w:tab w:val="left" w:pos="2835"/>
        </w:tabs>
        <w:bidi/>
        <w:spacing w:before="120" w:after="120"/>
        <w:jc w:val="both"/>
        <w:rPr>
          <w:sz w:val="24"/>
          <w:szCs w:val="24"/>
        </w:rPr>
      </w:pPr>
      <w:r w:rsidRPr="006E3E4C">
        <w:rPr>
          <w:rFonts w:hint="cs"/>
          <w:sz w:val="24"/>
          <w:szCs w:val="24"/>
          <w:u w:val="single"/>
          <w:rtl/>
        </w:rPr>
        <w:t xml:space="preserve">שאלות הבהרה </w:t>
      </w:r>
    </w:p>
    <w:p w14:paraId="5C001DA5" w14:textId="43C89CDD" w:rsidR="000234F8" w:rsidRDefault="000234F8" w:rsidP="00C96842">
      <w:pPr>
        <w:pStyle w:val="af8"/>
        <w:numPr>
          <w:ilvl w:val="2"/>
          <w:numId w:val="3"/>
        </w:numPr>
        <w:tabs>
          <w:tab w:val="left" w:pos="567"/>
          <w:tab w:val="left" w:pos="1134"/>
          <w:tab w:val="left" w:pos="1701"/>
          <w:tab w:val="left" w:pos="2268"/>
          <w:tab w:val="left" w:pos="2835"/>
        </w:tabs>
        <w:bidi/>
        <w:spacing w:before="120" w:after="120"/>
        <w:ind w:hanging="647"/>
        <w:jc w:val="both"/>
        <w:rPr>
          <w:rFonts w:ascii="David" w:hAnsi="David"/>
          <w:sz w:val="24"/>
          <w:szCs w:val="24"/>
        </w:rPr>
      </w:pPr>
      <w:r w:rsidRPr="006E3E4C">
        <w:rPr>
          <w:rFonts w:ascii="Arial" w:hAnsi="Arial"/>
          <w:b/>
          <w:bCs/>
          <w:sz w:val="24"/>
          <w:szCs w:val="24"/>
          <w:rtl/>
          <w:lang w:eastAsia="he-IL"/>
        </w:rPr>
        <w:t>עד ליום</w:t>
      </w:r>
      <w:r w:rsidR="00A07918">
        <w:rPr>
          <w:rFonts w:ascii="Arial" w:hAnsi="Arial" w:hint="cs"/>
          <w:b/>
          <w:bCs/>
          <w:sz w:val="24"/>
          <w:szCs w:val="24"/>
          <w:rtl/>
          <w:lang w:eastAsia="he-IL"/>
        </w:rPr>
        <w:t xml:space="preserve"> חמיש</w:t>
      </w:r>
      <w:r w:rsidR="008637A3">
        <w:rPr>
          <w:rFonts w:ascii="Arial" w:hAnsi="Arial" w:hint="cs"/>
          <w:b/>
          <w:bCs/>
          <w:sz w:val="24"/>
          <w:szCs w:val="24"/>
          <w:rtl/>
          <w:lang w:eastAsia="he-IL"/>
        </w:rPr>
        <w:t xml:space="preserve">י  </w:t>
      </w:r>
      <w:r w:rsidR="008637A3">
        <w:rPr>
          <w:rFonts w:hint="cs"/>
          <w:b/>
          <w:bCs/>
          <w:sz w:val="24"/>
          <w:szCs w:val="24"/>
          <w:rtl/>
        </w:rPr>
        <w:t xml:space="preserve">27/2/2020 </w:t>
      </w:r>
      <w:r w:rsidRPr="006E3E4C">
        <w:rPr>
          <w:rFonts w:ascii="Arial" w:hAnsi="Arial"/>
          <w:b/>
          <w:bCs/>
          <w:sz w:val="24"/>
          <w:szCs w:val="24"/>
          <w:rtl/>
          <w:lang w:eastAsia="he-IL"/>
        </w:rPr>
        <w:t xml:space="preserve">בשעה </w:t>
      </w:r>
      <w:r w:rsidRPr="006E3E4C">
        <w:rPr>
          <w:rFonts w:ascii="Arial" w:hAnsi="Arial" w:hint="cs"/>
          <w:b/>
          <w:bCs/>
          <w:sz w:val="24"/>
          <w:szCs w:val="24"/>
          <w:rtl/>
          <w:lang w:eastAsia="he-IL"/>
        </w:rPr>
        <w:t>1</w:t>
      </w:r>
      <w:r w:rsidR="00A07918">
        <w:rPr>
          <w:rFonts w:ascii="Arial" w:hAnsi="Arial" w:hint="cs"/>
          <w:b/>
          <w:bCs/>
          <w:sz w:val="24"/>
          <w:szCs w:val="24"/>
          <w:rtl/>
          <w:lang w:eastAsia="he-IL"/>
        </w:rPr>
        <w:t>3</w:t>
      </w:r>
      <w:r w:rsidRPr="006E3E4C">
        <w:rPr>
          <w:rFonts w:ascii="Arial" w:hAnsi="Arial" w:hint="cs"/>
          <w:b/>
          <w:bCs/>
          <w:sz w:val="24"/>
          <w:szCs w:val="24"/>
          <w:rtl/>
          <w:lang w:eastAsia="he-IL"/>
        </w:rPr>
        <w:t>:00</w:t>
      </w:r>
      <w:r w:rsidRPr="006E3E4C">
        <w:rPr>
          <w:rFonts w:ascii="Arial" w:hAnsi="Arial"/>
          <w:b/>
          <w:bCs/>
          <w:sz w:val="24"/>
          <w:szCs w:val="24"/>
          <w:rtl/>
          <w:lang w:eastAsia="he-IL"/>
        </w:rPr>
        <w:t>,</w:t>
      </w:r>
      <w:r w:rsidRPr="006E3E4C">
        <w:rPr>
          <w:rFonts w:ascii="Arial" w:hAnsi="Arial"/>
          <w:sz w:val="24"/>
          <w:szCs w:val="24"/>
          <w:rtl/>
          <w:lang w:eastAsia="he-IL"/>
        </w:rPr>
        <w:t xml:space="preserve"> רשאי כל אחד מן המציעים לפנות אל </w:t>
      </w:r>
      <w:r w:rsidRPr="006E3E4C">
        <w:rPr>
          <w:rFonts w:ascii="Arial" w:hAnsi="Arial" w:hint="eastAsia"/>
          <w:sz w:val="24"/>
          <w:szCs w:val="24"/>
          <w:rtl/>
          <w:lang w:eastAsia="he-IL"/>
        </w:rPr>
        <w:t>המועצה</w:t>
      </w:r>
      <w:r w:rsidRPr="006E3E4C">
        <w:rPr>
          <w:rFonts w:ascii="Arial" w:hAnsi="Arial"/>
          <w:sz w:val="24"/>
          <w:szCs w:val="24"/>
          <w:rtl/>
          <w:lang w:eastAsia="he-IL"/>
        </w:rPr>
        <w:t xml:space="preserve"> </w:t>
      </w:r>
      <w:r w:rsidRPr="006E3E4C">
        <w:rPr>
          <w:rFonts w:ascii="Arial" w:hAnsi="Arial" w:hint="cs"/>
          <w:sz w:val="24"/>
          <w:szCs w:val="24"/>
          <w:rtl/>
          <w:lang w:eastAsia="he-IL"/>
        </w:rPr>
        <w:t xml:space="preserve">בכתב </w:t>
      </w:r>
      <w:r w:rsidRPr="006E3E4C">
        <w:rPr>
          <w:rFonts w:ascii="Arial" w:hAnsi="Arial"/>
          <w:sz w:val="24"/>
          <w:szCs w:val="24"/>
          <w:rtl/>
          <w:lang w:eastAsia="he-IL"/>
        </w:rPr>
        <w:t xml:space="preserve">בבקשה לקבלת הבהרות </w:t>
      </w:r>
      <w:r>
        <w:rPr>
          <w:rFonts w:ascii="Arial" w:hAnsi="Arial"/>
          <w:sz w:val="24"/>
          <w:szCs w:val="24"/>
          <w:rtl/>
          <w:lang w:eastAsia="he-IL"/>
        </w:rPr>
        <w:t>בנוגע למסמכי המכרז או לחלק מהם.</w:t>
      </w:r>
      <w:r w:rsidRPr="00A55029">
        <w:rPr>
          <w:rFonts w:ascii="David" w:hAnsi="David"/>
          <w:sz w:val="24"/>
          <w:szCs w:val="24"/>
          <w:rtl/>
        </w:rPr>
        <w:t xml:space="preserve"> </w:t>
      </w:r>
      <w:r w:rsidRPr="00877663">
        <w:rPr>
          <w:rFonts w:ascii="David" w:hAnsi="David"/>
          <w:sz w:val="24"/>
          <w:szCs w:val="24"/>
          <w:rtl/>
        </w:rPr>
        <w:t xml:space="preserve">לא יתקבלו שאלות שיתקבלו לאחר המועד שצוין לעיל. </w:t>
      </w:r>
    </w:p>
    <w:p w14:paraId="0B7E1A29" w14:textId="6A3C13F7" w:rsidR="000234F8" w:rsidRDefault="000234F8" w:rsidP="00C96842">
      <w:pPr>
        <w:numPr>
          <w:ilvl w:val="2"/>
          <w:numId w:val="3"/>
        </w:numPr>
        <w:tabs>
          <w:tab w:val="left" w:pos="567"/>
          <w:tab w:val="left" w:pos="1134"/>
          <w:tab w:val="left" w:pos="1701"/>
          <w:tab w:val="left" w:pos="2268"/>
          <w:tab w:val="left" w:pos="2835"/>
        </w:tabs>
        <w:bidi/>
        <w:spacing w:before="120" w:after="120"/>
        <w:jc w:val="both"/>
        <w:rPr>
          <w:sz w:val="24"/>
          <w:szCs w:val="24"/>
        </w:rPr>
      </w:pPr>
      <w:r w:rsidRPr="006E3E4C">
        <w:rPr>
          <w:rFonts w:ascii="David" w:hAnsi="David"/>
          <w:sz w:val="24"/>
          <w:szCs w:val="24"/>
          <w:rtl/>
          <w:lang w:eastAsia="he-IL"/>
        </w:rPr>
        <w:t>את שאלות ההבהרה, בנוסח ובאופן המפורטים להלן, יש</w:t>
      </w:r>
      <w:r w:rsidR="001A23D9">
        <w:rPr>
          <w:rFonts w:ascii="David" w:hAnsi="David" w:hint="cs"/>
          <w:sz w:val="24"/>
          <w:szCs w:val="24"/>
          <w:rtl/>
          <w:lang w:eastAsia="he-IL"/>
        </w:rPr>
        <w:t xml:space="preserve"> להפנות</w:t>
      </w:r>
      <w:r w:rsidRPr="006E3E4C">
        <w:rPr>
          <w:rFonts w:ascii="David" w:hAnsi="David"/>
          <w:sz w:val="24"/>
          <w:szCs w:val="24"/>
          <w:rtl/>
          <w:lang w:eastAsia="he-IL"/>
        </w:rPr>
        <w:t xml:space="preserve"> </w:t>
      </w:r>
      <w:r w:rsidR="00A07918" w:rsidRPr="00A07918">
        <w:rPr>
          <w:rFonts w:ascii="David" w:hAnsi="David" w:hint="cs"/>
          <w:sz w:val="24"/>
          <w:szCs w:val="24"/>
          <w:rtl/>
          <w:lang w:eastAsia="he-IL"/>
        </w:rPr>
        <w:t>למר נתנאל אוחנה</w:t>
      </w:r>
      <w:r w:rsidRPr="00A07918">
        <w:rPr>
          <w:rFonts w:ascii="David" w:hAnsi="David" w:hint="cs"/>
          <w:sz w:val="24"/>
          <w:szCs w:val="24"/>
          <w:rtl/>
          <w:lang w:eastAsia="he-IL"/>
        </w:rPr>
        <w:t xml:space="preserve"> </w:t>
      </w:r>
      <w:r w:rsidRPr="00A07918">
        <w:rPr>
          <w:rFonts w:ascii="David" w:hAnsi="David"/>
          <w:sz w:val="24"/>
          <w:szCs w:val="24"/>
          <w:rtl/>
          <w:lang w:eastAsia="he-IL"/>
        </w:rPr>
        <w:t xml:space="preserve">בדוא"ל: </w:t>
      </w:r>
      <w:r w:rsidR="001A23D9" w:rsidRPr="001A23D9">
        <w:rPr>
          <w:rFonts w:ascii="Helvetica" w:hAnsi="Helvetica"/>
          <w:sz w:val="20"/>
          <w:szCs w:val="20"/>
          <w:shd w:val="clear" w:color="auto" w:fill="FFFFFF"/>
        </w:rPr>
        <w:t>mihshuv@bney-ayish.muni.il</w:t>
      </w:r>
      <w:r w:rsidR="001A23D9" w:rsidRPr="001A23D9">
        <w:rPr>
          <w:rFonts w:ascii="David" w:hAnsi="David"/>
          <w:sz w:val="24"/>
          <w:szCs w:val="24"/>
          <w:rtl/>
          <w:lang w:eastAsia="he-IL"/>
        </w:rPr>
        <w:t>.</w:t>
      </w:r>
      <w:r w:rsidR="001A23D9" w:rsidRPr="001A23D9">
        <w:rPr>
          <w:rFonts w:ascii="David" w:hAnsi="David" w:hint="cs"/>
          <w:sz w:val="24"/>
          <w:szCs w:val="24"/>
          <w:rtl/>
          <w:lang w:eastAsia="he-IL"/>
        </w:rPr>
        <w:t xml:space="preserve"> הודעה</w:t>
      </w:r>
      <w:bookmarkStart w:id="8" w:name="_Ref145842413"/>
      <w:r w:rsidR="001A23D9">
        <w:rPr>
          <w:rFonts w:ascii="David" w:hAnsi="David" w:hint="cs"/>
          <w:sz w:val="24"/>
          <w:szCs w:val="24"/>
          <w:rtl/>
          <w:lang w:eastAsia="he-IL"/>
        </w:rPr>
        <w:t xml:space="preserve"> תחשב כהתקבלה רק עם אישור קבלתה בכתב </w:t>
      </w:r>
      <w:r w:rsidR="00074393">
        <w:rPr>
          <w:rFonts w:ascii="David" w:hAnsi="David" w:hint="cs"/>
          <w:sz w:val="24"/>
          <w:szCs w:val="24"/>
          <w:rtl/>
          <w:lang w:eastAsia="he-IL"/>
        </w:rPr>
        <w:t xml:space="preserve">לרבות במייל </w:t>
      </w:r>
      <w:r w:rsidR="001A23D9">
        <w:rPr>
          <w:rFonts w:ascii="David" w:hAnsi="David" w:hint="cs"/>
          <w:sz w:val="24"/>
          <w:szCs w:val="24"/>
          <w:rtl/>
          <w:lang w:eastAsia="he-IL"/>
        </w:rPr>
        <w:t>ע"י מר נתנאל אוחנה /גורם מוסמך מטעם המועצה</w:t>
      </w:r>
      <w:r w:rsidR="00074393">
        <w:rPr>
          <w:rFonts w:ascii="David" w:hAnsi="David" w:hint="cs"/>
          <w:sz w:val="24"/>
          <w:szCs w:val="24"/>
          <w:rtl/>
          <w:lang w:eastAsia="he-IL"/>
        </w:rPr>
        <w:t>.</w:t>
      </w:r>
    </w:p>
    <w:p w14:paraId="7FBE5ADA" w14:textId="77777777" w:rsidR="000234F8" w:rsidRPr="006E3E4C" w:rsidRDefault="000234F8" w:rsidP="00C96842">
      <w:pPr>
        <w:numPr>
          <w:ilvl w:val="2"/>
          <w:numId w:val="3"/>
        </w:numPr>
        <w:tabs>
          <w:tab w:val="left" w:pos="567"/>
          <w:tab w:val="left" w:pos="1134"/>
          <w:tab w:val="left" w:pos="1701"/>
          <w:tab w:val="left" w:pos="2268"/>
          <w:tab w:val="left" w:pos="2835"/>
        </w:tabs>
        <w:bidi/>
        <w:spacing w:before="120" w:after="120"/>
        <w:jc w:val="both"/>
        <w:rPr>
          <w:sz w:val="24"/>
          <w:szCs w:val="24"/>
        </w:rPr>
      </w:pPr>
      <w:r w:rsidRPr="006E3E4C">
        <w:rPr>
          <w:rFonts w:ascii="David" w:hAnsi="David" w:hint="cs"/>
          <w:sz w:val="24"/>
          <w:szCs w:val="24"/>
          <w:rtl/>
        </w:rPr>
        <w:t>שאלות ההבהרה יש</w:t>
      </w:r>
      <w:r>
        <w:rPr>
          <w:rFonts w:ascii="David" w:hAnsi="David" w:hint="cs"/>
          <w:sz w:val="24"/>
          <w:szCs w:val="24"/>
          <w:rtl/>
        </w:rPr>
        <w:t xml:space="preserve">לחו </w:t>
      </w:r>
      <w:r w:rsidRPr="006E3E4C">
        <w:rPr>
          <w:rFonts w:ascii="David" w:hAnsi="David" w:hint="cs"/>
          <w:sz w:val="24"/>
          <w:szCs w:val="24"/>
          <w:rtl/>
        </w:rPr>
        <w:t xml:space="preserve">במסמך </w:t>
      </w:r>
      <w:r w:rsidRPr="006E3E4C">
        <w:rPr>
          <w:rFonts w:ascii="David" w:hAnsi="David"/>
          <w:sz w:val="24"/>
          <w:szCs w:val="24"/>
        </w:rPr>
        <w:t>MS-</w:t>
      </w:r>
      <w:proofErr w:type="spellStart"/>
      <w:r w:rsidRPr="006E3E4C">
        <w:rPr>
          <w:rFonts w:ascii="David" w:hAnsi="David"/>
          <w:sz w:val="24"/>
          <w:szCs w:val="24"/>
        </w:rPr>
        <w:t>Word</w:t>
      </w:r>
      <w:proofErr w:type="spellEnd"/>
      <w:r w:rsidRPr="006E3E4C">
        <w:rPr>
          <w:rFonts w:ascii="David" w:hAnsi="David" w:hint="cs"/>
          <w:sz w:val="24"/>
          <w:szCs w:val="24"/>
          <w:rtl/>
        </w:rPr>
        <w:t xml:space="preserve"> בלבד</w:t>
      </w:r>
      <w:r>
        <w:rPr>
          <w:rFonts w:ascii="David" w:hAnsi="David" w:hint="cs"/>
          <w:sz w:val="24"/>
          <w:szCs w:val="24"/>
          <w:rtl/>
        </w:rPr>
        <w:t xml:space="preserve"> פתוח לעריכה. בפניה יש לציין את שם ומספר המכרז,</w:t>
      </w:r>
      <w:r w:rsidRPr="006E3E4C">
        <w:rPr>
          <w:rFonts w:ascii="David" w:hAnsi="David" w:hint="cs"/>
          <w:sz w:val="24"/>
          <w:szCs w:val="24"/>
          <w:rtl/>
        </w:rPr>
        <w:t xml:space="preserve"> פרטי איש קשר מטעם המציע, כולל כתובת דואר אלקטרוני ומספר טלפון.</w:t>
      </w:r>
      <w:r>
        <w:rPr>
          <w:rFonts w:hint="cs"/>
          <w:sz w:val="24"/>
          <w:szCs w:val="24"/>
          <w:rtl/>
        </w:rPr>
        <w:t xml:space="preserve"> השאלות יהיו </w:t>
      </w:r>
      <w:r w:rsidRPr="006E3E4C">
        <w:rPr>
          <w:rFonts w:ascii="David" w:hAnsi="David" w:hint="cs"/>
          <w:sz w:val="24"/>
          <w:szCs w:val="24"/>
          <w:rtl/>
        </w:rPr>
        <w:t xml:space="preserve">במבנה שלהלן: </w:t>
      </w:r>
    </w:p>
    <w:tbl>
      <w:tblPr>
        <w:bidiVisual/>
        <w:tblW w:w="0" w:type="auto"/>
        <w:jc w:val="center"/>
        <w:shd w:val="clear" w:color="auto" w:fill="E0E0E0"/>
        <w:tblCellMar>
          <w:left w:w="0" w:type="dxa"/>
          <w:right w:w="0" w:type="dxa"/>
        </w:tblCellMar>
        <w:tblLook w:val="04A0" w:firstRow="1" w:lastRow="0" w:firstColumn="1" w:lastColumn="0" w:noHBand="0" w:noVBand="1"/>
      </w:tblPr>
      <w:tblGrid>
        <w:gridCol w:w="686"/>
        <w:gridCol w:w="2568"/>
        <w:gridCol w:w="1559"/>
        <w:gridCol w:w="1560"/>
      </w:tblGrid>
      <w:tr w:rsidR="000234F8" w:rsidRPr="00940984" w14:paraId="4930B2C7" w14:textId="77777777" w:rsidTr="000234F8">
        <w:trPr>
          <w:trHeight w:val="650"/>
          <w:tblHeader/>
          <w:jc w:val="center"/>
        </w:trPr>
        <w:tc>
          <w:tcPr>
            <w:tcW w:w="68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bookmarkEnd w:id="8"/>
          <w:p w14:paraId="44B053BB" w14:textId="77777777" w:rsidR="000234F8" w:rsidRPr="008518D5" w:rsidRDefault="000234F8" w:rsidP="000234F8">
            <w:pPr>
              <w:spacing w:line="360" w:lineRule="auto"/>
              <w:jc w:val="center"/>
              <w:rPr>
                <w:rFonts w:ascii="Arial" w:hAnsi="Arial"/>
                <w:b/>
                <w:bCs/>
                <w:sz w:val="20"/>
                <w:szCs w:val="20"/>
                <w:rtl/>
              </w:rPr>
            </w:pPr>
            <w:proofErr w:type="spellStart"/>
            <w:r w:rsidRPr="008518D5">
              <w:rPr>
                <w:rFonts w:hint="cs"/>
                <w:b/>
                <w:bCs/>
                <w:sz w:val="20"/>
                <w:szCs w:val="20"/>
                <w:rtl/>
              </w:rPr>
              <w:t>מס"ד</w:t>
            </w:r>
            <w:proofErr w:type="spellEnd"/>
          </w:p>
        </w:tc>
        <w:tc>
          <w:tcPr>
            <w:tcW w:w="25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B89148F" w14:textId="77777777" w:rsidR="000234F8" w:rsidRPr="008518D5" w:rsidRDefault="000234F8" w:rsidP="000234F8">
            <w:pPr>
              <w:spacing w:line="360" w:lineRule="auto"/>
              <w:jc w:val="center"/>
              <w:rPr>
                <w:rFonts w:ascii="Arial" w:hAnsi="Arial"/>
                <w:b/>
                <w:bCs/>
                <w:sz w:val="20"/>
                <w:szCs w:val="20"/>
                <w:lang w:val="en-US"/>
              </w:rPr>
            </w:pPr>
            <w:r w:rsidRPr="008518D5">
              <w:rPr>
                <w:rFonts w:hint="cs"/>
                <w:b/>
                <w:bCs/>
                <w:sz w:val="20"/>
                <w:szCs w:val="20"/>
                <w:rtl/>
              </w:rPr>
              <w:t>המסמך או הנספח אליו מתייחסת ההבהרה</w:t>
            </w: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4E693CF" w14:textId="77777777" w:rsidR="000234F8" w:rsidRPr="008518D5" w:rsidRDefault="000234F8" w:rsidP="000234F8">
            <w:pPr>
              <w:spacing w:line="360" w:lineRule="auto"/>
              <w:jc w:val="center"/>
              <w:rPr>
                <w:rFonts w:ascii="Arial" w:hAnsi="Arial"/>
                <w:b/>
                <w:bCs/>
                <w:sz w:val="20"/>
                <w:szCs w:val="20"/>
              </w:rPr>
            </w:pPr>
            <w:r w:rsidRPr="008518D5">
              <w:rPr>
                <w:rFonts w:hint="cs"/>
                <w:b/>
                <w:bCs/>
                <w:sz w:val="20"/>
                <w:szCs w:val="20"/>
                <w:rtl/>
              </w:rPr>
              <w:t>פרק וסעיף רלבנטיים</w:t>
            </w:r>
          </w:p>
        </w:tc>
        <w:tc>
          <w:tcPr>
            <w:tcW w:w="156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CC12837" w14:textId="77777777" w:rsidR="000234F8" w:rsidRPr="008518D5" w:rsidRDefault="000234F8" w:rsidP="000234F8">
            <w:pPr>
              <w:spacing w:line="360" w:lineRule="auto"/>
              <w:jc w:val="center"/>
              <w:rPr>
                <w:rFonts w:ascii="Arial" w:hAnsi="Arial"/>
                <w:b/>
                <w:bCs/>
                <w:sz w:val="20"/>
                <w:szCs w:val="20"/>
              </w:rPr>
            </w:pPr>
            <w:r w:rsidRPr="008518D5">
              <w:rPr>
                <w:rFonts w:hint="cs"/>
                <w:b/>
                <w:bCs/>
                <w:sz w:val="20"/>
                <w:szCs w:val="20"/>
                <w:rtl/>
              </w:rPr>
              <w:t>נוסח השאלה</w:t>
            </w:r>
          </w:p>
        </w:tc>
      </w:tr>
      <w:tr w:rsidR="000234F8" w:rsidRPr="008518D5" w14:paraId="31171588" w14:textId="77777777" w:rsidTr="000234F8">
        <w:trPr>
          <w:trHeight w:val="260"/>
          <w:jc w:val="center"/>
        </w:trPr>
        <w:tc>
          <w:tcPr>
            <w:tcW w:w="6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474C3D" w14:textId="77777777" w:rsidR="000234F8" w:rsidRPr="008518D5" w:rsidRDefault="000234F8" w:rsidP="000234F8">
            <w:pPr>
              <w:spacing w:line="360" w:lineRule="auto"/>
              <w:jc w:val="center"/>
              <w:rPr>
                <w:rFonts w:ascii="Arial" w:hAnsi="Arial"/>
                <w:b/>
                <w:bCs/>
                <w:sz w:val="20"/>
                <w:szCs w:val="20"/>
                <w:lang w:val="en-US"/>
              </w:rPr>
            </w:pP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44B919" w14:textId="77777777" w:rsidR="000234F8" w:rsidRPr="008518D5" w:rsidRDefault="000234F8" w:rsidP="000234F8">
            <w:pPr>
              <w:spacing w:line="360" w:lineRule="auto"/>
              <w:jc w:val="center"/>
              <w:rPr>
                <w:rFonts w:ascii="Arial" w:hAnsi="Arial"/>
                <w:b/>
                <w:bCs/>
                <w:sz w:val="20"/>
                <w:szCs w:val="20"/>
                <w:lang w:val="en-US"/>
              </w:rPr>
            </w:pP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7DAE28" w14:textId="77777777" w:rsidR="000234F8" w:rsidRPr="008518D5" w:rsidRDefault="000234F8" w:rsidP="000234F8">
            <w:pPr>
              <w:spacing w:line="360" w:lineRule="auto"/>
              <w:jc w:val="center"/>
              <w:rPr>
                <w:rFonts w:ascii="Arial" w:hAnsi="Arial"/>
                <w:b/>
                <w:bCs/>
                <w:sz w:val="20"/>
                <w:szCs w:val="20"/>
                <w:lang w:val="en-US"/>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8EDF3E" w14:textId="77777777" w:rsidR="000234F8" w:rsidRPr="008518D5" w:rsidRDefault="000234F8" w:rsidP="000234F8">
            <w:pPr>
              <w:spacing w:line="360" w:lineRule="auto"/>
              <w:jc w:val="center"/>
              <w:rPr>
                <w:rFonts w:ascii="Arial" w:hAnsi="Arial"/>
                <w:b/>
                <w:bCs/>
                <w:sz w:val="20"/>
                <w:szCs w:val="20"/>
                <w:lang w:val="en-US"/>
              </w:rPr>
            </w:pPr>
          </w:p>
        </w:tc>
      </w:tr>
      <w:tr w:rsidR="000234F8" w:rsidRPr="008518D5" w14:paraId="5FD77E5E" w14:textId="77777777" w:rsidTr="000234F8">
        <w:trPr>
          <w:trHeight w:val="260"/>
          <w:jc w:val="center"/>
        </w:trPr>
        <w:tc>
          <w:tcPr>
            <w:tcW w:w="6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A1CB3C" w14:textId="77777777" w:rsidR="000234F8" w:rsidRPr="008518D5" w:rsidRDefault="000234F8" w:rsidP="000234F8">
            <w:pPr>
              <w:spacing w:line="360" w:lineRule="auto"/>
              <w:jc w:val="center"/>
              <w:rPr>
                <w:rFonts w:ascii="Arial" w:hAnsi="Arial"/>
                <w:b/>
                <w:bCs/>
                <w:sz w:val="20"/>
                <w:szCs w:val="20"/>
              </w:rPr>
            </w:pPr>
          </w:p>
        </w:tc>
        <w:tc>
          <w:tcPr>
            <w:tcW w:w="25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FEABEB" w14:textId="77777777" w:rsidR="000234F8" w:rsidRPr="008518D5" w:rsidRDefault="000234F8" w:rsidP="000234F8">
            <w:pPr>
              <w:spacing w:line="360" w:lineRule="auto"/>
              <w:jc w:val="center"/>
              <w:rPr>
                <w:rFonts w:ascii="Arial" w:hAnsi="Arial"/>
                <w:b/>
                <w:bCs/>
                <w:sz w:val="20"/>
                <w:szCs w:val="20"/>
              </w:rPr>
            </w:pP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161829" w14:textId="77777777" w:rsidR="000234F8" w:rsidRPr="008518D5" w:rsidRDefault="000234F8" w:rsidP="000234F8">
            <w:pPr>
              <w:spacing w:line="360" w:lineRule="auto"/>
              <w:jc w:val="center"/>
              <w:rPr>
                <w:rFonts w:ascii="Arial" w:hAnsi="Arial"/>
                <w:b/>
                <w:bCs/>
                <w:sz w:val="20"/>
                <w:szCs w:val="20"/>
              </w:rPr>
            </w:pP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A9A2CE" w14:textId="77777777" w:rsidR="000234F8" w:rsidRPr="008518D5" w:rsidRDefault="000234F8" w:rsidP="000234F8">
            <w:pPr>
              <w:spacing w:line="360" w:lineRule="auto"/>
              <w:jc w:val="center"/>
              <w:rPr>
                <w:rFonts w:ascii="Arial" w:hAnsi="Arial"/>
                <w:b/>
                <w:bCs/>
                <w:sz w:val="20"/>
                <w:szCs w:val="20"/>
              </w:rPr>
            </w:pPr>
          </w:p>
        </w:tc>
      </w:tr>
    </w:tbl>
    <w:p w14:paraId="6917CB91" w14:textId="77777777" w:rsidR="000234F8" w:rsidRPr="006E3E4C" w:rsidRDefault="000234F8" w:rsidP="00C96842">
      <w:pPr>
        <w:pStyle w:val="af8"/>
        <w:numPr>
          <w:ilvl w:val="2"/>
          <w:numId w:val="3"/>
        </w:numPr>
        <w:tabs>
          <w:tab w:val="left" w:pos="567"/>
          <w:tab w:val="left" w:pos="1134"/>
          <w:tab w:val="left" w:pos="1701"/>
          <w:tab w:val="left" w:pos="2268"/>
          <w:tab w:val="left" w:pos="2835"/>
        </w:tabs>
        <w:bidi/>
        <w:spacing w:before="120" w:after="120"/>
        <w:jc w:val="both"/>
        <w:rPr>
          <w:sz w:val="24"/>
          <w:szCs w:val="24"/>
        </w:rPr>
      </w:pPr>
      <w:r w:rsidRPr="006E3E4C">
        <w:rPr>
          <w:sz w:val="24"/>
          <w:szCs w:val="24"/>
          <w:rtl/>
        </w:rPr>
        <w:t>המועצה תהא רשאית, על פי שיקול דעתה הבלעדי, להתייחס או שלא להתייחס ל</w:t>
      </w:r>
      <w:r w:rsidRPr="006E3E4C">
        <w:rPr>
          <w:rFonts w:hint="cs"/>
          <w:sz w:val="24"/>
          <w:szCs w:val="24"/>
          <w:rtl/>
        </w:rPr>
        <w:t>שאלות ההבהרה</w:t>
      </w:r>
      <w:r w:rsidRPr="006E3E4C">
        <w:rPr>
          <w:sz w:val="24"/>
          <w:szCs w:val="24"/>
          <w:rtl/>
        </w:rPr>
        <w:t xml:space="preserve">. </w:t>
      </w:r>
    </w:p>
    <w:p w14:paraId="50E95756" w14:textId="77777777" w:rsidR="000234F8" w:rsidRDefault="000234F8" w:rsidP="00C96842">
      <w:pPr>
        <w:pStyle w:val="af8"/>
        <w:numPr>
          <w:ilvl w:val="2"/>
          <w:numId w:val="3"/>
        </w:numPr>
        <w:tabs>
          <w:tab w:val="left" w:pos="567"/>
          <w:tab w:val="left" w:pos="1134"/>
          <w:tab w:val="left" w:pos="1701"/>
          <w:tab w:val="left" w:pos="2268"/>
          <w:tab w:val="left" w:pos="2835"/>
        </w:tabs>
        <w:bidi/>
        <w:spacing w:before="120" w:after="120"/>
        <w:jc w:val="both"/>
        <w:rPr>
          <w:rFonts w:ascii="David" w:hAnsi="David"/>
          <w:sz w:val="24"/>
          <w:szCs w:val="24"/>
        </w:rPr>
      </w:pPr>
      <w:r w:rsidRPr="00877663">
        <w:rPr>
          <w:rFonts w:ascii="David" w:hAnsi="David"/>
          <w:sz w:val="24"/>
          <w:szCs w:val="24"/>
          <w:rtl/>
        </w:rPr>
        <w:t xml:space="preserve">מובהר בזאת כי על המציעים לשאול ולהעיר בנוגע לדרישות הביטוח במכרז ובאישור </w:t>
      </w:r>
      <w:r>
        <w:rPr>
          <w:rFonts w:ascii="David" w:hAnsi="David" w:hint="cs"/>
          <w:sz w:val="24"/>
          <w:szCs w:val="24"/>
          <w:rtl/>
        </w:rPr>
        <w:t xml:space="preserve">קיום </w:t>
      </w:r>
      <w:r w:rsidRPr="00877663">
        <w:rPr>
          <w:rFonts w:ascii="David" w:hAnsi="David"/>
          <w:sz w:val="24"/>
          <w:szCs w:val="24"/>
          <w:rtl/>
        </w:rPr>
        <w:t>הביטוחים במסגרת הליך שאלות ההבהרה בלבד</w:t>
      </w:r>
      <w:r>
        <w:rPr>
          <w:rFonts w:ascii="David" w:hAnsi="David" w:hint="cs"/>
          <w:sz w:val="24"/>
          <w:szCs w:val="24"/>
          <w:rtl/>
        </w:rPr>
        <w:t xml:space="preserve">, אחרת </w:t>
      </w:r>
      <w:r w:rsidRPr="00A55029">
        <w:rPr>
          <w:rFonts w:ascii="David" w:hAnsi="David" w:hint="cs"/>
          <w:b/>
          <w:bCs/>
          <w:sz w:val="24"/>
          <w:szCs w:val="24"/>
          <w:rtl/>
        </w:rPr>
        <w:t xml:space="preserve">ביצוע שינויים בנספח </w:t>
      </w:r>
      <w:r>
        <w:rPr>
          <w:rFonts w:ascii="David" w:hAnsi="David" w:hint="cs"/>
          <w:b/>
          <w:bCs/>
          <w:sz w:val="24"/>
          <w:szCs w:val="24"/>
          <w:rtl/>
        </w:rPr>
        <w:t>זה</w:t>
      </w:r>
      <w:r w:rsidRPr="00A55029">
        <w:rPr>
          <w:rFonts w:ascii="David" w:hAnsi="David" w:hint="cs"/>
          <w:b/>
          <w:bCs/>
          <w:sz w:val="24"/>
          <w:szCs w:val="24"/>
          <w:rtl/>
        </w:rPr>
        <w:t xml:space="preserve"> עשוי להביא לפסילת ההצעה</w:t>
      </w:r>
      <w:r w:rsidRPr="00877663">
        <w:rPr>
          <w:rFonts w:ascii="David" w:hAnsi="David"/>
          <w:sz w:val="24"/>
          <w:szCs w:val="24"/>
          <w:rtl/>
        </w:rPr>
        <w:t xml:space="preserve">. </w:t>
      </w:r>
    </w:p>
    <w:p w14:paraId="22C85A08" w14:textId="77777777" w:rsidR="000234F8" w:rsidRDefault="000234F8" w:rsidP="00C96842">
      <w:pPr>
        <w:pStyle w:val="af8"/>
        <w:numPr>
          <w:ilvl w:val="2"/>
          <w:numId w:val="3"/>
        </w:numPr>
        <w:tabs>
          <w:tab w:val="left" w:pos="566"/>
          <w:tab w:val="left" w:pos="1134"/>
          <w:tab w:val="left" w:pos="1558"/>
          <w:tab w:val="left" w:pos="2268"/>
          <w:tab w:val="left" w:pos="2835"/>
        </w:tabs>
        <w:bidi/>
        <w:spacing w:before="120" w:after="120"/>
        <w:ind w:hanging="647"/>
        <w:jc w:val="both"/>
        <w:rPr>
          <w:rFonts w:ascii="David" w:hAnsi="David"/>
          <w:sz w:val="24"/>
          <w:szCs w:val="24"/>
        </w:rPr>
      </w:pPr>
      <w:r>
        <w:rPr>
          <w:rFonts w:ascii="David" w:hAnsi="David" w:hint="cs"/>
          <w:sz w:val="24"/>
          <w:szCs w:val="24"/>
          <w:rtl/>
        </w:rPr>
        <w:lastRenderedPageBreak/>
        <w:t xml:space="preserve"> </w:t>
      </w:r>
      <w:r w:rsidRPr="00877663">
        <w:rPr>
          <w:rFonts w:ascii="David" w:hAnsi="David"/>
          <w:sz w:val="24"/>
          <w:szCs w:val="24"/>
          <w:rtl/>
        </w:rPr>
        <w:t>מובהר כי בכל מקרה של פגם או חסר במכרז או מסמכיו, חובה על המציע ליתן למזמין הודעה בכתב בדבר האמור מיד עם גילויה על ידו ועל פי המפורט לעיל, שאם לא כן יהא מושתק מלטעון כל טענה בהקשר זה.</w:t>
      </w:r>
    </w:p>
    <w:p w14:paraId="7B32ABEF" w14:textId="77777777" w:rsidR="000234F8" w:rsidRDefault="000234F8" w:rsidP="00C96842">
      <w:pPr>
        <w:pStyle w:val="af8"/>
        <w:numPr>
          <w:ilvl w:val="2"/>
          <w:numId w:val="3"/>
        </w:numPr>
        <w:tabs>
          <w:tab w:val="left" w:pos="567"/>
          <w:tab w:val="left" w:pos="1134"/>
          <w:tab w:val="left" w:pos="1701"/>
          <w:tab w:val="left" w:pos="2268"/>
          <w:tab w:val="left" w:pos="2835"/>
        </w:tabs>
        <w:bidi/>
        <w:spacing w:before="120" w:after="120"/>
        <w:ind w:hanging="647"/>
        <w:jc w:val="both"/>
        <w:rPr>
          <w:rFonts w:ascii="David" w:hAnsi="David"/>
          <w:sz w:val="24"/>
          <w:szCs w:val="24"/>
        </w:rPr>
      </w:pPr>
      <w:r>
        <w:rPr>
          <w:rFonts w:ascii="David" w:hAnsi="David" w:hint="cs"/>
          <w:sz w:val="24"/>
          <w:szCs w:val="24"/>
          <w:rtl/>
        </w:rPr>
        <w:t>עדכונים, הודעות ו</w:t>
      </w:r>
      <w:r w:rsidRPr="00A55029">
        <w:rPr>
          <w:rFonts w:ascii="David" w:hAnsi="David"/>
          <w:sz w:val="24"/>
          <w:szCs w:val="24"/>
          <w:rtl/>
        </w:rPr>
        <w:t xml:space="preserve">תשובות </w:t>
      </w:r>
      <w:r>
        <w:rPr>
          <w:rFonts w:ascii="David" w:hAnsi="David" w:hint="cs"/>
          <w:sz w:val="24"/>
          <w:szCs w:val="24"/>
          <w:rtl/>
        </w:rPr>
        <w:t xml:space="preserve">לשאלות הבהרה </w:t>
      </w:r>
      <w:r w:rsidRPr="00A55029">
        <w:rPr>
          <w:rFonts w:ascii="David" w:hAnsi="David"/>
          <w:sz w:val="24"/>
          <w:szCs w:val="24"/>
          <w:rtl/>
        </w:rPr>
        <w:t xml:space="preserve">יפורסמו באתר האינטרנט של המועצה שכתובתו: </w:t>
      </w:r>
      <w:hyperlink r:id="rId10" w:history="1">
        <w:r w:rsidRPr="00A55029">
          <w:rPr>
            <w:rStyle w:val="Hyperlink"/>
            <w:rFonts w:ascii="David" w:hAnsi="David"/>
            <w:sz w:val="24"/>
            <w:szCs w:val="24"/>
          </w:rPr>
          <w:t>https://www.bney-ayish.muni.il/index.php</w:t>
        </w:r>
      </w:hyperlink>
      <w:r w:rsidRPr="00A55029">
        <w:rPr>
          <w:rFonts w:ascii="David" w:hAnsi="David"/>
          <w:sz w:val="24"/>
          <w:szCs w:val="24"/>
          <w:rtl/>
        </w:rPr>
        <w:t xml:space="preserve"> תחת הכותרת "מכרזים 2020". </w:t>
      </w:r>
    </w:p>
    <w:p w14:paraId="61FAF785" w14:textId="77777777" w:rsidR="000234F8" w:rsidRPr="006802FC" w:rsidRDefault="000234F8" w:rsidP="00C96842">
      <w:pPr>
        <w:pStyle w:val="af8"/>
        <w:numPr>
          <w:ilvl w:val="2"/>
          <w:numId w:val="3"/>
        </w:numPr>
        <w:tabs>
          <w:tab w:val="left" w:pos="567"/>
          <w:tab w:val="left" w:pos="1134"/>
          <w:tab w:val="left" w:pos="1701"/>
          <w:tab w:val="left" w:pos="2268"/>
          <w:tab w:val="left" w:pos="2835"/>
        </w:tabs>
        <w:bidi/>
        <w:spacing w:before="120" w:after="120"/>
        <w:ind w:hanging="647"/>
        <w:jc w:val="both"/>
        <w:rPr>
          <w:rFonts w:ascii="David" w:hAnsi="David"/>
          <w:sz w:val="24"/>
          <w:szCs w:val="24"/>
        </w:rPr>
      </w:pPr>
      <w:r w:rsidRPr="006802FC">
        <w:rPr>
          <w:rFonts w:ascii="David" w:hAnsi="David" w:hint="cs"/>
          <w:sz w:val="24"/>
          <w:szCs w:val="24"/>
          <w:rtl/>
        </w:rPr>
        <w:t>פרסומי המועצה כאמור יהוו</w:t>
      </w:r>
      <w:r w:rsidRPr="006802FC">
        <w:rPr>
          <w:rFonts w:ascii="David" w:hAnsi="David"/>
          <w:sz w:val="24"/>
          <w:szCs w:val="24"/>
          <w:rtl/>
        </w:rPr>
        <w:t xml:space="preserve"> חלק בלתי נפרד ממסמכי המכרז. </w:t>
      </w:r>
    </w:p>
    <w:p w14:paraId="73F6815B" w14:textId="77777777" w:rsidR="000234F8" w:rsidRPr="006802FC" w:rsidRDefault="000234F8" w:rsidP="00C96842">
      <w:pPr>
        <w:pStyle w:val="af8"/>
        <w:numPr>
          <w:ilvl w:val="2"/>
          <w:numId w:val="3"/>
        </w:numPr>
        <w:tabs>
          <w:tab w:val="left" w:pos="567"/>
          <w:tab w:val="left" w:pos="1134"/>
          <w:tab w:val="left" w:pos="1701"/>
          <w:tab w:val="left" w:pos="2268"/>
          <w:tab w:val="left" w:pos="2835"/>
        </w:tabs>
        <w:bidi/>
        <w:spacing w:before="120" w:after="120"/>
        <w:ind w:hanging="647"/>
        <w:jc w:val="both"/>
        <w:rPr>
          <w:rFonts w:ascii="David" w:hAnsi="David"/>
          <w:sz w:val="24"/>
          <w:szCs w:val="24"/>
        </w:rPr>
      </w:pPr>
      <w:r w:rsidRPr="006802FC">
        <w:rPr>
          <w:rFonts w:ascii="David" w:hAnsi="David" w:hint="cs"/>
          <w:sz w:val="24"/>
          <w:szCs w:val="24"/>
          <w:rtl/>
        </w:rPr>
        <w:t xml:space="preserve">חובה </w:t>
      </w:r>
      <w:r w:rsidRPr="006802FC">
        <w:rPr>
          <w:rFonts w:ascii="David" w:hAnsi="David"/>
          <w:sz w:val="24"/>
          <w:szCs w:val="24"/>
          <w:rtl/>
        </w:rPr>
        <w:t>על המציעים להתעדכן ולעקוב אחר פרסומים באתר האינטרנט ביחס למכרז.</w:t>
      </w:r>
      <w:r w:rsidRPr="006802FC">
        <w:rPr>
          <w:rFonts w:ascii="David" w:hAnsi="David" w:hint="cs"/>
          <w:sz w:val="24"/>
          <w:szCs w:val="24"/>
          <w:rtl/>
        </w:rPr>
        <w:t xml:space="preserve"> כמו כן </w:t>
      </w:r>
      <w:r w:rsidRPr="006802FC">
        <w:rPr>
          <w:rFonts w:ascii="David" w:hAnsi="David"/>
          <w:sz w:val="24"/>
          <w:szCs w:val="24"/>
          <w:rtl/>
        </w:rPr>
        <w:t>חובה על המציעים לצרף להצעת</w:t>
      </w:r>
      <w:r w:rsidRPr="006802FC">
        <w:rPr>
          <w:rFonts w:ascii="David" w:hAnsi="David" w:hint="cs"/>
          <w:sz w:val="24"/>
          <w:szCs w:val="24"/>
          <w:rtl/>
        </w:rPr>
        <w:t>ם</w:t>
      </w:r>
      <w:r w:rsidRPr="006802FC">
        <w:rPr>
          <w:rFonts w:ascii="David" w:hAnsi="David"/>
          <w:sz w:val="24"/>
          <w:szCs w:val="24"/>
          <w:rtl/>
        </w:rPr>
        <w:t xml:space="preserve"> למכרז את תשובות ה</w:t>
      </w:r>
      <w:r w:rsidRPr="006802FC">
        <w:rPr>
          <w:rFonts w:ascii="David" w:hAnsi="David" w:hint="cs"/>
          <w:sz w:val="24"/>
          <w:szCs w:val="24"/>
          <w:rtl/>
        </w:rPr>
        <w:t xml:space="preserve">מועצה </w:t>
      </w:r>
      <w:r w:rsidRPr="006802FC">
        <w:rPr>
          <w:rFonts w:ascii="David" w:hAnsi="David"/>
          <w:sz w:val="24"/>
          <w:szCs w:val="24"/>
          <w:rtl/>
        </w:rPr>
        <w:t>לשאלות ההבהרה, כשהן חתומות</w:t>
      </w:r>
      <w:r w:rsidRPr="006802FC">
        <w:rPr>
          <w:rFonts w:ascii="David" w:hAnsi="David" w:hint="cs"/>
          <w:sz w:val="24"/>
          <w:szCs w:val="24"/>
          <w:rtl/>
        </w:rPr>
        <w:t xml:space="preserve"> כנדרש בתנאי המכרז</w:t>
      </w:r>
      <w:r w:rsidRPr="006802FC">
        <w:rPr>
          <w:rFonts w:ascii="David" w:hAnsi="David"/>
          <w:sz w:val="24"/>
          <w:szCs w:val="24"/>
          <w:rtl/>
        </w:rPr>
        <w:t xml:space="preserve">. </w:t>
      </w:r>
    </w:p>
    <w:p w14:paraId="52CD6A4E" w14:textId="4516751B" w:rsidR="000234F8" w:rsidRPr="006802FC" w:rsidRDefault="000234F8" w:rsidP="00C96842">
      <w:pPr>
        <w:pStyle w:val="af8"/>
        <w:numPr>
          <w:ilvl w:val="2"/>
          <w:numId w:val="3"/>
        </w:numPr>
        <w:tabs>
          <w:tab w:val="left" w:pos="567"/>
          <w:tab w:val="left" w:pos="1134"/>
          <w:tab w:val="left" w:pos="1701"/>
          <w:tab w:val="left" w:pos="2268"/>
          <w:tab w:val="left" w:pos="2835"/>
        </w:tabs>
        <w:bidi/>
        <w:spacing w:before="120" w:after="120"/>
        <w:ind w:hanging="647"/>
        <w:jc w:val="both"/>
        <w:rPr>
          <w:rFonts w:ascii="David" w:hAnsi="David"/>
          <w:sz w:val="24"/>
          <w:szCs w:val="24"/>
        </w:rPr>
      </w:pPr>
      <w:r w:rsidRPr="006802FC">
        <w:rPr>
          <w:rFonts w:ascii="David" w:hAnsi="David"/>
          <w:sz w:val="24"/>
          <w:szCs w:val="24"/>
          <w:rtl/>
        </w:rPr>
        <w:t xml:space="preserve">לא יהיה תוקף לכל התייחסות של </w:t>
      </w:r>
      <w:r w:rsidRPr="006802FC">
        <w:rPr>
          <w:rFonts w:ascii="David" w:hAnsi="David" w:hint="cs"/>
          <w:sz w:val="24"/>
          <w:szCs w:val="24"/>
          <w:rtl/>
        </w:rPr>
        <w:t>המועצה</w:t>
      </w:r>
      <w:r w:rsidRPr="006802FC">
        <w:rPr>
          <w:rFonts w:ascii="David" w:hAnsi="David"/>
          <w:sz w:val="24"/>
          <w:szCs w:val="24"/>
          <w:rtl/>
        </w:rPr>
        <w:t xml:space="preserve"> אלא אם ניתנה בכתב </w:t>
      </w:r>
      <w:r>
        <w:rPr>
          <w:rFonts w:ascii="David" w:hAnsi="David" w:hint="cs"/>
          <w:sz w:val="24"/>
          <w:szCs w:val="24"/>
          <w:rtl/>
        </w:rPr>
        <w:t xml:space="preserve">ופורסמה בפומבי </w:t>
      </w:r>
      <w:r w:rsidRPr="006802FC">
        <w:rPr>
          <w:rFonts w:ascii="David" w:hAnsi="David"/>
          <w:sz w:val="24"/>
          <w:szCs w:val="24"/>
          <w:rtl/>
        </w:rPr>
        <w:t>כ</w:t>
      </w:r>
      <w:r>
        <w:rPr>
          <w:rFonts w:ascii="David" w:hAnsi="David" w:hint="cs"/>
          <w:sz w:val="24"/>
          <w:szCs w:val="24"/>
          <w:rtl/>
        </w:rPr>
        <w:t xml:space="preserve">מוגדר בסעיף </w:t>
      </w:r>
      <w:r w:rsidR="00CB2E15">
        <w:rPr>
          <w:rFonts w:ascii="David" w:hAnsi="David" w:hint="cs"/>
          <w:sz w:val="24"/>
          <w:szCs w:val="24"/>
          <w:rtl/>
        </w:rPr>
        <w:t>3</w:t>
      </w:r>
      <w:r>
        <w:rPr>
          <w:rFonts w:ascii="David" w:hAnsi="David" w:hint="cs"/>
          <w:sz w:val="24"/>
          <w:szCs w:val="24"/>
          <w:rtl/>
        </w:rPr>
        <w:t>.3.7 לעיל</w:t>
      </w:r>
      <w:r w:rsidRPr="006802FC">
        <w:rPr>
          <w:sz w:val="24"/>
          <w:szCs w:val="24"/>
          <w:rtl/>
        </w:rPr>
        <w:t>.</w:t>
      </w:r>
    </w:p>
    <w:p w14:paraId="2D74220E" w14:textId="77777777" w:rsidR="000234F8" w:rsidRPr="00CC23EC" w:rsidRDefault="000234F8" w:rsidP="00C96842">
      <w:pPr>
        <w:pStyle w:val="af8"/>
        <w:numPr>
          <w:ilvl w:val="1"/>
          <w:numId w:val="3"/>
        </w:numPr>
        <w:tabs>
          <w:tab w:val="left" w:pos="567"/>
          <w:tab w:val="left" w:pos="1134"/>
          <w:tab w:val="left" w:pos="1701"/>
          <w:tab w:val="left" w:pos="2268"/>
          <w:tab w:val="left" w:pos="2835"/>
        </w:tabs>
        <w:bidi/>
        <w:spacing w:before="120" w:after="120"/>
        <w:jc w:val="both"/>
        <w:rPr>
          <w:rFonts w:ascii="David" w:hAnsi="David"/>
          <w:sz w:val="24"/>
          <w:szCs w:val="24"/>
        </w:rPr>
      </w:pPr>
      <w:r>
        <w:rPr>
          <w:rFonts w:hint="cs"/>
          <w:sz w:val="24"/>
          <w:szCs w:val="24"/>
          <w:u w:val="single"/>
          <w:rtl/>
        </w:rPr>
        <w:t>מועד אחרון ל</w:t>
      </w:r>
      <w:r w:rsidRPr="00CC23EC">
        <w:rPr>
          <w:rFonts w:hint="cs"/>
          <w:sz w:val="24"/>
          <w:szCs w:val="24"/>
          <w:u w:val="single"/>
          <w:rtl/>
        </w:rPr>
        <w:t>הגשת ההצעות למכרז</w:t>
      </w:r>
    </w:p>
    <w:p w14:paraId="5B4B4641" w14:textId="24742FD3" w:rsidR="000234F8" w:rsidRPr="00CC23EC" w:rsidRDefault="000234F8" w:rsidP="00C96842">
      <w:pPr>
        <w:pStyle w:val="af8"/>
        <w:numPr>
          <w:ilvl w:val="2"/>
          <w:numId w:val="3"/>
        </w:numPr>
        <w:tabs>
          <w:tab w:val="left" w:pos="567"/>
          <w:tab w:val="left" w:pos="1134"/>
          <w:tab w:val="left" w:pos="1701"/>
          <w:tab w:val="left" w:pos="2268"/>
          <w:tab w:val="left" w:pos="2835"/>
        </w:tabs>
        <w:bidi/>
        <w:spacing w:before="120" w:after="120"/>
        <w:jc w:val="both"/>
        <w:rPr>
          <w:rFonts w:ascii="David" w:hAnsi="David"/>
          <w:sz w:val="24"/>
          <w:szCs w:val="24"/>
        </w:rPr>
      </w:pPr>
      <w:r w:rsidRPr="00CC23EC">
        <w:rPr>
          <w:rFonts w:ascii="Arial" w:hAnsi="Arial"/>
          <w:sz w:val="24"/>
          <w:szCs w:val="24"/>
          <w:rtl/>
          <w:lang w:eastAsia="he-IL"/>
        </w:rPr>
        <w:t xml:space="preserve">את </w:t>
      </w:r>
      <w:r w:rsidRPr="00CC23EC">
        <w:rPr>
          <w:rFonts w:ascii="Arial" w:hAnsi="Arial" w:hint="cs"/>
          <w:sz w:val="24"/>
          <w:szCs w:val="24"/>
          <w:rtl/>
          <w:lang w:eastAsia="he-IL"/>
        </w:rPr>
        <w:t>ההצעות בצירוף מלוא ה</w:t>
      </w:r>
      <w:r w:rsidRPr="00CC23EC">
        <w:rPr>
          <w:rFonts w:ascii="Arial" w:hAnsi="Arial"/>
          <w:sz w:val="24"/>
          <w:szCs w:val="24"/>
          <w:rtl/>
          <w:lang w:eastAsia="he-IL"/>
        </w:rPr>
        <w:t>מסמכי</w:t>
      </w:r>
      <w:r w:rsidRPr="00CC23EC">
        <w:rPr>
          <w:rFonts w:ascii="Arial" w:hAnsi="Arial" w:hint="cs"/>
          <w:sz w:val="24"/>
          <w:szCs w:val="24"/>
          <w:rtl/>
          <w:lang w:eastAsia="he-IL"/>
        </w:rPr>
        <w:t xml:space="preserve">ם בהתאם לתנאי </w:t>
      </w:r>
      <w:r w:rsidRPr="00CC23EC">
        <w:rPr>
          <w:rFonts w:ascii="Arial" w:hAnsi="Arial"/>
          <w:sz w:val="24"/>
          <w:szCs w:val="24"/>
          <w:rtl/>
          <w:lang w:eastAsia="he-IL"/>
        </w:rPr>
        <w:t>המכרז</w:t>
      </w:r>
      <w:r w:rsidRPr="00CC23EC">
        <w:rPr>
          <w:rFonts w:ascii="Arial" w:hAnsi="Arial" w:hint="cs"/>
          <w:sz w:val="24"/>
          <w:szCs w:val="24"/>
          <w:rtl/>
          <w:lang w:eastAsia="he-IL"/>
        </w:rPr>
        <w:t xml:space="preserve"> </w:t>
      </w:r>
      <w:r w:rsidRPr="00CC23EC">
        <w:rPr>
          <w:rFonts w:ascii="Calibri" w:hAnsi="Calibri" w:hint="cs"/>
          <w:sz w:val="24"/>
          <w:szCs w:val="24"/>
          <w:rtl/>
        </w:rPr>
        <w:t>על ה</w:t>
      </w:r>
      <w:r w:rsidRPr="00CC23EC">
        <w:rPr>
          <w:rFonts w:ascii="Calibri" w:hAnsi="Calibri" w:hint="eastAsia"/>
          <w:sz w:val="24"/>
          <w:szCs w:val="24"/>
          <w:rtl/>
        </w:rPr>
        <w:t>מציעים</w:t>
      </w:r>
      <w:r w:rsidRPr="00CC23EC">
        <w:rPr>
          <w:rFonts w:ascii="Calibri" w:hAnsi="Calibri"/>
          <w:sz w:val="24"/>
          <w:szCs w:val="24"/>
          <w:rtl/>
        </w:rPr>
        <w:t xml:space="preserve"> </w:t>
      </w:r>
      <w:r w:rsidRPr="00CC23EC">
        <w:rPr>
          <w:rFonts w:ascii="Calibri" w:hAnsi="Calibri" w:hint="eastAsia"/>
          <w:sz w:val="24"/>
          <w:szCs w:val="24"/>
          <w:rtl/>
        </w:rPr>
        <w:t>להגיש</w:t>
      </w:r>
      <w:r>
        <w:rPr>
          <w:rFonts w:ascii="Calibri" w:hAnsi="Calibri" w:hint="cs"/>
          <w:sz w:val="24"/>
          <w:szCs w:val="24"/>
          <w:rtl/>
        </w:rPr>
        <w:t xml:space="preserve"> בשני עותקים (מקור והעתק) ולהכניס </w:t>
      </w:r>
      <w:r w:rsidRPr="00CC23EC">
        <w:rPr>
          <w:rFonts w:ascii="Calibri" w:hAnsi="Calibri" w:hint="eastAsia"/>
          <w:sz w:val="24"/>
          <w:szCs w:val="24"/>
          <w:rtl/>
        </w:rPr>
        <w:t>במעטפה</w:t>
      </w:r>
      <w:r w:rsidRPr="00CC23EC">
        <w:rPr>
          <w:rFonts w:ascii="Calibri" w:hAnsi="Calibri"/>
          <w:sz w:val="24"/>
          <w:szCs w:val="24"/>
          <w:rtl/>
        </w:rPr>
        <w:t xml:space="preserve"> </w:t>
      </w:r>
      <w:r w:rsidRPr="00CC23EC">
        <w:rPr>
          <w:rFonts w:ascii="Calibri" w:hAnsi="Calibri" w:hint="cs"/>
          <w:sz w:val="24"/>
          <w:szCs w:val="24"/>
          <w:rtl/>
        </w:rPr>
        <w:t xml:space="preserve">סגורה עליה יצוין מספר ושם המכרז בלבד: </w:t>
      </w:r>
      <w:r w:rsidRPr="00CC23EC">
        <w:rPr>
          <w:rFonts w:ascii="Arial" w:hAnsi="Arial"/>
          <w:sz w:val="24"/>
          <w:szCs w:val="24"/>
          <w:rtl/>
          <w:lang w:eastAsia="he-IL"/>
        </w:rPr>
        <w:t>"</w:t>
      </w:r>
      <w:r w:rsidRPr="00CC23EC">
        <w:rPr>
          <w:rFonts w:hint="cs"/>
          <w:b/>
          <w:bCs/>
          <w:sz w:val="24"/>
          <w:szCs w:val="24"/>
          <w:rtl/>
          <w:lang w:val="en-US"/>
        </w:rPr>
        <w:t xml:space="preserve">מכרז פומבי מס' 01/2020 </w:t>
      </w:r>
      <w:r w:rsidRPr="00CC23EC">
        <w:rPr>
          <w:rFonts w:hint="cs"/>
          <w:b/>
          <w:bCs/>
          <w:sz w:val="24"/>
          <w:szCs w:val="24"/>
          <w:rtl/>
        </w:rPr>
        <w:t>ל</w:t>
      </w:r>
      <w:r w:rsidR="00CB2E15">
        <w:rPr>
          <w:rFonts w:hint="cs"/>
          <w:b/>
          <w:bCs/>
          <w:sz w:val="24"/>
          <w:szCs w:val="24"/>
          <w:rtl/>
        </w:rPr>
        <w:t>אספקת כלי רכב מסוג טנדר</w:t>
      </w:r>
      <w:r w:rsidRPr="00CC23EC">
        <w:rPr>
          <w:rFonts w:ascii="Arial" w:hAnsi="Arial"/>
          <w:sz w:val="24"/>
          <w:szCs w:val="24"/>
          <w:rtl/>
          <w:lang w:eastAsia="he-IL"/>
        </w:rPr>
        <w:t>"</w:t>
      </w:r>
      <w:r w:rsidRPr="00CC23EC">
        <w:rPr>
          <w:rFonts w:ascii="Arial" w:hAnsi="Arial" w:hint="cs"/>
          <w:sz w:val="24"/>
          <w:szCs w:val="24"/>
          <w:rtl/>
          <w:lang w:eastAsia="he-IL"/>
        </w:rPr>
        <w:t xml:space="preserve">. </w:t>
      </w:r>
      <w:r w:rsidRPr="00CC23EC">
        <w:rPr>
          <w:sz w:val="24"/>
          <w:szCs w:val="24"/>
          <w:rtl/>
        </w:rPr>
        <w:t>אין לרשום על גבי המעטפה את פרטיו של המציע או כל סימן מזהה אחר.</w:t>
      </w:r>
    </w:p>
    <w:p w14:paraId="71D31D47" w14:textId="7ED34614" w:rsidR="000234F8" w:rsidRPr="003111FB" w:rsidRDefault="000234F8" w:rsidP="00C96842">
      <w:pPr>
        <w:pStyle w:val="af8"/>
        <w:numPr>
          <w:ilvl w:val="2"/>
          <w:numId w:val="3"/>
        </w:numPr>
        <w:tabs>
          <w:tab w:val="left" w:pos="567"/>
          <w:tab w:val="left" w:pos="1134"/>
          <w:tab w:val="left" w:pos="1701"/>
          <w:tab w:val="left" w:pos="2268"/>
          <w:tab w:val="left" w:pos="2835"/>
        </w:tabs>
        <w:bidi/>
        <w:spacing w:before="120" w:after="120"/>
        <w:jc w:val="both"/>
        <w:rPr>
          <w:rFonts w:ascii="David" w:hAnsi="David"/>
          <w:sz w:val="24"/>
          <w:szCs w:val="24"/>
        </w:rPr>
      </w:pPr>
      <w:r w:rsidRPr="00CC23EC">
        <w:rPr>
          <w:rFonts w:ascii="Arial" w:hAnsi="Arial"/>
          <w:sz w:val="24"/>
          <w:szCs w:val="24"/>
          <w:rtl/>
          <w:lang w:eastAsia="he-IL"/>
        </w:rPr>
        <w:t xml:space="preserve">את המעטפה הסגורה יש להגיש </w:t>
      </w:r>
      <w:r w:rsidRPr="003111FB">
        <w:rPr>
          <w:rFonts w:ascii="Arial" w:hAnsi="Arial" w:hint="eastAsia"/>
          <w:b/>
          <w:bCs/>
          <w:sz w:val="24"/>
          <w:szCs w:val="24"/>
          <w:u w:val="single"/>
          <w:rtl/>
          <w:lang w:eastAsia="he-IL"/>
        </w:rPr>
        <w:t>במסירה</w:t>
      </w:r>
      <w:r w:rsidRPr="003111FB">
        <w:rPr>
          <w:rFonts w:ascii="Arial" w:hAnsi="Arial"/>
          <w:b/>
          <w:bCs/>
          <w:sz w:val="24"/>
          <w:szCs w:val="24"/>
          <w:u w:val="single"/>
          <w:rtl/>
          <w:lang w:eastAsia="he-IL"/>
        </w:rPr>
        <w:t xml:space="preserve"> </w:t>
      </w:r>
      <w:r w:rsidRPr="003111FB">
        <w:rPr>
          <w:rFonts w:ascii="Arial" w:hAnsi="Arial" w:hint="eastAsia"/>
          <w:b/>
          <w:bCs/>
          <w:sz w:val="24"/>
          <w:szCs w:val="24"/>
          <w:u w:val="single"/>
          <w:rtl/>
          <w:lang w:eastAsia="he-IL"/>
        </w:rPr>
        <w:t>ידנית</w:t>
      </w:r>
      <w:r w:rsidRPr="003111FB">
        <w:rPr>
          <w:rFonts w:ascii="Arial" w:hAnsi="Arial"/>
          <w:b/>
          <w:bCs/>
          <w:sz w:val="24"/>
          <w:szCs w:val="24"/>
          <w:u w:val="single"/>
          <w:rtl/>
          <w:lang w:eastAsia="he-IL"/>
        </w:rPr>
        <w:t xml:space="preserve"> </w:t>
      </w:r>
      <w:r w:rsidRPr="003111FB">
        <w:rPr>
          <w:rFonts w:ascii="Arial" w:hAnsi="Arial" w:hint="eastAsia"/>
          <w:b/>
          <w:bCs/>
          <w:sz w:val="24"/>
          <w:szCs w:val="24"/>
          <w:u w:val="single"/>
          <w:rtl/>
          <w:lang w:eastAsia="he-IL"/>
        </w:rPr>
        <w:t>בלבד</w:t>
      </w:r>
      <w:r w:rsidRPr="00CC23EC">
        <w:rPr>
          <w:rFonts w:ascii="Arial" w:hAnsi="Arial" w:hint="cs"/>
          <w:sz w:val="24"/>
          <w:szCs w:val="24"/>
          <w:rtl/>
          <w:lang w:eastAsia="he-IL"/>
        </w:rPr>
        <w:t>,</w:t>
      </w:r>
      <w:r w:rsidRPr="00CC23EC">
        <w:rPr>
          <w:rFonts w:ascii="Arial" w:hAnsi="Arial"/>
          <w:sz w:val="24"/>
          <w:szCs w:val="24"/>
          <w:rtl/>
          <w:lang w:eastAsia="he-IL"/>
        </w:rPr>
        <w:t xml:space="preserve"> </w:t>
      </w:r>
      <w:r>
        <w:rPr>
          <w:rFonts w:ascii="Arial" w:hAnsi="Arial" w:hint="cs"/>
          <w:sz w:val="24"/>
          <w:szCs w:val="24"/>
          <w:rtl/>
          <w:lang w:eastAsia="he-IL"/>
        </w:rPr>
        <w:t xml:space="preserve">לא יאוחר </w:t>
      </w:r>
      <w:r w:rsidRPr="008637A3">
        <w:rPr>
          <w:rFonts w:ascii="Arial" w:hAnsi="Arial" w:hint="cs"/>
          <w:b/>
          <w:bCs/>
          <w:sz w:val="24"/>
          <w:szCs w:val="24"/>
          <w:rtl/>
          <w:lang w:eastAsia="he-IL"/>
        </w:rPr>
        <w:t>מ</w:t>
      </w:r>
      <w:r w:rsidRPr="008637A3">
        <w:rPr>
          <w:rFonts w:ascii="Arial" w:hAnsi="Arial"/>
          <w:b/>
          <w:bCs/>
          <w:sz w:val="24"/>
          <w:szCs w:val="24"/>
          <w:rtl/>
          <w:lang w:eastAsia="he-IL"/>
        </w:rPr>
        <w:t>יום</w:t>
      </w:r>
      <w:r w:rsidR="00074393" w:rsidRPr="008637A3">
        <w:rPr>
          <w:rFonts w:ascii="Arial" w:hAnsi="Arial" w:hint="cs"/>
          <w:b/>
          <w:bCs/>
          <w:sz w:val="24"/>
          <w:szCs w:val="24"/>
          <w:rtl/>
          <w:lang w:eastAsia="he-IL"/>
        </w:rPr>
        <w:t xml:space="preserve"> חמישי </w:t>
      </w:r>
      <w:r w:rsidRPr="008637A3">
        <w:rPr>
          <w:rFonts w:ascii="Arial" w:hAnsi="Arial" w:hint="cs"/>
          <w:b/>
          <w:bCs/>
          <w:sz w:val="24"/>
          <w:szCs w:val="24"/>
          <w:rtl/>
          <w:lang w:eastAsia="he-IL"/>
        </w:rPr>
        <w:t xml:space="preserve"> </w:t>
      </w:r>
      <w:r w:rsidR="008637A3">
        <w:rPr>
          <w:rFonts w:hint="cs"/>
          <w:b/>
          <w:bCs/>
          <w:sz w:val="24"/>
          <w:szCs w:val="24"/>
          <w:u w:val="single"/>
          <w:rtl/>
        </w:rPr>
        <w:t xml:space="preserve">12/3/2020 </w:t>
      </w:r>
      <w:r w:rsidR="00074393">
        <w:rPr>
          <w:rFonts w:hint="cs"/>
          <w:b/>
          <w:bCs/>
          <w:sz w:val="24"/>
          <w:szCs w:val="24"/>
          <w:u w:val="single"/>
          <w:rtl/>
        </w:rPr>
        <w:t xml:space="preserve"> </w:t>
      </w:r>
      <w:r>
        <w:rPr>
          <w:rFonts w:ascii="Arial" w:hAnsi="Arial" w:hint="cs"/>
          <w:b/>
          <w:bCs/>
          <w:sz w:val="24"/>
          <w:szCs w:val="24"/>
          <w:rtl/>
          <w:lang w:eastAsia="he-IL"/>
        </w:rPr>
        <w:t>עד ה</w:t>
      </w:r>
      <w:r w:rsidRPr="00CC23EC">
        <w:rPr>
          <w:rFonts w:ascii="Arial" w:hAnsi="Arial"/>
          <w:b/>
          <w:bCs/>
          <w:sz w:val="24"/>
          <w:szCs w:val="24"/>
          <w:rtl/>
          <w:lang w:eastAsia="he-IL"/>
        </w:rPr>
        <w:t xml:space="preserve">שעה </w:t>
      </w:r>
      <w:r w:rsidRPr="00CC23EC">
        <w:rPr>
          <w:rFonts w:ascii="Arial" w:hAnsi="Arial" w:hint="cs"/>
          <w:b/>
          <w:bCs/>
          <w:sz w:val="24"/>
          <w:szCs w:val="24"/>
          <w:rtl/>
          <w:lang w:eastAsia="he-IL"/>
        </w:rPr>
        <w:t>1</w:t>
      </w:r>
      <w:r w:rsidR="00074393">
        <w:rPr>
          <w:rFonts w:ascii="Arial" w:hAnsi="Arial" w:hint="cs"/>
          <w:b/>
          <w:bCs/>
          <w:sz w:val="24"/>
          <w:szCs w:val="24"/>
          <w:rtl/>
          <w:lang w:eastAsia="he-IL"/>
        </w:rPr>
        <w:t>3</w:t>
      </w:r>
      <w:r w:rsidRPr="00CC23EC">
        <w:rPr>
          <w:rFonts w:ascii="Arial" w:hAnsi="Arial" w:hint="cs"/>
          <w:b/>
          <w:bCs/>
          <w:sz w:val="24"/>
          <w:szCs w:val="24"/>
          <w:rtl/>
          <w:lang w:eastAsia="he-IL"/>
        </w:rPr>
        <w:t>:00,</w:t>
      </w:r>
      <w:r w:rsidRPr="00CC23EC">
        <w:rPr>
          <w:rFonts w:ascii="Arial" w:hAnsi="Arial"/>
          <w:b/>
          <w:bCs/>
          <w:sz w:val="24"/>
          <w:szCs w:val="24"/>
          <w:rtl/>
          <w:lang w:eastAsia="he-IL"/>
        </w:rPr>
        <w:t xml:space="preserve"> </w:t>
      </w:r>
      <w:r w:rsidR="00F215AF">
        <w:rPr>
          <w:rFonts w:ascii="Arial" w:hAnsi="Arial" w:hint="cs"/>
          <w:b/>
          <w:bCs/>
          <w:sz w:val="24"/>
          <w:szCs w:val="24"/>
          <w:rtl/>
          <w:lang w:eastAsia="he-IL"/>
        </w:rPr>
        <w:t>למזכירת</w:t>
      </w:r>
      <w:r w:rsidR="00C20CDA">
        <w:rPr>
          <w:rFonts w:ascii="Arial" w:hAnsi="Arial" w:hint="cs"/>
          <w:b/>
          <w:bCs/>
          <w:sz w:val="24"/>
          <w:szCs w:val="24"/>
          <w:rtl/>
          <w:lang w:eastAsia="he-IL"/>
        </w:rPr>
        <w:t xml:space="preserve"> מנכ"ל המועצה</w:t>
      </w:r>
      <w:r>
        <w:rPr>
          <w:rFonts w:ascii="Arial" w:hAnsi="Arial" w:hint="cs"/>
          <w:b/>
          <w:bCs/>
          <w:sz w:val="24"/>
          <w:szCs w:val="24"/>
          <w:rtl/>
          <w:lang w:eastAsia="he-IL"/>
        </w:rPr>
        <w:t xml:space="preserve"> </w:t>
      </w:r>
      <w:r w:rsidR="00F215AF">
        <w:rPr>
          <w:rFonts w:ascii="Arial" w:hAnsi="Arial" w:hint="cs"/>
          <w:b/>
          <w:bCs/>
          <w:sz w:val="24"/>
          <w:szCs w:val="24"/>
          <w:rtl/>
          <w:lang w:eastAsia="he-IL"/>
        </w:rPr>
        <w:t xml:space="preserve">אשר תוכנס </w:t>
      </w:r>
      <w:r>
        <w:rPr>
          <w:rFonts w:ascii="Arial" w:hAnsi="Arial" w:hint="cs"/>
          <w:b/>
          <w:bCs/>
          <w:sz w:val="24"/>
          <w:szCs w:val="24"/>
          <w:rtl/>
          <w:lang w:eastAsia="he-IL"/>
        </w:rPr>
        <w:t>ל</w:t>
      </w:r>
      <w:r w:rsidRPr="00CC23EC">
        <w:rPr>
          <w:rFonts w:ascii="Arial" w:hAnsi="Arial"/>
          <w:b/>
          <w:bCs/>
          <w:sz w:val="24"/>
          <w:szCs w:val="24"/>
          <w:rtl/>
          <w:lang w:eastAsia="he-IL"/>
        </w:rPr>
        <w:t xml:space="preserve">תיבת המכרזים </w:t>
      </w:r>
      <w:r w:rsidRPr="00CC23EC">
        <w:rPr>
          <w:rFonts w:ascii="Arial" w:hAnsi="Arial" w:hint="cs"/>
          <w:b/>
          <w:bCs/>
          <w:sz w:val="24"/>
          <w:szCs w:val="24"/>
          <w:rtl/>
          <w:lang w:eastAsia="he-IL"/>
        </w:rPr>
        <w:t>המוצבת</w:t>
      </w:r>
      <w:r w:rsidRPr="00CC23EC">
        <w:rPr>
          <w:rFonts w:ascii="Arial" w:hAnsi="Arial"/>
          <w:b/>
          <w:bCs/>
          <w:sz w:val="24"/>
          <w:szCs w:val="24"/>
          <w:rtl/>
          <w:lang w:eastAsia="he-IL"/>
        </w:rPr>
        <w:t xml:space="preserve"> </w:t>
      </w:r>
      <w:r w:rsidRPr="00CC23EC">
        <w:rPr>
          <w:rFonts w:ascii="Arial" w:hAnsi="Arial" w:hint="cs"/>
          <w:b/>
          <w:bCs/>
          <w:sz w:val="24"/>
          <w:szCs w:val="24"/>
          <w:rtl/>
          <w:lang w:eastAsia="he-IL"/>
        </w:rPr>
        <w:t xml:space="preserve">בלשכת </w:t>
      </w:r>
      <w:r w:rsidR="00F215AF">
        <w:rPr>
          <w:rFonts w:ascii="Arial" w:hAnsi="Arial" w:hint="cs"/>
          <w:b/>
          <w:bCs/>
          <w:sz w:val="24"/>
          <w:szCs w:val="24"/>
          <w:rtl/>
          <w:lang w:eastAsia="he-IL"/>
        </w:rPr>
        <w:t>ה</w:t>
      </w:r>
      <w:r w:rsidRPr="00CC23EC">
        <w:rPr>
          <w:rFonts w:ascii="Arial" w:hAnsi="Arial" w:hint="cs"/>
          <w:b/>
          <w:bCs/>
          <w:sz w:val="24"/>
          <w:szCs w:val="24"/>
          <w:rtl/>
          <w:lang w:eastAsia="he-IL"/>
        </w:rPr>
        <w:t xml:space="preserve">מנכ"ל </w:t>
      </w:r>
      <w:r w:rsidR="00F215AF">
        <w:rPr>
          <w:rFonts w:ascii="Arial" w:hAnsi="Arial" w:hint="cs"/>
          <w:b/>
          <w:bCs/>
          <w:sz w:val="24"/>
          <w:szCs w:val="24"/>
          <w:rtl/>
          <w:lang w:eastAsia="he-IL"/>
        </w:rPr>
        <w:t xml:space="preserve">, </w:t>
      </w:r>
      <w:r w:rsidRPr="00CC23EC">
        <w:rPr>
          <w:rFonts w:ascii="Arial" w:hAnsi="Arial" w:hint="cs"/>
          <w:b/>
          <w:bCs/>
          <w:sz w:val="24"/>
          <w:szCs w:val="24"/>
          <w:rtl/>
          <w:lang w:eastAsia="he-IL"/>
        </w:rPr>
        <w:t>ב</w:t>
      </w:r>
      <w:r w:rsidRPr="00CC23EC">
        <w:rPr>
          <w:rFonts w:ascii="Arial" w:hAnsi="Arial" w:hint="eastAsia"/>
          <w:b/>
          <w:bCs/>
          <w:sz w:val="24"/>
          <w:szCs w:val="24"/>
          <w:rtl/>
          <w:lang w:eastAsia="he-IL"/>
        </w:rPr>
        <w:t>משרדי</w:t>
      </w:r>
      <w:r w:rsidRPr="00CC23EC">
        <w:rPr>
          <w:rFonts w:ascii="Arial" w:hAnsi="Arial"/>
          <w:b/>
          <w:bCs/>
          <w:sz w:val="24"/>
          <w:szCs w:val="24"/>
          <w:rtl/>
          <w:lang w:eastAsia="he-IL"/>
        </w:rPr>
        <w:t xml:space="preserve"> </w:t>
      </w:r>
      <w:r w:rsidRPr="00CC23EC">
        <w:rPr>
          <w:rFonts w:ascii="Arial" w:hAnsi="Arial" w:hint="eastAsia"/>
          <w:b/>
          <w:bCs/>
          <w:sz w:val="24"/>
          <w:szCs w:val="24"/>
          <w:rtl/>
          <w:lang w:eastAsia="he-IL"/>
        </w:rPr>
        <w:t>המועצה</w:t>
      </w:r>
      <w:r>
        <w:rPr>
          <w:rFonts w:ascii="Arial" w:hAnsi="Arial" w:hint="cs"/>
          <w:sz w:val="24"/>
          <w:szCs w:val="24"/>
          <w:rtl/>
          <w:lang w:eastAsia="he-IL"/>
        </w:rPr>
        <w:t xml:space="preserve"> (להלן: "</w:t>
      </w:r>
      <w:r w:rsidRPr="003111FB">
        <w:rPr>
          <w:rFonts w:ascii="Arial" w:hAnsi="Arial" w:hint="cs"/>
          <w:b/>
          <w:bCs/>
          <w:sz w:val="24"/>
          <w:szCs w:val="24"/>
          <w:rtl/>
          <w:lang w:eastAsia="he-IL"/>
        </w:rPr>
        <w:t>המועד האחרון להגשת ההצעות</w:t>
      </w:r>
      <w:r>
        <w:rPr>
          <w:rFonts w:ascii="Arial" w:hAnsi="Arial" w:hint="cs"/>
          <w:sz w:val="24"/>
          <w:szCs w:val="24"/>
          <w:rtl/>
          <w:lang w:eastAsia="he-IL"/>
        </w:rPr>
        <w:t>")</w:t>
      </w:r>
      <w:r w:rsidRPr="00CC23EC">
        <w:rPr>
          <w:rFonts w:ascii="Arial" w:hAnsi="Arial"/>
          <w:sz w:val="24"/>
          <w:szCs w:val="24"/>
          <w:rtl/>
          <w:lang w:eastAsia="he-IL"/>
        </w:rPr>
        <w:t>.</w:t>
      </w:r>
      <w:r w:rsidRPr="00CC23EC">
        <w:rPr>
          <w:rFonts w:ascii="Arial" w:hAnsi="Arial" w:hint="cs"/>
          <w:sz w:val="24"/>
          <w:szCs w:val="24"/>
          <w:rtl/>
          <w:lang w:eastAsia="he-IL"/>
        </w:rPr>
        <w:t xml:space="preserve"> </w:t>
      </w:r>
      <w:r>
        <w:rPr>
          <w:rFonts w:hint="cs"/>
          <w:sz w:val="24"/>
          <w:szCs w:val="24"/>
          <w:rtl/>
        </w:rPr>
        <w:t xml:space="preserve">לא יתקבלו </w:t>
      </w:r>
      <w:r w:rsidRPr="00CC23EC">
        <w:rPr>
          <w:sz w:val="24"/>
          <w:szCs w:val="24"/>
          <w:rtl/>
        </w:rPr>
        <w:t xml:space="preserve">הצעות </w:t>
      </w:r>
      <w:r>
        <w:rPr>
          <w:rFonts w:hint="cs"/>
          <w:sz w:val="24"/>
          <w:szCs w:val="24"/>
          <w:rtl/>
        </w:rPr>
        <w:t xml:space="preserve">לאחר מועד זה מכל סיבה שהיא. </w:t>
      </w:r>
    </w:p>
    <w:p w14:paraId="4B171BB0" w14:textId="77777777" w:rsidR="000234F8" w:rsidRPr="00870B32" w:rsidRDefault="000234F8" w:rsidP="00C96842">
      <w:pPr>
        <w:pStyle w:val="af8"/>
        <w:numPr>
          <w:ilvl w:val="2"/>
          <w:numId w:val="3"/>
        </w:numPr>
        <w:tabs>
          <w:tab w:val="left" w:pos="567"/>
          <w:tab w:val="left" w:pos="1134"/>
          <w:tab w:val="left" w:pos="1701"/>
          <w:tab w:val="left" w:pos="2268"/>
          <w:tab w:val="left" w:pos="2835"/>
        </w:tabs>
        <w:bidi/>
        <w:spacing w:before="120" w:after="120"/>
        <w:jc w:val="both"/>
        <w:rPr>
          <w:rFonts w:ascii="David" w:hAnsi="David"/>
          <w:sz w:val="24"/>
          <w:szCs w:val="24"/>
        </w:rPr>
      </w:pPr>
      <w:r w:rsidRPr="00870B32">
        <w:rPr>
          <w:rFonts w:ascii="Arial" w:hAnsi="Arial"/>
          <w:sz w:val="24"/>
          <w:szCs w:val="24"/>
          <w:rtl/>
          <w:lang w:eastAsia="he-IL"/>
        </w:rPr>
        <w:t xml:space="preserve">משלוח המעטפה בדואר או הגשתה בכל דרך אחרת, שאינה </w:t>
      </w:r>
      <w:r w:rsidRPr="00870B32">
        <w:rPr>
          <w:rFonts w:ascii="Arial" w:hAnsi="Arial" w:hint="eastAsia"/>
          <w:sz w:val="24"/>
          <w:szCs w:val="24"/>
          <w:rtl/>
          <w:lang w:eastAsia="he-IL"/>
        </w:rPr>
        <w:t>הכנסת</w:t>
      </w:r>
      <w:r w:rsidRPr="00870B32">
        <w:rPr>
          <w:rFonts w:ascii="Arial" w:hAnsi="Arial"/>
          <w:sz w:val="24"/>
          <w:szCs w:val="24"/>
          <w:rtl/>
          <w:lang w:eastAsia="he-IL"/>
        </w:rPr>
        <w:t xml:space="preserve"> המעטפה </w:t>
      </w:r>
      <w:r w:rsidRPr="00870B32">
        <w:rPr>
          <w:rFonts w:ascii="Arial" w:hAnsi="Arial" w:hint="eastAsia"/>
          <w:sz w:val="24"/>
          <w:szCs w:val="24"/>
          <w:rtl/>
          <w:lang w:eastAsia="he-IL"/>
        </w:rPr>
        <w:t>ל</w:t>
      </w:r>
      <w:r w:rsidRPr="00870B32">
        <w:rPr>
          <w:rFonts w:ascii="Arial" w:hAnsi="Arial"/>
          <w:sz w:val="24"/>
          <w:szCs w:val="24"/>
          <w:rtl/>
          <w:lang w:eastAsia="he-IL"/>
        </w:rPr>
        <w:t>תיבת המכרזים, אינ</w:t>
      </w:r>
      <w:r w:rsidRPr="00870B32">
        <w:rPr>
          <w:rFonts w:ascii="Arial" w:hAnsi="Arial" w:hint="eastAsia"/>
          <w:sz w:val="24"/>
          <w:szCs w:val="24"/>
          <w:rtl/>
          <w:lang w:eastAsia="he-IL"/>
        </w:rPr>
        <w:t>ם</w:t>
      </w:r>
      <w:r w:rsidRPr="00870B32">
        <w:rPr>
          <w:rFonts w:ascii="Arial" w:hAnsi="Arial"/>
          <w:sz w:val="24"/>
          <w:szCs w:val="24"/>
          <w:rtl/>
          <w:lang w:eastAsia="he-IL"/>
        </w:rPr>
        <w:t xml:space="preserve"> עונים על דרישות המכרז. מציע אשר מעטפתו לא ת</w:t>
      </w:r>
      <w:r w:rsidRPr="00870B32">
        <w:rPr>
          <w:rFonts w:ascii="Arial" w:hAnsi="Arial" w:hint="eastAsia"/>
          <w:sz w:val="24"/>
          <w:szCs w:val="24"/>
          <w:rtl/>
          <w:lang w:eastAsia="he-IL"/>
        </w:rPr>
        <w:t>י</w:t>
      </w:r>
      <w:r w:rsidRPr="00870B32">
        <w:rPr>
          <w:rFonts w:ascii="Arial" w:hAnsi="Arial"/>
          <w:sz w:val="24"/>
          <w:szCs w:val="24"/>
          <w:rtl/>
          <w:lang w:eastAsia="he-IL"/>
        </w:rPr>
        <w:t>מצא, מכל סיבה שהיא, בתיבת המכרזים בעת פתיחתה לא תימנה בין ההצעות המשתתפות במכרז.</w:t>
      </w:r>
    </w:p>
    <w:p w14:paraId="508E022F" w14:textId="77777777" w:rsidR="000234F8"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sidRPr="00870B32">
        <w:rPr>
          <w:rFonts w:hint="cs"/>
          <w:sz w:val="24"/>
          <w:szCs w:val="24"/>
          <w:rtl/>
        </w:rPr>
        <w:t>כל עוד לא נפתחה תיבת המכרזים, המועצה רשאית עפ"י שיקול דעתה הבלעדי, להאריך את המועד האחרון להגשת הצעות. כמו כן, רשאית המועצה לשנות, לעדכן, או לסייג כל תנאי מתנאי המכרז, במידה שהיא סבורה כי שינוי, עדכון או סייג כאמור נדרשים לצרכי המועצה.</w:t>
      </w:r>
    </w:p>
    <w:p w14:paraId="72F69758" w14:textId="77777777" w:rsidR="000234F8"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sidRPr="00AC3E26">
        <w:rPr>
          <w:rFonts w:hint="cs"/>
          <w:sz w:val="24"/>
          <w:szCs w:val="24"/>
          <w:rtl/>
        </w:rPr>
        <w:t>הגשת ההצעה חתומה מהווה ראיה חלוטה לכך שהמציע קרא את כל האמור במסמכי המכרז והחוזה המצורף לו על נספחיו</w:t>
      </w:r>
      <w:r w:rsidRPr="00617494">
        <w:rPr>
          <w:rFonts w:hint="cs"/>
          <w:sz w:val="24"/>
          <w:szCs w:val="24"/>
          <w:rtl/>
        </w:rPr>
        <w:t>, הבין את האמור במסמכים אלה ונתן לכך את הסכמתו הבלתי מסויגת.</w:t>
      </w:r>
    </w:p>
    <w:p w14:paraId="7918F5BD" w14:textId="77777777" w:rsidR="000234F8" w:rsidRPr="00617494" w:rsidRDefault="000234F8" w:rsidP="00C96842">
      <w:pPr>
        <w:pStyle w:val="af8"/>
        <w:numPr>
          <w:ilvl w:val="0"/>
          <w:numId w:val="3"/>
        </w:numPr>
        <w:tabs>
          <w:tab w:val="left" w:pos="567"/>
          <w:tab w:val="left" w:pos="1134"/>
          <w:tab w:val="left" w:pos="1701"/>
          <w:tab w:val="left" w:pos="2268"/>
          <w:tab w:val="left" w:pos="2835"/>
          <w:tab w:val="left" w:pos="3402"/>
        </w:tabs>
        <w:bidi/>
        <w:spacing w:before="120" w:after="120"/>
        <w:jc w:val="both"/>
        <w:rPr>
          <w:sz w:val="24"/>
          <w:szCs w:val="24"/>
        </w:rPr>
      </w:pPr>
      <w:r w:rsidRPr="00617494">
        <w:rPr>
          <w:rFonts w:hint="cs"/>
          <w:b/>
          <w:bCs/>
          <w:sz w:val="24"/>
          <w:szCs w:val="24"/>
          <w:u w:val="single"/>
          <w:rtl/>
        </w:rPr>
        <w:t xml:space="preserve">תנאי הסף להשתתפות במכרז </w:t>
      </w:r>
    </w:p>
    <w:p w14:paraId="4D984DB8" w14:textId="77777777" w:rsidR="000234F8" w:rsidRPr="00617494" w:rsidRDefault="000234F8" w:rsidP="006A3ACE">
      <w:pPr>
        <w:pStyle w:val="af8"/>
        <w:numPr>
          <w:ilvl w:val="0"/>
          <w:numId w:val="23"/>
        </w:numPr>
        <w:tabs>
          <w:tab w:val="left" w:pos="567"/>
          <w:tab w:val="left" w:pos="1134"/>
          <w:tab w:val="left" w:pos="1701"/>
          <w:tab w:val="left" w:pos="2268"/>
          <w:tab w:val="left" w:pos="2835"/>
          <w:tab w:val="left" w:pos="3402"/>
        </w:tabs>
        <w:bidi/>
        <w:spacing w:before="120" w:after="120"/>
        <w:jc w:val="both"/>
        <w:rPr>
          <w:sz w:val="24"/>
          <w:szCs w:val="24"/>
        </w:rPr>
      </w:pPr>
      <w:r w:rsidRPr="00617494">
        <w:rPr>
          <w:rFonts w:ascii="David" w:hAnsi="David"/>
          <w:b/>
          <w:bCs/>
          <w:sz w:val="24"/>
          <w:szCs w:val="24"/>
          <w:rtl/>
        </w:rPr>
        <w:t>רשאים להשתתף במכרז אך ורק מציעים</w:t>
      </w:r>
      <w:r w:rsidRPr="00617494">
        <w:rPr>
          <w:rFonts w:ascii="David" w:hAnsi="David" w:hint="cs"/>
          <w:b/>
          <w:bCs/>
          <w:sz w:val="24"/>
          <w:szCs w:val="24"/>
          <w:rtl/>
        </w:rPr>
        <w:t>, יחידים או תאגידים,</w:t>
      </w:r>
      <w:r w:rsidRPr="00617494">
        <w:rPr>
          <w:rFonts w:ascii="David" w:hAnsi="David"/>
          <w:b/>
          <w:bCs/>
          <w:sz w:val="24"/>
          <w:szCs w:val="24"/>
          <w:rtl/>
        </w:rPr>
        <w:t xml:space="preserve"> העונים </w:t>
      </w:r>
      <w:r w:rsidRPr="00617494">
        <w:rPr>
          <w:rFonts w:ascii="David" w:hAnsi="David"/>
          <w:b/>
          <w:bCs/>
          <w:sz w:val="24"/>
          <w:szCs w:val="24"/>
          <w:u w:val="single"/>
          <w:rtl/>
        </w:rPr>
        <w:t>במועד האחרון</w:t>
      </w:r>
      <w:r w:rsidRPr="00617494">
        <w:rPr>
          <w:rFonts w:ascii="David" w:hAnsi="David"/>
          <w:b/>
          <w:bCs/>
          <w:sz w:val="24"/>
          <w:szCs w:val="24"/>
          <w:rtl/>
        </w:rPr>
        <w:t xml:space="preserve"> להגשת ההצעות על כל תנאי הסף </w:t>
      </w:r>
      <w:r w:rsidRPr="00617494">
        <w:rPr>
          <w:rFonts w:ascii="David" w:hAnsi="David"/>
          <w:b/>
          <w:bCs/>
          <w:sz w:val="24"/>
          <w:szCs w:val="24"/>
          <w:u w:val="single"/>
          <w:rtl/>
        </w:rPr>
        <w:t>המצטברים</w:t>
      </w:r>
      <w:r w:rsidRPr="00617494">
        <w:rPr>
          <w:rFonts w:ascii="David" w:hAnsi="David"/>
          <w:b/>
          <w:bCs/>
          <w:sz w:val="24"/>
          <w:szCs w:val="24"/>
          <w:rtl/>
        </w:rPr>
        <w:t xml:space="preserve"> המפורטים להלן. </w:t>
      </w:r>
    </w:p>
    <w:p w14:paraId="66EA61A2" w14:textId="77777777" w:rsidR="000234F8" w:rsidRPr="00617494" w:rsidRDefault="000234F8" w:rsidP="006A3ACE">
      <w:pPr>
        <w:pStyle w:val="af8"/>
        <w:numPr>
          <w:ilvl w:val="0"/>
          <w:numId w:val="23"/>
        </w:numPr>
        <w:tabs>
          <w:tab w:val="left" w:pos="567"/>
          <w:tab w:val="left" w:pos="1134"/>
          <w:tab w:val="left" w:pos="1701"/>
          <w:tab w:val="left" w:pos="2268"/>
          <w:tab w:val="left" w:pos="2835"/>
          <w:tab w:val="left" w:pos="3402"/>
        </w:tabs>
        <w:bidi/>
        <w:spacing w:before="120" w:after="120"/>
        <w:jc w:val="both"/>
        <w:rPr>
          <w:sz w:val="24"/>
          <w:szCs w:val="24"/>
        </w:rPr>
      </w:pPr>
      <w:r w:rsidRPr="00617494">
        <w:rPr>
          <w:rFonts w:ascii="David" w:hAnsi="David" w:hint="eastAsia"/>
          <w:b/>
          <w:bCs/>
          <w:sz w:val="24"/>
          <w:szCs w:val="24"/>
          <w:rtl/>
        </w:rPr>
        <w:t>ה</w:t>
      </w:r>
      <w:r w:rsidRPr="00617494">
        <w:rPr>
          <w:rFonts w:ascii="David" w:hAnsi="David"/>
          <w:b/>
          <w:bCs/>
          <w:sz w:val="24"/>
          <w:szCs w:val="24"/>
          <w:rtl/>
          <w:lang w:val="x-none" w:eastAsia="x-none"/>
        </w:rPr>
        <w:t>צעה שלא תעמוד בכל התנאים המוקדמים למכרז – תיפסל על הסף</w:t>
      </w:r>
      <w:r w:rsidRPr="00617494">
        <w:rPr>
          <w:rFonts w:ascii="David" w:hAnsi="David" w:hint="cs"/>
          <w:b/>
          <w:bCs/>
          <w:sz w:val="24"/>
          <w:szCs w:val="24"/>
          <w:rtl/>
          <w:lang w:val="x-none" w:eastAsia="x-none"/>
        </w:rPr>
        <w:t>.</w:t>
      </w:r>
    </w:p>
    <w:p w14:paraId="48B0833B" w14:textId="77777777" w:rsidR="000234F8" w:rsidRPr="00617494" w:rsidRDefault="000234F8" w:rsidP="006A3ACE">
      <w:pPr>
        <w:pStyle w:val="af8"/>
        <w:numPr>
          <w:ilvl w:val="0"/>
          <w:numId w:val="23"/>
        </w:numPr>
        <w:tabs>
          <w:tab w:val="left" w:pos="567"/>
          <w:tab w:val="left" w:pos="1134"/>
          <w:tab w:val="left" w:pos="1701"/>
          <w:tab w:val="left" w:pos="2268"/>
          <w:tab w:val="left" w:pos="2835"/>
          <w:tab w:val="left" w:pos="3402"/>
        </w:tabs>
        <w:bidi/>
        <w:spacing w:before="120" w:after="120"/>
        <w:jc w:val="both"/>
        <w:rPr>
          <w:sz w:val="24"/>
          <w:szCs w:val="24"/>
        </w:rPr>
      </w:pPr>
      <w:r w:rsidRPr="00617494">
        <w:rPr>
          <w:rFonts w:ascii="David" w:hAnsi="David" w:hint="eastAsia"/>
          <w:b/>
          <w:bCs/>
          <w:sz w:val="24"/>
          <w:szCs w:val="24"/>
          <w:rtl/>
          <w:lang w:val="x-none" w:eastAsia="x-none"/>
        </w:rPr>
        <w:t>על</w:t>
      </w:r>
      <w:r w:rsidRPr="00617494">
        <w:rPr>
          <w:rFonts w:ascii="David" w:hAnsi="David"/>
          <w:b/>
          <w:bCs/>
          <w:sz w:val="24"/>
          <w:szCs w:val="24"/>
          <w:rtl/>
          <w:lang w:val="x-none" w:eastAsia="x-none"/>
        </w:rPr>
        <w:t xml:space="preserve"> </w:t>
      </w:r>
      <w:r w:rsidRPr="00617494">
        <w:rPr>
          <w:rFonts w:ascii="David" w:hAnsi="David" w:hint="eastAsia"/>
          <w:b/>
          <w:bCs/>
          <w:sz w:val="24"/>
          <w:szCs w:val="24"/>
          <w:rtl/>
          <w:lang w:val="x-none" w:eastAsia="x-none"/>
        </w:rPr>
        <w:t>המציע</w:t>
      </w:r>
      <w:r w:rsidRPr="00617494">
        <w:rPr>
          <w:rFonts w:ascii="David" w:hAnsi="David"/>
          <w:b/>
          <w:bCs/>
          <w:sz w:val="24"/>
          <w:szCs w:val="24"/>
          <w:rtl/>
          <w:lang w:val="x-none" w:eastAsia="x-none"/>
        </w:rPr>
        <w:t xml:space="preserve"> </w:t>
      </w:r>
      <w:r w:rsidRPr="00617494">
        <w:rPr>
          <w:rFonts w:ascii="David" w:hAnsi="David" w:hint="eastAsia"/>
          <w:b/>
          <w:bCs/>
          <w:sz w:val="24"/>
          <w:szCs w:val="24"/>
          <w:rtl/>
          <w:lang w:val="x-none" w:eastAsia="x-none"/>
        </w:rPr>
        <w:t>בעצמו</w:t>
      </w:r>
      <w:r w:rsidRPr="00617494">
        <w:rPr>
          <w:rFonts w:ascii="David" w:hAnsi="David"/>
          <w:b/>
          <w:bCs/>
          <w:sz w:val="24"/>
          <w:szCs w:val="24"/>
          <w:rtl/>
          <w:lang w:val="x-none" w:eastAsia="x-none"/>
        </w:rPr>
        <w:t xml:space="preserve"> (אלא </w:t>
      </w:r>
      <w:r w:rsidRPr="00617494">
        <w:rPr>
          <w:rFonts w:ascii="David" w:hAnsi="David" w:hint="eastAsia"/>
          <w:b/>
          <w:bCs/>
          <w:sz w:val="24"/>
          <w:szCs w:val="24"/>
          <w:rtl/>
          <w:lang w:val="x-none" w:eastAsia="x-none"/>
        </w:rPr>
        <w:t>אם</w:t>
      </w:r>
      <w:r w:rsidRPr="00617494">
        <w:rPr>
          <w:rFonts w:ascii="David" w:hAnsi="David"/>
          <w:b/>
          <w:bCs/>
          <w:sz w:val="24"/>
          <w:szCs w:val="24"/>
          <w:rtl/>
          <w:lang w:val="x-none" w:eastAsia="x-none"/>
        </w:rPr>
        <w:t xml:space="preserve"> </w:t>
      </w:r>
      <w:r w:rsidRPr="00617494">
        <w:rPr>
          <w:rFonts w:ascii="David" w:hAnsi="David" w:hint="eastAsia"/>
          <w:b/>
          <w:bCs/>
          <w:sz w:val="24"/>
          <w:szCs w:val="24"/>
          <w:rtl/>
          <w:lang w:val="x-none" w:eastAsia="x-none"/>
        </w:rPr>
        <w:t>נאמר</w:t>
      </w:r>
      <w:r w:rsidRPr="00617494">
        <w:rPr>
          <w:rFonts w:ascii="David" w:hAnsi="David"/>
          <w:b/>
          <w:bCs/>
          <w:sz w:val="24"/>
          <w:szCs w:val="24"/>
          <w:rtl/>
          <w:lang w:val="x-none" w:eastAsia="x-none"/>
        </w:rPr>
        <w:t xml:space="preserve"> </w:t>
      </w:r>
      <w:r w:rsidRPr="00617494">
        <w:rPr>
          <w:rFonts w:ascii="David" w:hAnsi="David" w:hint="eastAsia"/>
          <w:b/>
          <w:bCs/>
          <w:sz w:val="24"/>
          <w:szCs w:val="24"/>
          <w:rtl/>
          <w:lang w:val="x-none" w:eastAsia="x-none"/>
        </w:rPr>
        <w:t>במפורש</w:t>
      </w:r>
      <w:r w:rsidRPr="00617494">
        <w:rPr>
          <w:rFonts w:ascii="David" w:hAnsi="David"/>
          <w:b/>
          <w:bCs/>
          <w:sz w:val="24"/>
          <w:szCs w:val="24"/>
          <w:rtl/>
          <w:lang w:val="x-none" w:eastAsia="x-none"/>
        </w:rPr>
        <w:t xml:space="preserve"> </w:t>
      </w:r>
      <w:r w:rsidRPr="00617494">
        <w:rPr>
          <w:rFonts w:ascii="David" w:hAnsi="David" w:hint="eastAsia"/>
          <w:b/>
          <w:bCs/>
          <w:sz w:val="24"/>
          <w:szCs w:val="24"/>
          <w:rtl/>
          <w:lang w:val="x-none" w:eastAsia="x-none"/>
        </w:rPr>
        <w:t>אחרת</w:t>
      </w:r>
      <w:r w:rsidRPr="00617494">
        <w:rPr>
          <w:rFonts w:ascii="David" w:hAnsi="David"/>
          <w:b/>
          <w:bCs/>
          <w:sz w:val="24"/>
          <w:szCs w:val="24"/>
          <w:rtl/>
          <w:lang w:val="x-none" w:eastAsia="x-none"/>
        </w:rPr>
        <w:t xml:space="preserve">) </w:t>
      </w:r>
      <w:r w:rsidRPr="00617494">
        <w:rPr>
          <w:rFonts w:ascii="David" w:hAnsi="David" w:hint="eastAsia"/>
          <w:b/>
          <w:bCs/>
          <w:sz w:val="24"/>
          <w:szCs w:val="24"/>
          <w:rtl/>
          <w:lang w:val="x-none" w:eastAsia="x-none"/>
        </w:rPr>
        <w:t>לעמוד</w:t>
      </w:r>
      <w:r w:rsidRPr="00617494">
        <w:rPr>
          <w:rFonts w:ascii="David" w:hAnsi="David"/>
          <w:b/>
          <w:bCs/>
          <w:sz w:val="24"/>
          <w:szCs w:val="24"/>
          <w:rtl/>
          <w:lang w:val="x-none" w:eastAsia="x-none"/>
        </w:rPr>
        <w:t xml:space="preserve"> </w:t>
      </w:r>
      <w:r w:rsidRPr="00617494">
        <w:rPr>
          <w:rFonts w:ascii="David" w:hAnsi="David" w:hint="eastAsia"/>
          <w:b/>
          <w:bCs/>
          <w:sz w:val="24"/>
          <w:szCs w:val="24"/>
          <w:rtl/>
          <w:lang w:val="x-none" w:eastAsia="x-none"/>
        </w:rPr>
        <w:t>בכל</w:t>
      </w:r>
      <w:r w:rsidRPr="00617494">
        <w:rPr>
          <w:rFonts w:ascii="David" w:hAnsi="David"/>
          <w:b/>
          <w:bCs/>
          <w:sz w:val="24"/>
          <w:szCs w:val="24"/>
          <w:rtl/>
          <w:lang w:val="x-none" w:eastAsia="x-none"/>
        </w:rPr>
        <w:t xml:space="preserve"> </w:t>
      </w:r>
      <w:r w:rsidRPr="00617494">
        <w:rPr>
          <w:rFonts w:ascii="David" w:hAnsi="David" w:hint="eastAsia"/>
          <w:b/>
          <w:bCs/>
          <w:sz w:val="24"/>
          <w:szCs w:val="24"/>
          <w:rtl/>
          <w:lang w:val="x-none" w:eastAsia="x-none"/>
        </w:rPr>
        <w:t>תנאי</w:t>
      </w:r>
      <w:r w:rsidRPr="00617494">
        <w:rPr>
          <w:rFonts w:ascii="David" w:hAnsi="David"/>
          <w:b/>
          <w:bCs/>
          <w:sz w:val="24"/>
          <w:szCs w:val="24"/>
          <w:rtl/>
          <w:lang w:val="x-none" w:eastAsia="x-none"/>
        </w:rPr>
        <w:t xml:space="preserve"> </w:t>
      </w:r>
      <w:r w:rsidRPr="00617494">
        <w:rPr>
          <w:rFonts w:ascii="David" w:hAnsi="David" w:hint="eastAsia"/>
          <w:b/>
          <w:bCs/>
          <w:sz w:val="24"/>
          <w:szCs w:val="24"/>
          <w:rtl/>
          <w:lang w:val="x-none" w:eastAsia="x-none"/>
        </w:rPr>
        <w:t>הסף</w:t>
      </w:r>
      <w:r w:rsidRPr="00617494">
        <w:rPr>
          <w:rFonts w:ascii="David" w:hAnsi="David"/>
          <w:b/>
          <w:bCs/>
          <w:sz w:val="24"/>
          <w:szCs w:val="24"/>
          <w:rtl/>
          <w:lang w:val="x-none" w:eastAsia="x-none"/>
        </w:rPr>
        <w:t xml:space="preserve"> </w:t>
      </w:r>
      <w:r w:rsidRPr="00617494">
        <w:rPr>
          <w:rFonts w:ascii="David" w:hAnsi="David" w:hint="eastAsia"/>
          <w:b/>
          <w:bCs/>
          <w:sz w:val="24"/>
          <w:szCs w:val="24"/>
          <w:rtl/>
          <w:lang w:val="x-none" w:eastAsia="x-none"/>
        </w:rPr>
        <w:t>המפורטים</w:t>
      </w:r>
      <w:r w:rsidRPr="00617494">
        <w:rPr>
          <w:rFonts w:ascii="David" w:hAnsi="David"/>
          <w:b/>
          <w:bCs/>
          <w:sz w:val="24"/>
          <w:szCs w:val="24"/>
          <w:rtl/>
          <w:lang w:val="x-none" w:eastAsia="x-none"/>
        </w:rPr>
        <w:t xml:space="preserve"> </w:t>
      </w:r>
      <w:r w:rsidRPr="00617494">
        <w:rPr>
          <w:rFonts w:ascii="David" w:hAnsi="David" w:hint="eastAsia"/>
          <w:b/>
          <w:bCs/>
          <w:sz w:val="24"/>
          <w:szCs w:val="24"/>
          <w:rtl/>
          <w:lang w:val="x-none" w:eastAsia="x-none"/>
        </w:rPr>
        <w:t>בסעיף</w:t>
      </w:r>
      <w:r w:rsidRPr="00617494">
        <w:rPr>
          <w:rFonts w:ascii="David" w:hAnsi="David"/>
          <w:b/>
          <w:bCs/>
          <w:sz w:val="24"/>
          <w:szCs w:val="24"/>
          <w:rtl/>
          <w:lang w:val="x-none" w:eastAsia="x-none"/>
        </w:rPr>
        <w:t xml:space="preserve"> </w:t>
      </w:r>
      <w:r w:rsidRPr="00617494">
        <w:rPr>
          <w:rFonts w:ascii="David" w:hAnsi="David" w:hint="eastAsia"/>
          <w:b/>
          <w:bCs/>
          <w:sz w:val="24"/>
          <w:szCs w:val="24"/>
          <w:rtl/>
          <w:lang w:val="x-none" w:eastAsia="x-none"/>
        </w:rPr>
        <w:t>זה</w:t>
      </w:r>
      <w:r w:rsidRPr="00617494">
        <w:rPr>
          <w:rFonts w:ascii="David" w:hAnsi="David"/>
          <w:b/>
          <w:bCs/>
          <w:sz w:val="24"/>
          <w:szCs w:val="24"/>
          <w:rtl/>
          <w:lang w:val="x-none" w:eastAsia="x-none"/>
        </w:rPr>
        <w:t>.</w:t>
      </w:r>
      <w:bookmarkStart w:id="9" w:name="_Ref319423922"/>
    </w:p>
    <w:p w14:paraId="36A7402E" w14:textId="77777777" w:rsidR="000234F8" w:rsidRPr="00617494"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jc w:val="both"/>
        <w:rPr>
          <w:sz w:val="24"/>
          <w:szCs w:val="24"/>
        </w:rPr>
      </w:pPr>
      <w:r w:rsidRPr="00617494">
        <w:rPr>
          <w:rFonts w:ascii="Arial" w:hAnsi="Arial" w:hint="eastAsia"/>
          <w:b/>
          <w:bCs/>
          <w:sz w:val="24"/>
          <w:szCs w:val="24"/>
          <w:u w:val="single"/>
          <w:rtl/>
          <w:lang w:eastAsia="he-IL"/>
        </w:rPr>
        <w:t>תנאי</w:t>
      </w:r>
      <w:r w:rsidRPr="00617494">
        <w:rPr>
          <w:rFonts w:ascii="Arial" w:hAnsi="Arial"/>
          <w:b/>
          <w:bCs/>
          <w:sz w:val="24"/>
          <w:szCs w:val="24"/>
          <w:u w:val="single"/>
          <w:rtl/>
          <w:lang w:eastAsia="he-IL"/>
        </w:rPr>
        <w:t xml:space="preserve"> </w:t>
      </w:r>
      <w:r w:rsidRPr="00617494">
        <w:rPr>
          <w:rFonts w:ascii="Arial" w:hAnsi="Arial" w:hint="eastAsia"/>
          <w:b/>
          <w:bCs/>
          <w:sz w:val="24"/>
          <w:szCs w:val="24"/>
          <w:u w:val="single"/>
          <w:rtl/>
          <w:lang w:eastAsia="he-IL"/>
        </w:rPr>
        <w:t>סף</w:t>
      </w:r>
      <w:r w:rsidRPr="00617494">
        <w:rPr>
          <w:rFonts w:ascii="Arial" w:hAnsi="Arial"/>
          <w:b/>
          <w:bCs/>
          <w:sz w:val="24"/>
          <w:szCs w:val="24"/>
          <w:u w:val="single"/>
          <w:rtl/>
          <w:lang w:eastAsia="he-IL"/>
        </w:rPr>
        <w:t xml:space="preserve"> </w:t>
      </w:r>
      <w:r w:rsidRPr="00617494">
        <w:rPr>
          <w:rFonts w:ascii="Arial" w:hAnsi="Arial" w:hint="eastAsia"/>
          <w:b/>
          <w:bCs/>
          <w:sz w:val="24"/>
          <w:szCs w:val="24"/>
          <w:u w:val="single"/>
          <w:rtl/>
          <w:lang w:eastAsia="he-IL"/>
        </w:rPr>
        <w:t>מנהליים</w:t>
      </w:r>
      <w:bookmarkStart w:id="10" w:name="_Ref500504676"/>
      <w:bookmarkStart w:id="11" w:name="_Ref397951209"/>
      <w:bookmarkStart w:id="12" w:name="_Ref488306078"/>
      <w:r w:rsidRPr="00617494">
        <w:rPr>
          <w:rFonts w:ascii="Arial" w:hAnsi="Arial" w:hint="cs"/>
          <w:b/>
          <w:bCs/>
          <w:sz w:val="24"/>
          <w:szCs w:val="24"/>
          <w:u w:val="single"/>
          <w:rtl/>
          <w:lang w:eastAsia="he-IL"/>
        </w:rPr>
        <w:t>:</w:t>
      </w:r>
    </w:p>
    <w:p w14:paraId="08AABE94" w14:textId="217A2E17" w:rsidR="00EE0028" w:rsidRPr="00815AC3"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sidRPr="00EE0028">
        <w:rPr>
          <w:rFonts w:hint="cs"/>
          <w:sz w:val="24"/>
          <w:szCs w:val="24"/>
          <w:rtl/>
        </w:rPr>
        <w:t xml:space="preserve">המציע הינו </w:t>
      </w:r>
      <w:r w:rsidRPr="00EE0028">
        <w:rPr>
          <w:sz w:val="24"/>
          <w:szCs w:val="24"/>
          <w:rtl/>
        </w:rPr>
        <w:t>תאגיד (חברה או שותפות)</w:t>
      </w:r>
      <w:r w:rsidRPr="00EE0028">
        <w:rPr>
          <w:rFonts w:hint="cs"/>
          <w:sz w:val="24"/>
          <w:szCs w:val="24"/>
          <w:rtl/>
        </w:rPr>
        <w:t xml:space="preserve"> ו/או יחיד שהינו עוסק מורשה.</w:t>
      </w:r>
      <w:bookmarkEnd w:id="10"/>
      <w:r w:rsidRPr="00EE0028">
        <w:rPr>
          <w:rFonts w:hint="cs"/>
          <w:sz w:val="24"/>
          <w:szCs w:val="24"/>
          <w:rtl/>
        </w:rPr>
        <w:t xml:space="preserve"> </w:t>
      </w:r>
      <w:bookmarkStart w:id="13" w:name="_Ref500504687"/>
      <w:r w:rsidR="00EE0028" w:rsidRPr="00815AC3">
        <w:rPr>
          <w:rFonts w:ascii="David" w:hAnsi="David"/>
          <w:sz w:val="24"/>
          <w:szCs w:val="24"/>
          <w:rtl/>
        </w:rPr>
        <w:t xml:space="preserve">להוכחת </w:t>
      </w:r>
      <w:r w:rsidR="00EE0028" w:rsidRPr="00815AC3">
        <w:rPr>
          <w:rFonts w:ascii="David" w:hAnsi="David" w:hint="cs"/>
          <w:sz w:val="24"/>
          <w:szCs w:val="24"/>
          <w:rtl/>
        </w:rPr>
        <w:t>עמידה ב</w:t>
      </w:r>
      <w:r w:rsidR="00EE0028" w:rsidRPr="00815AC3">
        <w:rPr>
          <w:rFonts w:ascii="David" w:hAnsi="David"/>
          <w:sz w:val="24"/>
          <w:szCs w:val="24"/>
          <w:rtl/>
        </w:rPr>
        <w:t>תנאי</w:t>
      </w:r>
      <w:r w:rsidR="00EE0028" w:rsidRPr="00815AC3">
        <w:rPr>
          <w:rFonts w:ascii="David" w:hAnsi="David" w:hint="cs"/>
          <w:sz w:val="24"/>
          <w:szCs w:val="24"/>
          <w:rtl/>
        </w:rPr>
        <w:t xml:space="preserve"> זה על המציע לצרף מסמכים כדלקמן: </w:t>
      </w:r>
    </w:p>
    <w:p w14:paraId="6240DC62" w14:textId="77777777" w:rsidR="00EE0028" w:rsidRPr="00EE0028" w:rsidRDefault="00EE002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sz w:val="24"/>
          <w:szCs w:val="24"/>
        </w:rPr>
      </w:pPr>
      <w:r w:rsidRPr="00EE0028">
        <w:rPr>
          <w:rFonts w:ascii="David" w:hAnsi="David"/>
          <w:sz w:val="24"/>
          <w:szCs w:val="24"/>
          <w:rtl/>
        </w:rPr>
        <w:t xml:space="preserve">במידה והמציע הינו תאגיד </w:t>
      </w:r>
      <w:r w:rsidRPr="00EE0028">
        <w:rPr>
          <w:rFonts w:ascii="David" w:hAnsi="David" w:hint="cs"/>
          <w:sz w:val="24"/>
          <w:szCs w:val="24"/>
          <w:rtl/>
        </w:rPr>
        <w:t xml:space="preserve">עליו לצרף </w:t>
      </w:r>
      <w:r w:rsidRPr="00EE0028">
        <w:rPr>
          <w:rFonts w:ascii="David" w:hAnsi="David"/>
          <w:sz w:val="24"/>
          <w:szCs w:val="24"/>
          <w:rtl/>
        </w:rPr>
        <w:t>תעודת רישום תאגיד (חברה או שותפות). אם המציע הינו שותפות לא רשומה, עליו לצרף להצעתו את הסכם ההתאגדות בין השותפים או תצהיר לפיו המציע הינו שותפות לא רשומה</w:t>
      </w:r>
      <w:r w:rsidRPr="00EE0028">
        <w:rPr>
          <w:rFonts w:ascii="David" w:hAnsi="David" w:hint="cs"/>
          <w:sz w:val="24"/>
          <w:szCs w:val="24"/>
          <w:rtl/>
        </w:rPr>
        <w:t xml:space="preserve">. בנוסף יש לצרף אישור רו"ח/עו"ד בדבר מורשי החתימה של התאגיד. </w:t>
      </w:r>
    </w:p>
    <w:p w14:paraId="44F0DFB1" w14:textId="77777777" w:rsidR="00EE0028" w:rsidRPr="00EE0028" w:rsidRDefault="00EE002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sz w:val="24"/>
          <w:szCs w:val="24"/>
        </w:rPr>
      </w:pPr>
      <w:r w:rsidRPr="00EE0028">
        <w:rPr>
          <w:rFonts w:ascii="David" w:hAnsi="David" w:hint="cs"/>
          <w:sz w:val="24"/>
          <w:szCs w:val="24"/>
          <w:rtl/>
        </w:rPr>
        <w:t>במידה ו</w:t>
      </w:r>
      <w:r w:rsidRPr="00EE0028">
        <w:rPr>
          <w:rFonts w:ascii="David" w:hAnsi="David"/>
          <w:sz w:val="24"/>
          <w:szCs w:val="24"/>
          <w:rtl/>
        </w:rPr>
        <w:t xml:space="preserve">המציע הינו </w:t>
      </w:r>
      <w:r w:rsidRPr="00EE0028">
        <w:rPr>
          <w:rFonts w:ascii="David" w:hAnsi="David" w:hint="cs"/>
          <w:sz w:val="24"/>
          <w:szCs w:val="24"/>
          <w:rtl/>
        </w:rPr>
        <w:t xml:space="preserve">אדם פרטי עליו לצרף העתק ת"ז. </w:t>
      </w:r>
    </w:p>
    <w:p w14:paraId="1F1DA22B" w14:textId="67C26F6D" w:rsidR="00EE0028" w:rsidRPr="00EE0028" w:rsidRDefault="00EE002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sz w:val="24"/>
          <w:szCs w:val="24"/>
        </w:rPr>
      </w:pPr>
      <w:r w:rsidRPr="00EE0028">
        <w:rPr>
          <w:rFonts w:ascii="David" w:hAnsi="David" w:hint="cs"/>
          <w:sz w:val="24"/>
          <w:szCs w:val="24"/>
          <w:rtl/>
        </w:rPr>
        <w:t xml:space="preserve">על אדם פרטי / תאגיד לצרף תעודת עוסק מורשה. </w:t>
      </w:r>
    </w:p>
    <w:p w14:paraId="551B4CEC" w14:textId="5EED9643" w:rsidR="00831DE2" w:rsidRPr="00831DE2"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sidRPr="00250E95">
        <w:rPr>
          <w:rFonts w:ascii="David" w:hAnsi="David"/>
          <w:sz w:val="24"/>
          <w:szCs w:val="24"/>
          <w:rtl/>
        </w:rPr>
        <w:t xml:space="preserve">המציע , מנהליו ושותפיו נעדרים </w:t>
      </w:r>
      <w:r w:rsidRPr="007779F7">
        <w:rPr>
          <w:rFonts w:ascii="David" w:hAnsi="David"/>
          <w:sz w:val="24"/>
          <w:szCs w:val="24"/>
          <w:rtl/>
        </w:rPr>
        <w:t xml:space="preserve">קרבה לעובדי המועצה ו/או חבר מועצה. </w:t>
      </w:r>
      <w:r w:rsidR="00250E95" w:rsidRPr="00815AC3">
        <w:rPr>
          <w:rFonts w:ascii="David" w:hAnsi="David"/>
          <w:sz w:val="24"/>
          <w:szCs w:val="24"/>
          <w:rtl/>
        </w:rPr>
        <w:t xml:space="preserve">להוכחת </w:t>
      </w:r>
      <w:r w:rsidR="00250E95" w:rsidRPr="00815AC3">
        <w:rPr>
          <w:rFonts w:ascii="David" w:hAnsi="David" w:hint="cs"/>
          <w:sz w:val="24"/>
          <w:szCs w:val="24"/>
          <w:rtl/>
        </w:rPr>
        <w:t>עמידה ב</w:t>
      </w:r>
      <w:r w:rsidR="00250E95" w:rsidRPr="00815AC3">
        <w:rPr>
          <w:rFonts w:ascii="David" w:hAnsi="David"/>
          <w:sz w:val="24"/>
          <w:szCs w:val="24"/>
          <w:rtl/>
        </w:rPr>
        <w:t>תנאי</w:t>
      </w:r>
      <w:r w:rsidR="00250E95" w:rsidRPr="00815AC3">
        <w:rPr>
          <w:rFonts w:ascii="David" w:hAnsi="David" w:hint="cs"/>
          <w:sz w:val="24"/>
          <w:szCs w:val="24"/>
          <w:rtl/>
        </w:rPr>
        <w:t xml:space="preserve"> זה על המציע לצרף </w:t>
      </w:r>
      <w:r w:rsidR="00EE0028" w:rsidRPr="00815AC3">
        <w:rPr>
          <w:rFonts w:ascii="David" w:hAnsi="David" w:hint="cs"/>
          <w:sz w:val="24"/>
          <w:szCs w:val="24"/>
          <w:rtl/>
        </w:rPr>
        <w:t xml:space="preserve">תצהיר בנוסח </w:t>
      </w:r>
      <w:r w:rsidR="003170ED" w:rsidRPr="003170ED">
        <w:rPr>
          <w:rFonts w:ascii="David" w:hAnsi="David" w:hint="cs"/>
          <w:b/>
          <w:bCs/>
          <w:sz w:val="24"/>
          <w:szCs w:val="24"/>
          <w:u w:val="single"/>
          <w:rtl/>
        </w:rPr>
        <w:t>טופס מ</w:t>
      </w:r>
      <w:r w:rsidR="003170ED">
        <w:rPr>
          <w:rFonts w:ascii="David" w:hAnsi="David" w:hint="cs"/>
          <w:b/>
          <w:bCs/>
          <w:sz w:val="24"/>
          <w:szCs w:val="24"/>
          <w:u w:val="single"/>
          <w:rtl/>
        </w:rPr>
        <w:t>ס'</w:t>
      </w:r>
      <w:r w:rsidR="00EE0028" w:rsidRPr="00BE3134">
        <w:rPr>
          <w:rFonts w:ascii="David" w:hAnsi="David" w:hint="cs"/>
          <w:b/>
          <w:bCs/>
          <w:sz w:val="24"/>
          <w:szCs w:val="24"/>
          <w:u w:val="single"/>
          <w:rtl/>
        </w:rPr>
        <w:t xml:space="preserve"> </w:t>
      </w:r>
      <w:r w:rsidR="00BE3134" w:rsidRPr="00BE3134">
        <w:rPr>
          <w:rFonts w:ascii="David" w:hAnsi="David" w:hint="cs"/>
          <w:b/>
          <w:bCs/>
          <w:sz w:val="24"/>
          <w:szCs w:val="24"/>
          <w:u w:val="single"/>
          <w:rtl/>
        </w:rPr>
        <w:t>5</w:t>
      </w:r>
      <w:r w:rsidR="00EE0028" w:rsidRPr="00BE3134">
        <w:rPr>
          <w:rFonts w:ascii="David" w:hAnsi="David" w:hint="cs"/>
          <w:b/>
          <w:bCs/>
          <w:sz w:val="24"/>
          <w:szCs w:val="24"/>
          <w:u w:val="single"/>
          <w:rtl/>
        </w:rPr>
        <w:t xml:space="preserve"> </w:t>
      </w:r>
      <w:r w:rsidR="00EE0028" w:rsidRPr="00815AC3">
        <w:rPr>
          <w:rFonts w:ascii="David" w:hAnsi="David" w:hint="cs"/>
          <w:sz w:val="24"/>
          <w:szCs w:val="24"/>
          <w:rtl/>
        </w:rPr>
        <w:t xml:space="preserve">להלן. </w:t>
      </w:r>
    </w:p>
    <w:p w14:paraId="0D687F12" w14:textId="77777777" w:rsidR="000234F8" w:rsidRPr="007779F7"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sidRPr="007779F7">
        <w:rPr>
          <w:rFonts w:ascii="Arial" w:hAnsi="Arial" w:hint="eastAsia"/>
          <w:sz w:val="24"/>
          <w:szCs w:val="24"/>
          <w:rtl/>
          <w:lang w:eastAsia="he-IL"/>
        </w:rPr>
        <w:lastRenderedPageBreak/>
        <w:t>קיומם</w:t>
      </w:r>
      <w:r w:rsidRPr="007779F7">
        <w:rPr>
          <w:rFonts w:ascii="Arial" w:hAnsi="Arial"/>
          <w:sz w:val="24"/>
          <w:szCs w:val="24"/>
          <w:rtl/>
          <w:lang w:eastAsia="he-IL"/>
        </w:rPr>
        <w:t xml:space="preserve"> </w:t>
      </w:r>
      <w:r w:rsidRPr="007779F7">
        <w:rPr>
          <w:rFonts w:ascii="Arial" w:hAnsi="Arial" w:hint="eastAsia"/>
          <w:sz w:val="24"/>
          <w:szCs w:val="24"/>
          <w:rtl/>
          <w:lang w:eastAsia="he-IL"/>
        </w:rPr>
        <w:t>של</w:t>
      </w:r>
      <w:r w:rsidRPr="007779F7">
        <w:rPr>
          <w:rFonts w:ascii="Arial" w:hAnsi="Arial"/>
          <w:sz w:val="24"/>
          <w:szCs w:val="24"/>
          <w:rtl/>
          <w:lang w:eastAsia="he-IL"/>
        </w:rPr>
        <w:t xml:space="preserve"> </w:t>
      </w:r>
      <w:r w:rsidRPr="007779F7">
        <w:rPr>
          <w:rFonts w:ascii="Arial" w:hAnsi="Arial" w:hint="eastAsia"/>
          <w:sz w:val="24"/>
          <w:szCs w:val="24"/>
          <w:rtl/>
          <w:lang w:eastAsia="he-IL"/>
        </w:rPr>
        <w:t>כל</w:t>
      </w:r>
      <w:r w:rsidRPr="007779F7">
        <w:rPr>
          <w:rFonts w:ascii="Arial" w:hAnsi="Arial"/>
          <w:sz w:val="24"/>
          <w:szCs w:val="24"/>
          <w:rtl/>
          <w:lang w:eastAsia="he-IL"/>
        </w:rPr>
        <w:t xml:space="preserve"> </w:t>
      </w:r>
      <w:r w:rsidRPr="007779F7">
        <w:rPr>
          <w:rFonts w:ascii="Arial" w:hAnsi="Arial" w:hint="eastAsia"/>
          <w:sz w:val="24"/>
          <w:szCs w:val="24"/>
          <w:rtl/>
          <w:lang w:eastAsia="he-IL"/>
        </w:rPr>
        <w:t>האישורים</w:t>
      </w:r>
      <w:r w:rsidRPr="007779F7">
        <w:rPr>
          <w:rFonts w:ascii="Arial" w:hAnsi="Arial"/>
          <w:sz w:val="24"/>
          <w:szCs w:val="24"/>
          <w:rtl/>
          <w:lang w:eastAsia="he-IL"/>
        </w:rPr>
        <w:t xml:space="preserve"> </w:t>
      </w:r>
      <w:r w:rsidRPr="007779F7">
        <w:rPr>
          <w:rFonts w:ascii="Arial" w:hAnsi="Arial" w:hint="eastAsia"/>
          <w:sz w:val="24"/>
          <w:szCs w:val="24"/>
          <w:rtl/>
          <w:lang w:eastAsia="he-IL"/>
        </w:rPr>
        <w:t>הנדרשים</w:t>
      </w:r>
      <w:r w:rsidRPr="007779F7">
        <w:rPr>
          <w:rFonts w:ascii="Arial" w:hAnsi="Arial"/>
          <w:sz w:val="24"/>
          <w:szCs w:val="24"/>
          <w:rtl/>
          <w:lang w:eastAsia="he-IL"/>
        </w:rPr>
        <w:t xml:space="preserve"> </w:t>
      </w:r>
      <w:r w:rsidRPr="007779F7">
        <w:rPr>
          <w:rFonts w:ascii="Arial" w:hAnsi="Arial" w:hint="eastAsia"/>
          <w:sz w:val="24"/>
          <w:szCs w:val="24"/>
          <w:rtl/>
          <w:lang w:eastAsia="he-IL"/>
        </w:rPr>
        <w:t>לפי</w:t>
      </w:r>
      <w:r w:rsidRPr="007779F7">
        <w:rPr>
          <w:rFonts w:ascii="Arial" w:hAnsi="Arial"/>
          <w:sz w:val="24"/>
          <w:szCs w:val="24"/>
          <w:rtl/>
          <w:lang w:eastAsia="he-IL"/>
        </w:rPr>
        <w:t xml:space="preserve"> </w:t>
      </w:r>
      <w:r w:rsidRPr="007779F7">
        <w:rPr>
          <w:rFonts w:ascii="Arial" w:hAnsi="Arial" w:hint="eastAsia"/>
          <w:sz w:val="24"/>
          <w:szCs w:val="24"/>
          <w:rtl/>
          <w:lang w:eastAsia="he-IL"/>
        </w:rPr>
        <w:t>חוק</w:t>
      </w:r>
      <w:r w:rsidRPr="007779F7">
        <w:rPr>
          <w:rFonts w:ascii="Arial" w:hAnsi="Arial"/>
          <w:sz w:val="24"/>
          <w:szCs w:val="24"/>
          <w:rtl/>
          <w:lang w:eastAsia="he-IL"/>
        </w:rPr>
        <w:t xml:space="preserve"> </w:t>
      </w:r>
      <w:r w:rsidRPr="007779F7">
        <w:rPr>
          <w:rFonts w:ascii="Arial" w:hAnsi="Arial" w:hint="eastAsia"/>
          <w:sz w:val="24"/>
          <w:szCs w:val="24"/>
          <w:rtl/>
          <w:lang w:eastAsia="he-IL"/>
        </w:rPr>
        <w:t>עסקאות</w:t>
      </w:r>
      <w:r w:rsidRPr="007779F7">
        <w:rPr>
          <w:rFonts w:ascii="Arial" w:hAnsi="Arial"/>
          <w:sz w:val="24"/>
          <w:szCs w:val="24"/>
          <w:rtl/>
          <w:lang w:eastAsia="he-IL"/>
        </w:rPr>
        <w:t xml:space="preserve"> </w:t>
      </w:r>
      <w:r w:rsidRPr="007779F7">
        <w:rPr>
          <w:rFonts w:ascii="Arial" w:hAnsi="Arial" w:hint="eastAsia"/>
          <w:sz w:val="24"/>
          <w:szCs w:val="24"/>
          <w:rtl/>
          <w:lang w:eastAsia="he-IL"/>
        </w:rPr>
        <w:t>גופים</w:t>
      </w:r>
      <w:r w:rsidRPr="007779F7">
        <w:rPr>
          <w:rFonts w:ascii="Arial" w:hAnsi="Arial"/>
          <w:sz w:val="24"/>
          <w:szCs w:val="24"/>
          <w:rtl/>
          <w:lang w:eastAsia="he-IL"/>
        </w:rPr>
        <w:t xml:space="preserve"> </w:t>
      </w:r>
      <w:r w:rsidRPr="007779F7">
        <w:rPr>
          <w:rFonts w:ascii="Arial" w:hAnsi="Arial" w:hint="eastAsia"/>
          <w:sz w:val="24"/>
          <w:szCs w:val="24"/>
          <w:rtl/>
          <w:lang w:eastAsia="he-IL"/>
        </w:rPr>
        <w:t>ציבוריים</w:t>
      </w:r>
      <w:r w:rsidRPr="007779F7">
        <w:rPr>
          <w:rFonts w:ascii="Arial" w:hAnsi="Arial"/>
          <w:sz w:val="24"/>
          <w:szCs w:val="24"/>
          <w:rtl/>
          <w:lang w:eastAsia="he-IL"/>
        </w:rPr>
        <w:t xml:space="preserve"> (אכיפת </w:t>
      </w:r>
      <w:r w:rsidRPr="007779F7">
        <w:rPr>
          <w:rFonts w:ascii="Arial" w:hAnsi="Arial" w:hint="eastAsia"/>
          <w:sz w:val="24"/>
          <w:szCs w:val="24"/>
          <w:rtl/>
          <w:lang w:eastAsia="he-IL"/>
        </w:rPr>
        <w:t>ניהול</w:t>
      </w:r>
      <w:r w:rsidRPr="007779F7">
        <w:rPr>
          <w:rFonts w:ascii="Arial" w:hAnsi="Arial"/>
          <w:sz w:val="24"/>
          <w:szCs w:val="24"/>
          <w:rtl/>
          <w:lang w:eastAsia="he-IL"/>
        </w:rPr>
        <w:t xml:space="preserve"> </w:t>
      </w:r>
      <w:r w:rsidRPr="007779F7">
        <w:rPr>
          <w:rFonts w:ascii="Arial" w:hAnsi="Arial" w:hint="eastAsia"/>
          <w:sz w:val="24"/>
          <w:szCs w:val="24"/>
          <w:rtl/>
          <w:lang w:eastAsia="he-IL"/>
        </w:rPr>
        <w:t>חשבונות</w:t>
      </w:r>
      <w:r w:rsidRPr="007779F7">
        <w:rPr>
          <w:rFonts w:ascii="Arial" w:hAnsi="Arial"/>
          <w:sz w:val="24"/>
          <w:szCs w:val="24"/>
          <w:rtl/>
          <w:lang w:eastAsia="he-IL"/>
        </w:rPr>
        <w:t xml:space="preserve"> </w:t>
      </w:r>
      <w:r w:rsidRPr="007779F7">
        <w:rPr>
          <w:rFonts w:ascii="Arial" w:hAnsi="Arial" w:hint="eastAsia"/>
          <w:sz w:val="24"/>
          <w:szCs w:val="24"/>
          <w:rtl/>
          <w:lang w:eastAsia="he-IL"/>
        </w:rPr>
        <w:t>ותשלום</w:t>
      </w:r>
      <w:r w:rsidRPr="007779F7">
        <w:rPr>
          <w:rFonts w:ascii="Arial" w:hAnsi="Arial"/>
          <w:sz w:val="24"/>
          <w:szCs w:val="24"/>
          <w:rtl/>
          <w:lang w:eastAsia="he-IL"/>
        </w:rPr>
        <w:t xml:space="preserve"> </w:t>
      </w:r>
      <w:r w:rsidRPr="007779F7">
        <w:rPr>
          <w:rFonts w:ascii="Arial" w:hAnsi="Arial" w:hint="eastAsia"/>
          <w:sz w:val="24"/>
          <w:szCs w:val="24"/>
          <w:rtl/>
          <w:lang w:eastAsia="he-IL"/>
        </w:rPr>
        <w:t>חובות</w:t>
      </w:r>
      <w:r w:rsidRPr="007779F7">
        <w:rPr>
          <w:rFonts w:ascii="Arial" w:hAnsi="Arial"/>
          <w:sz w:val="24"/>
          <w:szCs w:val="24"/>
          <w:rtl/>
          <w:lang w:eastAsia="he-IL"/>
        </w:rPr>
        <w:t xml:space="preserve"> </w:t>
      </w:r>
      <w:r w:rsidRPr="007779F7">
        <w:rPr>
          <w:rFonts w:ascii="Arial" w:hAnsi="Arial" w:hint="eastAsia"/>
          <w:sz w:val="24"/>
          <w:szCs w:val="24"/>
          <w:rtl/>
          <w:lang w:eastAsia="he-IL"/>
        </w:rPr>
        <w:t>מס</w:t>
      </w:r>
      <w:r w:rsidRPr="007779F7">
        <w:rPr>
          <w:rFonts w:ascii="Arial" w:hAnsi="Arial"/>
          <w:sz w:val="24"/>
          <w:szCs w:val="24"/>
          <w:rtl/>
          <w:lang w:eastAsia="he-IL"/>
        </w:rPr>
        <w:t xml:space="preserve">), </w:t>
      </w:r>
      <w:r w:rsidRPr="007779F7">
        <w:rPr>
          <w:rFonts w:ascii="Arial" w:hAnsi="Arial" w:hint="eastAsia"/>
          <w:sz w:val="24"/>
          <w:szCs w:val="24"/>
          <w:rtl/>
          <w:lang w:eastAsia="he-IL"/>
        </w:rPr>
        <w:t>תשל</w:t>
      </w:r>
      <w:r w:rsidRPr="007779F7">
        <w:rPr>
          <w:rFonts w:ascii="Arial" w:hAnsi="Arial"/>
          <w:sz w:val="24"/>
          <w:szCs w:val="24"/>
          <w:rtl/>
          <w:lang w:eastAsia="he-IL"/>
        </w:rPr>
        <w:t xml:space="preserve">"ו-1976 </w:t>
      </w:r>
      <w:r w:rsidRPr="007779F7">
        <w:rPr>
          <w:rFonts w:ascii="Arial" w:hAnsi="Arial" w:hint="eastAsia"/>
          <w:sz w:val="24"/>
          <w:szCs w:val="24"/>
          <w:rtl/>
          <w:lang w:eastAsia="he-IL"/>
        </w:rPr>
        <w:t>והתיקונים</w:t>
      </w:r>
      <w:r w:rsidRPr="007779F7">
        <w:rPr>
          <w:rFonts w:ascii="Arial" w:hAnsi="Arial"/>
          <w:sz w:val="24"/>
          <w:szCs w:val="24"/>
          <w:rtl/>
          <w:lang w:eastAsia="he-IL"/>
        </w:rPr>
        <w:t xml:space="preserve"> </w:t>
      </w:r>
      <w:r w:rsidRPr="007779F7">
        <w:rPr>
          <w:rFonts w:ascii="Arial" w:hAnsi="Arial" w:hint="eastAsia"/>
          <w:sz w:val="24"/>
          <w:szCs w:val="24"/>
          <w:rtl/>
          <w:lang w:eastAsia="he-IL"/>
        </w:rPr>
        <w:t>לו</w:t>
      </w:r>
      <w:r w:rsidRPr="007779F7">
        <w:rPr>
          <w:rFonts w:ascii="Arial" w:hAnsi="Arial"/>
          <w:sz w:val="24"/>
          <w:szCs w:val="24"/>
          <w:rtl/>
          <w:lang w:eastAsia="he-IL"/>
        </w:rPr>
        <w:t xml:space="preserve">, </w:t>
      </w:r>
      <w:r w:rsidRPr="007779F7">
        <w:rPr>
          <w:rFonts w:ascii="Arial" w:hAnsi="Arial" w:hint="eastAsia"/>
          <w:sz w:val="24"/>
          <w:szCs w:val="24"/>
          <w:rtl/>
          <w:lang w:eastAsia="he-IL"/>
        </w:rPr>
        <w:t>לרבות</w:t>
      </w:r>
      <w:r w:rsidRPr="007779F7">
        <w:rPr>
          <w:rFonts w:ascii="Arial" w:hAnsi="Arial"/>
          <w:sz w:val="24"/>
          <w:szCs w:val="24"/>
          <w:rtl/>
          <w:lang w:eastAsia="he-IL"/>
        </w:rPr>
        <w:t xml:space="preserve"> </w:t>
      </w:r>
      <w:r w:rsidRPr="007779F7">
        <w:rPr>
          <w:rFonts w:ascii="Arial" w:hAnsi="Arial" w:hint="eastAsia"/>
          <w:sz w:val="24"/>
          <w:szCs w:val="24"/>
          <w:rtl/>
          <w:lang w:eastAsia="he-IL"/>
        </w:rPr>
        <w:t>האישורים</w:t>
      </w:r>
      <w:r w:rsidRPr="007779F7">
        <w:rPr>
          <w:rFonts w:ascii="Arial" w:hAnsi="Arial"/>
          <w:sz w:val="24"/>
          <w:szCs w:val="24"/>
          <w:rtl/>
          <w:lang w:eastAsia="he-IL"/>
        </w:rPr>
        <w:t xml:space="preserve"> </w:t>
      </w:r>
      <w:r w:rsidRPr="007779F7">
        <w:rPr>
          <w:rFonts w:ascii="Arial" w:hAnsi="Arial" w:hint="eastAsia"/>
          <w:sz w:val="24"/>
          <w:szCs w:val="24"/>
          <w:rtl/>
          <w:lang w:eastAsia="he-IL"/>
        </w:rPr>
        <w:t>הבאים</w:t>
      </w:r>
      <w:r w:rsidRPr="007779F7">
        <w:rPr>
          <w:rFonts w:ascii="Arial" w:hAnsi="Arial"/>
          <w:sz w:val="24"/>
          <w:szCs w:val="24"/>
          <w:rtl/>
          <w:lang w:eastAsia="he-IL"/>
        </w:rPr>
        <w:t>:</w:t>
      </w:r>
      <w:bookmarkStart w:id="14" w:name="_Ref398630374"/>
      <w:bookmarkStart w:id="15" w:name="_Ref319424636"/>
      <w:bookmarkEnd w:id="9"/>
      <w:bookmarkEnd w:id="11"/>
      <w:bookmarkEnd w:id="12"/>
      <w:bookmarkEnd w:id="13"/>
    </w:p>
    <w:p w14:paraId="53AD6D96" w14:textId="641FE88B" w:rsidR="007779F7" w:rsidRPr="007779F7" w:rsidRDefault="007779F7" w:rsidP="00AC3667">
      <w:pPr>
        <w:pStyle w:val="af8"/>
        <w:numPr>
          <w:ilvl w:val="3"/>
          <w:numId w:val="3"/>
        </w:numPr>
        <w:tabs>
          <w:tab w:val="left" w:pos="567"/>
          <w:tab w:val="left" w:pos="1134"/>
          <w:tab w:val="left" w:pos="1701"/>
          <w:tab w:val="left" w:pos="2268"/>
          <w:tab w:val="left" w:pos="2835"/>
          <w:tab w:val="left" w:pos="3402"/>
        </w:tabs>
        <w:bidi/>
        <w:spacing w:before="120" w:after="120"/>
        <w:ind w:hanging="791"/>
        <w:jc w:val="both"/>
        <w:rPr>
          <w:sz w:val="24"/>
          <w:szCs w:val="24"/>
        </w:rPr>
      </w:pPr>
      <w:r w:rsidRPr="007779F7">
        <w:rPr>
          <w:rFonts w:hint="cs"/>
          <w:sz w:val="24"/>
          <w:szCs w:val="24"/>
          <w:rtl/>
        </w:rPr>
        <w:t xml:space="preserve"> </w:t>
      </w:r>
      <w:r w:rsidR="000234F8" w:rsidRPr="007779F7">
        <w:rPr>
          <w:rFonts w:hint="eastAsia"/>
          <w:sz w:val="24"/>
          <w:szCs w:val="24"/>
          <w:rtl/>
        </w:rPr>
        <w:t>המציע</w:t>
      </w:r>
      <w:r w:rsidR="000234F8" w:rsidRPr="007779F7">
        <w:rPr>
          <w:sz w:val="24"/>
          <w:szCs w:val="24"/>
          <w:rtl/>
        </w:rPr>
        <w:t xml:space="preserve"> מנהל ספרים כדין ועומד בתנאים הקבועים בחוק עסקאות גופים ציבוריים, </w:t>
      </w:r>
      <w:proofErr w:type="spellStart"/>
      <w:r w:rsidR="000234F8" w:rsidRPr="007779F7">
        <w:rPr>
          <w:rFonts w:hint="eastAsia"/>
          <w:sz w:val="24"/>
          <w:szCs w:val="24"/>
          <w:rtl/>
        </w:rPr>
        <w:t>התשל</w:t>
      </w:r>
      <w:r w:rsidR="000234F8" w:rsidRPr="007779F7">
        <w:rPr>
          <w:sz w:val="24"/>
          <w:szCs w:val="24"/>
          <w:rtl/>
        </w:rPr>
        <w:t>"ו</w:t>
      </w:r>
      <w:proofErr w:type="spellEnd"/>
      <w:r w:rsidR="000234F8" w:rsidRPr="007779F7">
        <w:rPr>
          <w:sz w:val="24"/>
          <w:szCs w:val="24"/>
          <w:rtl/>
        </w:rPr>
        <w:t xml:space="preserve"> – 1976.</w:t>
      </w:r>
      <w:bookmarkStart w:id="16" w:name="_Ref488306088"/>
      <w:bookmarkStart w:id="17" w:name="_Ref397951240"/>
      <w:bookmarkEnd w:id="14"/>
      <w:bookmarkEnd w:id="15"/>
      <w:r w:rsidR="00250E95" w:rsidRPr="007779F7">
        <w:rPr>
          <w:rFonts w:hint="cs"/>
          <w:sz w:val="24"/>
          <w:szCs w:val="24"/>
          <w:rtl/>
        </w:rPr>
        <w:t xml:space="preserve"> </w:t>
      </w:r>
      <w:r w:rsidRPr="007779F7">
        <w:rPr>
          <w:rFonts w:ascii="David" w:hAnsi="David"/>
          <w:sz w:val="24"/>
          <w:szCs w:val="24"/>
          <w:rtl/>
        </w:rPr>
        <w:t xml:space="preserve">להוכחת </w:t>
      </w:r>
      <w:r w:rsidRPr="007779F7">
        <w:rPr>
          <w:rFonts w:ascii="David" w:hAnsi="David" w:hint="cs"/>
          <w:sz w:val="24"/>
          <w:szCs w:val="24"/>
          <w:rtl/>
        </w:rPr>
        <w:t>עמידה ב</w:t>
      </w:r>
      <w:r w:rsidRPr="007779F7">
        <w:rPr>
          <w:rFonts w:ascii="David" w:hAnsi="David"/>
          <w:sz w:val="24"/>
          <w:szCs w:val="24"/>
          <w:rtl/>
        </w:rPr>
        <w:t xml:space="preserve">תנאי </w:t>
      </w:r>
      <w:r w:rsidRPr="007779F7">
        <w:rPr>
          <w:rFonts w:ascii="David" w:hAnsi="David" w:hint="cs"/>
          <w:sz w:val="24"/>
          <w:szCs w:val="24"/>
          <w:rtl/>
        </w:rPr>
        <w:t xml:space="preserve">זה </w:t>
      </w:r>
      <w:r w:rsidRPr="007779F7">
        <w:rPr>
          <w:rFonts w:ascii="David" w:hAnsi="David"/>
          <w:sz w:val="24"/>
          <w:szCs w:val="24"/>
          <w:rtl/>
        </w:rPr>
        <w:t xml:space="preserve">על המציע לצרף אישור מפקיד שומה מורשה, מרואה חשבון או מיועץ מס, המעיד על ניהול פנקסי חשבונות ורשומות לפי חוק עסקאות גופים ציבוריים (אכיפת ניהול חשבונות ותשלום חובות מס), </w:t>
      </w:r>
      <w:proofErr w:type="spellStart"/>
      <w:r w:rsidRPr="007779F7">
        <w:rPr>
          <w:rFonts w:ascii="David" w:hAnsi="David"/>
          <w:sz w:val="24"/>
          <w:szCs w:val="24"/>
          <w:rtl/>
        </w:rPr>
        <w:t>התשל"ו</w:t>
      </w:r>
      <w:proofErr w:type="spellEnd"/>
      <w:r w:rsidRPr="007779F7">
        <w:rPr>
          <w:rFonts w:ascii="David" w:hAnsi="David"/>
          <w:sz w:val="24"/>
          <w:szCs w:val="24"/>
          <w:rtl/>
        </w:rPr>
        <w:t>- 1976 ואישור ניכוי מס</w:t>
      </w:r>
      <w:r w:rsidRPr="007779F7">
        <w:rPr>
          <w:rFonts w:ascii="David" w:hAnsi="David" w:hint="cs"/>
          <w:sz w:val="24"/>
          <w:szCs w:val="24"/>
          <w:rtl/>
        </w:rPr>
        <w:t xml:space="preserve">. בנוסף על המציע לצרף תצהיר בנוסח </w:t>
      </w:r>
      <w:r w:rsidRPr="00AC3667">
        <w:rPr>
          <w:rFonts w:ascii="David" w:hAnsi="David" w:hint="cs"/>
          <w:b/>
          <w:bCs/>
          <w:sz w:val="24"/>
          <w:szCs w:val="24"/>
          <w:u w:val="single"/>
          <w:rtl/>
        </w:rPr>
        <w:t>נספח</w:t>
      </w:r>
      <w:r w:rsidR="00AC3667" w:rsidRPr="00AC3667">
        <w:rPr>
          <w:rFonts w:ascii="David" w:hAnsi="David" w:hint="cs"/>
          <w:b/>
          <w:bCs/>
          <w:sz w:val="24"/>
          <w:szCs w:val="24"/>
          <w:u w:val="single"/>
          <w:rtl/>
        </w:rPr>
        <w:t xml:space="preserve"> 4</w:t>
      </w:r>
      <w:r w:rsidRPr="007779F7">
        <w:rPr>
          <w:rFonts w:ascii="David" w:hAnsi="David" w:hint="cs"/>
          <w:sz w:val="24"/>
          <w:szCs w:val="24"/>
          <w:rtl/>
        </w:rPr>
        <w:t xml:space="preserve"> להלן.</w:t>
      </w:r>
    </w:p>
    <w:p w14:paraId="2926B427" w14:textId="77777777" w:rsidR="007779F7" w:rsidRPr="007779F7" w:rsidRDefault="007779F7" w:rsidP="00C96842">
      <w:pPr>
        <w:pStyle w:val="af8"/>
        <w:numPr>
          <w:ilvl w:val="3"/>
          <w:numId w:val="3"/>
        </w:numPr>
        <w:tabs>
          <w:tab w:val="left" w:pos="567"/>
          <w:tab w:val="left" w:pos="1134"/>
          <w:tab w:val="left" w:pos="1701"/>
          <w:tab w:val="left" w:pos="2268"/>
          <w:tab w:val="left" w:pos="2835"/>
          <w:tab w:val="left" w:pos="3402"/>
        </w:tabs>
        <w:bidi/>
        <w:spacing w:before="120" w:after="120"/>
        <w:ind w:hanging="791"/>
        <w:jc w:val="both"/>
        <w:rPr>
          <w:sz w:val="24"/>
          <w:szCs w:val="24"/>
        </w:rPr>
      </w:pPr>
      <w:bookmarkStart w:id="18" w:name="_Ref330476171"/>
      <w:bookmarkStart w:id="19" w:name="_Ref488306187"/>
      <w:bookmarkEnd w:id="16"/>
      <w:bookmarkEnd w:id="17"/>
      <w:r>
        <w:rPr>
          <w:rFonts w:ascii="Arial" w:hAnsi="Arial" w:hint="cs"/>
          <w:sz w:val="24"/>
          <w:szCs w:val="24"/>
          <w:rtl/>
          <w:lang w:eastAsia="he-IL"/>
        </w:rPr>
        <w:t xml:space="preserve"> </w:t>
      </w:r>
      <w:r w:rsidR="000234F8" w:rsidRPr="007779F7">
        <w:rPr>
          <w:rFonts w:ascii="Arial" w:hAnsi="Arial" w:hint="eastAsia"/>
          <w:sz w:val="24"/>
          <w:szCs w:val="24"/>
          <w:rtl/>
          <w:lang w:eastAsia="he-IL"/>
        </w:rPr>
        <w:t>ככל</w:t>
      </w:r>
      <w:r w:rsidR="000234F8" w:rsidRPr="007779F7">
        <w:rPr>
          <w:rFonts w:ascii="Arial" w:hAnsi="Arial"/>
          <w:sz w:val="24"/>
          <w:szCs w:val="24"/>
          <w:rtl/>
          <w:lang w:eastAsia="he-IL"/>
        </w:rPr>
        <w:t xml:space="preserve"> שהמציע תאגיד - </w:t>
      </w:r>
      <w:r w:rsidR="000234F8" w:rsidRPr="007779F7">
        <w:rPr>
          <w:rFonts w:ascii="Arial" w:hAnsi="Arial" w:hint="eastAsia"/>
          <w:sz w:val="24"/>
          <w:szCs w:val="24"/>
          <w:rtl/>
          <w:lang w:eastAsia="he-IL"/>
        </w:rPr>
        <w:t>המציע</w:t>
      </w:r>
      <w:r w:rsidR="000234F8" w:rsidRPr="007779F7">
        <w:rPr>
          <w:rFonts w:ascii="Arial" w:hAnsi="Arial"/>
          <w:sz w:val="24"/>
          <w:szCs w:val="24"/>
          <w:rtl/>
          <w:lang w:eastAsia="he-IL"/>
        </w:rPr>
        <w:t xml:space="preserve"> </w:t>
      </w:r>
      <w:r w:rsidR="000234F8" w:rsidRPr="007779F7">
        <w:rPr>
          <w:rFonts w:ascii="Arial" w:hAnsi="Arial" w:hint="eastAsia"/>
          <w:sz w:val="24"/>
          <w:szCs w:val="24"/>
          <w:rtl/>
          <w:lang w:eastAsia="he-IL"/>
        </w:rPr>
        <w:t>אינו</w:t>
      </w:r>
      <w:r w:rsidR="000234F8" w:rsidRPr="007779F7">
        <w:rPr>
          <w:rFonts w:ascii="Arial" w:hAnsi="Arial"/>
          <w:sz w:val="24"/>
          <w:szCs w:val="24"/>
          <w:rtl/>
          <w:lang w:eastAsia="he-IL"/>
        </w:rPr>
        <w:t xml:space="preserve"> </w:t>
      </w:r>
      <w:r w:rsidR="000234F8" w:rsidRPr="007779F7">
        <w:rPr>
          <w:rFonts w:ascii="Arial" w:hAnsi="Arial" w:hint="eastAsia"/>
          <w:sz w:val="24"/>
          <w:szCs w:val="24"/>
          <w:rtl/>
          <w:lang w:eastAsia="he-IL"/>
        </w:rPr>
        <w:t>בעל</w:t>
      </w:r>
      <w:r w:rsidR="000234F8" w:rsidRPr="007779F7">
        <w:rPr>
          <w:rFonts w:ascii="Arial" w:hAnsi="Arial"/>
          <w:sz w:val="24"/>
          <w:szCs w:val="24"/>
          <w:rtl/>
          <w:lang w:eastAsia="he-IL"/>
        </w:rPr>
        <w:t xml:space="preserve"> </w:t>
      </w:r>
      <w:r w:rsidR="000234F8" w:rsidRPr="007779F7">
        <w:rPr>
          <w:rFonts w:ascii="Arial" w:hAnsi="Arial" w:hint="eastAsia"/>
          <w:sz w:val="24"/>
          <w:szCs w:val="24"/>
          <w:rtl/>
          <w:lang w:eastAsia="he-IL"/>
        </w:rPr>
        <w:t>חובות</w:t>
      </w:r>
      <w:r w:rsidR="000234F8" w:rsidRPr="007779F7">
        <w:rPr>
          <w:rFonts w:ascii="Arial" w:hAnsi="Arial"/>
          <w:sz w:val="24"/>
          <w:szCs w:val="24"/>
          <w:rtl/>
          <w:lang w:eastAsia="he-IL"/>
        </w:rPr>
        <w:t xml:space="preserve"> </w:t>
      </w:r>
      <w:r w:rsidR="000234F8" w:rsidRPr="007779F7">
        <w:rPr>
          <w:rFonts w:ascii="Arial" w:hAnsi="Arial" w:hint="eastAsia"/>
          <w:sz w:val="24"/>
          <w:szCs w:val="24"/>
          <w:rtl/>
          <w:lang w:eastAsia="he-IL"/>
        </w:rPr>
        <w:t>אגרה</w:t>
      </w:r>
      <w:r w:rsidR="000234F8" w:rsidRPr="007779F7">
        <w:rPr>
          <w:rFonts w:ascii="Arial" w:hAnsi="Arial"/>
          <w:sz w:val="24"/>
          <w:szCs w:val="24"/>
          <w:rtl/>
          <w:lang w:eastAsia="he-IL"/>
        </w:rPr>
        <w:t xml:space="preserve"> </w:t>
      </w:r>
      <w:r w:rsidR="000234F8" w:rsidRPr="007779F7">
        <w:rPr>
          <w:rFonts w:ascii="Arial" w:hAnsi="Arial" w:hint="eastAsia"/>
          <w:sz w:val="24"/>
          <w:szCs w:val="24"/>
          <w:rtl/>
          <w:lang w:eastAsia="he-IL"/>
        </w:rPr>
        <w:t>שנתית</w:t>
      </w:r>
      <w:r w:rsidR="000234F8" w:rsidRPr="007779F7">
        <w:rPr>
          <w:rFonts w:ascii="Arial" w:hAnsi="Arial"/>
          <w:sz w:val="24"/>
          <w:szCs w:val="24"/>
          <w:rtl/>
          <w:lang w:eastAsia="he-IL"/>
        </w:rPr>
        <w:t xml:space="preserve"> </w:t>
      </w:r>
      <w:r w:rsidR="000234F8" w:rsidRPr="007779F7">
        <w:rPr>
          <w:rFonts w:ascii="Arial" w:hAnsi="Arial" w:hint="eastAsia"/>
          <w:sz w:val="24"/>
          <w:szCs w:val="24"/>
          <w:rtl/>
          <w:lang w:eastAsia="he-IL"/>
        </w:rPr>
        <w:t>ברשות</w:t>
      </w:r>
      <w:r w:rsidR="000234F8" w:rsidRPr="007779F7">
        <w:rPr>
          <w:rFonts w:ascii="Arial" w:hAnsi="Arial"/>
          <w:sz w:val="24"/>
          <w:szCs w:val="24"/>
          <w:rtl/>
          <w:lang w:eastAsia="he-IL"/>
        </w:rPr>
        <w:t xml:space="preserve"> </w:t>
      </w:r>
      <w:r w:rsidR="000234F8" w:rsidRPr="007779F7">
        <w:rPr>
          <w:rFonts w:ascii="Arial" w:hAnsi="Arial" w:hint="eastAsia"/>
          <w:sz w:val="24"/>
          <w:szCs w:val="24"/>
          <w:rtl/>
          <w:lang w:eastAsia="he-IL"/>
        </w:rPr>
        <w:t>התאגידים</w:t>
      </w:r>
      <w:r w:rsidR="000234F8" w:rsidRPr="007779F7">
        <w:rPr>
          <w:rFonts w:ascii="Arial" w:hAnsi="Arial"/>
          <w:sz w:val="24"/>
          <w:szCs w:val="24"/>
          <w:rtl/>
          <w:lang w:eastAsia="he-IL"/>
        </w:rPr>
        <w:t xml:space="preserve"> בשנים שקדמו לשנה שבה מוגשת ההצעה. </w:t>
      </w:r>
      <w:r w:rsidR="000234F8" w:rsidRPr="007779F7">
        <w:rPr>
          <w:rFonts w:ascii="Arial" w:hAnsi="Arial" w:hint="eastAsia"/>
          <w:sz w:val="24"/>
          <w:szCs w:val="24"/>
          <w:rtl/>
          <w:lang w:eastAsia="he-IL"/>
        </w:rPr>
        <w:t>החברה</w:t>
      </w:r>
      <w:r w:rsidR="000234F8" w:rsidRPr="007779F7">
        <w:rPr>
          <w:rFonts w:ascii="Arial" w:hAnsi="Arial"/>
          <w:sz w:val="24"/>
          <w:szCs w:val="24"/>
          <w:rtl/>
          <w:lang w:eastAsia="he-IL"/>
        </w:rPr>
        <w:t>/שותפות אינה חברה מפרת חוק או בהתראה לפני רישום כחברה מפרת חוק.</w:t>
      </w:r>
      <w:bookmarkStart w:id="20" w:name="_Ref392156602"/>
      <w:bookmarkStart w:id="21" w:name="_Ref476214508"/>
      <w:bookmarkEnd w:id="18"/>
      <w:bookmarkEnd w:id="19"/>
      <w:r w:rsidR="00250E95" w:rsidRPr="007779F7">
        <w:rPr>
          <w:rFonts w:hint="cs"/>
          <w:sz w:val="24"/>
          <w:szCs w:val="24"/>
          <w:rtl/>
        </w:rPr>
        <w:t xml:space="preserve"> </w:t>
      </w:r>
      <w:r w:rsidRPr="007779F7">
        <w:rPr>
          <w:rFonts w:ascii="David" w:hAnsi="David"/>
          <w:sz w:val="24"/>
          <w:szCs w:val="24"/>
          <w:rtl/>
        </w:rPr>
        <w:t xml:space="preserve">להוכחת </w:t>
      </w:r>
      <w:r w:rsidRPr="007779F7">
        <w:rPr>
          <w:rFonts w:ascii="David" w:hAnsi="David" w:hint="cs"/>
          <w:sz w:val="24"/>
          <w:szCs w:val="24"/>
          <w:rtl/>
        </w:rPr>
        <w:t>עמידה ב</w:t>
      </w:r>
      <w:r w:rsidRPr="007779F7">
        <w:rPr>
          <w:rFonts w:ascii="David" w:hAnsi="David"/>
          <w:sz w:val="24"/>
          <w:szCs w:val="24"/>
          <w:rtl/>
        </w:rPr>
        <w:t xml:space="preserve">תנאי </w:t>
      </w:r>
      <w:r w:rsidRPr="007779F7">
        <w:rPr>
          <w:rFonts w:ascii="David" w:hAnsi="David" w:hint="cs"/>
          <w:sz w:val="24"/>
          <w:szCs w:val="24"/>
          <w:rtl/>
        </w:rPr>
        <w:t>זה</w:t>
      </w:r>
      <w:r w:rsidRPr="007779F7">
        <w:rPr>
          <w:rFonts w:ascii="David" w:hAnsi="David"/>
          <w:sz w:val="24"/>
          <w:szCs w:val="24"/>
          <w:rtl/>
        </w:rPr>
        <w:t xml:space="preserve"> על המציע לצרף נסח חברה/שותפות עדכני מרשות התאגידים המוכיח כי למציע אין חובות אגרה שנתית לרשם החברות, לשנה הקודמת או מוקדם מכך. הנסח האמור לעיל ניתן להפקה דרך אתר האינטרנט של רשות התאגידים, שכתובתו : </w:t>
      </w:r>
      <w:hyperlink r:id="rId11" w:history="1">
        <w:r w:rsidRPr="007779F7">
          <w:rPr>
            <w:rFonts w:ascii="David" w:hAnsi="David"/>
            <w:sz w:val="24"/>
            <w:szCs w:val="24"/>
          </w:rPr>
          <w:t>Taagidim.justice.gov.il</w:t>
        </w:r>
      </w:hyperlink>
      <w:r w:rsidRPr="007779F7">
        <w:rPr>
          <w:rFonts w:ascii="David" w:hAnsi="David"/>
          <w:sz w:val="24"/>
          <w:szCs w:val="24"/>
          <w:rtl/>
        </w:rPr>
        <w:t xml:space="preserve"> בלחיצה על הכותרת "הפקת נסח חברה".</w:t>
      </w:r>
      <w:bookmarkStart w:id="22" w:name="_Ref392492895"/>
      <w:bookmarkEnd w:id="20"/>
    </w:p>
    <w:p w14:paraId="52B7645F" w14:textId="1FE1B717" w:rsidR="007779F7" w:rsidRPr="007779F7" w:rsidRDefault="007779F7" w:rsidP="00AC3667">
      <w:pPr>
        <w:pStyle w:val="af8"/>
        <w:numPr>
          <w:ilvl w:val="3"/>
          <w:numId w:val="3"/>
        </w:numPr>
        <w:tabs>
          <w:tab w:val="left" w:pos="567"/>
          <w:tab w:val="left" w:pos="1134"/>
          <w:tab w:val="left" w:pos="1701"/>
          <w:tab w:val="left" w:pos="2268"/>
          <w:tab w:val="left" w:pos="2835"/>
          <w:tab w:val="left" w:pos="3402"/>
        </w:tabs>
        <w:bidi/>
        <w:spacing w:before="120" w:after="120"/>
        <w:ind w:hanging="791"/>
        <w:jc w:val="both"/>
        <w:rPr>
          <w:sz w:val="24"/>
          <w:szCs w:val="24"/>
        </w:rPr>
      </w:pPr>
      <w:r>
        <w:rPr>
          <w:rFonts w:ascii="Arial" w:hAnsi="Arial" w:hint="cs"/>
          <w:sz w:val="24"/>
          <w:szCs w:val="24"/>
          <w:rtl/>
          <w:lang w:eastAsia="he-IL"/>
        </w:rPr>
        <w:t xml:space="preserve"> </w:t>
      </w:r>
      <w:r w:rsidR="000234F8" w:rsidRPr="007779F7">
        <w:rPr>
          <w:rFonts w:ascii="Arial" w:hAnsi="Arial" w:hint="eastAsia"/>
          <w:sz w:val="24"/>
          <w:szCs w:val="24"/>
          <w:rtl/>
          <w:lang w:eastAsia="he-IL"/>
        </w:rPr>
        <w:t>המציע</w:t>
      </w:r>
      <w:r w:rsidR="000234F8" w:rsidRPr="007779F7">
        <w:rPr>
          <w:rFonts w:ascii="Arial" w:hAnsi="Arial"/>
          <w:sz w:val="24"/>
          <w:szCs w:val="24"/>
          <w:rtl/>
          <w:lang w:eastAsia="he-IL"/>
        </w:rPr>
        <w:t xml:space="preserve"> </w:t>
      </w:r>
      <w:r w:rsidR="000234F8" w:rsidRPr="007779F7">
        <w:rPr>
          <w:rFonts w:ascii="Arial" w:hAnsi="Arial" w:hint="eastAsia"/>
          <w:sz w:val="24"/>
          <w:szCs w:val="24"/>
          <w:rtl/>
          <w:lang w:eastAsia="he-IL"/>
        </w:rPr>
        <w:t>מתחייב</w:t>
      </w:r>
      <w:r w:rsidR="000234F8" w:rsidRPr="007779F7">
        <w:rPr>
          <w:rFonts w:ascii="Arial" w:hAnsi="Arial"/>
          <w:sz w:val="24"/>
          <w:szCs w:val="24"/>
          <w:rtl/>
          <w:lang w:eastAsia="he-IL"/>
        </w:rPr>
        <w:t xml:space="preserve"> </w:t>
      </w:r>
      <w:r w:rsidR="000234F8" w:rsidRPr="007779F7">
        <w:rPr>
          <w:rFonts w:ascii="Arial" w:hAnsi="Arial" w:hint="eastAsia"/>
          <w:sz w:val="24"/>
          <w:szCs w:val="24"/>
          <w:rtl/>
          <w:lang w:eastAsia="he-IL"/>
        </w:rPr>
        <w:t>לא</w:t>
      </w:r>
      <w:r w:rsidR="000234F8" w:rsidRPr="007779F7">
        <w:rPr>
          <w:rFonts w:ascii="Arial" w:hAnsi="Arial"/>
          <w:sz w:val="24"/>
          <w:szCs w:val="24"/>
          <w:rtl/>
          <w:lang w:eastAsia="he-IL"/>
        </w:rPr>
        <w:t xml:space="preserve"> </w:t>
      </w:r>
      <w:r w:rsidR="000234F8" w:rsidRPr="007779F7">
        <w:rPr>
          <w:rFonts w:ascii="Arial" w:hAnsi="Arial" w:hint="eastAsia"/>
          <w:sz w:val="24"/>
          <w:szCs w:val="24"/>
          <w:rtl/>
          <w:lang w:eastAsia="he-IL"/>
        </w:rPr>
        <w:t>לתאם</w:t>
      </w:r>
      <w:r w:rsidR="000234F8" w:rsidRPr="007779F7">
        <w:rPr>
          <w:rFonts w:ascii="Arial" w:hAnsi="Arial"/>
          <w:sz w:val="24"/>
          <w:szCs w:val="24"/>
          <w:rtl/>
          <w:lang w:eastAsia="he-IL"/>
        </w:rPr>
        <w:t xml:space="preserve"> </w:t>
      </w:r>
      <w:r w:rsidR="000234F8" w:rsidRPr="007779F7">
        <w:rPr>
          <w:rFonts w:ascii="Arial" w:hAnsi="Arial" w:hint="eastAsia"/>
          <w:sz w:val="24"/>
          <w:szCs w:val="24"/>
          <w:rtl/>
          <w:lang w:eastAsia="he-IL"/>
        </w:rPr>
        <w:t>הצעות</w:t>
      </w:r>
      <w:r w:rsidR="000234F8" w:rsidRPr="007779F7">
        <w:rPr>
          <w:rFonts w:ascii="Arial" w:hAnsi="Arial"/>
          <w:sz w:val="24"/>
          <w:szCs w:val="24"/>
          <w:rtl/>
          <w:lang w:eastAsia="he-IL"/>
        </w:rPr>
        <w:t xml:space="preserve"> </w:t>
      </w:r>
      <w:r w:rsidR="000234F8" w:rsidRPr="007779F7">
        <w:rPr>
          <w:rFonts w:ascii="Arial" w:hAnsi="Arial" w:hint="eastAsia"/>
          <w:sz w:val="24"/>
          <w:szCs w:val="24"/>
          <w:rtl/>
          <w:lang w:eastAsia="he-IL"/>
        </w:rPr>
        <w:t>במכרז</w:t>
      </w:r>
      <w:r w:rsidR="000234F8" w:rsidRPr="007779F7">
        <w:rPr>
          <w:rFonts w:ascii="Arial" w:hAnsi="Arial"/>
          <w:sz w:val="24"/>
          <w:szCs w:val="24"/>
          <w:rtl/>
          <w:lang w:eastAsia="he-IL"/>
        </w:rPr>
        <w:t>.</w:t>
      </w:r>
      <w:bookmarkStart w:id="23" w:name="_Ref488306215"/>
      <w:bookmarkEnd w:id="22"/>
      <w:r w:rsidR="00250E95" w:rsidRPr="007779F7">
        <w:rPr>
          <w:rFonts w:ascii="Arial" w:hAnsi="Arial" w:hint="cs"/>
          <w:sz w:val="24"/>
          <w:szCs w:val="24"/>
          <w:rtl/>
          <w:lang w:eastAsia="he-IL"/>
        </w:rPr>
        <w:t xml:space="preserve"> </w:t>
      </w:r>
      <w:r w:rsidR="00250E95" w:rsidRPr="007779F7">
        <w:rPr>
          <w:rFonts w:ascii="David" w:hAnsi="David"/>
          <w:sz w:val="24"/>
          <w:szCs w:val="24"/>
          <w:rtl/>
        </w:rPr>
        <w:t xml:space="preserve">להוכחת </w:t>
      </w:r>
      <w:r w:rsidR="00250E95" w:rsidRPr="007779F7">
        <w:rPr>
          <w:rFonts w:ascii="David" w:hAnsi="David" w:hint="cs"/>
          <w:sz w:val="24"/>
          <w:szCs w:val="24"/>
          <w:rtl/>
        </w:rPr>
        <w:t>עמידה ב</w:t>
      </w:r>
      <w:r w:rsidR="00250E95" w:rsidRPr="007779F7">
        <w:rPr>
          <w:rFonts w:ascii="David" w:hAnsi="David"/>
          <w:sz w:val="24"/>
          <w:szCs w:val="24"/>
          <w:rtl/>
        </w:rPr>
        <w:t>תנאי</w:t>
      </w:r>
      <w:r w:rsidR="00250E95" w:rsidRPr="007779F7">
        <w:rPr>
          <w:rFonts w:ascii="David" w:hAnsi="David" w:hint="cs"/>
          <w:sz w:val="24"/>
          <w:szCs w:val="24"/>
          <w:rtl/>
        </w:rPr>
        <w:t xml:space="preserve"> זה על המציע לצרף תצהיר בנוסח</w:t>
      </w:r>
      <w:r w:rsidR="00AC3667">
        <w:rPr>
          <w:rFonts w:ascii="David" w:hAnsi="David" w:hint="cs"/>
          <w:sz w:val="24"/>
          <w:szCs w:val="24"/>
          <w:rtl/>
        </w:rPr>
        <w:t xml:space="preserve"> </w:t>
      </w:r>
      <w:r w:rsidR="00AC3667" w:rsidRPr="00AC3667">
        <w:rPr>
          <w:rFonts w:ascii="David" w:hAnsi="David" w:hint="cs"/>
          <w:b/>
          <w:bCs/>
          <w:sz w:val="24"/>
          <w:szCs w:val="24"/>
          <w:u w:val="single"/>
          <w:rtl/>
        </w:rPr>
        <w:t>נספח 1</w:t>
      </w:r>
      <w:r w:rsidR="00AC3667">
        <w:rPr>
          <w:rFonts w:ascii="David" w:hAnsi="David" w:hint="cs"/>
          <w:sz w:val="24"/>
          <w:szCs w:val="24"/>
          <w:rtl/>
        </w:rPr>
        <w:t xml:space="preserve"> </w:t>
      </w:r>
      <w:r w:rsidR="00250E95" w:rsidRPr="007779F7">
        <w:rPr>
          <w:rFonts w:ascii="David" w:hAnsi="David" w:hint="cs"/>
          <w:sz w:val="24"/>
          <w:szCs w:val="24"/>
          <w:rtl/>
        </w:rPr>
        <w:t xml:space="preserve">להלן. </w:t>
      </w:r>
      <w:bookmarkStart w:id="24" w:name="_Ref499663835"/>
      <w:bookmarkEnd w:id="21"/>
      <w:bookmarkEnd w:id="23"/>
    </w:p>
    <w:p w14:paraId="13054612" w14:textId="308F2FC2" w:rsidR="00831DE2" w:rsidRPr="00831DE2" w:rsidRDefault="007779F7" w:rsidP="00AC3667">
      <w:pPr>
        <w:pStyle w:val="af8"/>
        <w:numPr>
          <w:ilvl w:val="3"/>
          <w:numId w:val="3"/>
        </w:numPr>
        <w:tabs>
          <w:tab w:val="left" w:pos="567"/>
          <w:tab w:val="left" w:pos="1134"/>
          <w:tab w:val="left" w:pos="1701"/>
          <w:tab w:val="left" w:pos="2268"/>
          <w:tab w:val="left" w:pos="2835"/>
          <w:tab w:val="left" w:pos="3402"/>
        </w:tabs>
        <w:bidi/>
        <w:spacing w:before="120" w:after="120"/>
        <w:ind w:hanging="791"/>
        <w:jc w:val="both"/>
        <w:rPr>
          <w:sz w:val="24"/>
          <w:szCs w:val="24"/>
        </w:rPr>
      </w:pPr>
      <w:r>
        <w:rPr>
          <w:rFonts w:ascii="David" w:hAnsi="David" w:hint="cs"/>
          <w:sz w:val="24"/>
          <w:szCs w:val="24"/>
          <w:rtl/>
        </w:rPr>
        <w:t xml:space="preserve"> </w:t>
      </w:r>
      <w:r w:rsidR="000234F8" w:rsidRPr="007779F7">
        <w:rPr>
          <w:rFonts w:ascii="Arial" w:hAnsi="Arial" w:hint="cs"/>
          <w:sz w:val="24"/>
          <w:szCs w:val="24"/>
          <w:rtl/>
          <w:lang w:eastAsia="he-IL"/>
        </w:rPr>
        <w:t xml:space="preserve">אין חשש לקיומו של המציע כעסק חי </w:t>
      </w:r>
      <w:r w:rsidR="000234F8" w:rsidRPr="007779F7">
        <w:rPr>
          <w:rFonts w:ascii="Arial" w:hAnsi="Arial"/>
          <w:sz w:val="24"/>
          <w:szCs w:val="24"/>
          <w:rtl/>
          <w:lang w:eastAsia="he-IL"/>
        </w:rPr>
        <w:t>–</w:t>
      </w:r>
      <w:r w:rsidR="000234F8" w:rsidRPr="007779F7">
        <w:rPr>
          <w:rFonts w:ascii="Arial" w:hAnsi="Arial" w:hint="cs"/>
          <w:sz w:val="24"/>
          <w:szCs w:val="24"/>
          <w:rtl/>
          <w:lang w:eastAsia="he-IL"/>
        </w:rPr>
        <w:t xml:space="preserve"> במידה והמציע תאגיד</w:t>
      </w:r>
      <w:bookmarkStart w:id="25" w:name="_Ref500504953"/>
      <w:bookmarkEnd w:id="24"/>
      <w:r w:rsidR="00250E95" w:rsidRPr="007779F7">
        <w:rPr>
          <w:rFonts w:ascii="Arial" w:hAnsi="Arial" w:hint="cs"/>
          <w:sz w:val="24"/>
          <w:szCs w:val="24"/>
          <w:rtl/>
          <w:lang w:eastAsia="he-IL"/>
        </w:rPr>
        <w:t xml:space="preserve">. </w:t>
      </w:r>
      <w:r w:rsidR="00250E95" w:rsidRPr="007779F7">
        <w:rPr>
          <w:rFonts w:ascii="David" w:hAnsi="David"/>
          <w:sz w:val="24"/>
          <w:szCs w:val="24"/>
          <w:rtl/>
        </w:rPr>
        <w:t xml:space="preserve">להוכחת </w:t>
      </w:r>
      <w:r w:rsidR="00250E95" w:rsidRPr="007779F7">
        <w:rPr>
          <w:rFonts w:ascii="David" w:hAnsi="David" w:hint="cs"/>
          <w:sz w:val="24"/>
          <w:szCs w:val="24"/>
          <w:rtl/>
        </w:rPr>
        <w:t>עמידה ב</w:t>
      </w:r>
      <w:r w:rsidR="00250E95" w:rsidRPr="007779F7">
        <w:rPr>
          <w:rFonts w:ascii="David" w:hAnsi="David"/>
          <w:sz w:val="24"/>
          <w:szCs w:val="24"/>
          <w:rtl/>
        </w:rPr>
        <w:t>תנאי</w:t>
      </w:r>
      <w:r w:rsidR="00250E95" w:rsidRPr="007779F7">
        <w:rPr>
          <w:rFonts w:ascii="David" w:hAnsi="David" w:hint="cs"/>
          <w:sz w:val="24"/>
          <w:szCs w:val="24"/>
          <w:rtl/>
        </w:rPr>
        <w:t xml:space="preserve"> זה על המציע לצרף אישור רו"ח בנוסח </w:t>
      </w:r>
      <w:r w:rsidR="00AC3667">
        <w:rPr>
          <w:rFonts w:ascii="David" w:hAnsi="David" w:hint="cs"/>
          <w:b/>
          <w:bCs/>
          <w:sz w:val="24"/>
          <w:szCs w:val="24"/>
          <w:u w:val="single"/>
          <w:rtl/>
        </w:rPr>
        <w:t>נספח</w:t>
      </w:r>
      <w:r w:rsidR="00250E95" w:rsidRPr="003170ED">
        <w:rPr>
          <w:rFonts w:ascii="David" w:hAnsi="David" w:hint="cs"/>
          <w:b/>
          <w:bCs/>
          <w:sz w:val="24"/>
          <w:szCs w:val="24"/>
          <w:u w:val="single"/>
          <w:rtl/>
        </w:rPr>
        <w:t xml:space="preserve"> </w:t>
      </w:r>
      <w:r w:rsidR="003170ED" w:rsidRPr="003170ED">
        <w:rPr>
          <w:rFonts w:ascii="David" w:hAnsi="David" w:hint="cs"/>
          <w:b/>
          <w:bCs/>
          <w:sz w:val="24"/>
          <w:szCs w:val="24"/>
          <w:u w:val="single"/>
          <w:rtl/>
        </w:rPr>
        <w:t>2</w:t>
      </w:r>
      <w:r w:rsidR="00250E95" w:rsidRPr="003170ED">
        <w:rPr>
          <w:rFonts w:ascii="David" w:hAnsi="David" w:hint="cs"/>
          <w:b/>
          <w:bCs/>
          <w:sz w:val="24"/>
          <w:szCs w:val="24"/>
          <w:u w:val="single"/>
          <w:rtl/>
        </w:rPr>
        <w:t xml:space="preserve"> </w:t>
      </w:r>
      <w:r w:rsidR="00250E95" w:rsidRPr="007779F7">
        <w:rPr>
          <w:rFonts w:ascii="David" w:hAnsi="David" w:hint="cs"/>
          <w:sz w:val="24"/>
          <w:szCs w:val="24"/>
          <w:rtl/>
        </w:rPr>
        <w:t xml:space="preserve">להלן. </w:t>
      </w:r>
    </w:p>
    <w:p w14:paraId="5BE07CFE" w14:textId="77777777" w:rsidR="00831DE2" w:rsidRPr="00831DE2" w:rsidRDefault="00781228" w:rsidP="00C96842">
      <w:pPr>
        <w:pStyle w:val="af8"/>
        <w:numPr>
          <w:ilvl w:val="1"/>
          <w:numId w:val="3"/>
        </w:numPr>
        <w:tabs>
          <w:tab w:val="left" w:pos="567"/>
          <w:tab w:val="left" w:pos="1134"/>
          <w:tab w:val="left" w:pos="1701"/>
          <w:tab w:val="left" w:pos="2268"/>
          <w:tab w:val="left" w:pos="2835"/>
          <w:tab w:val="left" w:pos="3402"/>
        </w:tabs>
        <w:bidi/>
        <w:spacing w:before="120" w:after="120"/>
        <w:jc w:val="both"/>
        <w:rPr>
          <w:sz w:val="24"/>
          <w:szCs w:val="24"/>
        </w:rPr>
      </w:pPr>
      <w:r w:rsidRPr="00831DE2">
        <w:rPr>
          <w:rFonts w:ascii="Arial" w:hAnsi="Arial" w:hint="eastAsia"/>
          <w:b/>
          <w:bCs/>
          <w:sz w:val="24"/>
          <w:szCs w:val="24"/>
          <w:u w:val="single"/>
          <w:rtl/>
          <w:lang w:eastAsia="he-IL"/>
        </w:rPr>
        <w:t>תנאי</w:t>
      </w:r>
      <w:r w:rsidRPr="00831DE2">
        <w:rPr>
          <w:rFonts w:ascii="Arial" w:hAnsi="Arial"/>
          <w:b/>
          <w:bCs/>
          <w:sz w:val="24"/>
          <w:szCs w:val="24"/>
          <w:u w:val="single"/>
          <w:rtl/>
          <w:lang w:eastAsia="he-IL"/>
        </w:rPr>
        <w:t xml:space="preserve"> </w:t>
      </w:r>
      <w:r w:rsidRPr="00831DE2">
        <w:rPr>
          <w:rFonts w:ascii="Arial" w:hAnsi="Arial" w:hint="eastAsia"/>
          <w:b/>
          <w:bCs/>
          <w:sz w:val="24"/>
          <w:szCs w:val="24"/>
          <w:u w:val="single"/>
          <w:rtl/>
          <w:lang w:eastAsia="he-IL"/>
        </w:rPr>
        <w:t>סף</w:t>
      </w:r>
      <w:r w:rsidRPr="00831DE2">
        <w:rPr>
          <w:rFonts w:ascii="Arial" w:hAnsi="Arial"/>
          <w:b/>
          <w:bCs/>
          <w:sz w:val="24"/>
          <w:szCs w:val="24"/>
          <w:u w:val="single"/>
          <w:rtl/>
          <w:lang w:eastAsia="he-IL"/>
        </w:rPr>
        <w:t xml:space="preserve"> </w:t>
      </w:r>
      <w:r w:rsidRPr="00831DE2">
        <w:rPr>
          <w:rFonts w:ascii="Arial" w:hAnsi="Arial" w:hint="cs"/>
          <w:b/>
          <w:bCs/>
          <w:sz w:val="24"/>
          <w:szCs w:val="24"/>
          <w:u w:val="single"/>
          <w:rtl/>
          <w:lang w:eastAsia="he-IL"/>
        </w:rPr>
        <w:t>מקצועיים</w:t>
      </w:r>
      <w:r w:rsidR="00831DE2">
        <w:rPr>
          <w:rFonts w:ascii="Arial" w:hAnsi="Arial" w:hint="cs"/>
          <w:b/>
          <w:bCs/>
          <w:sz w:val="24"/>
          <w:szCs w:val="24"/>
          <w:u w:val="single"/>
          <w:rtl/>
          <w:lang w:eastAsia="he-IL"/>
        </w:rPr>
        <w:t>:</w:t>
      </w:r>
    </w:p>
    <w:p w14:paraId="539966FC" w14:textId="77777777" w:rsidR="00831DE2" w:rsidRDefault="0078122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sidRPr="00831DE2">
        <w:rPr>
          <w:rFonts w:hint="cs"/>
          <w:sz w:val="24"/>
          <w:szCs w:val="24"/>
          <w:rtl/>
        </w:rPr>
        <w:t>כלי הרכב עומד בתנאי הסף שלהלן</w:t>
      </w:r>
      <w:r w:rsidR="00831DE2">
        <w:rPr>
          <w:rFonts w:hint="cs"/>
          <w:sz w:val="24"/>
          <w:szCs w:val="24"/>
          <w:rtl/>
        </w:rPr>
        <w:t>:</w:t>
      </w:r>
    </w:p>
    <w:p w14:paraId="030CFA65" w14:textId="77777777" w:rsidR="00831DE2" w:rsidRPr="00831DE2" w:rsidRDefault="0078122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sz w:val="24"/>
          <w:szCs w:val="24"/>
        </w:rPr>
      </w:pPr>
      <w:r w:rsidRPr="00831DE2">
        <w:rPr>
          <w:rFonts w:ascii="David" w:hAnsi="David"/>
          <w:sz w:val="24"/>
          <w:szCs w:val="24"/>
          <w:rtl/>
        </w:rPr>
        <w:t>שנת יצור –</w:t>
      </w:r>
      <w:r w:rsidRPr="00831DE2">
        <w:rPr>
          <w:rFonts w:ascii="David" w:hAnsi="David" w:hint="cs"/>
          <w:sz w:val="24"/>
          <w:szCs w:val="24"/>
          <w:rtl/>
        </w:rPr>
        <w:t xml:space="preserve"> החל משנת 2017. </w:t>
      </w:r>
      <w:r w:rsidRPr="00831DE2">
        <w:rPr>
          <w:rFonts w:ascii="David" w:hAnsi="David"/>
          <w:sz w:val="24"/>
          <w:szCs w:val="24"/>
          <w:rtl/>
        </w:rPr>
        <w:t xml:space="preserve"> </w:t>
      </w:r>
    </w:p>
    <w:p w14:paraId="083CB7EF" w14:textId="77777777" w:rsidR="00831DE2" w:rsidRPr="00831DE2" w:rsidRDefault="0078122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sz w:val="24"/>
          <w:szCs w:val="24"/>
        </w:rPr>
      </w:pPr>
      <w:r w:rsidRPr="00831DE2">
        <w:rPr>
          <w:rFonts w:ascii="David" w:hAnsi="David"/>
          <w:sz w:val="24"/>
          <w:szCs w:val="24"/>
          <w:rtl/>
        </w:rPr>
        <w:t>בעלות הרכב –</w:t>
      </w:r>
      <w:r w:rsidRPr="00831DE2">
        <w:rPr>
          <w:rFonts w:ascii="David" w:hAnsi="David" w:hint="cs"/>
          <w:sz w:val="24"/>
          <w:szCs w:val="24"/>
          <w:rtl/>
        </w:rPr>
        <w:t xml:space="preserve"> פרטי/ליסינג.</w:t>
      </w:r>
      <w:r w:rsidRPr="00831DE2">
        <w:rPr>
          <w:rFonts w:ascii="David" w:hAnsi="David"/>
          <w:sz w:val="24"/>
          <w:szCs w:val="24"/>
        </w:rPr>
        <w:t xml:space="preserve"> </w:t>
      </w:r>
    </w:p>
    <w:p w14:paraId="3B971C68" w14:textId="77777777" w:rsidR="00831DE2" w:rsidRPr="00831DE2" w:rsidRDefault="0078122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sz w:val="24"/>
          <w:szCs w:val="24"/>
        </w:rPr>
      </w:pPr>
      <w:r w:rsidRPr="00831DE2">
        <w:rPr>
          <w:rFonts w:ascii="David" w:hAnsi="David"/>
          <w:sz w:val="24"/>
          <w:szCs w:val="24"/>
          <w:rtl/>
        </w:rPr>
        <w:t xml:space="preserve">סוג הנעה :  4*4 </w:t>
      </w:r>
      <w:r w:rsidRPr="00831DE2">
        <w:rPr>
          <w:rFonts w:ascii="David" w:hAnsi="David" w:hint="cs"/>
          <w:sz w:val="24"/>
          <w:szCs w:val="24"/>
          <w:rtl/>
        </w:rPr>
        <w:t>או 2*4.</w:t>
      </w:r>
    </w:p>
    <w:p w14:paraId="1F84E3D3" w14:textId="77777777" w:rsidR="00831DE2" w:rsidRPr="00831DE2" w:rsidRDefault="0078122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sz w:val="24"/>
          <w:szCs w:val="24"/>
        </w:rPr>
      </w:pPr>
      <w:r w:rsidRPr="00831DE2">
        <w:rPr>
          <w:rFonts w:ascii="David" w:hAnsi="David"/>
          <w:sz w:val="24"/>
          <w:szCs w:val="24"/>
          <w:rtl/>
        </w:rPr>
        <w:t xml:space="preserve">מספר מושבים : </w:t>
      </w:r>
      <w:r w:rsidRPr="00831DE2">
        <w:rPr>
          <w:rFonts w:ascii="David" w:hAnsi="David" w:hint="cs"/>
          <w:sz w:val="24"/>
          <w:szCs w:val="24"/>
          <w:rtl/>
        </w:rPr>
        <w:t>5 ומעלה.</w:t>
      </w:r>
    </w:p>
    <w:p w14:paraId="15B3AC8F" w14:textId="77777777" w:rsidR="00831DE2" w:rsidRPr="00831DE2" w:rsidRDefault="0078122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sz w:val="24"/>
          <w:szCs w:val="24"/>
        </w:rPr>
      </w:pPr>
      <w:r w:rsidRPr="00831DE2">
        <w:rPr>
          <w:rFonts w:ascii="David" w:hAnsi="David" w:hint="cs"/>
          <w:sz w:val="24"/>
          <w:szCs w:val="24"/>
          <w:rtl/>
        </w:rPr>
        <w:t>טסט ורישיון בתוקף 3 חודשים לפחות.</w:t>
      </w:r>
    </w:p>
    <w:p w14:paraId="2AB5BEA0" w14:textId="77777777" w:rsidR="00831DE2" w:rsidRPr="00831DE2" w:rsidRDefault="0078122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sz w:val="24"/>
          <w:szCs w:val="24"/>
        </w:rPr>
      </w:pPr>
      <w:r w:rsidRPr="00831DE2">
        <w:rPr>
          <w:rFonts w:ascii="David" w:hAnsi="David" w:hint="cs"/>
          <w:sz w:val="24"/>
          <w:szCs w:val="24"/>
          <w:rtl/>
        </w:rPr>
        <w:t xml:space="preserve">מד האוץ ברכב לא עולה על 150,000 ק"מ. </w:t>
      </w:r>
    </w:p>
    <w:p w14:paraId="152EC2D1" w14:textId="195EC3A3" w:rsidR="00EE0028" w:rsidRPr="003E638D" w:rsidRDefault="0078122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sz w:val="24"/>
          <w:szCs w:val="24"/>
        </w:rPr>
      </w:pPr>
      <w:r w:rsidRPr="003E638D">
        <w:rPr>
          <w:rFonts w:hint="cs"/>
          <w:sz w:val="24"/>
          <w:szCs w:val="24"/>
          <w:rtl/>
        </w:rPr>
        <w:t>הרכב נקי משעבודים ו/או זכויות לצדדי ג'.</w:t>
      </w:r>
    </w:p>
    <w:p w14:paraId="409C8FE4" w14:textId="4B102363" w:rsidR="00F54764" w:rsidRPr="003E638D" w:rsidRDefault="00F54764" w:rsidP="003E638D">
      <w:pPr>
        <w:tabs>
          <w:tab w:val="left" w:pos="567"/>
          <w:tab w:val="left" w:pos="1134"/>
          <w:tab w:val="left" w:pos="1701"/>
          <w:tab w:val="left" w:pos="2268"/>
          <w:tab w:val="left" w:pos="2835"/>
          <w:tab w:val="left" w:pos="3402"/>
        </w:tabs>
        <w:bidi/>
        <w:spacing w:before="120" w:after="120"/>
        <w:ind w:left="1701"/>
        <w:jc w:val="both"/>
        <w:rPr>
          <w:sz w:val="24"/>
          <w:szCs w:val="24"/>
          <w:rtl/>
        </w:rPr>
      </w:pPr>
      <w:r w:rsidRPr="003E638D">
        <w:rPr>
          <w:rFonts w:ascii="David" w:hAnsi="David"/>
          <w:sz w:val="24"/>
          <w:szCs w:val="24"/>
          <w:rtl/>
        </w:rPr>
        <w:t xml:space="preserve">להוכחת </w:t>
      </w:r>
      <w:r w:rsidRPr="003E638D">
        <w:rPr>
          <w:rFonts w:ascii="David" w:hAnsi="David" w:hint="cs"/>
          <w:sz w:val="24"/>
          <w:szCs w:val="24"/>
          <w:rtl/>
        </w:rPr>
        <w:t>עמידה ב</w:t>
      </w:r>
      <w:r w:rsidRPr="003E638D">
        <w:rPr>
          <w:rFonts w:ascii="David" w:hAnsi="David"/>
          <w:sz w:val="24"/>
          <w:szCs w:val="24"/>
          <w:rtl/>
        </w:rPr>
        <w:t>תנאי</w:t>
      </w:r>
      <w:r w:rsidRPr="003E638D">
        <w:rPr>
          <w:rFonts w:ascii="David" w:hAnsi="David" w:hint="cs"/>
          <w:sz w:val="24"/>
          <w:szCs w:val="24"/>
          <w:rtl/>
        </w:rPr>
        <w:t xml:space="preserve"> זה על המציע לצרף העתק רישיון רכב, תמונות רכב עדכניות</w:t>
      </w:r>
      <w:r w:rsidR="00AC3667" w:rsidRPr="003E638D">
        <w:rPr>
          <w:rFonts w:ascii="David" w:hAnsi="David" w:hint="cs"/>
          <w:sz w:val="24"/>
          <w:szCs w:val="24"/>
          <w:rtl/>
        </w:rPr>
        <w:t>, א</w:t>
      </w:r>
      <w:r w:rsidR="003E638D" w:rsidRPr="003E638D">
        <w:rPr>
          <w:rFonts w:ascii="David" w:hAnsi="David" w:hint="cs"/>
          <w:sz w:val="24"/>
          <w:szCs w:val="24"/>
          <w:rtl/>
        </w:rPr>
        <w:t>י</w:t>
      </w:r>
      <w:r w:rsidR="00AC3667" w:rsidRPr="003E638D">
        <w:rPr>
          <w:rFonts w:ascii="David" w:hAnsi="David" w:hint="cs"/>
          <w:sz w:val="24"/>
          <w:szCs w:val="24"/>
          <w:rtl/>
        </w:rPr>
        <w:t xml:space="preserve">שור מרשם </w:t>
      </w:r>
      <w:proofErr w:type="spellStart"/>
      <w:r w:rsidR="00AC3667" w:rsidRPr="003E638D">
        <w:rPr>
          <w:rFonts w:ascii="David" w:hAnsi="David" w:hint="cs"/>
          <w:sz w:val="24"/>
          <w:szCs w:val="24"/>
          <w:rtl/>
        </w:rPr>
        <w:t>המשכונות</w:t>
      </w:r>
      <w:proofErr w:type="spellEnd"/>
      <w:r w:rsidR="00AC3667" w:rsidRPr="003E638D">
        <w:rPr>
          <w:rFonts w:ascii="David" w:hAnsi="David" w:hint="cs"/>
          <w:sz w:val="24"/>
          <w:szCs w:val="24"/>
          <w:rtl/>
        </w:rPr>
        <w:t xml:space="preserve"> בדבר העדר רישום זכויות לצדדי ג'</w:t>
      </w:r>
      <w:r w:rsidRPr="003E638D">
        <w:rPr>
          <w:rFonts w:ascii="David" w:hAnsi="David" w:hint="cs"/>
          <w:sz w:val="24"/>
          <w:szCs w:val="24"/>
          <w:rtl/>
        </w:rPr>
        <w:t xml:space="preserve">. </w:t>
      </w:r>
      <w:r w:rsidRPr="003E638D">
        <w:rPr>
          <w:rFonts w:hint="cs"/>
          <w:sz w:val="24"/>
          <w:szCs w:val="24"/>
          <w:rtl/>
        </w:rPr>
        <w:t xml:space="preserve"> </w:t>
      </w:r>
    </w:p>
    <w:bookmarkEnd w:id="25"/>
    <w:p w14:paraId="5735D9F9" w14:textId="5C8AC763" w:rsidR="000234F8" w:rsidRPr="003E638D"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jc w:val="both"/>
        <w:rPr>
          <w:sz w:val="24"/>
          <w:szCs w:val="24"/>
        </w:rPr>
      </w:pPr>
      <w:r w:rsidRPr="003E638D">
        <w:rPr>
          <w:rFonts w:ascii="David" w:hAnsi="David" w:hint="cs"/>
          <w:b/>
          <w:bCs/>
          <w:sz w:val="24"/>
          <w:szCs w:val="24"/>
          <w:u w:val="single"/>
          <w:rtl/>
        </w:rPr>
        <w:t>ערבות מכרז</w:t>
      </w:r>
      <w:r w:rsidRPr="003E638D">
        <w:rPr>
          <w:rFonts w:ascii="David" w:hAnsi="David" w:hint="cs"/>
          <w:sz w:val="24"/>
          <w:szCs w:val="24"/>
          <w:rtl/>
        </w:rPr>
        <w:t xml:space="preserve">: </w:t>
      </w:r>
    </w:p>
    <w:p w14:paraId="614DA4F5" w14:textId="20069605" w:rsidR="00EE0028" w:rsidRPr="003E638D" w:rsidRDefault="000234F8" w:rsidP="003E638D">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sidRPr="003E638D">
        <w:rPr>
          <w:rFonts w:ascii="David" w:eastAsia="Calibri" w:hAnsi="David"/>
          <w:sz w:val="24"/>
          <w:szCs w:val="24"/>
          <w:rtl/>
        </w:rPr>
        <w:t>על המציע לצר</w:t>
      </w:r>
      <w:r w:rsidR="00EE0028" w:rsidRPr="003E638D">
        <w:rPr>
          <w:rFonts w:ascii="David" w:eastAsia="Calibri" w:hAnsi="David"/>
          <w:sz w:val="24"/>
          <w:szCs w:val="24"/>
          <w:rtl/>
        </w:rPr>
        <w:t>ף להצעתו ערבות בנקאית אוטונומית</w:t>
      </w:r>
      <w:r w:rsidRPr="003E638D">
        <w:rPr>
          <w:rFonts w:ascii="David" w:eastAsia="Calibri" w:hAnsi="David"/>
          <w:sz w:val="24"/>
          <w:szCs w:val="24"/>
          <w:rtl/>
        </w:rPr>
        <w:t xml:space="preserve"> בלתי מותנית לטובת המועצה, בנוסח </w:t>
      </w:r>
      <w:r w:rsidRPr="003E638D">
        <w:rPr>
          <w:rFonts w:ascii="David" w:eastAsia="Calibri" w:hAnsi="David" w:hint="cs"/>
          <w:sz w:val="24"/>
          <w:szCs w:val="24"/>
          <w:rtl/>
        </w:rPr>
        <w:t>המצורף ה</w:t>
      </w:r>
      <w:r w:rsidRPr="003E638D">
        <w:rPr>
          <w:rFonts w:ascii="David" w:eastAsia="Calibri" w:hAnsi="David"/>
          <w:sz w:val="24"/>
          <w:szCs w:val="24"/>
          <w:rtl/>
        </w:rPr>
        <w:t xml:space="preserve">מסומן </w:t>
      </w:r>
      <w:r w:rsidRPr="003E638D">
        <w:rPr>
          <w:rFonts w:ascii="David" w:eastAsia="Calibri" w:hAnsi="David"/>
          <w:b/>
          <w:bCs/>
          <w:sz w:val="24"/>
          <w:szCs w:val="24"/>
          <w:u w:val="single"/>
          <w:rtl/>
        </w:rPr>
        <w:t>כנספח</w:t>
      </w:r>
      <w:r w:rsidR="003E638D" w:rsidRPr="003E638D">
        <w:rPr>
          <w:rFonts w:ascii="David" w:eastAsia="Calibri" w:hAnsi="David" w:hint="cs"/>
          <w:b/>
          <w:bCs/>
          <w:sz w:val="24"/>
          <w:szCs w:val="24"/>
          <w:u w:val="single"/>
          <w:rtl/>
        </w:rPr>
        <w:t xml:space="preserve"> 3</w:t>
      </w:r>
      <w:r w:rsidRPr="003E638D">
        <w:rPr>
          <w:rFonts w:ascii="David" w:eastAsia="Calibri" w:hAnsi="David"/>
          <w:sz w:val="24"/>
          <w:szCs w:val="24"/>
          <w:rtl/>
        </w:rPr>
        <w:t xml:space="preserve"> למסמכי המכרז</w:t>
      </w:r>
      <w:r w:rsidRPr="003E638D">
        <w:rPr>
          <w:rFonts w:ascii="David" w:eastAsia="Calibri" w:hAnsi="David" w:hint="cs"/>
          <w:sz w:val="24"/>
          <w:szCs w:val="24"/>
          <w:rtl/>
        </w:rPr>
        <w:t xml:space="preserve">, </w:t>
      </w:r>
      <w:r w:rsidRPr="003E638D">
        <w:rPr>
          <w:rFonts w:ascii="David" w:eastAsia="Calibri" w:hAnsi="David"/>
          <w:sz w:val="24"/>
          <w:szCs w:val="24"/>
          <w:rtl/>
        </w:rPr>
        <w:t>להבטחת קיום התחייבויות המציע</w:t>
      </w:r>
      <w:r w:rsidRPr="003E638D">
        <w:rPr>
          <w:rFonts w:ascii="David" w:eastAsia="Calibri" w:hAnsi="David" w:hint="cs"/>
          <w:sz w:val="24"/>
          <w:szCs w:val="24"/>
          <w:rtl/>
        </w:rPr>
        <w:t xml:space="preserve"> עפ"י הוראות מכרז זה</w:t>
      </w:r>
      <w:r w:rsidRPr="003E638D">
        <w:rPr>
          <w:rFonts w:ascii="David" w:eastAsia="Calibri" w:hAnsi="David"/>
          <w:sz w:val="24"/>
          <w:szCs w:val="24"/>
          <w:rtl/>
        </w:rPr>
        <w:t xml:space="preserve">. הערבות תהיה של בנק ישראלי, על </w:t>
      </w:r>
      <w:r w:rsidRPr="003E638D">
        <w:rPr>
          <w:rFonts w:ascii="David" w:eastAsia="Calibri" w:hAnsi="David"/>
          <w:b/>
          <w:bCs/>
          <w:sz w:val="24"/>
          <w:szCs w:val="24"/>
          <w:rtl/>
        </w:rPr>
        <w:t>סך של</w:t>
      </w:r>
      <w:r w:rsidRPr="003E638D">
        <w:rPr>
          <w:rFonts w:ascii="David" w:eastAsia="Calibri" w:hAnsi="David" w:hint="cs"/>
          <w:b/>
          <w:bCs/>
          <w:sz w:val="24"/>
          <w:szCs w:val="24"/>
          <w:rtl/>
        </w:rPr>
        <w:t xml:space="preserve"> </w:t>
      </w:r>
      <w:r w:rsidR="00EE0028" w:rsidRPr="003E638D">
        <w:rPr>
          <w:rFonts w:ascii="David" w:eastAsia="Calibri" w:hAnsi="David" w:hint="cs"/>
          <w:b/>
          <w:bCs/>
          <w:sz w:val="24"/>
          <w:szCs w:val="24"/>
          <w:rtl/>
        </w:rPr>
        <w:t>5,000</w:t>
      </w:r>
      <w:r w:rsidRPr="003E638D">
        <w:rPr>
          <w:rFonts w:ascii="David" w:eastAsia="Calibri" w:hAnsi="David" w:hint="cs"/>
          <w:b/>
          <w:bCs/>
          <w:sz w:val="24"/>
          <w:szCs w:val="24"/>
          <w:rtl/>
        </w:rPr>
        <w:t xml:space="preserve"> </w:t>
      </w:r>
      <w:r w:rsidRPr="003E638D">
        <w:rPr>
          <w:rFonts w:ascii="David" w:eastAsia="Calibri" w:hAnsi="David"/>
          <w:b/>
          <w:bCs/>
          <w:sz w:val="24"/>
          <w:szCs w:val="24"/>
          <w:rtl/>
        </w:rPr>
        <w:t xml:space="preserve">₪ (במילים: </w:t>
      </w:r>
      <w:r w:rsidRPr="003E638D">
        <w:rPr>
          <w:rFonts w:ascii="David" w:eastAsia="Calibri" w:hAnsi="David" w:hint="cs"/>
          <w:b/>
          <w:bCs/>
          <w:sz w:val="24"/>
          <w:szCs w:val="24"/>
          <w:rtl/>
        </w:rPr>
        <w:t xml:space="preserve">חמש אלף </w:t>
      </w:r>
      <w:r w:rsidRPr="003E638D">
        <w:rPr>
          <w:rFonts w:ascii="David" w:eastAsia="Calibri" w:hAnsi="David"/>
          <w:b/>
          <w:bCs/>
          <w:sz w:val="24"/>
          <w:szCs w:val="24"/>
          <w:rtl/>
        </w:rPr>
        <w:t>₪)</w:t>
      </w:r>
      <w:r w:rsidRPr="003E638D">
        <w:rPr>
          <w:rFonts w:ascii="David" w:eastAsia="Calibri" w:hAnsi="David" w:hint="cs"/>
          <w:sz w:val="24"/>
          <w:szCs w:val="24"/>
          <w:rtl/>
        </w:rPr>
        <w:t xml:space="preserve"> בתוקף עד </w:t>
      </w:r>
      <w:r w:rsidRPr="003E638D">
        <w:rPr>
          <w:rFonts w:ascii="David" w:eastAsia="Calibri" w:hAnsi="David" w:hint="cs"/>
          <w:b/>
          <w:bCs/>
          <w:sz w:val="24"/>
          <w:szCs w:val="24"/>
          <w:u w:val="single"/>
          <w:rtl/>
        </w:rPr>
        <w:t xml:space="preserve">ליום </w:t>
      </w:r>
      <w:r w:rsidR="003E638D" w:rsidRPr="003E638D">
        <w:rPr>
          <w:rFonts w:ascii="David" w:eastAsia="Calibri" w:hAnsi="David" w:hint="cs"/>
          <w:b/>
          <w:bCs/>
          <w:sz w:val="24"/>
          <w:szCs w:val="24"/>
          <w:u w:val="single"/>
          <w:rtl/>
        </w:rPr>
        <w:t>01.06.20.</w:t>
      </w:r>
      <w:r w:rsidRPr="003E638D">
        <w:rPr>
          <w:rFonts w:ascii="David" w:eastAsia="Calibri" w:hAnsi="David" w:hint="cs"/>
          <w:b/>
          <w:bCs/>
          <w:sz w:val="24"/>
          <w:szCs w:val="24"/>
          <w:u w:val="single"/>
          <w:rtl/>
        </w:rPr>
        <w:t xml:space="preserve"> </w:t>
      </w:r>
    </w:p>
    <w:p w14:paraId="484F80AC" w14:textId="77777777" w:rsidR="00EE0028"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sidRPr="006132F4">
        <w:rPr>
          <w:rFonts w:ascii="David" w:eastAsia="Calibri" w:hAnsi="David"/>
          <w:sz w:val="24"/>
          <w:szCs w:val="24"/>
          <w:rtl/>
        </w:rPr>
        <w:t xml:space="preserve">הצעה שלא תצורף אליה ערבות בנקאית </w:t>
      </w:r>
      <w:r>
        <w:rPr>
          <w:rFonts w:ascii="David" w:eastAsia="Calibri" w:hAnsi="David" w:hint="cs"/>
          <w:sz w:val="24"/>
          <w:szCs w:val="24"/>
          <w:rtl/>
        </w:rPr>
        <w:t>מקורית בנוסח שנקבע בנספח כאמור -</w:t>
      </w:r>
      <w:r w:rsidRPr="006132F4">
        <w:rPr>
          <w:rFonts w:ascii="David" w:eastAsia="Calibri" w:hAnsi="David" w:hint="cs"/>
          <w:sz w:val="24"/>
          <w:szCs w:val="24"/>
          <w:rtl/>
        </w:rPr>
        <w:t xml:space="preserve"> תיפסל על הסף</w:t>
      </w:r>
      <w:r w:rsidRPr="006132F4">
        <w:rPr>
          <w:rFonts w:hint="cs"/>
          <w:sz w:val="24"/>
          <w:szCs w:val="24"/>
          <w:rtl/>
        </w:rPr>
        <w:t>.</w:t>
      </w:r>
    </w:p>
    <w:p w14:paraId="511081A0" w14:textId="7A025FFD" w:rsidR="00EE0028" w:rsidRDefault="00EE002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Pr>
          <w:rFonts w:hint="cs"/>
          <w:sz w:val="24"/>
          <w:szCs w:val="24"/>
          <w:rtl/>
        </w:rPr>
        <w:t>המחאות/שיקים</w:t>
      </w:r>
      <w:r w:rsidRPr="00EE0028">
        <w:rPr>
          <w:rFonts w:hint="cs"/>
          <w:sz w:val="24"/>
          <w:szCs w:val="24"/>
          <w:rtl/>
        </w:rPr>
        <w:t xml:space="preserve"> ושטרות אחרים לא יתקבלו ולא ייחשבו כעונים על דרישות המכרז.</w:t>
      </w:r>
    </w:p>
    <w:p w14:paraId="575197E4" w14:textId="3B5CC6CB" w:rsidR="00EE0028" w:rsidRPr="005F1D8C" w:rsidRDefault="00EE0028" w:rsidP="00C96842">
      <w:pPr>
        <w:pStyle w:val="a1"/>
        <w:widowControl w:val="0"/>
        <w:numPr>
          <w:ilvl w:val="2"/>
          <w:numId w:val="3"/>
        </w:numPr>
        <w:spacing w:before="0"/>
        <w:rPr>
          <w:sz w:val="24"/>
        </w:rPr>
      </w:pPr>
      <w:r w:rsidRPr="005F1D8C">
        <w:rPr>
          <w:rFonts w:hint="cs"/>
          <w:sz w:val="24"/>
          <w:rtl/>
        </w:rPr>
        <w:t xml:space="preserve">הערבות תהיה ע"ש </w:t>
      </w:r>
      <w:r>
        <w:rPr>
          <w:rFonts w:hint="cs"/>
          <w:sz w:val="24"/>
          <w:rtl/>
        </w:rPr>
        <w:t>המציע</w:t>
      </w:r>
      <w:r w:rsidRPr="005F1D8C">
        <w:rPr>
          <w:rFonts w:hint="cs"/>
          <w:sz w:val="24"/>
          <w:rtl/>
        </w:rPr>
        <w:t xml:space="preserve"> בלבד. לא תתקבלנה ערבויות ע"ש מי </w:t>
      </w:r>
      <w:r>
        <w:rPr>
          <w:rFonts w:hint="cs"/>
          <w:sz w:val="24"/>
          <w:rtl/>
        </w:rPr>
        <w:t>שלא ה</w:t>
      </w:r>
      <w:r w:rsidRPr="005F1D8C">
        <w:rPr>
          <w:rFonts w:hint="cs"/>
          <w:sz w:val="24"/>
          <w:rtl/>
        </w:rPr>
        <w:t>גיש את ההצעה למכרז.</w:t>
      </w:r>
    </w:p>
    <w:p w14:paraId="0F96DD75" w14:textId="77777777" w:rsidR="000234F8" w:rsidRPr="006132F4"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sidRPr="006132F4">
        <w:rPr>
          <w:rFonts w:hint="cs"/>
          <w:sz w:val="24"/>
          <w:szCs w:val="24"/>
          <w:rtl/>
        </w:rPr>
        <w:t>ככל שהמועצה תחליט על שינוי לוחות הזמנים הנוגעים למכרז זה, היא תהיה רשאית לדרוש מעת לעת את הארכת תוקף הערבות הבנקאית</w:t>
      </w:r>
      <w:r w:rsidRPr="006132F4">
        <w:rPr>
          <w:rFonts w:ascii="David" w:eastAsia="Calibri" w:hAnsi="David"/>
          <w:sz w:val="24"/>
          <w:szCs w:val="24"/>
          <w:rtl/>
        </w:rPr>
        <w:t xml:space="preserve"> לתקופה או לתקופות נוספות ככל שיידרש עד לחתימת הסכם התקשרות עם המציע-הזוכה</w:t>
      </w:r>
      <w:r w:rsidRPr="006132F4">
        <w:rPr>
          <w:rFonts w:ascii="David" w:eastAsia="Calibri" w:hAnsi="David" w:hint="cs"/>
          <w:sz w:val="24"/>
          <w:szCs w:val="24"/>
          <w:rtl/>
        </w:rPr>
        <w:t xml:space="preserve"> והמציעים יהיו חייבים לעשות כן, על חשבונם</w:t>
      </w:r>
      <w:r w:rsidRPr="006132F4">
        <w:rPr>
          <w:rFonts w:ascii="David" w:eastAsia="Calibri" w:hAnsi="David"/>
          <w:sz w:val="24"/>
          <w:szCs w:val="24"/>
          <w:rtl/>
        </w:rPr>
        <w:t>. מציע שלא יאריך את הערבות בהתאם לדרישת המועצה, הצעתו לא תשתתף עוד בהמשך הליכי המכרז, ולא תהיה לו כל טענה או תביעה כלפי המועצה</w:t>
      </w:r>
      <w:r w:rsidRPr="006132F4">
        <w:rPr>
          <w:rFonts w:ascii="David" w:eastAsia="Calibri" w:hAnsi="David"/>
          <w:b/>
          <w:bCs/>
          <w:sz w:val="24"/>
          <w:szCs w:val="24"/>
          <w:rtl/>
        </w:rPr>
        <w:t xml:space="preserve"> </w:t>
      </w:r>
      <w:r w:rsidRPr="006132F4">
        <w:rPr>
          <w:rFonts w:ascii="David" w:eastAsia="Calibri" w:hAnsi="David"/>
          <w:sz w:val="24"/>
          <w:szCs w:val="24"/>
          <w:rtl/>
        </w:rPr>
        <w:t>בגין ו</w:t>
      </w:r>
      <w:r w:rsidRPr="006132F4">
        <w:rPr>
          <w:rFonts w:ascii="David" w:eastAsia="Calibri" w:hAnsi="David" w:hint="cs"/>
          <w:sz w:val="24"/>
          <w:szCs w:val="24"/>
          <w:rtl/>
        </w:rPr>
        <w:t>/או</w:t>
      </w:r>
      <w:r>
        <w:rPr>
          <w:rFonts w:ascii="David" w:eastAsia="Calibri" w:hAnsi="David"/>
          <w:sz w:val="24"/>
          <w:szCs w:val="24"/>
          <w:rtl/>
        </w:rPr>
        <w:t xml:space="preserve"> בקשר לכך</w:t>
      </w:r>
      <w:r>
        <w:rPr>
          <w:rFonts w:hint="cs"/>
          <w:sz w:val="24"/>
          <w:szCs w:val="24"/>
          <w:rtl/>
        </w:rPr>
        <w:t>.</w:t>
      </w:r>
    </w:p>
    <w:p w14:paraId="29BA8FEC" w14:textId="77777777" w:rsidR="000234F8" w:rsidRPr="006132F4"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sidRPr="006132F4">
        <w:rPr>
          <w:sz w:val="24"/>
          <w:szCs w:val="24"/>
          <w:rtl/>
        </w:rPr>
        <w:lastRenderedPageBreak/>
        <w:t xml:space="preserve">המועצה תהא רשאית </w:t>
      </w:r>
      <w:r w:rsidRPr="006132F4">
        <w:rPr>
          <w:rFonts w:hint="cs"/>
          <w:sz w:val="24"/>
          <w:szCs w:val="24"/>
          <w:rtl/>
        </w:rPr>
        <w:t>להציג את הערבות הבנקאית לפירעון ו</w:t>
      </w:r>
      <w:r w:rsidRPr="006132F4">
        <w:rPr>
          <w:sz w:val="24"/>
          <w:szCs w:val="24"/>
          <w:rtl/>
        </w:rPr>
        <w:t xml:space="preserve">לחלט את </w:t>
      </w:r>
      <w:r w:rsidRPr="006132F4">
        <w:rPr>
          <w:rFonts w:hint="cs"/>
          <w:sz w:val="24"/>
          <w:szCs w:val="24"/>
          <w:rtl/>
        </w:rPr>
        <w:t xml:space="preserve">הסכום הנקוב בה (או כל חלק ממנו), </w:t>
      </w:r>
      <w:r w:rsidRPr="006132F4">
        <w:rPr>
          <w:sz w:val="24"/>
          <w:szCs w:val="24"/>
          <w:rtl/>
        </w:rPr>
        <w:t xml:space="preserve">מבלי שתצטרך לנמק בקשתה או לבסס דרישתה או לפנות קודם לכן אל המציע, </w:t>
      </w:r>
      <w:r w:rsidRPr="006132F4">
        <w:rPr>
          <w:rFonts w:hint="cs"/>
          <w:sz w:val="24"/>
          <w:szCs w:val="24"/>
          <w:rtl/>
        </w:rPr>
        <w:t>והכל לפי שיקול דעתה הבלעדי, בכל מקום שבו המציע חזר בו מהצעתו ו/או לא קיים את תנאי המכרז בדייקנות ובשלמות ו/או סירב למלא אחר הדרישות ממנו בעקבות זכייתו במכרז, לרבות ההוראות בדבר חתימת החוזה ו/או שלא עמד במלוא התחייבויותיו בהתאם להצעה ולהוראות מסמכי המכרז ו/או שסטה בכל דרך אחרת מהוראות המכרז. מובהר, כי אין בזכויות המועצה כמפורט לעיל, בכדי לגרוע מכל סעד אחר אשר עומד לרשות המועצה בהתאם למסמכי המכרז ועל פי כל דין.</w:t>
      </w:r>
    </w:p>
    <w:p w14:paraId="75300FF9" w14:textId="77777777" w:rsidR="000234F8" w:rsidRPr="006132F4"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sidRPr="002B0072">
        <w:rPr>
          <w:rFonts w:hint="cs"/>
          <w:sz w:val="24"/>
          <w:szCs w:val="24"/>
          <w:rtl/>
        </w:rPr>
        <w:t xml:space="preserve">לאחר קבלת </w:t>
      </w:r>
      <w:r w:rsidRPr="006132F4">
        <w:rPr>
          <w:rFonts w:hint="cs"/>
          <w:sz w:val="24"/>
          <w:szCs w:val="24"/>
          <w:rtl/>
        </w:rPr>
        <w:t xml:space="preserve">תוצאות המכרז, מציע אשר לקח את ערבותו לא יוכל לערער על זכייה של אחר במכרז (לרבות בפני בית המשפט).  </w:t>
      </w:r>
    </w:p>
    <w:p w14:paraId="4FE1A8FC" w14:textId="77777777" w:rsidR="000234F8"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sz w:val="24"/>
          <w:szCs w:val="24"/>
        </w:rPr>
      </w:pPr>
      <w:r w:rsidRPr="006132F4">
        <w:rPr>
          <w:rFonts w:ascii="David" w:eastAsia="Calibri" w:hAnsi="David"/>
          <w:color w:val="000000"/>
          <w:sz w:val="24"/>
          <w:szCs w:val="24"/>
          <w:rtl/>
        </w:rPr>
        <w:t>מציע</w:t>
      </w:r>
      <w:r w:rsidRPr="006132F4">
        <w:rPr>
          <w:rFonts w:ascii="David" w:eastAsia="Calibri" w:hAnsi="David"/>
          <w:color w:val="000000"/>
          <w:sz w:val="24"/>
          <w:szCs w:val="24"/>
        </w:rPr>
        <w:t xml:space="preserve"> </w:t>
      </w:r>
      <w:r w:rsidRPr="006132F4">
        <w:rPr>
          <w:rFonts w:ascii="David" w:eastAsia="Calibri" w:hAnsi="David"/>
          <w:color w:val="000000"/>
          <w:sz w:val="24"/>
          <w:szCs w:val="24"/>
          <w:rtl/>
        </w:rPr>
        <w:t>שהצעתו</w:t>
      </w:r>
      <w:r w:rsidRPr="006132F4">
        <w:rPr>
          <w:rFonts w:ascii="David" w:eastAsia="Calibri" w:hAnsi="David"/>
          <w:color w:val="000000"/>
          <w:sz w:val="24"/>
          <w:szCs w:val="24"/>
        </w:rPr>
        <w:t xml:space="preserve"> </w:t>
      </w:r>
      <w:r w:rsidRPr="006132F4">
        <w:rPr>
          <w:rFonts w:ascii="David" w:eastAsia="Calibri" w:hAnsi="David"/>
          <w:color w:val="000000"/>
          <w:sz w:val="24"/>
          <w:szCs w:val="24"/>
          <w:rtl/>
        </w:rPr>
        <w:t>תוכרז</w:t>
      </w:r>
      <w:r w:rsidRPr="006132F4">
        <w:rPr>
          <w:rFonts w:ascii="David" w:eastAsia="Calibri" w:hAnsi="David"/>
          <w:color w:val="000000"/>
          <w:sz w:val="24"/>
          <w:szCs w:val="24"/>
        </w:rPr>
        <w:t xml:space="preserve"> </w:t>
      </w:r>
      <w:r w:rsidRPr="006132F4">
        <w:rPr>
          <w:rFonts w:ascii="David" w:eastAsia="Calibri" w:hAnsi="David"/>
          <w:color w:val="000000"/>
          <w:sz w:val="24"/>
          <w:szCs w:val="24"/>
          <w:rtl/>
        </w:rPr>
        <w:t>כזוכה,</w:t>
      </w:r>
      <w:r w:rsidRPr="006132F4">
        <w:rPr>
          <w:rFonts w:ascii="David" w:eastAsia="Calibri" w:hAnsi="David"/>
          <w:color w:val="000000"/>
          <w:sz w:val="24"/>
          <w:szCs w:val="24"/>
        </w:rPr>
        <w:t xml:space="preserve"> </w:t>
      </w:r>
      <w:r w:rsidRPr="006132F4">
        <w:rPr>
          <w:rFonts w:ascii="David" w:eastAsia="Calibri" w:hAnsi="David"/>
          <w:color w:val="000000"/>
          <w:sz w:val="24"/>
          <w:szCs w:val="24"/>
          <w:rtl/>
        </w:rPr>
        <w:t>יעמיד</w:t>
      </w:r>
      <w:r w:rsidRPr="006132F4">
        <w:rPr>
          <w:rFonts w:ascii="David" w:eastAsia="Calibri" w:hAnsi="David"/>
          <w:color w:val="000000"/>
          <w:sz w:val="24"/>
          <w:szCs w:val="24"/>
        </w:rPr>
        <w:t xml:space="preserve"> </w:t>
      </w:r>
      <w:r w:rsidRPr="006132F4">
        <w:rPr>
          <w:rFonts w:ascii="David" w:eastAsia="Calibri" w:hAnsi="David"/>
          <w:color w:val="000000"/>
          <w:sz w:val="24"/>
          <w:szCs w:val="24"/>
          <w:rtl/>
        </w:rPr>
        <w:t>ערבות ביצוע</w:t>
      </w:r>
      <w:r w:rsidRPr="006132F4">
        <w:rPr>
          <w:rFonts w:ascii="David" w:eastAsia="Calibri" w:hAnsi="David"/>
          <w:color w:val="000000"/>
          <w:sz w:val="24"/>
          <w:szCs w:val="24"/>
        </w:rPr>
        <w:t xml:space="preserve"> </w:t>
      </w:r>
      <w:r w:rsidRPr="006132F4">
        <w:rPr>
          <w:rFonts w:ascii="David" w:eastAsia="Calibri" w:hAnsi="David"/>
          <w:color w:val="000000"/>
          <w:sz w:val="24"/>
          <w:szCs w:val="24"/>
          <w:rtl/>
        </w:rPr>
        <w:t>בנקאית</w:t>
      </w:r>
      <w:r w:rsidRPr="006132F4">
        <w:rPr>
          <w:rFonts w:ascii="David" w:eastAsia="Calibri" w:hAnsi="David"/>
          <w:color w:val="000000"/>
          <w:sz w:val="24"/>
          <w:szCs w:val="24"/>
        </w:rPr>
        <w:t xml:space="preserve"> </w:t>
      </w:r>
      <w:r w:rsidRPr="006132F4">
        <w:rPr>
          <w:rFonts w:ascii="David" w:eastAsia="Calibri" w:hAnsi="David"/>
          <w:color w:val="000000"/>
          <w:sz w:val="24"/>
          <w:szCs w:val="24"/>
          <w:rtl/>
        </w:rPr>
        <w:t>אוטונומית ובלתי מותנית לפקודת</w:t>
      </w:r>
      <w:r w:rsidRPr="006132F4">
        <w:rPr>
          <w:rFonts w:ascii="David" w:eastAsia="Calibri" w:hAnsi="David"/>
          <w:color w:val="000000"/>
          <w:sz w:val="24"/>
          <w:szCs w:val="24"/>
        </w:rPr>
        <w:t xml:space="preserve"> </w:t>
      </w:r>
      <w:r w:rsidRPr="006132F4">
        <w:rPr>
          <w:rFonts w:ascii="David" w:eastAsia="Calibri" w:hAnsi="David"/>
          <w:color w:val="000000"/>
          <w:sz w:val="24"/>
          <w:szCs w:val="24"/>
          <w:rtl/>
        </w:rPr>
        <w:t>המועצה</w:t>
      </w:r>
      <w:r>
        <w:rPr>
          <w:rFonts w:ascii="David" w:eastAsia="Calibri" w:hAnsi="David" w:hint="cs"/>
          <w:color w:val="000000"/>
          <w:sz w:val="24"/>
          <w:szCs w:val="24"/>
          <w:rtl/>
        </w:rPr>
        <w:t xml:space="preserve"> כמוגדר בהסכם ההתקשרות. ערבות הביצוע תהא בתוקף </w:t>
      </w:r>
      <w:r w:rsidRPr="006132F4">
        <w:rPr>
          <w:rFonts w:ascii="David" w:eastAsia="Calibri" w:hAnsi="David"/>
          <w:color w:val="000000"/>
          <w:sz w:val="24"/>
          <w:szCs w:val="24"/>
          <w:rtl/>
        </w:rPr>
        <w:t xml:space="preserve">למשך </w:t>
      </w:r>
      <w:r w:rsidRPr="006132F4">
        <w:rPr>
          <w:rFonts w:ascii="David" w:eastAsia="Calibri" w:hAnsi="David" w:hint="cs"/>
          <w:color w:val="000000"/>
          <w:sz w:val="24"/>
          <w:szCs w:val="24"/>
          <w:rtl/>
        </w:rPr>
        <w:t>תקופת ההתקשרות</w:t>
      </w:r>
      <w:r>
        <w:rPr>
          <w:rFonts w:ascii="David" w:eastAsia="Calibri" w:hAnsi="David" w:hint="cs"/>
          <w:color w:val="000000"/>
          <w:sz w:val="24"/>
          <w:szCs w:val="24"/>
          <w:rtl/>
        </w:rPr>
        <w:t xml:space="preserve"> והאופציה (ככל וההסכם יוארך)</w:t>
      </w:r>
      <w:r w:rsidRPr="006132F4">
        <w:rPr>
          <w:rFonts w:ascii="David" w:eastAsia="Calibri" w:hAnsi="David"/>
          <w:color w:val="000000"/>
          <w:sz w:val="24"/>
          <w:szCs w:val="24"/>
          <w:rtl/>
        </w:rPr>
        <w:t>.</w:t>
      </w:r>
    </w:p>
    <w:p w14:paraId="4237C02F" w14:textId="77777777" w:rsidR="000234F8" w:rsidRPr="00C0571A" w:rsidRDefault="000234F8" w:rsidP="00C96842">
      <w:pPr>
        <w:pStyle w:val="af8"/>
        <w:numPr>
          <w:ilvl w:val="0"/>
          <w:numId w:val="3"/>
        </w:numPr>
        <w:tabs>
          <w:tab w:val="left" w:pos="567"/>
          <w:tab w:val="left" w:pos="1134"/>
          <w:tab w:val="left" w:pos="1701"/>
          <w:tab w:val="left" w:pos="2268"/>
          <w:tab w:val="left" w:pos="2835"/>
          <w:tab w:val="left" w:pos="3402"/>
        </w:tabs>
        <w:bidi/>
        <w:spacing w:before="120" w:after="120"/>
        <w:jc w:val="both"/>
        <w:rPr>
          <w:rFonts w:ascii="David" w:hAnsi="David"/>
          <w:b/>
          <w:bCs/>
          <w:sz w:val="24"/>
          <w:szCs w:val="24"/>
        </w:rPr>
      </w:pPr>
      <w:r w:rsidRPr="00C0571A">
        <w:rPr>
          <w:rFonts w:hint="cs"/>
          <w:b/>
          <w:bCs/>
          <w:sz w:val="24"/>
          <w:szCs w:val="24"/>
          <w:u w:val="single"/>
          <w:rtl/>
        </w:rPr>
        <w:t>אופן הגשת מסמכי ההצעה</w:t>
      </w:r>
      <w:r w:rsidRPr="00C0571A">
        <w:rPr>
          <w:rFonts w:hint="cs"/>
          <w:b/>
          <w:bCs/>
          <w:sz w:val="24"/>
          <w:szCs w:val="24"/>
          <w:rtl/>
        </w:rPr>
        <w:tab/>
      </w:r>
    </w:p>
    <w:p w14:paraId="6FD4A9C8" w14:textId="77777777" w:rsidR="000234F8" w:rsidRPr="00C0571A" w:rsidRDefault="000234F8" w:rsidP="000234F8">
      <w:pPr>
        <w:tabs>
          <w:tab w:val="left" w:pos="567"/>
          <w:tab w:val="left" w:pos="1134"/>
          <w:tab w:val="left" w:pos="1701"/>
          <w:tab w:val="left" w:pos="2268"/>
          <w:tab w:val="left" w:pos="2835"/>
          <w:tab w:val="left" w:pos="3402"/>
        </w:tabs>
        <w:bidi/>
        <w:spacing w:before="120" w:after="120"/>
        <w:ind w:firstLine="424"/>
        <w:jc w:val="both"/>
        <w:rPr>
          <w:rFonts w:ascii="David" w:hAnsi="David"/>
          <w:sz w:val="24"/>
          <w:szCs w:val="24"/>
        </w:rPr>
      </w:pPr>
      <w:r w:rsidRPr="00C0571A">
        <w:rPr>
          <w:rFonts w:hint="cs"/>
          <w:sz w:val="24"/>
          <w:szCs w:val="24"/>
          <w:rtl/>
        </w:rPr>
        <w:t xml:space="preserve">על המציע לצרף להצעתו בעת ההגשה את הבאים: </w:t>
      </w:r>
    </w:p>
    <w:p w14:paraId="4C824E46" w14:textId="359936D7" w:rsidR="000234F8" w:rsidRPr="00C0571A"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C0571A">
        <w:rPr>
          <w:rFonts w:hint="cs"/>
          <w:sz w:val="24"/>
          <w:szCs w:val="24"/>
          <w:rtl/>
        </w:rPr>
        <w:t xml:space="preserve">כל המסמכים והאסמכתאות הדרושים להוכחת עמידה בתנאי הסף כמוגדר בסעיף </w:t>
      </w:r>
      <w:r w:rsidR="00831DE2">
        <w:rPr>
          <w:rFonts w:hint="cs"/>
          <w:sz w:val="24"/>
          <w:szCs w:val="24"/>
          <w:rtl/>
        </w:rPr>
        <w:t>4</w:t>
      </w:r>
      <w:r w:rsidRPr="00C0571A">
        <w:rPr>
          <w:rFonts w:hint="cs"/>
          <w:sz w:val="24"/>
          <w:szCs w:val="24"/>
          <w:rtl/>
        </w:rPr>
        <w:t xml:space="preserve"> לעיל.</w:t>
      </w:r>
    </w:p>
    <w:p w14:paraId="3E01AD92" w14:textId="77777777" w:rsidR="000234F8" w:rsidRPr="00C0571A"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C0571A">
        <w:rPr>
          <w:rFonts w:hint="cs"/>
          <w:sz w:val="24"/>
          <w:szCs w:val="24"/>
          <w:rtl/>
        </w:rPr>
        <w:t xml:space="preserve">כל מסמכי המכרז ונספחיו, לרבות תשובות לשאלות הבהרה וכל שינוי שבוצע במסמכי המכרז על-ידי המועצה, כשאלו מלאים וחתומים ע"י המציע בתחתית כל עמוד בעט שחור או כחול. </w:t>
      </w:r>
    </w:p>
    <w:p w14:paraId="616C8138" w14:textId="77777777" w:rsidR="000234F8" w:rsidRPr="00C0571A"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C0571A">
        <w:rPr>
          <w:rFonts w:hint="cs"/>
          <w:sz w:val="24"/>
          <w:szCs w:val="24"/>
          <w:rtl/>
        </w:rPr>
        <w:t xml:space="preserve">ערבות בנקאית מקורית תקפה בהתאם לתנאי המכרז.    </w:t>
      </w:r>
    </w:p>
    <w:p w14:paraId="1AA6309D" w14:textId="77777777" w:rsidR="000234F8" w:rsidRPr="00C0571A"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C0571A">
        <w:rPr>
          <w:rFonts w:hint="cs"/>
          <w:sz w:val="24"/>
          <w:szCs w:val="24"/>
          <w:rtl/>
        </w:rPr>
        <w:t>כל מסמכי ההצעה יוגשו אך ורק על גבי הנוסח שנרכש מידי המועצה (עותק המקור בלבד).</w:t>
      </w:r>
    </w:p>
    <w:p w14:paraId="74A3C6C2" w14:textId="2756A78E" w:rsidR="000234F8" w:rsidRPr="00C0571A"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C0571A">
        <w:rPr>
          <w:rFonts w:ascii="David" w:hAnsi="David" w:hint="cs"/>
          <w:sz w:val="24"/>
          <w:szCs w:val="24"/>
          <w:rtl/>
        </w:rPr>
        <w:t xml:space="preserve">יש להגיש את המעטפה כמוגדר בסעיף </w:t>
      </w:r>
      <w:r w:rsidR="00831DE2">
        <w:rPr>
          <w:rFonts w:ascii="David" w:hAnsi="David" w:hint="cs"/>
          <w:sz w:val="24"/>
          <w:szCs w:val="24"/>
          <w:rtl/>
        </w:rPr>
        <w:t>3</w:t>
      </w:r>
      <w:r w:rsidRPr="00C0571A">
        <w:rPr>
          <w:rFonts w:ascii="David" w:hAnsi="David" w:hint="cs"/>
          <w:sz w:val="24"/>
          <w:szCs w:val="24"/>
          <w:rtl/>
        </w:rPr>
        <w:t>.4 לעיל.</w:t>
      </w:r>
    </w:p>
    <w:p w14:paraId="4A0CE481" w14:textId="77777777" w:rsidR="000234F8" w:rsidRPr="00C0571A" w:rsidRDefault="000234F8" w:rsidP="00C96842">
      <w:pPr>
        <w:pStyle w:val="af8"/>
        <w:numPr>
          <w:ilvl w:val="0"/>
          <w:numId w:val="3"/>
        </w:numPr>
        <w:tabs>
          <w:tab w:val="left" w:pos="567"/>
          <w:tab w:val="left" w:pos="1134"/>
          <w:tab w:val="left" w:pos="1701"/>
          <w:tab w:val="left" w:pos="2268"/>
          <w:tab w:val="left" w:pos="2835"/>
          <w:tab w:val="left" w:pos="3402"/>
        </w:tabs>
        <w:bidi/>
        <w:spacing w:before="120" w:after="120"/>
        <w:jc w:val="both"/>
        <w:rPr>
          <w:rFonts w:ascii="David" w:hAnsi="David"/>
          <w:b/>
          <w:bCs/>
          <w:sz w:val="24"/>
          <w:szCs w:val="24"/>
        </w:rPr>
      </w:pPr>
      <w:r w:rsidRPr="00C0571A">
        <w:rPr>
          <w:b/>
          <w:bCs/>
          <w:sz w:val="24"/>
          <w:szCs w:val="24"/>
          <w:u w:val="single"/>
          <w:rtl/>
        </w:rPr>
        <w:t>תוקף ההצעה</w:t>
      </w:r>
    </w:p>
    <w:p w14:paraId="6BA71595" w14:textId="77777777" w:rsidR="000234F8" w:rsidRPr="00FA46F2"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C0571A">
        <w:rPr>
          <w:sz w:val="24"/>
          <w:szCs w:val="24"/>
          <w:rtl/>
        </w:rPr>
        <w:t>ההצעה תעמוד בתוקפה, ללא זכות חזרה, למשך</w:t>
      </w:r>
      <w:r w:rsidRPr="00C0571A">
        <w:rPr>
          <w:sz w:val="24"/>
          <w:szCs w:val="24"/>
        </w:rPr>
        <w:t xml:space="preserve"> </w:t>
      </w:r>
      <w:r w:rsidRPr="00C0571A">
        <w:rPr>
          <w:sz w:val="24"/>
          <w:szCs w:val="24"/>
          <w:rtl/>
        </w:rPr>
        <w:t>תשעים (90) ימים מן המועד האחרון להגשת ההצעות</w:t>
      </w:r>
      <w:r w:rsidRPr="00C0571A">
        <w:rPr>
          <w:rFonts w:hint="cs"/>
          <w:sz w:val="24"/>
          <w:szCs w:val="24"/>
          <w:rtl/>
        </w:rPr>
        <w:t>.</w:t>
      </w:r>
    </w:p>
    <w:p w14:paraId="03F3E47A" w14:textId="77777777" w:rsidR="000234F8" w:rsidRPr="00FA46F2"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FA46F2">
        <w:rPr>
          <w:rFonts w:hint="cs"/>
          <w:sz w:val="24"/>
          <w:szCs w:val="24"/>
          <w:rtl/>
        </w:rPr>
        <w:t>החליטה המועצה על הארכת המועד להגשת ההצעות כאמור לעיל, תעמוד ההצעה בתוקפה למשך תשעים (90) ימים מכל מועד נדחה שנקבע להגשת ההצעות.</w:t>
      </w:r>
    </w:p>
    <w:p w14:paraId="3E90CCCD" w14:textId="77777777" w:rsidR="000234F8" w:rsidRPr="00FA46F2"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FA46F2">
        <w:rPr>
          <w:rFonts w:hint="cs"/>
          <w:sz w:val="24"/>
          <w:szCs w:val="24"/>
          <w:rtl/>
        </w:rPr>
        <w:t>המועצה רשאית להאריך תוקף של כל הצעה שלא זכתה במכרז, וזאת עד לאחר חתימת חוזה עם המציע שהצעתו הוכרזה כהצעה הזוכה במכרז.</w:t>
      </w:r>
    </w:p>
    <w:p w14:paraId="540D9BF4" w14:textId="77777777" w:rsidR="000234F8" w:rsidRPr="00FA46F2" w:rsidRDefault="000234F8" w:rsidP="00C96842">
      <w:pPr>
        <w:pStyle w:val="af8"/>
        <w:numPr>
          <w:ilvl w:val="0"/>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FA46F2">
        <w:rPr>
          <w:rFonts w:ascii="David" w:hAnsi="David"/>
          <w:b/>
          <w:bCs/>
          <w:sz w:val="24"/>
          <w:szCs w:val="24"/>
          <w:u w:val="single"/>
          <w:rtl/>
        </w:rPr>
        <w:t>פתיחת ההצעות</w:t>
      </w:r>
    </w:p>
    <w:p w14:paraId="2924C46C" w14:textId="77777777" w:rsidR="000234F8" w:rsidRPr="00FA46F2"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FA46F2">
        <w:rPr>
          <w:rFonts w:ascii="David" w:eastAsia="Calibri" w:hAnsi="David"/>
          <w:sz w:val="24"/>
          <w:szCs w:val="24"/>
          <w:rtl/>
        </w:rPr>
        <w:t xml:space="preserve">פתיחת הצעות </w:t>
      </w:r>
      <w:r w:rsidRPr="00FA46F2">
        <w:rPr>
          <w:rFonts w:ascii="David" w:eastAsia="Calibri" w:hAnsi="David" w:hint="cs"/>
          <w:sz w:val="24"/>
          <w:szCs w:val="24"/>
          <w:rtl/>
        </w:rPr>
        <w:t>המציעים</w:t>
      </w:r>
      <w:r w:rsidRPr="00FA46F2">
        <w:rPr>
          <w:rFonts w:ascii="David" w:eastAsia="Calibri" w:hAnsi="David"/>
          <w:sz w:val="24"/>
          <w:szCs w:val="24"/>
          <w:rtl/>
        </w:rPr>
        <w:t xml:space="preserve"> במכרז תתקיים במשרדי המועצה במועד עליו תודיע המועצה לרוכשי המכרז בכתב מראש.</w:t>
      </w:r>
    </w:p>
    <w:p w14:paraId="0290227A" w14:textId="77777777" w:rsidR="000234F8" w:rsidRPr="00FA46F2"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FA46F2">
        <w:rPr>
          <w:rFonts w:ascii="David" w:eastAsia="Calibri" w:hAnsi="David"/>
          <w:sz w:val="24"/>
          <w:szCs w:val="24"/>
          <w:rtl/>
        </w:rPr>
        <w:t>רוכשי המכר</w:t>
      </w:r>
      <w:r>
        <w:rPr>
          <w:rFonts w:ascii="David" w:eastAsia="Calibri" w:hAnsi="David"/>
          <w:sz w:val="24"/>
          <w:szCs w:val="24"/>
          <w:rtl/>
        </w:rPr>
        <w:t xml:space="preserve">ז </w:t>
      </w:r>
      <w:r w:rsidRPr="00FA46F2">
        <w:rPr>
          <w:rFonts w:ascii="David" w:eastAsia="Calibri" w:hAnsi="David"/>
          <w:sz w:val="24"/>
          <w:szCs w:val="24"/>
          <w:rtl/>
        </w:rPr>
        <w:t xml:space="preserve">מוזמנים להיות נוכחים בישיבת </w:t>
      </w:r>
      <w:r>
        <w:rPr>
          <w:rFonts w:ascii="David" w:eastAsia="Calibri" w:hAnsi="David" w:hint="cs"/>
          <w:sz w:val="24"/>
          <w:szCs w:val="24"/>
          <w:rtl/>
        </w:rPr>
        <w:t>ועדת המכרזים ל</w:t>
      </w:r>
      <w:r w:rsidRPr="00FA46F2">
        <w:rPr>
          <w:rFonts w:ascii="David" w:eastAsia="Calibri" w:hAnsi="David"/>
          <w:sz w:val="24"/>
          <w:szCs w:val="24"/>
          <w:rtl/>
        </w:rPr>
        <w:t xml:space="preserve">פתיחת </w:t>
      </w:r>
      <w:r>
        <w:rPr>
          <w:rFonts w:ascii="David" w:eastAsia="Calibri" w:hAnsi="David" w:hint="cs"/>
          <w:sz w:val="24"/>
          <w:szCs w:val="24"/>
          <w:rtl/>
        </w:rPr>
        <w:t>תיבת המכרזים</w:t>
      </w:r>
      <w:r w:rsidRPr="00FA46F2">
        <w:rPr>
          <w:rFonts w:ascii="David" w:eastAsia="Calibri" w:hAnsi="David"/>
          <w:sz w:val="24"/>
          <w:szCs w:val="24"/>
          <w:rtl/>
        </w:rPr>
        <w:t>.</w:t>
      </w:r>
    </w:p>
    <w:p w14:paraId="6E87617B" w14:textId="77777777" w:rsidR="000234F8" w:rsidRPr="006509D8" w:rsidRDefault="000234F8" w:rsidP="00C96842">
      <w:pPr>
        <w:pStyle w:val="af8"/>
        <w:numPr>
          <w:ilvl w:val="0"/>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6509D8">
        <w:rPr>
          <w:rFonts w:hint="cs"/>
          <w:b/>
          <w:bCs/>
          <w:sz w:val="24"/>
          <w:szCs w:val="24"/>
          <w:u w:val="single"/>
          <w:rtl/>
        </w:rPr>
        <w:t>ההצעות הכספיות למכרז</w:t>
      </w:r>
    </w:p>
    <w:p w14:paraId="01E77963" w14:textId="1695EB0F" w:rsidR="00790D0D" w:rsidRPr="00790D0D" w:rsidRDefault="000234F8" w:rsidP="006446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tl/>
        </w:rPr>
      </w:pPr>
      <w:r w:rsidRPr="003C21B7">
        <w:rPr>
          <w:rFonts w:hint="cs"/>
          <w:sz w:val="24"/>
          <w:szCs w:val="24"/>
          <w:rtl/>
        </w:rPr>
        <w:t>המציע י</w:t>
      </w:r>
      <w:r w:rsidR="00F04A55">
        <w:rPr>
          <w:rFonts w:hint="cs"/>
          <w:sz w:val="24"/>
          <w:szCs w:val="24"/>
          <w:rtl/>
        </w:rPr>
        <w:t xml:space="preserve">מלא את טופס ההצעה הכספית המסומן </w:t>
      </w:r>
      <w:r w:rsidR="00F04A55" w:rsidRPr="00644642">
        <w:rPr>
          <w:rFonts w:hint="cs"/>
          <w:b/>
          <w:bCs/>
          <w:sz w:val="24"/>
          <w:szCs w:val="24"/>
          <w:u w:val="single"/>
          <w:rtl/>
        </w:rPr>
        <w:t xml:space="preserve">כנספח </w:t>
      </w:r>
      <w:r w:rsidR="00644642" w:rsidRPr="00644642">
        <w:rPr>
          <w:rFonts w:hint="cs"/>
          <w:b/>
          <w:bCs/>
          <w:sz w:val="24"/>
          <w:szCs w:val="24"/>
          <w:u w:val="single"/>
          <w:rtl/>
        </w:rPr>
        <w:t>א'</w:t>
      </w:r>
      <w:r w:rsidRPr="003C21B7">
        <w:rPr>
          <w:sz w:val="24"/>
          <w:szCs w:val="24"/>
          <w:rtl/>
        </w:rPr>
        <w:t xml:space="preserve"> </w:t>
      </w:r>
      <w:r w:rsidR="00F04A55">
        <w:rPr>
          <w:rFonts w:hint="cs"/>
          <w:sz w:val="24"/>
          <w:szCs w:val="24"/>
          <w:rtl/>
        </w:rPr>
        <w:t>להסכם המהווה חלק בלתי נפרד מ</w:t>
      </w:r>
      <w:r w:rsidRPr="003C21B7">
        <w:rPr>
          <w:sz w:val="24"/>
          <w:szCs w:val="24"/>
          <w:rtl/>
        </w:rPr>
        <w:t>מסמכי המכרז</w:t>
      </w:r>
      <w:r w:rsidRPr="003C21B7">
        <w:rPr>
          <w:rFonts w:hint="cs"/>
          <w:sz w:val="24"/>
          <w:szCs w:val="24"/>
          <w:rtl/>
        </w:rPr>
        <w:t xml:space="preserve">, שם ינקוב </w:t>
      </w:r>
      <w:r w:rsidRPr="00790D0D">
        <w:rPr>
          <w:rFonts w:hint="cs"/>
          <w:sz w:val="24"/>
          <w:szCs w:val="24"/>
          <w:rtl/>
        </w:rPr>
        <w:t>ב</w:t>
      </w:r>
      <w:r w:rsidR="00F04A55" w:rsidRPr="00790D0D">
        <w:rPr>
          <w:rFonts w:hint="cs"/>
          <w:sz w:val="24"/>
          <w:szCs w:val="24"/>
          <w:rtl/>
        </w:rPr>
        <w:t xml:space="preserve">מחיר המוצע על ידו. </w:t>
      </w:r>
      <w:r w:rsidR="00790D0D" w:rsidRPr="00790D0D">
        <w:rPr>
          <w:rFonts w:ascii="David" w:hAnsi="David" w:hint="cs"/>
          <w:sz w:val="24"/>
          <w:szCs w:val="24"/>
          <w:rtl/>
        </w:rPr>
        <w:t>ה</w:t>
      </w:r>
      <w:r w:rsidR="00790D0D" w:rsidRPr="00790D0D">
        <w:rPr>
          <w:rFonts w:ascii="David" w:hAnsi="David"/>
          <w:sz w:val="24"/>
          <w:szCs w:val="24"/>
          <w:rtl/>
        </w:rPr>
        <w:t>הצע</w:t>
      </w:r>
      <w:r w:rsidR="00790D0D" w:rsidRPr="00790D0D">
        <w:rPr>
          <w:rFonts w:ascii="David" w:hAnsi="David" w:hint="cs"/>
          <w:sz w:val="24"/>
          <w:szCs w:val="24"/>
          <w:rtl/>
        </w:rPr>
        <w:t xml:space="preserve">ה תהא תוך ציון </w:t>
      </w:r>
      <w:r w:rsidR="00790D0D" w:rsidRPr="00790D0D">
        <w:rPr>
          <w:rFonts w:ascii="David" w:hAnsi="David"/>
          <w:sz w:val="24"/>
          <w:szCs w:val="24"/>
          <w:rtl/>
        </w:rPr>
        <w:t xml:space="preserve">סכומים </w:t>
      </w:r>
      <w:r w:rsidR="00905F45">
        <w:rPr>
          <w:rFonts w:ascii="David" w:hAnsi="David" w:hint="cs"/>
          <w:sz w:val="24"/>
          <w:szCs w:val="24"/>
          <w:rtl/>
        </w:rPr>
        <w:t>כולל</w:t>
      </w:r>
      <w:r w:rsidR="00905F45" w:rsidRPr="00790D0D">
        <w:rPr>
          <w:rFonts w:ascii="David" w:hAnsi="David"/>
          <w:sz w:val="24"/>
          <w:szCs w:val="24"/>
          <w:rtl/>
        </w:rPr>
        <w:t xml:space="preserve"> </w:t>
      </w:r>
      <w:r w:rsidR="00790D0D" w:rsidRPr="00790D0D">
        <w:rPr>
          <w:rFonts w:ascii="David" w:hAnsi="David"/>
          <w:sz w:val="24"/>
          <w:szCs w:val="24"/>
          <w:rtl/>
        </w:rPr>
        <w:t>מע"מ.</w:t>
      </w:r>
    </w:p>
    <w:p w14:paraId="3A8B2411" w14:textId="468A53F9" w:rsidR="000234F8" w:rsidRPr="00905F45" w:rsidRDefault="00F04A55"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790D0D">
        <w:rPr>
          <w:rFonts w:hint="cs"/>
          <w:sz w:val="24"/>
          <w:szCs w:val="24"/>
          <w:rtl/>
        </w:rPr>
        <w:t xml:space="preserve">תיפסלנה על הסף הצעות כספיות העולות על סכום המקסימום שנקבע ע"י המועצה </w:t>
      </w:r>
      <w:r w:rsidRPr="00905F45">
        <w:rPr>
          <w:rFonts w:hint="eastAsia"/>
          <w:sz w:val="24"/>
          <w:szCs w:val="24"/>
          <w:rtl/>
        </w:rPr>
        <w:t>בסך</w:t>
      </w:r>
      <w:r w:rsidRPr="00905F45">
        <w:rPr>
          <w:sz w:val="24"/>
          <w:szCs w:val="24"/>
          <w:rtl/>
        </w:rPr>
        <w:t xml:space="preserve"> של </w:t>
      </w:r>
      <w:r w:rsidR="00831DE2" w:rsidRPr="00905F45">
        <w:rPr>
          <w:b/>
          <w:bCs/>
          <w:sz w:val="24"/>
          <w:szCs w:val="24"/>
          <w:u w:val="single"/>
          <w:rtl/>
        </w:rPr>
        <w:t>14</w:t>
      </w:r>
      <w:r w:rsidR="00D300A3" w:rsidRPr="00905F45">
        <w:rPr>
          <w:b/>
          <w:bCs/>
          <w:sz w:val="24"/>
          <w:szCs w:val="24"/>
          <w:u w:val="single"/>
          <w:rtl/>
        </w:rPr>
        <w:t>8</w:t>
      </w:r>
      <w:r w:rsidR="000234F8" w:rsidRPr="00905F45">
        <w:rPr>
          <w:b/>
          <w:bCs/>
          <w:sz w:val="24"/>
          <w:szCs w:val="24"/>
          <w:u w:val="single"/>
          <w:rtl/>
        </w:rPr>
        <w:t xml:space="preserve">,000 </w:t>
      </w:r>
      <w:r w:rsidR="000234F8" w:rsidRPr="00905F45">
        <w:rPr>
          <w:rFonts w:hint="eastAsia"/>
          <w:b/>
          <w:bCs/>
          <w:sz w:val="24"/>
          <w:szCs w:val="24"/>
          <w:u w:val="single"/>
          <w:rtl/>
        </w:rPr>
        <w:t>₪</w:t>
      </w:r>
      <w:r w:rsidR="000234F8" w:rsidRPr="00905F45">
        <w:rPr>
          <w:sz w:val="24"/>
          <w:szCs w:val="24"/>
          <w:rtl/>
        </w:rPr>
        <w:t xml:space="preserve">, </w:t>
      </w:r>
      <w:r w:rsidR="000234F8" w:rsidRPr="00905F45">
        <w:rPr>
          <w:rFonts w:hint="eastAsia"/>
          <w:sz w:val="24"/>
          <w:szCs w:val="24"/>
          <w:rtl/>
        </w:rPr>
        <w:t>כולל</w:t>
      </w:r>
      <w:r w:rsidR="000234F8" w:rsidRPr="00905F45">
        <w:rPr>
          <w:sz w:val="24"/>
          <w:szCs w:val="24"/>
          <w:rtl/>
        </w:rPr>
        <w:t xml:space="preserve"> מע"מ. </w:t>
      </w:r>
    </w:p>
    <w:p w14:paraId="06F38063" w14:textId="3E654381" w:rsidR="000234F8" w:rsidRPr="003C21B7"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3C21B7">
        <w:rPr>
          <w:sz w:val="24"/>
          <w:szCs w:val="24"/>
          <w:rtl/>
        </w:rPr>
        <w:t>הצעת המציע תכלול ביצוע מלא ומושלם של כל הפעולות וההתחייבויות שיש לבצע על</w:t>
      </w:r>
      <w:r w:rsidRPr="003C21B7">
        <w:rPr>
          <w:rFonts w:hint="cs"/>
          <w:sz w:val="24"/>
          <w:szCs w:val="24"/>
          <w:rtl/>
        </w:rPr>
        <w:t xml:space="preserve"> </w:t>
      </w:r>
      <w:r w:rsidRPr="003C21B7">
        <w:rPr>
          <w:sz w:val="24"/>
          <w:szCs w:val="24"/>
          <w:rtl/>
        </w:rPr>
        <w:t>פי מסמכי המכרז</w:t>
      </w:r>
      <w:r w:rsidRPr="003C21B7">
        <w:rPr>
          <w:rFonts w:hint="cs"/>
          <w:sz w:val="24"/>
          <w:szCs w:val="24"/>
          <w:rtl/>
        </w:rPr>
        <w:t xml:space="preserve"> ומפרט השירותים, לרבות כל </w:t>
      </w:r>
      <w:r w:rsidR="00831DE2">
        <w:rPr>
          <w:rFonts w:hint="cs"/>
          <w:sz w:val="24"/>
          <w:szCs w:val="24"/>
          <w:rtl/>
        </w:rPr>
        <w:t xml:space="preserve">הובלה ואספקת כלי הרכב, בדיקת במכון רישוי מורשה, </w:t>
      </w:r>
      <w:r w:rsidRPr="003C21B7">
        <w:rPr>
          <w:rFonts w:hint="cs"/>
          <w:sz w:val="24"/>
          <w:szCs w:val="24"/>
          <w:rtl/>
        </w:rPr>
        <w:t xml:space="preserve">מיסים, ההוצאות והתשלומים האחרים, ללא יוצא מן הכלל, פרט למס ערך מוסף כחוק שיתווסף לסכום המוצע. </w:t>
      </w:r>
    </w:p>
    <w:p w14:paraId="467176B9" w14:textId="77777777" w:rsidR="000234F8"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3C21B7">
        <w:rPr>
          <w:rFonts w:ascii="David" w:hAnsi="David"/>
          <w:sz w:val="24"/>
          <w:szCs w:val="24"/>
          <w:rtl/>
        </w:rPr>
        <w:t>תנאי התשלום יהיו כמפורט בהסכ</w:t>
      </w:r>
      <w:r w:rsidRPr="003C21B7">
        <w:rPr>
          <w:rFonts w:ascii="David" w:hAnsi="David" w:hint="cs"/>
          <w:sz w:val="24"/>
          <w:szCs w:val="24"/>
          <w:rtl/>
        </w:rPr>
        <w:t>ם</w:t>
      </w:r>
      <w:r w:rsidRPr="003C21B7">
        <w:rPr>
          <w:rFonts w:ascii="David" w:hAnsi="David"/>
          <w:sz w:val="24"/>
          <w:szCs w:val="24"/>
          <w:rtl/>
        </w:rPr>
        <w:t xml:space="preserve"> ההתקשרות שיחת</w:t>
      </w:r>
      <w:r w:rsidRPr="003C21B7">
        <w:rPr>
          <w:rFonts w:ascii="David" w:hAnsi="David" w:hint="cs"/>
          <w:sz w:val="24"/>
          <w:szCs w:val="24"/>
          <w:rtl/>
        </w:rPr>
        <w:t xml:space="preserve">ם </w:t>
      </w:r>
      <w:r w:rsidRPr="003C21B7">
        <w:rPr>
          <w:rFonts w:ascii="David" w:hAnsi="David"/>
          <w:sz w:val="24"/>
          <w:szCs w:val="24"/>
          <w:rtl/>
        </w:rPr>
        <w:t>בין ה</w:t>
      </w:r>
      <w:r w:rsidRPr="003C21B7">
        <w:rPr>
          <w:rFonts w:ascii="David" w:hAnsi="David" w:hint="cs"/>
          <w:sz w:val="24"/>
          <w:szCs w:val="24"/>
          <w:rtl/>
        </w:rPr>
        <w:t>זוכה</w:t>
      </w:r>
      <w:r w:rsidRPr="003C21B7">
        <w:rPr>
          <w:rFonts w:ascii="David" w:hAnsi="David"/>
          <w:sz w:val="24"/>
          <w:szCs w:val="24"/>
          <w:rtl/>
        </w:rPr>
        <w:t xml:space="preserve"> לבין ה</w:t>
      </w:r>
      <w:r w:rsidRPr="003C21B7">
        <w:rPr>
          <w:rFonts w:ascii="David" w:hAnsi="David" w:hint="cs"/>
          <w:sz w:val="24"/>
          <w:szCs w:val="24"/>
          <w:rtl/>
        </w:rPr>
        <w:t>מועצה</w:t>
      </w:r>
      <w:r w:rsidRPr="003C21B7">
        <w:rPr>
          <w:rFonts w:ascii="David" w:hAnsi="David"/>
          <w:sz w:val="24"/>
          <w:szCs w:val="24"/>
          <w:rtl/>
        </w:rPr>
        <w:t>, המהוו</w:t>
      </w:r>
      <w:r w:rsidRPr="003C21B7">
        <w:rPr>
          <w:rFonts w:ascii="David" w:hAnsi="David" w:hint="cs"/>
          <w:sz w:val="24"/>
          <w:szCs w:val="24"/>
          <w:rtl/>
        </w:rPr>
        <w:t>ה</w:t>
      </w:r>
      <w:r w:rsidRPr="003C21B7">
        <w:rPr>
          <w:rFonts w:ascii="David" w:hAnsi="David"/>
          <w:sz w:val="24"/>
          <w:szCs w:val="24"/>
          <w:rtl/>
        </w:rPr>
        <w:t xml:space="preserve"> חלק בלתי </w:t>
      </w:r>
      <w:r w:rsidRPr="00855C0D">
        <w:rPr>
          <w:rFonts w:ascii="David" w:hAnsi="David"/>
          <w:sz w:val="24"/>
          <w:szCs w:val="24"/>
          <w:rtl/>
        </w:rPr>
        <w:t>נפרד ממסמכי המכרז.</w:t>
      </w:r>
    </w:p>
    <w:p w14:paraId="09E45EEB" w14:textId="77777777" w:rsidR="000234F8" w:rsidRPr="00855C0D" w:rsidRDefault="000234F8" w:rsidP="00C96842">
      <w:pPr>
        <w:pStyle w:val="af8"/>
        <w:numPr>
          <w:ilvl w:val="0"/>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855C0D">
        <w:rPr>
          <w:rFonts w:hint="cs"/>
          <w:b/>
          <w:bCs/>
          <w:sz w:val="24"/>
          <w:szCs w:val="24"/>
          <w:u w:val="single"/>
          <w:rtl/>
        </w:rPr>
        <w:t xml:space="preserve">בחינת ההצעות </w:t>
      </w:r>
    </w:p>
    <w:p w14:paraId="191A0A55" w14:textId="77777777" w:rsidR="000234F8" w:rsidRDefault="000234F8" w:rsidP="000234F8">
      <w:pPr>
        <w:tabs>
          <w:tab w:val="left" w:pos="567"/>
          <w:tab w:val="left" w:pos="1134"/>
          <w:tab w:val="left" w:pos="1701"/>
          <w:tab w:val="left" w:pos="2268"/>
          <w:tab w:val="left" w:pos="2835"/>
          <w:tab w:val="left" w:pos="3402"/>
        </w:tabs>
        <w:bidi/>
        <w:spacing w:before="120" w:after="120"/>
        <w:ind w:firstLine="424"/>
        <w:jc w:val="both"/>
        <w:rPr>
          <w:rFonts w:ascii="David" w:hAnsi="David"/>
          <w:sz w:val="24"/>
          <w:szCs w:val="24"/>
          <w:rtl/>
        </w:rPr>
      </w:pPr>
      <w:r w:rsidRPr="00855C0D">
        <w:rPr>
          <w:rFonts w:ascii="David" w:hAnsi="David"/>
          <w:sz w:val="24"/>
          <w:szCs w:val="24"/>
          <w:rtl/>
        </w:rPr>
        <w:t>בחינת ההצעות במכרז ובחירת הזוכ</w:t>
      </w:r>
      <w:r w:rsidRPr="00855C0D">
        <w:rPr>
          <w:rFonts w:ascii="David" w:hAnsi="David" w:hint="cs"/>
          <w:sz w:val="24"/>
          <w:szCs w:val="24"/>
          <w:rtl/>
        </w:rPr>
        <w:t>ה</w:t>
      </w:r>
      <w:r w:rsidRPr="00855C0D">
        <w:rPr>
          <w:rFonts w:ascii="David" w:hAnsi="David"/>
          <w:sz w:val="24"/>
          <w:szCs w:val="24"/>
          <w:rtl/>
        </w:rPr>
        <w:t xml:space="preserve"> תיעשה בשלבים</w:t>
      </w:r>
      <w:r w:rsidRPr="00855C0D">
        <w:rPr>
          <w:rFonts w:ascii="David" w:hAnsi="David" w:hint="cs"/>
          <w:sz w:val="24"/>
          <w:szCs w:val="24"/>
          <w:rtl/>
        </w:rPr>
        <w:t xml:space="preserve"> שלהלן</w:t>
      </w:r>
      <w:r w:rsidRPr="00855C0D">
        <w:rPr>
          <w:rFonts w:ascii="David" w:hAnsi="David"/>
          <w:sz w:val="24"/>
          <w:szCs w:val="24"/>
          <w:rtl/>
        </w:rPr>
        <w:t xml:space="preserve">: </w:t>
      </w:r>
    </w:p>
    <w:p w14:paraId="772E7580" w14:textId="77777777" w:rsidR="00786CF6" w:rsidRDefault="00786CF6" w:rsidP="00786CF6">
      <w:pPr>
        <w:tabs>
          <w:tab w:val="left" w:pos="567"/>
          <w:tab w:val="left" w:pos="1134"/>
          <w:tab w:val="left" w:pos="1701"/>
          <w:tab w:val="left" w:pos="2268"/>
          <w:tab w:val="left" w:pos="2835"/>
          <w:tab w:val="left" w:pos="3402"/>
        </w:tabs>
        <w:bidi/>
        <w:spacing w:before="120" w:after="120"/>
        <w:jc w:val="both"/>
        <w:rPr>
          <w:rFonts w:ascii="David" w:hAnsi="David"/>
          <w:sz w:val="24"/>
          <w:szCs w:val="24"/>
          <w:rtl/>
        </w:rPr>
      </w:pPr>
    </w:p>
    <w:p w14:paraId="4C5E95C7" w14:textId="77777777" w:rsidR="00786CF6" w:rsidRPr="00855C0D" w:rsidRDefault="00786CF6" w:rsidP="00786CF6">
      <w:pPr>
        <w:tabs>
          <w:tab w:val="left" w:pos="567"/>
          <w:tab w:val="left" w:pos="1134"/>
          <w:tab w:val="left" w:pos="1701"/>
          <w:tab w:val="left" w:pos="2268"/>
          <w:tab w:val="left" w:pos="2835"/>
          <w:tab w:val="left" w:pos="3402"/>
        </w:tabs>
        <w:bidi/>
        <w:spacing w:before="120" w:after="120"/>
        <w:jc w:val="both"/>
        <w:rPr>
          <w:rFonts w:ascii="David" w:hAnsi="David"/>
          <w:sz w:val="24"/>
          <w:szCs w:val="24"/>
        </w:rPr>
      </w:pPr>
    </w:p>
    <w:p w14:paraId="170B11C2" w14:textId="77777777" w:rsidR="000234F8" w:rsidRPr="00855C0D"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855C0D">
        <w:rPr>
          <w:rFonts w:ascii="David" w:hAnsi="David"/>
          <w:b/>
          <w:bCs/>
          <w:sz w:val="24"/>
          <w:szCs w:val="24"/>
          <w:u w:val="single"/>
          <w:rtl/>
        </w:rPr>
        <w:lastRenderedPageBreak/>
        <w:t>שלב א' – בחינת עמיד</w:t>
      </w:r>
      <w:r w:rsidRPr="00855C0D">
        <w:rPr>
          <w:rFonts w:ascii="David" w:hAnsi="David" w:hint="cs"/>
          <w:b/>
          <w:bCs/>
          <w:sz w:val="24"/>
          <w:szCs w:val="24"/>
          <w:u w:val="single"/>
          <w:rtl/>
        </w:rPr>
        <w:t>ה</w:t>
      </w:r>
      <w:r w:rsidRPr="00855C0D">
        <w:rPr>
          <w:rFonts w:ascii="David" w:hAnsi="David"/>
          <w:b/>
          <w:bCs/>
          <w:sz w:val="24"/>
          <w:szCs w:val="24"/>
          <w:u w:val="single"/>
          <w:rtl/>
        </w:rPr>
        <w:t xml:space="preserve"> בתנאי הסף</w:t>
      </w:r>
      <w:r w:rsidRPr="00855C0D">
        <w:rPr>
          <w:rFonts w:ascii="David" w:hAnsi="David"/>
          <w:b/>
          <w:bCs/>
          <w:sz w:val="24"/>
          <w:szCs w:val="24"/>
          <w:u w:val="single"/>
        </w:rPr>
        <w:t>:</w:t>
      </w:r>
      <w:r w:rsidRPr="00855C0D">
        <w:rPr>
          <w:rFonts w:ascii="David" w:hAnsi="David"/>
          <w:b/>
          <w:bCs/>
          <w:sz w:val="24"/>
          <w:szCs w:val="24"/>
          <w:u w:val="single"/>
          <w:rtl/>
        </w:rPr>
        <w:t xml:space="preserve"> </w:t>
      </w:r>
    </w:p>
    <w:p w14:paraId="1EB4FFC4" w14:textId="385BDC1B" w:rsidR="000234F8" w:rsidRPr="00855C0D"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r w:rsidRPr="00855C0D">
        <w:rPr>
          <w:rFonts w:ascii="David" w:hAnsi="David" w:hint="cs"/>
          <w:sz w:val="24"/>
          <w:szCs w:val="24"/>
          <w:rtl/>
        </w:rPr>
        <w:t xml:space="preserve">תבחן עמידה </w:t>
      </w:r>
      <w:r w:rsidRPr="00855C0D">
        <w:rPr>
          <w:rFonts w:ascii="David" w:hAnsi="David"/>
          <w:sz w:val="24"/>
          <w:szCs w:val="24"/>
          <w:rtl/>
        </w:rPr>
        <w:t>בתנאי הסף כפי שהוגדרו ב</w:t>
      </w:r>
      <w:r w:rsidRPr="00855C0D">
        <w:rPr>
          <w:rFonts w:ascii="David" w:hAnsi="David" w:hint="cs"/>
          <w:sz w:val="24"/>
          <w:szCs w:val="24"/>
          <w:rtl/>
        </w:rPr>
        <w:t xml:space="preserve">סעיף </w:t>
      </w:r>
      <w:r w:rsidR="000A4814">
        <w:rPr>
          <w:rFonts w:ascii="David" w:hAnsi="David" w:hint="cs"/>
          <w:sz w:val="24"/>
          <w:szCs w:val="24"/>
          <w:rtl/>
        </w:rPr>
        <w:t>4</w:t>
      </w:r>
      <w:r w:rsidRPr="00855C0D">
        <w:rPr>
          <w:rFonts w:ascii="David" w:hAnsi="David" w:hint="cs"/>
          <w:sz w:val="24"/>
          <w:szCs w:val="24"/>
          <w:rtl/>
        </w:rPr>
        <w:t xml:space="preserve"> לעיל</w:t>
      </w:r>
      <w:r w:rsidRPr="00855C0D">
        <w:rPr>
          <w:rFonts w:ascii="David" w:hAnsi="David"/>
          <w:sz w:val="24"/>
          <w:szCs w:val="24"/>
          <w:rtl/>
        </w:rPr>
        <w:t xml:space="preserve">. הצעה שלא תעמוד באיזה מתנאי הסף, תיפסל, ולא תעבור לשלבים הבאים. </w:t>
      </w:r>
    </w:p>
    <w:p w14:paraId="20C4D633" w14:textId="77777777" w:rsidR="000234F8" w:rsidRPr="00855C0D"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r w:rsidRPr="00855C0D">
        <w:rPr>
          <w:rFonts w:ascii="David" w:hAnsi="David"/>
          <w:sz w:val="24"/>
          <w:szCs w:val="24"/>
          <w:rtl/>
        </w:rPr>
        <w:t>מ</w:t>
      </w:r>
      <w:r w:rsidRPr="00855C0D">
        <w:rPr>
          <w:rFonts w:ascii="David" w:hAnsi="David" w:hint="cs"/>
          <w:sz w:val="24"/>
          <w:szCs w:val="24"/>
          <w:rtl/>
        </w:rPr>
        <w:t>ציע</w:t>
      </w:r>
      <w:r w:rsidRPr="00855C0D">
        <w:rPr>
          <w:rFonts w:ascii="David" w:hAnsi="David"/>
          <w:sz w:val="24"/>
          <w:szCs w:val="24"/>
          <w:rtl/>
        </w:rPr>
        <w:t xml:space="preserve"> שהצעתו נפסלה בשלב כלשהו יקבל הודעה על כך במועד פסילת ההצעה או בסיום המכרז (לאחר בחירת הזוכה), על פי שיקול דעתה </w:t>
      </w:r>
      <w:r w:rsidRPr="00855C0D">
        <w:rPr>
          <w:rFonts w:ascii="David" w:hAnsi="David" w:hint="cs"/>
          <w:sz w:val="24"/>
          <w:szCs w:val="24"/>
          <w:rtl/>
        </w:rPr>
        <w:t>הבלעדי של המועצה</w:t>
      </w:r>
      <w:r w:rsidRPr="00855C0D">
        <w:rPr>
          <w:rFonts w:ascii="David" w:hAnsi="David"/>
          <w:sz w:val="24"/>
          <w:szCs w:val="24"/>
          <w:rtl/>
        </w:rPr>
        <w:t xml:space="preserve">. יובהר, כי </w:t>
      </w:r>
      <w:r w:rsidRPr="00855C0D">
        <w:rPr>
          <w:rFonts w:ascii="David" w:hAnsi="David" w:hint="cs"/>
          <w:sz w:val="24"/>
          <w:szCs w:val="24"/>
          <w:rtl/>
        </w:rPr>
        <w:t>המציע</w:t>
      </w:r>
      <w:r w:rsidRPr="00855C0D">
        <w:rPr>
          <w:rFonts w:ascii="David" w:hAnsi="David"/>
          <w:sz w:val="24"/>
          <w:szCs w:val="24"/>
          <w:rtl/>
        </w:rPr>
        <w:t xml:space="preserve"> מוותר מראש על כל טענה ו/או דרישה</w:t>
      </w:r>
      <w:r w:rsidRPr="00855C0D">
        <w:rPr>
          <w:rFonts w:ascii="David" w:hAnsi="David" w:hint="cs"/>
          <w:sz w:val="24"/>
          <w:szCs w:val="24"/>
          <w:rtl/>
        </w:rPr>
        <w:t xml:space="preserve"> ו/או תביעה בעניין זה.</w:t>
      </w:r>
      <w:r w:rsidRPr="00855C0D">
        <w:rPr>
          <w:rFonts w:ascii="David" w:hAnsi="David" w:hint="cs"/>
          <w:b/>
          <w:bCs/>
          <w:sz w:val="24"/>
          <w:szCs w:val="24"/>
          <w:u w:val="single"/>
          <w:rtl/>
        </w:rPr>
        <w:t xml:space="preserve"> </w:t>
      </w:r>
    </w:p>
    <w:p w14:paraId="3A5A2DC2" w14:textId="77777777" w:rsidR="000234F8" w:rsidRPr="00855C0D"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r w:rsidRPr="00855C0D">
        <w:rPr>
          <w:rFonts w:ascii="David" w:hAnsi="David"/>
          <w:sz w:val="24"/>
          <w:szCs w:val="24"/>
          <w:rtl/>
        </w:rPr>
        <w:t xml:space="preserve">מובהר בזאת, כי רק הצעות אשר נמצאו </w:t>
      </w:r>
      <w:r w:rsidRPr="00855C0D">
        <w:rPr>
          <w:rFonts w:ascii="David" w:hAnsi="David" w:hint="cs"/>
          <w:sz w:val="24"/>
          <w:szCs w:val="24"/>
          <w:rtl/>
        </w:rPr>
        <w:t>ככשירות ו</w:t>
      </w:r>
      <w:r w:rsidRPr="00855C0D">
        <w:rPr>
          <w:rFonts w:ascii="David" w:hAnsi="David"/>
          <w:sz w:val="24"/>
          <w:szCs w:val="24"/>
          <w:rtl/>
        </w:rPr>
        <w:t>עומדות בתנאי הסף יעברו לשלב ב', כמפורט</w:t>
      </w:r>
      <w:r w:rsidRPr="00855C0D">
        <w:rPr>
          <w:rFonts w:ascii="David" w:hAnsi="David" w:hint="cs"/>
          <w:sz w:val="24"/>
          <w:szCs w:val="24"/>
          <w:rtl/>
        </w:rPr>
        <w:t xml:space="preserve"> להלן. </w:t>
      </w:r>
    </w:p>
    <w:p w14:paraId="309A2D0A" w14:textId="2E56E1ED" w:rsidR="000234F8" w:rsidRPr="00410A07"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410A07">
        <w:rPr>
          <w:rFonts w:ascii="David" w:hAnsi="David"/>
          <w:b/>
          <w:bCs/>
          <w:sz w:val="24"/>
          <w:szCs w:val="24"/>
          <w:u w:val="single"/>
          <w:rtl/>
        </w:rPr>
        <w:t xml:space="preserve">שלב </w:t>
      </w:r>
      <w:r w:rsidRPr="00410A07">
        <w:rPr>
          <w:rFonts w:ascii="David" w:hAnsi="David" w:hint="cs"/>
          <w:b/>
          <w:bCs/>
          <w:sz w:val="24"/>
          <w:szCs w:val="24"/>
          <w:u w:val="single"/>
          <w:rtl/>
        </w:rPr>
        <w:t>ב</w:t>
      </w:r>
      <w:r w:rsidRPr="00410A07">
        <w:rPr>
          <w:rFonts w:ascii="David" w:hAnsi="David"/>
          <w:b/>
          <w:bCs/>
          <w:sz w:val="24"/>
          <w:szCs w:val="24"/>
          <w:u w:val="single"/>
          <w:rtl/>
        </w:rPr>
        <w:t>' –</w:t>
      </w:r>
      <w:r w:rsidRPr="00410A07">
        <w:rPr>
          <w:rFonts w:ascii="David" w:hAnsi="David" w:hint="cs"/>
          <w:b/>
          <w:bCs/>
          <w:sz w:val="24"/>
          <w:szCs w:val="24"/>
          <w:u w:val="single"/>
          <w:rtl/>
        </w:rPr>
        <w:t xml:space="preserve"> בחינת ההצעות </w:t>
      </w:r>
      <w:r w:rsidR="000A4814">
        <w:rPr>
          <w:rFonts w:ascii="David" w:hAnsi="David" w:hint="cs"/>
          <w:b/>
          <w:bCs/>
          <w:sz w:val="24"/>
          <w:szCs w:val="24"/>
          <w:u w:val="single"/>
          <w:rtl/>
        </w:rPr>
        <w:t>ומתן ניקוד</w:t>
      </w:r>
      <w:r w:rsidRPr="00410A07">
        <w:rPr>
          <w:rFonts w:ascii="David" w:hAnsi="David" w:hint="cs"/>
          <w:b/>
          <w:bCs/>
          <w:sz w:val="24"/>
          <w:szCs w:val="24"/>
          <w:u w:val="single"/>
          <w:rtl/>
        </w:rPr>
        <w:t>:</w:t>
      </w:r>
    </w:p>
    <w:p w14:paraId="3FEDC45D" w14:textId="2B29D3B1" w:rsidR="000A4814" w:rsidRPr="000A4814" w:rsidRDefault="000A4814"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bookmarkStart w:id="26" w:name="_Ref533075012"/>
      <w:r w:rsidRPr="000A4814">
        <w:rPr>
          <w:rFonts w:ascii="David" w:hAnsi="David"/>
          <w:sz w:val="24"/>
          <w:szCs w:val="24"/>
          <w:rtl/>
        </w:rPr>
        <w:t>המועצה תבחר את ההצעה הזוכה בהתאם לאמות מידה של איכות ומחיר, כמפורט להלן:</w:t>
      </w:r>
      <w:bookmarkEnd w:id="26"/>
    </w:p>
    <w:tbl>
      <w:tblPr>
        <w:tblStyle w:val="afff6"/>
        <w:bidiVisual/>
        <w:tblW w:w="0" w:type="auto"/>
        <w:jc w:val="right"/>
        <w:tblLook w:val="04A0" w:firstRow="1" w:lastRow="0" w:firstColumn="1" w:lastColumn="0" w:noHBand="0" w:noVBand="1"/>
      </w:tblPr>
      <w:tblGrid>
        <w:gridCol w:w="1494"/>
        <w:gridCol w:w="2191"/>
        <w:gridCol w:w="4253"/>
      </w:tblGrid>
      <w:tr w:rsidR="000A4814" w:rsidRPr="000A4814" w14:paraId="49B5EE83" w14:textId="77777777" w:rsidTr="00DC1057">
        <w:trPr>
          <w:jc w:val="right"/>
        </w:trPr>
        <w:tc>
          <w:tcPr>
            <w:tcW w:w="1494" w:type="dxa"/>
            <w:shd w:val="clear" w:color="auto" w:fill="F2F2F2" w:themeFill="background1" w:themeFillShade="F2"/>
          </w:tcPr>
          <w:p w14:paraId="633E6A22" w14:textId="77777777" w:rsidR="000A4814" w:rsidRPr="000A4814" w:rsidRDefault="000A4814" w:rsidP="000A4814">
            <w:pPr>
              <w:bidi/>
              <w:jc w:val="center"/>
              <w:rPr>
                <w:rFonts w:ascii="David" w:hAnsi="David"/>
                <w:b/>
                <w:bCs/>
                <w:sz w:val="22"/>
                <w:szCs w:val="22"/>
                <w:u w:val="single"/>
                <w:rtl/>
              </w:rPr>
            </w:pPr>
            <w:r w:rsidRPr="000A4814">
              <w:rPr>
                <w:rFonts w:ascii="David" w:hAnsi="David"/>
                <w:b/>
                <w:bCs/>
                <w:sz w:val="22"/>
                <w:szCs w:val="22"/>
                <w:u w:val="single"/>
                <w:rtl/>
              </w:rPr>
              <w:t>קריטריון</w:t>
            </w:r>
          </w:p>
        </w:tc>
        <w:tc>
          <w:tcPr>
            <w:tcW w:w="2191" w:type="dxa"/>
            <w:shd w:val="clear" w:color="auto" w:fill="F2F2F2" w:themeFill="background1" w:themeFillShade="F2"/>
          </w:tcPr>
          <w:p w14:paraId="6C7A8F89" w14:textId="77777777" w:rsidR="000A4814" w:rsidRPr="000A4814" w:rsidRDefault="000A4814" w:rsidP="000A4814">
            <w:pPr>
              <w:bidi/>
              <w:jc w:val="center"/>
              <w:rPr>
                <w:rFonts w:ascii="David" w:hAnsi="David"/>
                <w:b/>
                <w:bCs/>
                <w:sz w:val="22"/>
                <w:szCs w:val="22"/>
                <w:u w:val="single"/>
                <w:rtl/>
              </w:rPr>
            </w:pPr>
            <w:r w:rsidRPr="000A4814">
              <w:rPr>
                <w:rFonts w:ascii="David" w:hAnsi="David"/>
                <w:b/>
                <w:bCs/>
                <w:sz w:val="22"/>
                <w:szCs w:val="22"/>
                <w:u w:val="single"/>
                <w:rtl/>
              </w:rPr>
              <w:t>מקסימום ניקוד</w:t>
            </w:r>
          </w:p>
        </w:tc>
        <w:tc>
          <w:tcPr>
            <w:tcW w:w="4253" w:type="dxa"/>
            <w:shd w:val="clear" w:color="auto" w:fill="F2F2F2" w:themeFill="background1" w:themeFillShade="F2"/>
          </w:tcPr>
          <w:p w14:paraId="34E17E45" w14:textId="77777777" w:rsidR="000A4814" w:rsidRPr="000A4814" w:rsidRDefault="000A4814" w:rsidP="000A4814">
            <w:pPr>
              <w:bidi/>
              <w:jc w:val="center"/>
              <w:rPr>
                <w:rFonts w:ascii="David" w:hAnsi="David"/>
                <w:b/>
                <w:bCs/>
                <w:sz w:val="22"/>
                <w:szCs w:val="22"/>
                <w:u w:val="single"/>
                <w:rtl/>
              </w:rPr>
            </w:pPr>
            <w:r w:rsidRPr="000A4814">
              <w:rPr>
                <w:rFonts w:ascii="David" w:hAnsi="David"/>
                <w:b/>
                <w:bCs/>
                <w:sz w:val="22"/>
                <w:szCs w:val="22"/>
                <w:u w:val="single"/>
                <w:rtl/>
              </w:rPr>
              <w:t>אופן הניקוד</w:t>
            </w:r>
          </w:p>
        </w:tc>
      </w:tr>
      <w:tr w:rsidR="000A4814" w:rsidRPr="000A4814" w14:paraId="52335F0C" w14:textId="77777777" w:rsidTr="00DC1057">
        <w:trPr>
          <w:jc w:val="right"/>
        </w:trPr>
        <w:tc>
          <w:tcPr>
            <w:tcW w:w="1494" w:type="dxa"/>
          </w:tcPr>
          <w:p w14:paraId="638C0270" w14:textId="5C369A57" w:rsidR="000A4814" w:rsidRPr="000A4814" w:rsidRDefault="000A4814" w:rsidP="000A4814">
            <w:pPr>
              <w:bidi/>
              <w:rPr>
                <w:rFonts w:ascii="David" w:hAnsi="David"/>
                <w:b/>
                <w:bCs/>
                <w:sz w:val="22"/>
                <w:szCs w:val="22"/>
                <w:rtl/>
              </w:rPr>
            </w:pPr>
            <w:r w:rsidRPr="000A4814">
              <w:rPr>
                <w:rFonts w:ascii="David" w:hAnsi="David"/>
                <w:b/>
                <w:bCs/>
                <w:sz w:val="22"/>
                <w:szCs w:val="22"/>
                <w:rtl/>
              </w:rPr>
              <w:t>גובה הצעת המחיר כמפורט ב</w:t>
            </w:r>
            <w:r w:rsidRPr="000A4814">
              <w:rPr>
                <w:rFonts w:ascii="David" w:hAnsi="David" w:hint="cs"/>
                <w:b/>
                <w:bCs/>
                <w:sz w:val="22"/>
                <w:szCs w:val="22"/>
                <w:rtl/>
              </w:rPr>
              <w:t>טופס ה</w:t>
            </w:r>
            <w:r w:rsidRPr="000A4814">
              <w:rPr>
                <w:rFonts w:ascii="David" w:hAnsi="David"/>
                <w:b/>
                <w:bCs/>
                <w:sz w:val="22"/>
                <w:szCs w:val="22"/>
                <w:rtl/>
              </w:rPr>
              <w:t>הצעה</w:t>
            </w:r>
          </w:p>
        </w:tc>
        <w:tc>
          <w:tcPr>
            <w:tcW w:w="2191" w:type="dxa"/>
          </w:tcPr>
          <w:p w14:paraId="0D465D47" w14:textId="5E33197C" w:rsidR="000A4814" w:rsidRPr="000A4814" w:rsidRDefault="008E3572" w:rsidP="00840ED6">
            <w:pPr>
              <w:bidi/>
              <w:jc w:val="center"/>
              <w:rPr>
                <w:rFonts w:ascii="David" w:hAnsi="David"/>
                <w:sz w:val="22"/>
                <w:szCs w:val="22"/>
                <w:rtl/>
              </w:rPr>
            </w:pPr>
            <w:r>
              <w:rPr>
                <w:rFonts w:ascii="David" w:hAnsi="David" w:hint="cs"/>
                <w:sz w:val="22"/>
                <w:szCs w:val="22"/>
                <w:rtl/>
              </w:rPr>
              <w:t>80</w:t>
            </w:r>
            <w:r w:rsidRPr="000A4814">
              <w:rPr>
                <w:rFonts w:ascii="David" w:hAnsi="David"/>
                <w:sz w:val="22"/>
                <w:szCs w:val="22"/>
                <w:rtl/>
              </w:rPr>
              <w:t xml:space="preserve"> </w:t>
            </w:r>
            <w:r w:rsidR="000A4814" w:rsidRPr="000A4814">
              <w:rPr>
                <w:rFonts w:ascii="David" w:hAnsi="David"/>
                <w:sz w:val="22"/>
                <w:szCs w:val="22"/>
                <w:rtl/>
              </w:rPr>
              <w:t>נקודות</w:t>
            </w:r>
          </w:p>
        </w:tc>
        <w:tc>
          <w:tcPr>
            <w:tcW w:w="4253" w:type="dxa"/>
          </w:tcPr>
          <w:p w14:paraId="07CFBF9D" w14:textId="69659E1C" w:rsidR="000A4814" w:rsidRPr="000A4814" w:rsidRDefault="000A4814" w:rsidP="00840ED6">
            <w:pPr>
              <w:tabs>
                <w:tab w:val="left" w:pos="567"/>
                <w:tab w:val="left" w:pos="1134"/>
                <w:tab w:val="left" w:pos="1701"/>
                <w:tab w:val="left" w:pos="2268"/>
                <w:tab w:val="left" w:pos="2835"/>
                <w:tab w:val="left" w:pos="3402"/>
              </w:tabs>
              <w:bidi/>
              <w:spacing w:before="120" w:after="120"/>
              <w:jc w:val="both"/>
              <w:rPr>
                <w:rFonts w:ascii="David" w:hAnsi="David"/>
                <w:sz w:val="22"/>
                <w:szCs w:val="22"/>
              </w:rPr>
            </w:pPr>
            <w:r w:rsidRPr="000A4814">
              <w:rPr>
                <w:rFonts w:hint="cs"/>
                <w:sz w:val="22"/>
                <w:szCs w:val="22"/>
                <w:rtl/>
              </w:rPr>
              <w:t xml:space="preserve">ההצעה הזולה ביותר, תקבל את הניקוד המרבי שהינו </w:t>
            </w:r>
            <w:r w:rsidR="008E3572">
              <w:rPr>
                <w:rFonts w:hint="cs"/>
                <w:sz w:val="22"/>
                <w:szCs w:val="22"/>
                <w:rtl/>
              </w:rPr>
              <w:t>80</w:t>
            </w:r>
            <w:r w:rsidR="008E3572" w:rsidRPr="000A4814">
              <w:rPr>
                <w:rFonts w:hint="cs"/>
                <w:sz w:val="22"/>
                <w:szCs w:val="22"/>
                <w:rtl/>
              </w:rPr>
              <w:t xml:space="preserve"> </w:t>
            </w:r>
            <w:r w:rsidRPr="000A4814">
              <w:rPr>
                <w:rFonts w:hint="cs"/>
                <w:sz w:val="22"/>
                <w:szCs w:val="22"/>
                <w:rtl/>
              </w:rPr>
              <w:t>נקודות וכל יתר ההצעות ידורגו באופן יחסי אליה לפי הנוסחה שלהלן:</w:t>
            </w:r>
          </w:p>
          <w:p w14:paraId="47F696B1" w14:textId="228976D7" w:rsidR="000A4814" w:rsidRPr="000A4814" w:rsidRDefault="000A4814" w:rsidP="00840ED6">
            <w:pPr>
              <w:bidi/>
              <w:jc w:val="center"/>
              <w:outlineLvl w:val="0"/>
              <w:rPr>
                <w:rFonts w:ascii="David" w:hAnsi="David"/>
                <w:sz w:val="22"/>
                <w:szCs w:val="22"/>
                <w:u w:val="single"/>
                <w:rtl/>
              </w:rPr>
            </w:pPr>
            <w:r w:rsidRPr="000A4814">
              <w:rPr>
                <w:rFonts w:ascii="David" w:hAnsi="David"/>
                <w:sz w:val="22"/>
                <w:szCs w:val="22"/>
                <w:rtl/>
              </w:rPr>
              <w:t>ציון רכיב המחיר</w:t>
            </w:r>
            <w:r w:rsidRPr="000A4814">
              <w:rPr>
                <w:rFonts w:ascii="David" w:hAnsi="David" w:hint="cs"/>
                <w:sz w:val="22"/>
                <w:szCs w:val="22"/>
                <w:rtl/>
              </w:rPr>
              <w:t xml:space="preserve"> = </w:t>
            </w:r>
            <w:r w:rsidR="008E3572">
              <w:rPr>
                <w:rFonts w:ascii="David" w:hAnsi="David" w:hint="cs"/>
                <w:sz w:val="22"/>
                <w:szCs w:val="22"/>
                <w:u w:val="single"/>
                <w:rtl/>
              </w:rPr>
              <w:t>80</w:t>
            </w:r>
            <w:r w:rsidRPr="000A4814">
              <w:rPr>
                <w:rFonts w:ascii="David" w:hAnsi="David" w:hint="cs"/>
                <w:sz w:val="22"/>
                <w:szCs w:val="22"/>
                <w:u w:val="single"/>
                <w:rtl/>
              </w:rPr>
              <w:t xml:space="preserve">% </w:t>
            </w:r>
            <w:r w:rsidRPr="000A4814">
              <w:rPr>
                <w:rFonts w:ascii="David" w:hAnsi="David" w:hint="cs"/>
                <w:sz w:val="22"/>
                <w:szCs w:val="22"/>
                <w:u w:val="single"/>
              </w:rPr>
              <w:t>X</w:t>
            </w:r>
            <w:r w:rsidRPr="000A4814">
              <w:rPr>
                <w:rFonts w:ascii="David" w:hAnsi="David" w:hint="cs"/>
                <w:sz w:val="22"/>
                <w:szCs w:val="22"/>
                <w:u w:val="single"/>
                <w:rtl/>
              </w:rPr>
              <w:t xml:space="preserve"> ההצעה הזולה ביותר</w:t>
            </w:r>
          </w:p>
          <w:p w14:paraId="04A8939B" w14:textId="123AAB28" w:rsidR="000A4814" w:rsidRPr="000A4814" w:rsidRDefault="000A4814" w:rsidP="000A4814">
            <w:pPr>
              <w:bidi/>
              <w:spacing w:after="200"/>
              <w:jc w:val="center"/>
              <w:rPr>
                <w:rFonts w:ascii="David" w:hAnsi="David"/>
                <w:sz w:val="22"/>
                <w:szCs w:val="22"/>
                <w:rtl/>
              </w:rPr>
            </w:pPr>
            <w:r w:rsidRPr="000A4814">
              <w:rPr>
                <w:rFonts w:ascii="David" w:hAnsi="David" w:hint="cs"/>
                <w:sz w:val="22"/>
                <w:szCs w:val="22"/>
                <w:rtl/>
              </w:rPr>
              <w:t>ההצעה הנבחנת</w:t>
            </w:r>
          </w:p>
        </w:tc>
      </w:tr>
      <w:tr w:rsidR="000A4814" w:rsidRPr="000A4814" w14:paraId="450CA76C" w14:textId="77777777" w:rsidTr="00DC1057">
        <w:trPr>
          <w:jc w:val="right"/>
        </w:trPr>
        <w:tc>
          <w:tcPr>
            <w:tcW w:w="1494" w:type="dxa"/>
          </w:tcPr>
          <w:p w14:paraId="17D242FA" w14:textId="771887E9" w:rsidR="000A4814" w:rsidRPr="000A4814" w:rsidRDefault="000A4814" w:rsidP="000A4814">
            <w:pPr>
              <w:bidi/>
              <w:rPr>
                <w:rFonts w:ascii="David" w:hAnsi="David"/>
                <w:b/>
                <w:bCs/>
                <w:sz w:val="22"/>
                <w:szCs w:val="22"/>
                <w:rtl/>
              </w:rPr>
            </w:pPr>
            <w:r>
              <w:rPr>
                <w:rFonts w:ascii="David" w:hAnsi="David" w:hint="cs"/>
                <w:b/>
                <w:bCs/>
                <w:sz w:val="22"/>
                <w:szCs w:val="22"/>
                <w:rtl/>
              </w:rPr>
              <w:t>שנת ייצור הרכב</w:t>
            </w:r>
          </w:p>
        </w:tc>
        <w:tc>
          <w:tcPr>
            <w:tcW w:w="2191" w:type="dxa"/>
          </w:tcPr>
          <w:p w14:paraId="78602EB5" w14:textId="4A0EA30A" w:rsidR="000A4814" w:rsidRPr="000A4814" w:rsidRDefault="008E3572" w:rsidP="007B4516">
            <w:pPr>
              <w:bidi/>
              <w:jc w:val="center"/>
              <w:rPr>
                <w:rFonts w:ascii="David" w:hAnsi="David"/>
                <w:sz w:val="22"/>
                <w:szCs w:val="22"/>
                <w:rtl/>
              </w:rPr>
            </w:pPr>
            <w:r>
              <w:rPr>
                <w:rFonts w:ascii="David" w:hAnsi="David" w:hint="cs"/>
                <w:sz w:val="22"/>
                <w:szCs w:val="22"/>
                <w:rtl/>
              </w:rPr>
              <w:t>10</w:t>
            </w:r>
            <w:r w:rsidRPr="000A4814">
              <w:rPr>
                <w:rFonts w:ascii="David" w:hAnsi="David"/>
                <w:sz w:val="22"/>
                <w:szCs w:val="22"/>
                <w:rtl/>
              </w:rPr>
              <w:t xml:space="preserve"> </w:t>
            </w:r>
            <w:r w:rsidR="000A4814" w:rsidRPr="000A4814">
              <w:rPr>
                <w:rFonts w:ascii="David" w:hAnsi="David"/>
                <w:sz w:val="22"/>
                <w:szCs w:val="22"/>
                <w:rtl/>
              </w:rPr>
              <w:t>נקודות</w:t>
            </w:r>
          </w:p>
        </w:tc>
        <w:tc>
          <w:tcPr>
            <w:tcW w:w="4253" w:type="dxa"/>
          </w:tcPr>
          <w:p w14:paraId="1BFD12F5" w14:textId="2E91A54E" w:rsidR="000A4814" w:rsidRDefault="000A4814" w:rsidP="007B4516">
            <w:pPr>
              <w:bidi/>
              <w:rPr>
                <w:rFonts w:ascii="David" w:hAnsi="David"/>
                <w:sz w:val="22"/>
                <w:szCs w:val="22"/>
                <w:rtl/>
              </w:rPr>
            </w:pPr>
            <w:r>
              <w:rPr>
                <w:rFonts w:ascii="David" w:hAnsi="David" w:hint="cs"/>
                <w:sz w:val="22"/>
                <w:szCs w:val="22"/>
                <w:rtl/>
              </w:rPr>
              <w:t xml:space="preserve">רכב שנת 2017 </w:t>
            </w:r>
            <w:r>
              <w:rPr>
                <w:rFonts w:ascii="David" w:hAnsi="David"/>
                <w:sz w:val="22"/>
                <w:szCs w:val="22"/>
                <w:rtl/>
              </w:rPr>
              <w:t>–</w:t>
            </w:r>
            <w:r>
              <w:rPr>
                <w:rFonts w:ascii="David" w:hAnsi="David" w:hint="cs"/>
                <w:sz w:val="22"/>
                <w:szCs w:val="22"/>
                <w:rtl/>
              </w:rPr>
              <w:t xml:space="preserve"> </w:t>
            </w:r>
            <w:r w:rsidR="008E3572">
              <w:rPr>
                <w:rFonts w:ascii="David" w:hAnsi="David" w:hint="cs"/>
                <w:sz w:val="22"/>
                <w:szCs w:val="22"/>
                <w:rtl/>
              </w:rPr>
              <w:t xml:space="preserve">3 </w:t>
            </w:r>
            <w:r>
              <w:rPr>
                <w:rFonts w:ascii="David" w:hAnsi="David" w:hint="cs"/>
                <w:sz w:val="22"/>
                <w:szCs w:val="22"/>
                <w:rtl/>
              </w:rPr>
              <w:t xml:space="preserve">נק' </w:t>
            </w:r>
          </w:p>
          <w:p w14:paraId="217574FD" w14:textId="247F5FAE" w:rsidR="000A4814" w:rsidRDefault="000A4814" w:rsidP="00C96842">
            <w:pPr>
              <w:bidi/>
              <w:rPr>
                <w:rFonts w:ascii="David" w:hAnsi="David"/>
                <w:sz w:val="22"/>
                <w:szCs w:val="22"/>
                <w:rtl/>
              </w:rPr>
            </w:pPr>
            <w:r>
              <w:rPr>
                <w:rFonts w:ascii="David" w:hAnsi="David" w:hint="cs"/>
                <w:sz w:val="22"/>
                <w:szCs w:val="22"/>
                <w:rtl/>
              </w:rPr>
              <w:t xml:space="preserve">רכב שנת 2018 </w:t>
            </w:r>
            <w:r>
              <w:rPr>
                <w:rFonts w:ascii="David" w:hAnsi="David"/>
                <w:sz w:val="22"/>
                <w:szCs w:val="22"/>
                <w:rtl/>
              </w:rPr>
              <w:t>–</w:t>
            </w:r>
            <w:r>
              <w:rPr>
                <w:rFonts w:ascii="David" w:hAnsi="David" w:hint="cs"/>
                <w:sz w:val="22"/>
                <w:szCs w:val="22"/>
                <w:rtl/>
              </w:rPr>
              <w:t xml:space="preserve"> </w:t>
            </w:r>
            <w:r w:rsidR="008E3572">
              <w:rPr>
                <w:rFonts w:ascii="David" w:hAnsi="David" w:hint="cs"/>
                <w:sz w:val="22"/>
                <w:szCs w:val="22"/>
                <w:rtl/>
              </w:rPr>
              <w:t xml:space="preserve">5 </w:t>
            </w:r>
            <w:r>
              <w:rPr>
                <w:rFonts w:ascii="David" w:hAnsi="David" w:hint="cs"/>
                <w:sz w:val="22"/>
                <w:szCs w:val="22"/>
                <w:rtl/>
              </w:rPr>
              <w:t>נק'</w:t>
            </w:r>
          </w:p>
          <w:p w14:paraId="53B8C790" w14:textId="45864E7B" w:rsidR="000A4814" w:rsidRDefault="000A4814" w:rsidP="00C96842">
            <w:pPr>
              <w:bidi/>
              <w:rPr>
                <w:rFonts w:ascii="David" w:hAnsi="David"/>
                <w:sz w:val="22"/>
                <w:szCs w:val="22"/>
                <w:rtl/>
              </w:rPr>
            </w:pPr>
            <w:r>
              <w:rPr>
                <w:rFonts w:ascii="David" w:hAnsi="David" w:hint="cs"/>
                <w:sz w:val="22"/>
                <w:szCs w:val="22"/>
                <w:rtl/>
              </w:rPr>
              <w:t xml:space="preserve">רכב שנת 2019 ומעלה  </w:t>
            </w:r>
            <w:r>
              <w:rPr>
                <w:rFonts w:ascii="David" w:hAnsi="David"/>
                <w:sz w:val="22"/>
                <w:szCs w:val="22"/>
                <w:rtl/>
              </w:rPr>
              <w:t>–</w:t>
            </w:r>
            <w:r>
              <w:rPr>
                <w:rFonts w:ascii="David" w:hAnsi="David" w:hint="cs"/>
                <w:sz w:val="22"/>
                <w:szCs w:val="22"/>
                <w:rtl/>
              </w:rPr>
              <w:t xml:space="preserve"> </w:t>
            </w:r>
            <w:r w:rsidR="008E3572">
              <w:rPr>
                <w:rFonts w:ascii="David" w:hAnsi="David" w:hint="cs"/>
                <w:sz w:val="22"/>
                <w:szCs w:val="22"/>
                <w:rtl/>
              </w:rPr>
              <w:t xml:space="preserve">10 </w:t>
            </w:r>
            <w:r>
              <w:rPr>
                <w:rFonts w:ascii="David" w:hAnsi="David" w:hint="cs"/>
                <w:sz w:val="22"/>
                <w:szCs w:val="22"/>
                <w:rtl/>
              </w:rPr>
              <w:t>נק'</w:t>
            </w:r>
          </w:p>
          <w:p w14:paraId="1CECD74F" w14:textId="648FAE24" w:rsidR="000A4814" w:rsidRPr="000A4814" w:rsidRDefault="000A4814" w:rsidP="000A4814">
            <w:pPr>
              <w:bidi/>
              <w:rPr>
                <w:rFonts w:ascii="David" w:hAnsi="David"/>
                <w:sz w:val="22"/>
                <w:szCs w:val="22"/>
                <w:rtl/>
              </w:rPr>
            </w:pPr>
            <w:r w:rsidRPr="000A4814">
              <w:rPr>
                <w:rFonts w:ascii="David" w:hAnsi="David"/>
                <w:sz w:val="22"/>
                <w:szCs w:val="22"/>
                <w:rtl/>
              </w:rPr>
              <w:br/>
            </w:r>
          </w:p>
        </w:tc>
      </w:tr>
      <w:tr w:rsidR="000A4814" w:rsidRPr="000A4814" w14:paraId="1DB36A1C" w14:textId="77777777" w:rsidTr="00DC1057">
        <w:trPr>
          <w:jc w:val="right"/>
        </w:trPr>
        <w:tc>
          <w:tcPr>
            <w:tcW w:w="1494" w:type="dxa"/>
          </w:tcPr>
          <w:p w14:paraId="7BAEA68D" w14:textId="519A83A1" w:rsidR="000A4814" w:rsidRDefault="000A4814" w:rsidP="000A4814">
            <w:pPr>
              <w:bidi/>
              <w:rPr>
                <w:rFonts w:ascii="David" w:hAnsi="David"/>
                <w:b/>
                <w:bCs/>
                <w:sz w:val="22"/>
                <w:szCs w:val="22"/>
                <w:rtl/>
              </w:rPr>
            </w:pPr>
            <w:r>
              <w:rPr>
                <w:rFonts w:ascii="David" w:hAnsi="David" w:hint="cs"/>
                <w:b/>
                <w:bCs/>
                <w:sz w:val="22"/>
                <w:szCs w:val="22"/>
                <w:rtl/>
              </w:rPr>
              <w:t xml:space="preserve">בעלות ברכב </w:t>
            </w:r>
          </w:p>
        </w:tc>
        <w:tc>
          <w:tcPr>
            <w:tcW w:w="2191" w:type="dxa"/>
          </w:tcPr>
          <w:p w14:paraId="76386B9A" w14:textId="4C7DAE55" w:rsidR="000A4814" w:rsidRDefault="008E3572" w:rsidP="007B4516">
            <w:pPr>
              <w:bidi/>
              <w:jc w:val="center"/>
              <w:rPr>
                <w:rFonts w:ascii="David" w:hAnsi="David"/>
                <w:sz w:val="22"/>
                <w:szCs w:val="22"/>
                <w:rtl/>
              </w:rPr>
            </w:pPr>
            <w:r>
              <w:rPr>
                <w:rFonts w:ascii="David" w:hAnsi="David" w:hint="cs"/>
                <w:sz w:val="22"/>
                <w:szCs w:val="22"/>
                <w:rtl/>
              </w:rPr>
              <w:t xml:space="preserve">10 </w:t>
            </w:r>
            <w:r w:rsidR="000A4814">
              <w:rPr>
                <w:rFonts w:ascii="David" w:hAnsi="David" w:hint="cs"/>
                <w:sz w:val="22"/>
                <w:szCs w:val="22"/>
                <w:rtl/>
              </w:rPr>
              <w:t>נקודות</w:t>
            </w:r>
          </w:p>
        </w:tc>
        <w:tc>
          <w:tcPr>
            <w:tcW w:w="4253" w:type="dxa"/>
          </w:tcPr>
          <w:p w14:paraId="6D84E0DD" w14:textId="0C95D111" w:rsidR="000A4814" w:rsidRDefault="000A4814" w:rsidP="007B4516">
            <w:pPr>
              <w:bidi/>
              <w:rPr>
                <w:rFonts w:ascii="David" w:hAnsi="David"/>
                <w:sz w:val="22"/>
                <w:szCs w:val="22"/>
                <w:rtl/>
              </w:rPr>
            </w:pPr>
            <w:r>
              <w:rPr>
                <w:rFonts w:ascii="David" w:hAnsi="David" w:hint="cs"/>
                <w:sz w:val="22"/>
                <w:szCs w:val="22"/>
                <w:rtl/>
              </w:rPr>
              <w:t xml:space="preserve">בעלות פרטית </w:t>
            </w:r>
            <w:r>
              <w:rPr>
                <w:rFonts w:ascii="David" w:hAnsi="David"/>
                <w:sz w:val="22"/>
                <w:szCs w:val="22"/>
                <w:rtl/>
              </w:rPr>
              <w:t>–</w:t>
            </w:r>
            <w:r>
              <w:rPr>
                <w:rFonts w:ascii="David" w:hAnsi="David" w:hint="cs"/>
                <w:sz w:val="22"/>
                <w:szCs w:val="22"/>
                <w:rtl/>
              </w:rPr>
              <w:t xml:space="preserve"> </w:t>
            </w:r>
            <w:r w:rsidR="008E3572">
              <w:rPr>
                <w:rFonts w:ascii="David" w:hAnsi="David" w:hint="cs"/>
                <w:sz w:val="22"/>
                <w:szCs w:val="22"/>
                <w:rtl/>
              </w:rPr>
              <w:t xml:space="preserve">10 </w:t>
            </w:r>
            <w:r>
              <w:rPr>
                <w:rFonts w:ascii="David" w:hAnsi="David" w:hint="cs"/>
                <w:sz w:val="22"/>
                <w:szCs w:val="22"/>
                <w:rtl/>
              </w:rPr>
              <w:t xml:space="preserve">נק' </w:t>
            </w:r>
          </w:p>
        </w:tc>
      </w:tr>
      <w:tr w:rsidR="00DC1057" w:rsidRPr="000A4814" w14:paraId="7B82AFC9" w14:textId="77777777" w:rsidTr="00DC1057">
        <w:trPr>
          <w:jc w:val="right"/>
        </w:trPr>
        <w:tc>
          <w:tcPr>
            <w:tcW w:w="1494" w:type="dxa"/>
          </w:tcPr>
          <w:p w14:paraId="08E18133" w14:textId="77777777" w:rsidR="00DC1057" w:rsidRPr="000A4814" w:rsidRDefault="00DC1057" w:rsidP="00C96842">
            <w:pPr>
              <w:bidi/>
              <w:jc w:val="center"/>
              <w:rPr>
                <w:rFonts w:ascii="David" w:hAnsi="David"/>
                <w:b/>
                <w:bCs/>
                <w:sz w:val="22"/>
                <w:szCs w:val="22"/>
                <w:rtl/>
              </w:rPr>
            </w:pPr>
            <w:r w:rsidRPr="000A4814">
              <w:rPr>
                <w:rFonts w:ascii="David" w:hAnsi="David"/>
                <w:b/>
                <w:bCs/>
                <w:sz w:val="22"/>
                <w:szCs w:val="22"/>
                <w:rtl/>
              </w:rPr>
              <w:t>סה"כ</w:t>
            </w:r>
          </w:p>
        </w:tc>
        <w:tc>
          <w:tcPr>
            <w:tcW w:w="2191" w:type="dxa"/>
          </w:tcPr>
          <w:p w14:paraId="4E263A66" w14:textId="185C950D" w:rsidR="00DC1057" w:rsidRPr="00DC1057" w:rsidRDefault="00DC1057" w:rsidP="00C96842">
            <w:pPr>
              <w:pStyle w:val="af8"/>
              <w:numPr>
                <w:ilvl w:val="0"/>
                <w:numId w:val="24"/>
              </w:numPr>
              <w:bidi/>
              <w:jc w:val="center"/>
              <w:rPr>
                <w:rFonts w:ascii="David" w:hAnsi="David"/>
                <w:sz w:val="22"/>
                <w:szCs w:val="22"/>
                <w:rtl/>
              </w:rPr>
            </w:pPr>
            <w:r w:rsidRPr="00DC1057">
              <w:rPr>
                <w:rFonts w:ascii="David" w:hAnsi="David"/>
                <w:sz w:val="22"/>
                <w:szCs w:val="22"/>
                <w:rtl/>
              </w:rPr>
              <w:t>נקודות</w:t>
            </w:r>
          </w:p>
        </w:tc>
        <w:tc>
          <w:tcPr>
            <w:tcW w:w="4253" w:type="dxa"/>
          </w:tcPr>
          <w:p w14:paraId="2B9B2FBA" w14:textId="77777777" w:rsidR="00DC1057" w:rsidRPr="000A4814" w:rsidRDefault="00DC1057" w:rsidP="00DC1057">
            <w:pPr>
              <w:bidi/>
              <w:rPr>
                <w:rFonts w:ascii="David" w:hAnsi="David"/>
                <w:sz w:val="22"/>
                <w:szCs w:val="22"/>
                <w:rtl/>
              </w:rPr>
            </w:pPr>
          </w:p>
        </w:tc>
      </w:tr>
    </w:tbl>
    <w:p w14:paraId="5F9E9B38" w14:textId="77777777" w:rsidR="000A4814" w:rsidRPr="000A4814" w:rsidRDefault="000A4814" w:rsidP="000A4814">
      <w:pPr>
        <w:rPr>
          <w:rFonts w:ascii="David" w:hAnsi="David"/>
          <w:sz w:val="24"/>
          <w:szCs w:val="24"/>
          <w:rtl/>
        </w:rPr>
      </w:pPr>
      <w:r w:rsidRPr="000A4814">
        <w:rPr>
          <w:rFonts w:ascii="David" w:hAnsi="David"/>
          <w:sz w:val="24"/>
          <w:szCs w:val="24"/>
          <w:rtl/>
        </w:rPr>
        <w:tab/>
      </w:r>
    </w:p>
    <w:p w14:paraId="47099B52" w14:textId="383C0AD3" w:rsidR="00DC1057"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DC1057">
        <w:rPr>
          <w:rFonts w:ascii="David" w:hAnsi="David" w:hint="cs"/>
          <w:sz w:val="24"/>
          <w:szCs w:val="24"/>
          <w:rtl/>
        </w:rPr>
        <w:t>הערכת איכות</w:t>
      </w:r>
      <w:r w:rsidR="00DC1057" w:rsidRPr="00DC1057">
        <w:rPr>
          <w:rFonts w:ascii="David" w:hAnsi="David" w:hint="cs"/>
          <w:sz w:val="24"/>
          <w:szCs w:val="24"/>
          <w:rtl/>
        </w:rPr>
        <w:t xml:space="preserve"> ההצעה</w:t>
      </w:r>
      <w:r w:rsidRPr="00DC1057">
        <w:rPr>
          <w:rFonts w:ascii="David" w:hAnsi="David" w:hint="cs"/>
          <w:sz w:val="24"/>
          <w:szCs w:val="24"/>
          <w:rtl/>
        </w:rPr>
        <w:t xml:space="preserve"> </w:t>
      </w:r>
      <w:r w:rsidR="00DC1057">
        <w:rPr>
          <w:rFonts w:ascii="David" w:hAnsi="David" w:hint="cs"/>
          <w:sz w:val="24"/>
          <w:szCs w:val="24"/>
          <w:rtl/>
        </w:rPr>
        <w:t xml:space="preserve">על פי הקריטריונים שלעיל </w:t>
      </w:r>
      <w:r w:rsidRPr="00DC1057">
        <w:rPr>
          <w:rFonts w:ascii="David" w:hAnsi="David" w:hint="cs"/>
          <w:sz w:val="24"/>
          <w:szCs w:val="24"/>
          <w:rtl/>
        </w:rPr>
        <w:t xml:space="preserve">תבוצע ע"י </w:t>
      </w:r>
      <w:r w:rsidRPr="00DC1057">
        <w:rPr>
          <w:rFonts w:ascii="David" w:hAnsi="David" w:hint="eastAsia"/>
          <w:sz w:val="24"/>
          <w:szCs w:val="24"/>
          <w:rtl/>
        </w:rPr>
        <w:t>וועד</w:t>
      </w:r>
      <w:r w:rsidRPr="00DC1057">
        <w:rPr>
          <w:rFonts w:ascii="David" w:hAnsi="David" w:hint="cs"/>
          <w:sz w:val="24"/>
          <w:szCs w:val="24"/>
          <w:rtl/>
        </w:rPr>
        <w:t>ה מקצועית שחבריה הינה: מנכ"ל המועצה, גזבר המועצה ויו"ר ועדת מכרזים (להלן: "</w:t>
      </w:r>
      <w:r w:rsidRPr="00DC1057">
        <w:rPr>
          <w:rFonts w:ascii="David" w:hAnsi="David" w:hint="cs"/>
          <w:b/>
          <w:bCs/>
          <w:sz w:val="24"/>
          <w:szCs w:val="24"/>
          <w:rtl/>
        </w:rPr>
        <w:t>הועדה המקצועית</w:t>
      </w:r>
      <w:r w:rsidRPr="00DC1057">
        <w:rPr>
          <w:rFonts w:ascii="David" w:hAnsi="David" w:hint="cs"/>
          <w:sz w:val="24"/>
          <w:szCs w:val="24"/>
          <w:rtl/>
        </w:rPr>
        <w:t xml:space="preserve">"). </w:t>
      </w:r>
    </w:p>
    <w:p w14:paraId="6FCD2200" w14:textId="724E0D5C" w:rsidR="00DC1057" w:rsidRPr="00DC1057"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DC1057">
        <w:rPr>
          <w:sz w:val="24"/>
          <w:szCs w:val="24"/>
          <w:rtl/>
        </w:rPr>
        <w:t>הועדה המקצועית תהיה רשאית לדר</w:t>
      </w:r>
      <w:r w:rsidR="00DC1057">
        <w:rPr>
          <w:sz w:val="24"/>
          <w:szCs w:val="24"/>
          <w:rtl/>
        </w:rPr>
        <w:t>וש מהמציע נתונים ומסמכים נוספים</w:t>
      </w:r>
      <w:r w:rsidR="00DC1057">
        <w:rPr>
          <w:rFonts w:hint="cs"/>
          <w:sz w:val="24"/>
          <w:szCs w:val="24"/>
          <w:rtl/>
        </w:rPr>
        <w:t>.</w:t>
      </w:r>
    </w:p>
    <w:p w14:paraId="22CA1989" w14:textId="77777777" w:rsidR="00695103"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DC1057">
        <w:rPr>
          <w:rFonts w:ascii="David" w:hAnsi="David" w:hint="cs"/>
          <w:sz w:val="24"/>
          <w:szCs w:val="24"/>
          <w:rtl/>
        </w:rPr>
        <w:t>המלצות הועדה המקצועית יעברו לדיון בפני ועדת המכרזים אשר תהא רשאית לאמץ את המלצות הועדה המקצועית</w:t>
      </w:r>
      <w:r w:rsidR="00DC1057">
        <w:rPr>
          <w:rFonts w:ascii="David" w:hAnsi="David" w:hint="cs"/>
          <w:sz w:val="24"/>
          <w:szCs w:val="24"/>
          <w:rtl/>
        </w:rPr>
        <w:t xml:space="preserve"> ו/או לנקד באופן עצמאי </w:t>
      </w:r>
      <w:r w:rsidRPr="00DC1057">
        <w:rPr>
          <w:rFonts w:ascii="David" w:hAnsi="David" w:hint="cs"/>
          <w:sz w:val="24"/>
          <w:szCs w:val="24"/>
          <w:rtl/>
        </w:rPr>
        <w:t xml:space="preserve">בהתאם לקריטריונים </w:t>
      </w:r>
      <w:r w:rsidR="00DC1057">
        <w:rPr>
          <w:rFonts w:ascii="David" w:hAnsi="David" w:hint="cs"/>
          <w:sz w:val="24"/>
          <w:szCs w:val="24"/>
          <w:rtl/>
        </w:rPr>
        <w:t>שלעיל</w:t>
      </w:r>
      <w:r w:rsidRPr="00DC1057">
        <w:rPr>
          <w:rFonts w:ascii="David" w:hAnsi="David" w:hint="cs"/>
          <w:sz w:val="24"/>
          <w:szCs w:val="24"/>
          <w:rtl/>
        </w:rPr>
        <w:t xml:space="preserve">. </w:t>
      </w:r>
    </w:p>
    <w:p w14:paraId="0EBF54B5" w14:textId="77777777" w:rsidR="00695103" w:rsidRPr="00695103"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695103">
        <w:rPr>
          <w:rFonts w:ascii="David" w:hAnsi="David" w:hint="cs"/>
          <w:b/>
          <w:bCs/>
          <w:sz w:val="24"/>
          <w:szCs w:val="24"/>
          <w:u w:val="single"/>
          <w:rtl/>
        </w:rPr>
        <w:t xml:space="preserve">שלב </w:t>
      </w:r>
      <w:r w:rsidR="00695103" w:rsidRPr="00695103">
        <w:rPr>
          <w:rFonts w:ascii="David" w:hAnsi="David" w:hint="cs"/>
          <w:b/>
          <w:bCs/>
          <w:sz w:val="24"/>
          <w:szCs w:val="24"/>
          <w:u w:val="single"/>
          <w:rtl/>
        </w:rPr>
        <w:t>ג</w:t>
      </w:r>
      <w:r w:rsidRPr="00695103">
        <w:rPr>
          <w:rFonts w:ascii="David" w:hAnsi="David" w:hint="cs"/>
          <w:b/>
          <w:bCs/>
          <w:sz w:val="24"/>
          <w:szCs w:val="24"/>
          <w:u w:val="single"/>
          <w:rtl/>
        </w:rPr>
        <w:t>'</w:t>
      </w:r>
      <w:r w:rsidRPr="00695103">
        <w:rPr>
          <w:rFonts w:ascii="David" w:hAnsi="David" w:hint="cs"/>
          <w:sz w:val="24"/>
          <w:szCs w:val="24"/>
          <w:u w:val="single"/>
          <w:rtl/>
        </w:rPr>
        <w:t xml:space="preserve"> </w:t>
      </w:r>
      <w:r w:rsidRPr="00695103">
        <w:rPr>
          <w:rFonts w:ascii="David" w:hAnsi="David"/>
          <w:sz w:val="24"/>
          <w:szCs w:val="24"/>
          <w:u w:val="single"/>
          <w:rtl/>
        </w:rPr>
        <w:t>–</w:t>
      </w:r>
      <w:r w:rsidRPr="00695103">
        <w:rPr>
          <w:rFonts w:ascii="David" w:hAnsi="David" w:hint="cs"/>
          <w:sz w:val="24"/>
          <w:szCs w:val="24"/>
          <w:u w:val="single"/>
          <w:rtl/>
        </w:rPr>
        <w:t xml:space="preserve"> </w:t>
      </w:r>
      <w:r w:rsidRPr="00695103">
        <w:rPr>
          <w:rFonts w:ascii="David" w:hAnsi="David" w:hint="eastAsia"/>
          <w:b/>
          <w:bCs/>
          <w:sz w:val="24"/>
          <w:szCs w:val="24"/>
          <w:u w:val="single"/>
          <w:rtl/>
        </w:rPr>
        <w:t>חישוב</w:t>
      </w:r>
      <w:r w:rsidRPr="00695103">
        <w:rPr>
          <w:rFonts w:ascii="David" w:hAnsi="David"/>
          <w:b/>
          <w:bCs/>
          <w:sz w:val="24"/>
          <w:szCs w:val="24"/>
          <w:u w:val="single"/>
          <w:rtl/>
          <w:lang w:val="x-none" w:eastAsia="x-none"/>
        </w:rPr>
        <w:t xml:space="preserve"> </w:t>
      </w:r>
      <w:r w:rsidRPr="00695103">
        <w:rPr>
          <w:rFonts w:ascii="David" w:hAnsi="David" w:hint="eastAsia"/>
          <w:b/>
          <w:bCs/>
          <w:sz w:val="24"/>
          <w:szCs w:val="24"/>
          <w:u w:val="single"/>
          <w:rtl/>
          <w:lang w:val="x-none" w:eastAsia="x-none"/>
        </w:rPr>
        <w:t>הציון</w:t>
      </w:r>
      <w:r w:rsidRPr="00695103">
        <w:rPr>
          <w:rFonts w:ascii="David" w:hAnsi="David"/>
          <w:b/>
          <w:bCs/>
          <w:sz w:val="24"/>
          <w:szCs w:val="24"/>
          <w:u w:val="single"/>
          <w:rtl/>
          <w:lang w:val="x-none" w:eastAsia="x-none"/>
        </w:rPr>
        <w:t xml:space="preserve"> </w:t>
      </w:r>
      <w:r w:rsidRPr="00695103">
        <w:rPr>
          <w:rFonts w:ascii="David" w:hAnsi="David" w:hint="eastAsia"/>
          <w:b/>
          <w:bCs/>
          <w:sz w:val="24"/>
          <w:szCs w:val="24"/>
          <w:u w:val="single"/>
          <w:rtl/>
          <w:lang w:val="x-none" w:eastAsia="x-none"/>
        </w:rPr>
        <w:t>הכללי</w:t>
      </w:r>
      <w:r w:rsidRPr="00695103">
        <w:rPr>
          <w:rFonts w:ascii="David" w:hAnsi="David"/>
          <w:b/>
          <w:bCs/>
          <w:sz w:val="24"/>
          <w:szCs w:val="24"/>
          <w:u w:val="single"/>
          <w:rtl/>
          <w:lang w:val="x-none" w:eastAsia="x-none"/>
        </w:rPr>
        <w:t xml:space="preserve"> (</w:t>
      </w:r>
      <w:r w:rsidRPr="00695103">
        <w:rPr>
          <w:rFonts w:ascii="David" w:hAnsi="David" w:hint="eastAsia"/>
          <w:b/>
          <w:bCs/>
          <w:sz w:val="24"/>
          <w:szCs w:val="24"/>
          <w:u w:val="single"/>
          <w:rtl/>
          <w:lang w:val="x-none" w:eastAsia="x-none"/>
        </w:rPr>
        <w:t>מחיר</w:t>
      </w:r>
      <w:r w:rsidRPr="00695103">
        <w:rPr>
          <w:rFonts w:ascii="David" w:hAnsi="David"/>
          <w:b/>
          <w:bCs/>
          <w:sz w:val="24"/>
          <w:szCs w:val="24"/>
          <w:u w:val="single"/>
          <w:rtl/>
          <w:lang w:val="x-none" w:eastAsia="x-none"/>
        </w:rPr>
        <w:t xml:space="preserve"> </w:t>
      </w:r>
      <w:r w:rsidRPr="00695103">
        <w:rPr>
          <w:rFonts w:ascii="David" w:hAnsi="David" w:hint="eastAsia"/>
          <w:b/>
          <w:bCs/>
          <w:sz w:val="24"/>
          <w:szCs w:val="24"/>
          <w:u w:val="single"/>
          <w:rtl/>
          <w:lang w:val="x-none" w:eastAsia="x-none"/>
        </w:rPr>
        <w:t>ואיכות</w:t>
      </w:r>
      <w:r w:rsidRPr="00695103">
        <w:rPr>
          <w:rFonts w:ascii="David" w:hAnsi="David"/>
          <w:b/>
          <w:bCs/>
          <w:sz w:val="24"/>
          <w:szCs w:val="24"/>
          <w:u w:val="single"/>
          <w:rtl/>
          <w:lang w:val="x-none" w:eastAsia="x-none"/>
        </w:rPr>
        <w:t xml:space="preserve">) </w:t>
      </w:r>
      <w:r w:rsidRPr="00695103">
        <w:rPr>
          <w:rFonts w:ascii="David" w:hAnsi="David" w:hint="eastAsia"/>
          <w:b/>
          <w:bCs/>
          <w:sz w:val="24"/>
          <w:szCs w:val="24"/>
          <w:u w:val="single"/>
          <w:rtl/>
          <w:lang w:val="x-none" w:eastAsia="x-none"/>
        </w:rPr>
        <w:t>ודירוג</w:t>
      </w:r>
      <w:r w:rsidRPr="00695103">
        <w:rPr>
          <w:rFonts w:ascii="David" w:hAnsi="David"/>
          <w:b/>
          <w:bCs/>
          <w:sz w:val="24"/>
          <w:szCs w:val="24"/>
          <w:u w:val="single"/>
          <w:rtl/>
          <w:lang w:val="x-none" w:eastAsia="x-none"/>
        </w:rPr>
        <w:t xml:space="preserve"> </w:t>
      </w:r>
      <w:r w:rsidRPr="00695103">
        <w:rPr>
          <w:rFonts w:ascii="David" w:hAnsi="David" w:hint="eastAsia"/>
          <w:b/>
          <w:bCs/>
          <w:sz w:val="24"/>
          <w:szCs w:val="24"/>
          <w:u w:val="single"/>
          <w:rtl/>
          <w:lang w:val="x-none" w:eastAsia="x-none"/>
        </w:rPr>
        <w:t>ההצעות</w:t>
      </w:r>
      <w:r w:rsidRPr="00695103">
        <w:rPr>
          <w:rFonts w:ascii="David" w:hAnsi="David"/>
          <w:b/>
          <w:bCs/>
          <w:sz w:val="24"/>
          <w:szCs w:val="24"/>
          <w:u w:val="single"/>
          <w:rtl/>
        </w:rPr>
        <w:t xml:space="preserve"> </w:t>
      </w:r>
    </w:p>
    <w:p w14:paraId="66448113" w14:textId="77777777" w:rsidR="00695103"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695103">
        <w:rPr>
          <w:rFonts w:ascii="David" w:hAnsi="David"/>
          <w:sz w:val="24"/>
          <w:szCs w:val="24"/>
          <w:rtl/>
        </w:rPr>
        <w:t>חישוב הציון הסופי ייערך על ידי חיבור הציון המשוקלל שהתקבל בבדיקת האיכות והציון המשוקלל שהתקבל בבדיקת ההצעה הכספית.</w:t>
      </w:r>
    </w:p>
    <w:p w14:paraId="5F6D9773" w14:textId="77777777" w:rsidR="00695103"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695103">
        <w:rPr>
          <w:rFonts w:ascii="David" w:hAnsi="David"/>
          <w:sz w:val="24"/>
          <w:szCs w:val="24"/>
          <w:rtl/>
        </w:rPr>
        <w:t xml:space="preserve">ההצעות תדורגנה בהתאם לגובה הציון הסופי. </w:t>
      </w:r>
    </w:p>
    <w:p w14:paraId="561440F0" w14:textId="77777777" w:rsidR="00695103"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695103">
        <w:rPr>
          <w:rFonts w:ascii="David" w:hAnsi="David"/>
          <w:sz w:val="24"/>
          <w:szCs w:val="24"/>
          <w:rtl/>
        </w:rPr>
        <w:t xml:space="preserve">מציע אשר דורג במקום הראשון </w:t>
      </w:r>
      <w:r w:rsidRPr="00695103">
        <w:rPr>
          <w:rFonts w:ascii="David" w:hAnsi="David" w:hint="cs"/>
          <w:sz w:val="24"/>
          <w:szCs w:val="24"/>
          <w:rtl/>
        </w:rPr>
        <w:t>ועדת המכרזים תמליץ על זכייתו בפני ראש המועצה</w:t>
      </w:r>
      <w:r w:rsidRPr="00695103">
        <w:rPr>
          <w:rFonts w:ascii="David" w:hAnsi="David"/>
          <w:sz w:val="24"/>
          <w:szCs w:val="24"/>
          <w:rtl/>
        </w:rPr>
        <w:t xml:space="preserve">. </w:t>
      </w:r>
    </w:p>
    <w:p w14:paraId="68987165" w14:textId="77777777" w:rsidR="00695103"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695103">
        <w:rPr>
          <w:rFonts w:ascii="David" w:hAnsi="David"/>
          <w:sz w:val="24"/>
          <w:szCs w:val="24"/>
          <w:rtl/>
        </w:rPr>
        <w:t xml:space="preserve">מודגש, כי בשלב זה </w:t>
      </w:r>
      <w:r w:rsidRPr="00695103">
        <w:rPr>
          <w:rFonts w:ascii="David" w:hAnsi="David" w:hint="cs"/>
          <w:sz w:val="24"/>
          <w:szCs w:val="24"/>
          <w:rtl/>
        </w:rPr>
        <w:t xml:space="preserve">ועדת המכרזים רשאית להכריז על </w:t>
      </w:r>
      <w:r w:rsidRPr="00695103">
        <w:rPr>
          <w:rFonts w:ascii="David" w:hAnsi="David"/>
          <w:b/>
          <w:bCs/>
          <w:sz w:val="24"/>
          <w:szCs w:val="24"/>
          <w:u w:val="single"/>
          <w:rtl/>
        </w:rPr>
        <w:t xml:space="preserve">המציע אשר דורג במקום השני </w:t>
      </w:r>
      <w:r w:rsidRPr="00695103">
        <w:rPr>
          <w:rFonts w:ascii="David" w:hAnsi="David" w:hint="cs"/>
          <w:b/>
          <w:bCs/>
          <w:sz w:val="24"/>
          <w:szCs w:val="24"/>
          <w:u w:val="single"/>
          <w:rtl/>
        </w:rPr>
        <w:t>כ"כשי</w:t>
      </w:r>
      <w:r w:rsidRPr="00695103">
        <w:rPr>
          <w:rFonts w:ascii="David" w:hAnsi="David"/>
          <w:b/>
          <w:bCs/>
          <w:sz w:val="24"/>
          <w:szCs w:val="24"/>
          <w:u w:val="single"/>
          <w:rtl/>
        </w:rPr>
        <w:t xml:space="preserve">ר שני" </w:t>
      </w:r>
      <w:r w:rsidRPr="00695103">
        <w:rPr>
          <w:rFonts w:ascii="David" w:hAnsi="David"/>
          <w:sz w:val="24"/>
          <w:szCs w:val="24"/>
          <w:rtl/>
        </w:rPr>
        <w:t>ויחולו לגביו ההוראות שלהלן</w:t>
      </w:r>
      <w:r w:rsidR="00695103">
        <w:rPr>
          <w:rFonts w:ascii="David" w:hAnsi="David" w:hint="cs"/>
          <w:sz w:val="24"/>
          <w:szCs w:val="24"/>
          <w:rtl/>
        </w:rPr>
        <w:t>:</w:t>
      </w:r>
    </w:p>
    <w:p w14:paraId="1B8E4F81" w14:textId="77777777" w:rsidR="00695103" w:rsidRDefault="000234F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695103">
        <w:rPr>
          <w:rFonts w:ascii="David" w:hAnsi="David"/>
          <w:sz w:val="24"/>
          <w:szCs w:val="24"/>
          <w:rtl/>
        </w:rPr>
        <w:t>הצעת הכשיר השני, תעמוד בתוקפה למשך 6 חודשים ממועד ההכרזה על הזוכה והכשיר השני. במידת הצורך, אם יתבקש על ידי המועצה ויהא מוכן לכך, יאריך את תוקף הצעתו לתקופה נוספת.</w:t>
      </w:r>
    </w:p>
    <w:p w14:paraId="77104019" w14:textId="77777777" w:rsidR="00695103" w:rsidRDefault="000234F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695103">
        <w:rPr>
          <w:rFonts w:ascii="David" w:hAnsi="David"/>
          <w:sz w:val="24"/>
          <w:szCs w:val="24"/>
          <w:rtl/>
        </w:rPr>
        <w:t>ה"כשיר השני" יוכרז כזוכה במכרז זה אם עד תום 6 חודשים ממועד ההכרזה על הזוכה והכשיר השני (או עד תום המועד בו הוארך תוקף ערבותו של הכשיר השני לפי בקשת המועצה והסכמתו), הזוכה הראשון יחזור בו מהצעתו או שלא ייחתם עמו חוזה או שיספק את השירותים שלא לשביעות רצון המועצה ו/או שיבוטל החוזה שנחתם עמו, מכל סיבה שהיא.</w:t>
      </w:r>
    </w:p>
    <w:p w14:paraId="617AD05B" w14:textId="77777777" w:rsidR="00695103" w:rsidRDefault="000234F8" w:rsidP="00C96842">
      <w:pPr>
        <w:pStyle w:val="af8"/>
        <w:numPr>
          <w:ilvl w:val="3"/>
          <w:numId w:val="3"/>
        </w:numPr>
        <w:tabs>
          <w:tab w:val="left" w:pos="567"/>
          <w:tab w:val="left" w:pos="1134"/>
          <w:tab w:val="left" w:pos="1701"/>
          <w:tab w:val="left" w:pos="2268"/>
          <w:tab w:val="left" w:pos="2835"/>
          <w:tab w:val="left" w:pos="3402"/>
        </w:tabs>
        <w:bidi/>
        <w:spacing w:before="120" w:after="120"/>
        <w:jc w:val="both"/>
        <w:rPr>
          <w:rFonts w:ascii="David" w:hAnsi="David"/>
          <w:sz w:val="24"/>
          <w:szCs w:val="24"/>
        </w:rPr>
      </w:pPr>
      <w:r w:rsidRPr="00695103">
        <w:rPr>
          <w:rFonts w:ascii="David" w:hAnsi="David"/>
          <w:sz w:val="24"/>
          <w:szCs w:val="24"/>
          <w:rtl/>
        </w:rPr>
        <w:t>לכשיר השני לא תהיה כל עילת תביעה כלפי המועצה אם לא תתקשר עמו במהלך תקופה זו, לרבות הארכותיה. התקשרות עם הכשיר השני נתונה לשיקול דעת המועצה בלבד והיא תהא רשאית שלא לפנות לכשיר השני אלא לפרסם מכרז חדש/נוסף.</w:t>
      </w:r>
    </w:p>
    <w:p w14:paraId="1AA51829" w14:textId="77777777" w:rsidR="00695103" w:rsidRPr="00695103" w:rsidRDefault="000234F8" w:rsidP="00C96842">
      <w:pPr>
        <w:pStyle w:val="af8"/>
        <w:numPr>
          <w:ilvl w:val="0"/>
          <w:numId w:val="3"/>
        </w:numPr>
        <w:tabs>
          <w:tab w:val="left" w:pos="567"/>
          <w:tab w:val="left" w:pos="1134"/>
          <w:tab w:val="left" w:pos="1701"/>
          <w:tab w:val="num" w:pos="1854"/>
          <w:tab w:val="left" w:pos="2268"/>
          <w:tab w:val="left" w:pos="2835"/>
          <w:tab w:val="left" w:pos="3402"/>
        </w:tabs>
        <w:bidi/>
        <w:spacing w:before="120" w:after="120"/>
        <w:jc w:val="both"/>
        <w:rPr>
          <w:rFonts w:ascii="David" w:hAnsi="David"/>
          <w:sz w:val="24"/>
          <w:szCs w:val="24"/>
        </w:rPr>
      </w:pPr>
      <w:r w:rsidRPr="00695103">
        <w:rPr>
          <w:rFonts w:hint="cs"/>
          <w:b/>
          <w:bCs/>
          <w:sz w:val="24"/>
          <w:szCs w:val="24"/>
          <w:u w:val="single"/>
          <w:rtl/>
        </w:rPr>
        <w:lastRenderedPageBreak/>
        <w:t>שיקול הדעת של ועדת המכרזים בשלבי בחינת ההצעות</w:t>
      </w:r>
    </w:p>
    <w:p w14:paraId="143ECD1F" w14:textId="77777777" w:rsidR="00695103" w:rsidRPr="00695103"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695103">
        <w:rPr>
          <w:rFonts w:hint="cs"/>
          <w:sz w:val="24"/>
          <w:szCs w:val="24"/>
          <w:rtl/>
        </w:rPr>
        <w:t xml:space="preserve">לאחר פתיחת מעטפות המכרז, ועדת המכרזים של המועצה, בכפוף לקבלת </w:t>
      </w:r>
      <w:proofErr w:type="spellStart"/>
      <w:r w:rsidRPr="00695103">
        <w:rPr>
          <w:rFonts w:hint="cs"/>
          <w:sz w:val="24"/>
          <w:szCs w:val="24"/>
          <w:rtl/>
        </w:rPr>
        <w:t>חוו"ד</w:t>
      </w:r>
      <w:proofErr w:type="spellEnd"/>
      <w:r w:rsidRPr="00695103">
        <w:rPr>
          <w:rFonts w:hint="cs"/>
          <w:sz w:val="24"/>
          <w:szCs w:val="24"/>
          <w:rtl/>
        </w:rPr>
        <w:t xml:space="preserve"> משפטית, תהא רשאית לדרוש מכל אחד מהמציעים להשלים מידע חסר ו/או המלצות ו/או אישורים בכל הקשור לניסיונו ויכולתו של המציע ו/או הצוות מטעמו לצורך בחינת</w:t>
      </w:r>
      <w:r w:rsidR="00695103" w:rsidRPr="00695103">
        <w:rPr>
          <w:rFonts w:hint="cs"/>
          <w:sz w:val="24"/>
          <w:szCs w:val="24"/>
          <w:rtl/>
        </w:rPr>
        <w:t xml:space="preserve"> עמידתם בתנאי סף המוגדרים </w:t>
      </w:r>
      <w:r w:rsidRPr="00695103">
        <w:rPr>
          <w:rFonts w:hint="cs"/>
          <w:sz w:val="24"/>
          <w:szCs w:val="24"/>
          <w:rtl/>
        </w:rPr>
        <w:t xml:space="preserve">לעיל. </w:t>
      </w:r>
    </w:p>
    <w:p w14:paraId="55894035" w14:textId="77777777" w:rsidR="00695103" w:rsidRPr="00695103"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695103">
        <w:rPr>
          <w:rFonts w:hint="cs"/>
          <w:sz w:val="24"/>
          <w:szCs w:val="24"/>
          <w:rtl/>
        </w:rPr>
        <w:t>ב</w:t>
      </w:r>
      <w:r w:rsidRPr="00695103">
        <w:rPr>
          <w:sz w:val="24"/>
          <w:szCs w:val="24"/>
          <w:rtl/>
        </w:rPr>
        <w:t xml:space="preserve">מסגרת שיקוליה בהליכי המכרז </w:t>
      </w:r>
      <w:r w:rsidRPr="00695103">
        <w:rPr>
          <w:rFonts w:hint="cs"/>
          <w:sz w:val="24"/>
          <w:szCs w:val="24"/>
          <w:rtl/>
        </w:rPr>
        <w:t xml:space="preserve">ובבחירת ההצעה הזוכה, </w:t>
      </w:r>
      <w:r w:rsidRPr="00695103">
        <w:rPr>
          <w:sz w:val="24"/>
          <w:szCs w:val="24"/>
          <w:rtl/>
        </w:rPr>
        <w:t>רשאי</w:t>
      </w:r>
      <w:r w:rsidRPr="00695103">
        <w:rPr>
          <w:rFonts w:hint="cs"/>
          <w:sz w:val="24"/>
          <w:szCs w:val="24"/>
          <w:rtl/>
        </w:rPr>
        <w:t>ת</w:t>
      </w:r>
      <w:r w:rsidRPr="00695103">
        <w:rPr>
          <w:sz w:val="24"/>
          <w:szCs w:val="24"/>
          <w:rtl/>
        </w:rPr>
        <w:t xml:space="preserve"> </w:t>
      </w:r>
      <w:r w:rsidRPr="00695103">
        <w:rPr>
          <w:rFonts w:hint="cs"/>
          <w:sz w:val="24"/>
          <w:szCs w:val="24"/>
          <w:rtl/>
        </w:rPr>
        <w:t>המועצה</w:t>
      </w:r>
      <w:r w:rsidRPr="00695103">
        <w:rPr>
          <w:sz w:val="24"/>
          <w:szCs w:val="24"/>
          <w:rtl/>
        </w:rPr>
        <w:t xml:space="preserve"> להביא בחשבון, בין היתר, את השיקולים שיפורטו להלן, ולדרוש מ</w:t>
      </w:r>
      <w:r w:rsidRPr="00695103">
        <w:rPr>
          <w:rFonts w:hint="cs"/>
          <w:sz w:val="24"/>
          <w:szCs w:val="24"/>
          <w:rtl/>
        </w:rPr>
        <w:t xml:space="preserve">ן </w:t>
      </w:r>
      <w:r w:rsidRPr="00695103">
        <w:rPr>
          <w:sz w:val="24"/>
          <w:szCs w:val="24"/>
          <w:rtl/>
        </w:rPr>
        <w:t>המציע ראיות לשביעות רצונה להוכחתם, וזאת, גם לאחר פתיחת ההצעות</w:t>
      </w:r>
      <w:r w:rsidR="00695103">
        <w:rPr>
          <w:rFonts w:hint="cs"/>
          <w:sz w:val="24"/>
          <w:szCs w:val="24"/>
          <w:rtl/>
        </w:rPr>
        <w:t>:</w:t>
      </w:r>
    </w:p>
    <w:p w14:paraId="12D25F01" w14:textId="77777777" w:rsidR="00695103" w:rsidRPr="00695103"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proofErr w:type="spellStart"/>
      <w:r w:rsidRPr="00695103">
        <w:rPr>
          <w:rFonts w:hint="cs"/>
          <w:sz w:val="24"/>
          <w:szCs w:val="24"/>
          <w:rtl/>
        </w:rPr>
        <w:t>נ</w:t>
      </w:r>
      <w:r w:rsidRPr="00695103">
        <w:rPr>
          <w:sz w:val="24"/>
          <w:szCs w:val="24"/>
          <w:rtl/>
        </w:rPr>
        <w:t>סיונו</w:t>
      </w:r>
      <w:proofErr w:type="spellEnd"/>
      <w:r w:rsidRPr="00695103">
        <w:rPr>
          <w:sz w:val="24"/>
          <w:szCs w:val="24"/>
          <w:rtl/>
        </w:rPr>
        <w:t xml:space="preserve"> של המציע בביצוע עבודות דומות בעבר, אמינותו, כישוריו, מומחיותו ותחומי מומחיותו, לרבות קיומו של צוות ניהולי </w:t>
      </w:r>
      <w:r w:rsidRPr="00695103">
        <w:rPr>
          <w:rFonts w:hint="cs"/>
          <w:sz w:val="24"/>
          <w:szCs w:val="24"/>
          <w:rtl/>
        </w:rPr>
        <w:t xml:space="preserve">ו/או צוות טכני </w:t>
      </w:r>
      <w:r w:rsidRPr="00695103">
        <w:rPr>
          <w:sz w:val="24"/>
          <w:szCs w:val="24"/>
          <w:rtl/>
        </w:rPr>
        <w:t>מתאי</w:t>
      </w:r>
      <w:r w:rsidRPr="00695103">
        <w:rPr>
          <w:rFonts w:hint="cs"/>
          <w:sz w:val="24"/>
          <w:szCs w:val="24"/>
          <w:rtl/>
        </w:rPr>
        <w:t>מי</w:t>
      </w:r>
      <w:r w:rsidRPr="00695103">
        <w:rPr>
          <w:sz w:val="24"/>
          <w:szCs w:val="24"/>
          <w:rtl/>
        </w:rPr>
        <w:t>ם</w:t>
      </w:r>
      <w:r w:rsidRPr="00695103">
        <w:rPr>
          <w:rFonts w:hint="cs"/>
          <w:sz w:val="24"/>
          <w:szCs w:val="24"/>
          <w:rtl/>
        </w:rPr>
        <w:t xml:space="preserve"> וכן, </w:t>
      </w:r>
      <w:r w:rsidRPr="00695103">
        <w:rPr>
          <w:sz w:val="24"/>
          <w:szCs w:val="24"/>
          <w:rtl/>
        </w:rPr>
        <w:t>המלצות אודות המציע</w:t>
      </w:r>
      <w:r w:rsidRPr="00695103">
        <w:rPr>
          <w:rFonts w:hint="cs"/>
          <w:sz w:val="24"/>
          <w:szCs w:val="24"/>
          <w:rtl/>
        </w:rPr>
        <w:t>, הן לחיוב והן לשלילה.</w:t>
      </w:r>
    </w:p>
    <w:p w14:paraId="60B02196" w14:textId="77777777" w:rsidR="00695103" w:rsidRPr="00695103"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r w:rsidRPr="00695103">
        <w:rPr>
          <w:sz w:val="24"/>
          <w:szCs w:val="24"/>
          <w:rtl/>
        </w:rPr>
        <w:t xml:space="preserve">איכות העבודה </w:t>
      </w:r>
      <w:r w:rsidRPr="00695103">
        <w:rPr>
          <w:rFonts w:hint="cs"/>
          <w:sz w:val="24"/>
          <w:szCs w:val="24"/>
          <w:rtl/>
        </w:rPr>
        <w:t xml:space="preserve">לרבות, ניסיון עבר בעבודה עם המציע (לחיוב או לשלילה) וכן עמידת המציע </w:t>
      </w:r>
      <w:proofErr w:type="spellStart"/>
      <w:r w:rsidRPr="00695103">
        <w:rPr>
          <w:rFonts w:hint="cs"/>
          <w:sz w:val="24"/>
          <w:szCs w:val="24"/>
          <w:rtl/>
        </w:rPr>
        <w:t>בלו"ז</w:t>
      </w:r>
      <w:proofErr w:type="spellEnd"/>
      <w:r w:rsidRPr="00695103">
        <w:rPr>
          <w:rFonts w:hint="cs"/>
          <w:sz w:val="24"/>
          <w:szCs w:val="24"/>
          <w:rtl/>
        </w:rPr>
        <w:t xml:space="preserve"> ביחס לביצוע פרויקטים, אשר ביצע עבור המועצה. </w:t>
      </w:r>
    </w:p>
    <w:p w14:paraId="407E31F6" w14:textId="77777777" w:rsidR="00695103" w:rsidRPr="00695103"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r w:rsidRPr="00695103">
        <w:rPr>
          <w:rFonts w:hint="cs"/>
          <w:sz w:val="24"/>
          <w:szCs w:val="24"/>
          <w:rtl/>
        </w:rPr>
        <w:t xml:space="preserve">בחינת מידת יכולתו של בעל ההצעה הטובה ביותר לבצע את העבודה, לרבות, בדיקת צבר העבודות ו/או העומס המוטל עליו ולרבות, בחינת יכולתו להשלים את העבודות בהתאם ללוחות הזמנים שנקבעו להשלמת הפרויקט. </w:t>
      </w:r>
    </w:p>
    <w:p w14:paraId="55B81786" w14:textId="77777777" w:rsidR="00695103" w:rsidRPr="00695103"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r w:rsidRPr="00695103">
        <w:rPr>
          <w:rFonts w:hint="cs"/>
          <w:sz w:val="24"/>
          <w:szCs w:val="24"/>
          <w:rtl/>
        </w:rPr>
        <w:t>מתן עדיפות, על-פי שיקול דעתה של ועדת המכרזים, למציעים שיוכיחו את עמידתם בתנאי הסף.</w:t>
      </w:r>
    </w:p>
    <w:p w14:paraId="4F810386" w14:textId="77777777" w:rsidR="00695103" w:rsidRPr="00695103"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695103">
        <w:rPr>
          <w:rFonts w:hint="cs"/>
          <w:sz w:val="24"/>
          <w:szCs w:val="24"/>
          <w:rtl/>
        </w:rPr>
        <w:t>ועדת המכרזים רשאית לפסול הצעות, אשר אינן עומדות בתנאי הסף ו/או הצעות אם הן חסרות, מוטעות, או מבוססות על הנחות בלתי נכונות או על הבנה מוטעית של נושא המכרז, זולת אם החליטה הועדה אחרת. אין באמור כדי לגרוע מזכותה של המועצה למחול על פגמים טכניים שיפלו בהצעה בתום לב.</w:t>
      </w:r>
    </w:p>
    <w:p w14:paraId="21066D8D" w14:textId="77777777" w:rsidR="00695103" w:rsidRPr="00695103"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695103">
        <w:rPr>
          <w:rFonts w:hint="cs"/>
          <w:sz w:val="24"/>
          <w:szCs w:val="24"/>
          <w:rtl/>
        </w:rPr>
        <w:t xml:space="preserve">ועדת המכרזים </w:t>
      </w:r>
      <w:r w:rsidRPr="00695103">
        <w:rPr>
          <w:sz w:val="24"/>
          <w:szCs w:val="24"/>
          <w:rtl/>
        </w:rPr>
        <w:t xml:space="preserve">רשאית </w:t>
      </w:r>
      <w:r w:rsidRPr="00695103">
        <w:rPr>
          <w:rFonts w:hint="cs"/>
          <w:sz w:val="24"/>
          <w:szCs w:val="24"/>
          <w:rtl/>
        </w:rPr>
        <w:t xml:space="preserve">על פי שיקול דעתה </w:t>
      </w:r>
      <w:r w:rsidRPr="00695103">
        <w:rPr>
          <w:sz w:val="24"/>
          <w:szCs w:val="24"/>
          <w:rtl/>
        </w:rPr>
        <w:t>לפנות למציעים (או מי מהם) בבקשה לקבלת הבהרות</w:t>
      </w:r>
      <w:r w:rsidRPr="00695103">
        <w:rPr>
          <w:rFonts w:hint="cs"/>
          <w:sz w:val="24"/>
          <w:szCs w:val="24"/>
          <w:rtl/>
        </w:rPr>
        <w:t>/השלמות</w:t>
      </w:r>
      <w:r w:rsidRPr="00695103">
        <w:rPr>
          <w:sz w:val="24"/>
          <w:szCs w:val="24"/>
          <w:rtl/>
        </w:rPr>
        <w:t xml:space="preserve"> בנוגע להצעות או בבקשה לקבלת נתונים ומסמכים נוספים, לצורך בדיקת ההצעות והערכתן</w:t>
      </w:r>
      <w:r w:rsidRPr="00695103">
        <w:rPr>
          <w:rFonts w:hint="cs"/>
          <w:sz w:val="24"/>
          <w:szCs w:val="24"/>
          <w:rtl/>
        </w:rPr>
        <w:t>.</w:t>
      </w:r>
      <w:r w:rsidRPr="00695103">
        <w:rPr>
          <w:sz w:val="24"/>
          <w:szCs w:val="24"/>
        </w:rPr>
        <w:t xml:space="preserve"> </w:t>
      </w:r>
    </w:p>
    <w:p w14:paraId="6C9A4A04" w14:textId="77777777" w:rsidR="00695103" w:rsidRPr="00695103"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695103">
        <w:rPr>
          <w:rFonts w:hint="cs"/>
          <w:sz w:val="24"/>
          <w:szCs w:val="24"/>
          <w:rtl/>
        </w:rPr>
        <w:t xml:space="preserve">ועדת המכרזים רשאית להחליט על בחירת ההצעה המתאימה ביותר, או להחליט לא לבחור כל הצעה שהיא, והכול במטרה להבטיח את מירב היתרונות למועצה. </w:t>
      </w:r>
    </w:p>
    <w:p w14:paraId="3018D2A2" w14:textId="77777777" w:rsidR="00695103" w:rsidRPr="00695103"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695103">
        <w:rPr>
          <w:rFonts w:hint="cs"/>
          <w:sz w:val="24"/>
          <w:szCs w:val="24"/>
          <w:rtl/>
        </w:rPr>
        <w:t>במקרה של שוויון בין הצעות תהיה המועצה רשאית לערוך הגרלה בין המשתתפים שהצעותיהם הן הנמוכות ביותר.</w:t>
      </w:r>
    </w:p>
    <w:p w14:paraId="6A2F9F63" w14:textId="77777777" w:rsidR="00695103" w:rsidRPr="00695103"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695103">
        <w:rPr>
          <w:rFonts w:hint="cs"/>
          <w:sz w:val="24"/>
          <w:szCs w:val="24"/>
          <w:rtl/>
        </w:rPr>
        <w:t xml:space="preserve">ועדת המכרזים, רשאית לתקן טעויות סופר או טעויות חשבונאיות שנתגלו בהצעות שהוגשו לה. תיקון הטעות יעשה במהלך בדיקת ההצעות בידי הועדה (או מי מטעמה) וירשם בפרוטוקול. ההודעה על התיקון תימסר למציע. </w:t>
      </w:r>
    </w:p>
    <w:p w14:paraId="244EBAB7" w14:textId="77777777" w:rsidR="00695103" w:rsidRPr="00695103"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695103">
        <w:rPr>
          <w:rFonts w:hint="cs"/>
          <w:sz w:val="24"/>
          <w:szCs w:val="24"/>
          <w:rtl/>
        </w:rPr>
        <w:t>אין באמור בסעיף זה כדי לגרוע מכל סעד העומד לטובת המועצה על-פי כל דין.</w:t>
      </w:r>
    </w:p>
    <w:p w14:paraId="7E928B53" w14:textId="77777777" w:rsidR="009456BB" w:rsidRPr="009456BB" w:rsidRDefault="000234F8" w:rsidP="00C96842">
      <w:pPr>
        <w:pStyle w:val="af8"/>
        <w:numPr>
          <w:ilvl w:val="0"/>
          <w:numId w:val="3"/>
        </w:numPr>
        <w:tabs>
          <w:tab w:val="left" w:pos="567"/>
          <w:tab w:val="left" w:pos="1134"/>
          <w:tab w:val="left" w:pos="1701"/>
          <w:tab w:val="left" w:pos="2268"/>
          <w:tab w:val="left" w:pos="2835"/>
          <w:tab w:val="left" w:pos="3402"/>
        </w:tabs>
        <w:bidi/>
        <w:spacing w:before="120" w:after="120"/>
        <w:jc w:val="both"/>
        <w:rPr>
          <w:rStyle w:val="ad"/>
          <w:rFonts w:ascii="David" w:hAnsi="David"/>
          <w:sz w:val="24"/>
          <w:lang w:val="ru-RU" w:eastAsia="ru-RU"/>
        </w:rPr>
      </w:pPr>
      <w:r w:rsidRPr="009456BB">
        <w:rPr>
          <w:rStyle w:val="ad"/>
          <w:rFonts w:hint="cs"/>
          <w:b/>
          <w:bCs/>
          <w:u w:val="single"/>
          <w:rtl/>
        </w:rPr>
        <w:t>זכות עיון בהצעה הזוכ</w:t>
      </w:r>
      <w:r w:rsidR="009456BB">
        <w:rPr>
          <w:rStyle w:val="ad"/>
          <w:rFonts w:ascii="Times New Roman" w:hAnsi="Times New Roman" w:hint="cs"/>
          <w:b/>
          <w:bCs/>
          <w:sz w:val="24"/>
          <w:u w:val="single"/>
          <w:rtl/>
          <w:lang w:val="ru-RU" w:eastAsia="ru-RU"/>
        </w:rPr>
        <w:t>ה</w:t>
      </w:r>
    </w:p>
    <w:p w14:paraId="68BEF108" w14:textId="77777777" w:rsidR="009456BB" w:rsidRPr="009456BB"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9456BB">
        <w:rPr>
          <w:rFonts w:hint="eastAsia"/>
          <w:sz w:val="24"/>
          <w:szCs w:val="24"/>
          <w:rtl/>
        </w:rPr>
        <w:t>ועדת</w:t>
      </w:r>
      <w:r w:rsidRPr="009456BB">
        <w:rPr>
          <w:sz w:val="24"/>
          <w:szCs w:val="24"/>
          <w:rtl/>
        </w:rPr>
        <w:t xml:space="preserve"> </w:t>
      </w:r>
      <w:r w:rsidRPr="009456BB">
        <w:rPr>
          <w:rFonts w:hint="eastAsia"/>
          <w:sz w:val="24"/>
          <w:szCs w:val="24"/>
          <w:rtl/>
        </w:rPr>
        <w:t>המכרזים</w:t>
      </w:r>
      <w:r w:rsidRPr="009456BB">
        <w:rPr>
          <w:sz w:val="24"/>
          <w:szCs w:val="24"/>
          <w:rtl/>
        </w:rPr>
        <w:t xml:space="preserve"> </w:t>
      </w:r>
      <w:r w:rsidRPr="009456BB">
        <w:rPr>
          <w:rFonts w:hint="eastAsia"/>
          <w:sz w:val="24"/>
          <w:szCs w:val="24"/>
          <w:rtl/>
        </w:rPr>
        <w:t>תאפשר</w:t>
      </w:r>
      <w:r w:rsidRPr="009456BB">
        <w:rPr>
          <w:sz w:val="24"/>
          <w:szCs w:val="24"/>
          <w:rtl/>
        </w:rPr>
        <w:t xml:space="preserve"> </w:t>
      </w:r>
      <w:r w:rsidRPr="009456BB">
        <w:rPr>
          <w:rFonts w:hint="eastAsia"/>
          <w:sz w:val="24"/>
          <w:szCs w:val="24"/>
          <w:rtl/>
        </w:rPr>
        <w:t>למציע</w:t>
      </w:r>
      <w:r w:rsidRPr="009456BB">
        <w:rPr>
          <w:sz w:val="24"/>
          <w:szCs w:val="24"/>
          <w:rtl/>
        </w:rPr>
        <w:t xml:space="preserve"> </w:t>
      </w:r>
      <w:r w:rsidRPr="009456BB">
        <w:rPr>
          <w:rFonts w:hint="eastAsia"/>
          <w:sz w:val="24"/>
          <w:szCs w:val="24"/>
          <w:rtl/>
        </w:rPr>
        <w:t>שהשתתף</w:t>
      </w:r>
      <w:r w:rsidRPr="009456BB">
        <w:rPr>
          <w:sz w:val="24"/>
          <w:szCs w:val="24"/>
          <w:rtl/>
        </w:rPr>
        <w:t xml:space="preserve"> </w:t>
      </w:r>
      <w:r w:rsidRPr="009456BB">
        <w:rPr>
          <w:rFonts w:hint="eastAsia"/>
          <w:sz w:val="24"/>
          <w:szCs w:val="24"/>
          <w:rtl/>
        </w:rPr>
        <w:t>במכרז</w:t>
      </w:r>
      <w:r w:rsidRPr="009456BB">
        <w:rPr>
          <w:sz w:val="24"/>
          <w:szCs w:val="24"/>
          <w:rtl/>
        </w:rPr>
        <w:t xml:space="preserve">, המבקש לעיין במסמכים שונים, </w:t>
      </w:r>
      <w:r w:rsidRPr="009456BB">
        <w:rPr>
          <w:rFonts w:hint="eastAsia"/>
          <w:sz w:val="24"/>
          <w:szCs w:val="24"/>
          <w:rtl/>
        </w:rPr>
        <w:t>עיון</w:t>
      </w:r>
      <w:r w:rsidRPr="009456BB">
        <w:rPr>
          <w:sz w:val="24"/>
          <w:szCs w:val="24"/>
          <w:rtl/>
        </w:rPr>
        <w:t xml:space="preserve"> </w:t>
      </w:r>
      <w:r w:rsidRPr="009456BB">
        <w:rPr>
          <w:rFonts w:hint="eastAsia"/>
          <w:sz w:val="24"/>
          <w:szCs w:val="24"/>
          <w:rtl/>
        </w:rPr>
        <w:t>במסמכים</w:t>
      </w:r>
      <w:r w:rsidRPr="009456BB">
        <w:rPr>
          <w:sz w:val="24"/>
          <w:szCs w:val="24"/>
          <w:rtl/>
        </w:rPr>
        <w:t xml:space="preserve"> </w:t>
      </w:r>
      <w:r w:rsidRPr="009456BB">
        <w:rPr>
          <w:rFonts w:hint="eastAsia"/>
          <w:sz w:val="24"/>
          <w:szCs w:val="24"/>
          <w:rtl/>
        </w:rPr>
        <w:t>בהתאם</w:t>
      </w:r>
      <w:r w:rsidRPr="009456BB">
        <w:rPr>
          <w:sz w:val="24"/>
          <w:szCs w:val="24"/>
          <w:rtl/>
        </w:rPr>
        <w:t xml:space="preserve"> </w:t>
      </w:r>
      <w:r w:rsidRPr="009456BB">
        <w:rPr>
          <w:rFonts w:hint="eastAsia"/>
          <w:sz w:val="24"/>
          <w:szCs w:val="24"/>
          <w:rtl/>
        </w:rPr>
        <w:t>ובכפוף</w:t>
      </w:r>
      <w:r w:rsidRPr="009456BB">
        <w:rPr>
          <w:sz w:val="24"/>
          <w:szCs w:val="24"/>
          <w:rtl/>
        </w:rPr>
        <w:t xml:space="preserve"> </w:t>
      </w:r>
      <w:r w:rsidRPr="009456BB">
        <w:rPr>
          <w:rFonts w:hint="eastAsia"/>
          <w:sz w:val="24"/>
          <w:szCs w:val="24"/>
          <w:rtl/>
        </w:rPr>
        <w:t>ל</w:t>
      </w:r>
      <w:r w:rsidRPr="009456BB">
        <w:rPr>
          <w:rFonts w:hint="cs"/>
          <w:sz w:val="24"/>
          <w:szCs w:val="24"/>
          <w:rtl/>
        </w:rPr>
        <w:t xml:space="preserve">דיני המכרזים, </w:t>
      </w:r>
      <w:r w:rsidRPr="009456BB">
        <w:rPr>
          <w:rFonts w:hint="eastAsia"/>
          <w:sz w:val="24"/>
          <w:szCs w:val="24"/>
          <w:rtl/>
        </w:rPr>
        <w:t>בהתאם</w:t>
      </w:r>
      <w:r w:rsidRPr="009456BB">
        <w:rPr>
          <w:sz w:val="24"/>
          <w:szCs w:val="24"/>
          <w:rtl/>
        </w:rPr>
        <w:t xml:space="preserve"> </w:t>
      </w:r>
      <w:r w:rsidRPr="009456BB">
        <w:rPr>
          <w:rFonts w:hint="eastAsia"/>
          <w:sz w:val="24"/>
          <w:szCs w:val="24"/>
          <w:rtl/>
        </w:rPr>
        <w:t>לחוק</w:t>
      </w:r>
      <w:r w:rsidRPr="009456BB">
        <w:rPr>
          <w:sz w:val="24"/>
          <w:szCs w:val="24"/>
          <w:rtl/>
        </w:rPr>
        <w:t xml:space="preserve"> </w:t>
      </w:r>
      <w:r w:rsidRPr="009456BB">
        <w:rPr>
          <w:rFonts w:hint="eastAsia"/>
          <w:sz w:val="24"/>
          <w:szCs w:val="24"/>
          <w:rtl/>
        </w:rPr>
        <w:t>חופש</w:t>
      </w:r>
      <w:r w:rsidRPr="009456BB">
        <w:rPr>
          <w:sz w:val="24"/>
          <w:szCs w:val="24"/>
          <w:rtl/>
        </w:rPr>
        <w:t xml:space="preserve"> </w:t>
      </w:r>
      <w:r w:rsidRPr="009456BB">
        <w:rPr>
          <w:rFonts w:hint="eastAsia"/>
          <w:sz w:val="24"/>
          <w:szCs w:val="24"/>
          <w:rtl/>
        </w:rPr>
        <w:t>המידע</w:t>
      </w:r>
      <w:r w:rsidRPr="009456BB">
        <w:rPr>
          <w:sz w:val="24"/>
          <w:szCs w:val="24"/>
          <w:rtl/>
        </w:rPr>
        <w:t xml:space="preserve">, התשנ"ח-1998, ובהתאם להלכה </w:t>
      </w:r>
      <w:r w:rsidRPr="009456BB">
        <w:rPr>
          <w:rFonts w:hint="eastAsia"/>
          <w:sz w:val="24"/>
          <w:szCs w:val="24"/>
          <w:rtl/>
        </w:rPr>
        <w:t>הפסוקה</w:t>
      </w:r>
      <w:r w:rsidRPr="009456BB">
        <w:rPr>
          <w:sz w:val="24"/>
          <w:szCs w:val="24"/>
          <w:rtl/>
        </w:rPr>
        <w:t>.</w:t>
      </w:r>
      <w:r w:rsidRPr="009456BB">
        <w:rPr>
          <w:rFonts w:hint="cs"/>
          <w:sz w:val="24"/>
          <w:szCs w:val="24"/>
          <w:rtl/>
        </w:rPr>
        <w:t xml:space="preserve"> על מציע המבקש עיון כאמור להגיש בקשת עיון בכתב, זאת </w:t>
      </w:r>
      <w:r w:rsidRPr="009456BB">
        <w:rPr>
          <w:sz w:val="24"/>
          <w:szCs w:val="24"/>
          <w:rtl/>
        </w:rPr>
        <w:t>בתוך 30 יום מקבלת ההודעה על תוצאות המכרז</w:t>
      </w:r>
      <w:r w:rsidRPr="009456BB">
        <w:rPr>
          <w:rFonts w:hint="cs"/>
          <w:b/>
          <w:bCs/>
          <w:sz w:val="24"/>
          <w:szCs w:val="24"/>
          <w:rtl/>
        </w:rPr>
        <w:t>.</w:t>
      </w:r>
    </w:p>
    <w:p w14:paraId="5432F61C" w14:textId="77777777" w:rsidR="009456BB" w:rsidRPr="009456BB"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9456BB">
        <w:rPr>
          <w:rFonts w:hint="eastAsia"/>
          <w:sz w:val="24"/>
          <w:szCs w:val="24"/>
          <w:rtl/>
        </w:rPr>
        <w:t>מציע</w:t>
      </w:r>
      <w:r w:rsidRPr="009456BB">
        <w:rPr>
          <w:sz w:val="24"/>
          <w:szCs w:val="24"/>
          <w:rtl/>
        </w:rPr>
        <w:t xml:space="preserve"> </w:t>
      </w:r>
      <w:r w:rsidRPr="009456BB">
        <w:rPr>
          <w:rFonts w:hint="eastAsia"/>
          <w:sz w:val="24"/>
          <w:szCs w:val="24"/>
          <w:rtl/>
        </w:rPr>
        <w:t>הסבור</w:t>
      </w:r>
      <w:r w:rsidRPr="009456BB">
        <w:rPr>
          <w:sz w:val="24"/>
          <w:szCs w:val="24"/>
          <w:rtl/>
        </w:rPr>
        <w:t xml:space="preserve"> </w:t>
      </w:r>
      <w:r w:rsidRPr="009456BB">
        <w:rPr>
          <w:rFonts w:hint="eastAsia"/>
          <w:sz w:val="24"/>
          <w:szCs w:val="24"/>
          <w:rtl/>
        </w:rPr>
        <w:t>כי</w:t>
      </w:r>
      <w:r w:rsidRPr="009456BB">
        <w:rPr>
          <w:sz w:val="24"/>
          <w:szCs w:val="24"/>
          <w:rtl/>
        </w:rPr>
        <w:t xml:space="preserve"> </w:t>
      </w:r>
      <w:r w:rsidRPr="009456BB">
        <w:rPr>
          <w:rFonts w:hint="eastAsia"/>
          <w:sz w:val="24"/>
          <w:szCs w:val="24"/>
          <w:rtl/>
        </w:rPr>
        <w:t>חלקים</w:t>
      </w:r>
      <w:r w:rsidRPr="009456BB">
        <w:rPr>
          <w:sz w:val="24"/>
          <w:szCs w:val="24"/>
          <w:rtl/>
        </w:rPr>
        <w:t xml:space="preserve"> </w:t>
      </w:r>
      <w:r w:rsidRPr="009456BB">
        <w:rPr>
          <w:rFonts w:hint="eastAsia"/>
          <w:sz w:val="24"/>
          <w:szCs w:val="24"/>
          <w:rtl/>
        </w:rPr>
        <w:t>מהצעתו</w:t>
      </w:r>
      <w:r w:rsidRPr="009456BB">
        <w:rPr>
          <w:sz w:val="24"/>
          <w:szCs w:val="24"/>
          <w:rtl/>
        </w:rPr>
        <w:t xml:space="preserve"> </w:t>
      </w:r>
      <w:r w:rsidRPr="009456BB">
        <w:rPr>
          <w:rFonts w:hint="eastAsia"/>
          <w:sz w:val="24"/>
          <w:szCs w:val="24"/>
          <w:rtl/>
        </w:rPr>
        <w:t>כוללים</w:t>
      </w:r>
      <w:r w:rsidRPr="009456BB">
        <w:rPr>
          <w:sz w:val="24"/>
          <w:szCs w:val="24"/>
          <w:rtl/>
        </w:rPr>
        <w:t xml:space="preserve"> </w:t>
      </w:r>
      <w:r w:rsidRPr="009456BB">
        <w:rPr>
          <w:rFonts w:hint="eastAsia"/>
          <w:sz w:val="24"/>
          <w:szCs w:val="24"/>
          <w:rtl/>
        </w:rPr>
        <w:t>סודות</w:t>
      </w:r>
      <w:r w:rsidRPr="009456BB">
        <w:rPr>
          <w:sz w:val="24"/>
          <w:szCs w:val="24"/>
          <w:rtl/>
        </w:rPr>
        <w:t xml:space="preserve"> </w:t>
      </w:r>
      <w:r w:rsidRPr="009456BB">
        <w:rPr>
          <w:rFonts w:hint="eastAsia"/>
          <w:sz w:val="24"/>
          <w:szCs w:val="24"/>
          <w:rtl/>
        </w:rPr>
        <w:t>מסחריים</w:t>
      </w:r>
      <w:r w:rsidRPr="009456BB">
        <w:rPr>
          <w:sz w:val="24"/>
          <w:szCs w:val="24"/>
          <w:rtl/>
        </w:rPr>
        <w:t xml:space="preserve"> ו/או סודות מקצועיים (להלן – חלקים סודיים), שלדעתו אין לאפשר את העיון בהם ל</w:t>
      </w:r>
      <w:r w:rsidRPr="009456BB">
        <w:rPr>
          <w:rFonts w:hint="eastAsia"/>
          <w:sz w:val="24"/>
          <w:szCs w:val="24"/>
          <w:rtl/>
        </w:rPr>
        <w:t>מציעים</w:t>
      </w:r>
      <w:r w:rsidRPr="009456BB">
        <w:rPr>
          <w:sz w:val="24"/>
          <w:szCs w:val="24"/>
          <w:rtl/>
        </w:rPr>
        <w:t xml:space="preserve"> </w:t>
      </w:r>
      <w:r w:rsidRPr="009456BB">
        <w:rPr>
          <w:rFonts w:hint="eastAsia"/>
          <w:sz w:val="24"/>
          <w:szCs w:val="24"/>
          <w:rtl/>
        </w:rPr>
        <w:t>אחרים</w:t>
      </w:r>
      <w:r w:rsidR="009456BB">
        <w:rPr>
          <w:rFonts w:hint="cs"/>
          <w:sz w:val="24"/>
          <w:szCs w:val="24"/>
          <w:rtl/>
        </w:rPr>
        <w:t>:</w:t>
      </w:r>
    </w:p>
    <w:p w14:paraId="7962B78B" w14:textId="77777777" w:rsidR="009456BB" w:rsidRPr="009456BB"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r w:rsidRPr="009456BB">
        <w:rPr>
          <w:rFonts w:hint="eastAsia"/>
          <w:sz w:val="24"/>
          <w:szCs w:val="24"/>
          <w:rtl/>
        </w:rPr>
        <w:t>יציין</w:t>
      </w:r>
      <w:r w:rsidRPr="009456BB">
        <w:rPr>
          <w:sz w:val="24"/>
          <w:szCs w:val="24"/>
          <w:rtl/>
        </w:rPr>
        <w:t xml:space="preserve"> </w:t>
      </w:r>
      <w:r w:rsidRPr="009456BB">
        <w:rPr>
          <w:rFonts w:hint="eastAsia"/>
          <w:sz w:val="24"/>
          <w:szCs w:val="24"/>
          <w:rtl/>
        </w:rPr>
        <w:t>במפורש</w:t>
      </w:r>
      <w:r w:rsidRPr="009456BB">
        <w:rPr>
          <w:sz w:val="24"/>
          <w:szCs w:val="24"/>
          <w:rtl/>
        </w:rPr>
        <w:t xml:space="preserve"> </w:t>
      </w:r>
      <w:r w:rsidRPr="009456BB">
        <w:rPr>
          <w:rFonts w:hint="eastAsia"/>
          <w:sz w:val="24"/>
          <w:szCs w:val="24"/>
          <w:rtl/>
        </w:rPr>
        <w:t>בהצעתו</w:t>
      </w:r>
      <w:r w:rsidRPr="009456BB">
        <w:rPr>
          <w:sz w:val="24"/>
          <w:szCs w:val="24"/>
          <w:rtl/>
        </w:rPr>
        <w:t xml:space="preserve"> </w:t>
      </w:r>
      <w:r w:rsidRPr="009456BB">
        <w:rPr>
          <w:rFonts w:hint="eastAsia"/>
          <w:sz w:val="24"/>
          <w:szCs w:val="24"/>
          <w:rtl/>
        </w:rPr>
        <w:t>מהם</w:t>
      </w:r>
      <w:r w:rsidRPr="009456BB">
        <w:rPr>
          <w:sz w:val="24"/>
          <w:szCs w:val="24"/>
          <w:rtl/>
        </w:rPr>
        <w:t xml:space="preserve"> </w:t>
      </w:r>
      <w:r w:rsidRPr="009456BB">
        <w:rPr>
          <w:rFonts w:hint="eastAsia"/>
          <w:sz w:val="24"/>
          <w:szCs w:val="24"/>
          <w:rtl/>
        </w:rPr>
        <w:t>החלקים</w:t>
      </w:r>
      <w:r w:rsidRPr="009456BB">
        <w:rPr>
          <w:sz w:val="24"/>
          <w:szCs w:val="24"/>
          <w:rtl/>
        </w:rPr>
        <w:t xml:space="preserve"> </w:t>
      </w:r>
      <w:r w:rsidRPr="009456BB">
        <w:rPr>
          <w:rFonts w:hint="eastAsia"/>
          <w:sz w:val="24"/>
          <w:szCs w:val="24"/>
          <w:rtl/>
        </w:rPr>
        <w:t>הסודיים</w:t>
      </w:r>
      <w:r w:rsidRPr="009456BB">
        <w:rPr>
          <w:sz w:val="24"/>
          <w:szCs w:val="24"/>
          <w:rtl/>
        </w:rPr>
        <w:t>.</w:t>
      </w:r>
    </w:p>
    <w:p w14:paraId="3B1CA301" w14:textId="77777777" w:rsidR="009456BB" w:rsidRPr="009456BB"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r w:rsidRPr="009456BB">
        <w:rPr>
          <w:rFonts w:hint="eastAsia"/>
          <w:sz w:val="24"/>
          <w:szCs w:val="24"/>
          <w:rtl/>
        </w:rPr>
        <w:t>יסמן</w:t>
      </w:r>
      <w:r w:rsidRPr="009456BB">
        <w:rPr>
          <w:sz w:val="24"/>
          <w:szCs w:val="24"/>
          <w:rtl/>
        </w:rPr>
        <w:t xml:space="preserve"> </w:t>
      </w:r>
      <w:r w:rsidRPr="009456BB">
        <w:rPr>
          <w:rFonts w:hint="eastAsia"/>
          <w:sz w:val="24"/>
          <w:szCs w:val="24"/>
          <w:rtl/>
        </w:rPr>
        <w:t>את</w:t>
      </w:r>
      <w:r w:rsidRPr="009456BB">
        <w:rPr>
          <w:sz w:val="24"/>
          <w:szCs w:val="24"/>
          <w:rtl/>
        </w:rPr>
        <w:t xml:space="preserve"> </w:t>
      </w:r>
      <w:r w:rsidRPr="009456BB">
        <w:rPr>
          <w:rFonts w:hint="eastAsia"/>
          <w:sz w:val="24"/>
          <w:szCs w:val="24"/>
          <w:rtl/>
        </w:rPr>
        <w:t>החלקים</w:t>
      </w:r>
      <w:r w:rsidRPr="009456BB">
        <w:rPr>
          <w:sz w:val="24"/>
          <w:szCs w:val="24"/>
          <w:rtl/>
        </w:rPr>
        <w:t xml:space="preserve"> </w:t>
      </w:r>
      <w:r w:rsidRPr="009456BB">
        <w:rPr>
          <w:rFonts w:hint="eastAsia"/>
          <w:sz w:val="24"/>
          <w:szCs w:val="24"/>
          <w:rtl/>
        </w:rPr>
        <w:t>הסודיים</w:t>
      </w:r>
      <w:r w:rsidRPr="009456BB">
        <w:rPr>
          <w:sz w:val="24"/>
          <w:szCs w:val="24"/>
          <w:rtl/>
        </w:rPr>
        <w:t xml:space="preserve"> </w:t>
      </w:r>
      <w:r w:rsidRPr="009456BB">
        <w:rPr>
          <w:rFonts w:hint="eastAsia"/>
          <w:sz w:val="24"/>
          <w:szCs w:val="24"/>
          <w:rtl/>
        </w:rPr>
        <w:t>שבהצעתו</w:t>
      </w:r>
      <w:r w:rsidRPr="009456BB">
        <w:rPr>
          <w:sz w:val="24"/>
          <w:szCs w:val="24"/>
          <w:rtl/>
        </w:rPr>
        <w:t xml:space="preserve"> </w:t>
      </w:r>
      <w:r w:rsidRPr="009456BB">
        <w:rPr>
          <w:rFonts w:hint="eastAsia"/>
          <w:sz w:val="24"/>
          <w:szCs w:val="24"/>
          <w:rtl/>
        </w:rPr>
        <w:t>באופן</w:t>
      </w:r>
      <w:r w:rsidRPr="009456BB">
        <w:rPr>
          <w:sz w:val="24"/>
          <w:szCs w:val="24"/>
          <w:rtl/>
        </w:rPr>
        <w:t xml:space="preserve"> </w:t>
      </w:r>
      <w:r w:rsidRPr="009456BB">
        <w:rPr>
          <w:rFonts w:hint="eastAsia"/>
          <w:sz w:val="24"/>
          <w:szCs w:val="24"/>
          <w:rtl/>
        </w:rPr>
        <w:t>ברור</w:t>
      </w:r>
      <w:r w:rsidRPr="009456BB">
        <w:rPr>
          <w:sz w:val="24"/>
          <w:szCs w:val="24"/>
          <w:rtl/>
        </w:rPr>
        <w:t xml:space="preserve"> </w:t>
      </w:r>
      <w:r w:rsidRPr="009456BB">
        <w:rPr>
          <w:rFonts w:hint="eastAsia"/>
          <w:sz w:val="24"/>
          <w:szCs w:val="24"/>
          <w:rtl/>
        </w:rPr>
        <w:t>וחד</w:t>
      </w:r>
      <w:r w:rsidRPr="009456BB">
        <w:rPr>
          <w:sz w:val="24"/>
          <w:szCs w:val="24"/>
          <w:rtl/>
        </w:rPr>
        <w:t>-משמעי.</w:t>
      </w:r>
    </w:p>
    <w:p w14:paraId="4FAB6D98" w14:textId="77777777" w:rsidR="009456BB" w:rsidRPr="009456BB"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r w:rsidRPr="009456BB">
        <w:rPr>
          <w:rFonts w:hint="eastAsia"/>
          <w:sz w:val="24"/>
          <w:szCs w:val="24"/>
          <w:rtl/>
        </w:rPr>
        <w:t>במידת</w:t>
      </w:r>
      <w:r w:rsidRPr="009456BB">
        <w:rPr>
          <w:sz w:val="24"/>
          <w:szCs w:val="24"/>
          <w:rtl/>
        </w:rPr>
        <w:t xml:space="preserve"> </w:t>
      </w:r>
      <w:r w:rsidRPr="009456BB">
        <w:rPr>
          <w:rFonts w:hint="eastAsia"/>
          <w:sz w:val="24"/>
          <w:szCs w:val="24"/>
          <w:rtl/>
        </w:rPr>
        <w:t>האפשר</w:t>
      </w:r>
      <w:r w:rsidRPr="009456BB">
        <w:rPr>
          <w:sz w:val="24"/>
          <w:szCs w:val="24"/>
          <w:rtl/>
        </w:rPr>
        <w:t xml:space="preserve"> </w:t>
      </w:r>
      <w:r w:rsidRPr="009456BB">
        <w:rPr>
          <w:rFonts w:hint="eastAsia"/>
          <w:sz w:val="24"/>
          <w:szCs w:val="24"/>
          <w:rtl/>
        </w:rPr>
        <w:t>יפריד</w:t>
      </w:r>
      <w:r w:rsidRPr="009456BB">
        <w:rPr>
          <w:sz w:val="24"/>
          <w:szCs w:val="24"/>
          <w:rtl/>
        </w:rPr>
        <w:t xml:space="preserve"> </w:t>
      </w:r>
      <w:r w:rsidRPr="009456BB">
        <w:rPr>
          <w:rFonts w:hint="eastAsia"/>
          <w:sz w:val="24"/>
          <w:szCs w:val="24"/>
          <w:rtl/>
        </w:rPr>
        <w:t>חלקים</w:t>
      </w:r>
      <w:r w:rsidRPr="009456BB">
        <w:rPr>
          <w:sz w:val="24"/>
          <w:szCs w:val="24"/>
          <w:rtl/>
        </w:rPr>
        <w:t xml:space="preserve"> </w:t>
      </w:r>
      <w:r w:rsidRPr="009456BB">
        <w:rPr>
          <w:rFonts w:hint="eastAsia"/>
          <w:sz w:val="24"/>
          <w:szCs w:val="24"/>
          <w:rtl/>
        </w:rPr>
        <w:t>אלה</w:t>
      </w:r>
      <w:r w:rsidRPr="009456BB">
        <w:rPr>
          <w:sz w:val="24"/>
          <w:szCs w:val="24"/>
          <w:rtl/>
        </w:rPr>
        <w:t xml:space="preserve"> </w:t>
      </w:r>
      <w:r w:rsidRPr="009456BB">
        <w:rPr>
          <w:rFonts w:hint="eastAsia"/>
          <w:sz w:val="24"/>
          <w:szCs w:val="24"/>
          <w:rtl/>
        </w:rPr>
        <w:t>מכלל</w:t>
      </w:r>
      <w:r w:rsidRPr="009456BB">
        <w:rPr>
          <w:sz w:val="24"/>
          <w:szCs w:val="24"/>
          <w:rtl/>
        </w:rPr>
        <w:t xml:space="preserve"> </w:t>
      </w:r>
      <w:r w:rsidRPr="009456BB">
        <w:rPr>
          <w:rFonts w:hint="eastAsia"/>
          <w:sz w:val="24"/>
          <w:szCs w:val="24"/>
          <w:rtl/>
        </w:rPr>
        <w:t>ההצעה</w:t>
      </w:r>
      <w:r w:rsidRPr="009456BB">
        <w:rPr>
          <w:sz w:val="24"/>
          <w:szCs w:val="24"/>
          <w:rtl/>
        </w:rPr>
        <w:t xml:space="preserve"> </w:t>
      </w:r>
      <w:r w:rsidRPr="009456BB">
        <w:rPr>
          <w:rFonts w:hint="eastAsia"/>
          <w:sz w:val="24"/>
          <w:szCs w:val="24"/>
          <w:rtl/>
        </w:rPr>
        <w:t>הפרדה</w:t>
      </w:r>
      <w:r w:rsidRPr="009456BB">
        <w:rPr>
          <w:sz w:val="24"/>
          <w:szCs w:val="24"/>
          <w:rtl/>
        </w:rPr>
        <w:t xml:space="preserve"> </w:t>
      </w:r>
      <w:r w:rsidRPr="009456BB">
        <w:rPr>
          <w:rFonts w:hint="eastAsia"/>
          <w:sz w:val="24"/>
          <w:szCs w:val="24"/>
          <w:rtl/>
        </w:rPr>
        <w:t>פיזית</w:t>
      </w:r>
      <w:r w:rsidRPr="009456BB">
        <w:rPr>
          <w:sz w:val="24"/>
          <w:szCs w:val="24"/>
          <w:rtl/>
        </w:rPr>
        <w:t>.</w:t>
      </w:r>
    </w:p>
    <w:p w14:paraId="3D4461E0" w14:textId="77777777" w:rsidR="009456BB" w:rsidRPr="009456BB"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r w:rsidRPr="009456BB">
        <w:rPr>
          <w:rFonts w:hint="eastAsia"/>
          <w:sz w:val="24"/>
          <w:szCs w:val="24"/>
          <w:rtl/>
        </w:rPr>
        <w:t>מציע</w:t>
      </w:r>
      <w:r w:rsidRPr="009456BB">
        <w:rPr>
          <w:sz w:val="24"/>
          <w:szCs w:val="24"/>
          <w:rtl/>
        </w:rPr>
        <w:t xml:space="preserve"> שלא סימן חלקים בהצעתו כסודיים יראוהו כמי שמסכים למסירת ההצעה </w:t>
      </w:r>
      <w:r w:rsidRPr="009456BB">
        <w:rPr>
          <w:rFonts w:hint="eastAsia"/>
          <w:sz w:val="24"/>
          <w:szCs w:val="24"/>
          <w:rtl/>
        </w:rPr>
        <w:t>כולה</w:t>
      </w:r>
      <w:r w:rsidRPr="009456BB">
        <w:rPr>
          <w:sz w:val="24"/>
          <w:szCs w:val="24"/>
          <w:rtl/>
        </w:rPr>
        <w:t xml:space="preserve"> </w:t>
      </w:r>
      <w:r w:rsidRPr="009456BB">
        <w:rPr>
          <w:rFonts w:hint="eastAsia"/>
          <w:sz w:val="24"/>
          <w:szCs w:val="24"/>
          <w:rtl/>
        </w:rPr>
        <w:t>לעיון</w:t>
      </w:r>
      <w:r w:rsidRPr="009456BB">
        <w:rPr>
          <w:sz w:val="24"/>
          <w:szCs w:val="24"/>
          <w:rtl/>
        </w:rPr>
        <w:t xml:space="preserve"> </w:t>
      </w:r>
      <w:r w:rsidRPr="009456BB">
        <w:rPr>
          <w:rFonts w:hint="eastAsia"/>
          <w:sz w:val="24"/>
          <w:szCs w:val="24"/>
          <w:rtl/>
        </w:rPr>
        <w:t>מציעים</w:t>
      </w:r>
      <w:r w:rsidRPr="009456BB">
        <w:rPr>
          <w:sz w:val="24"/>
          <w:szCs w:val="24"/>
          <w:rtl/>
        </w:rPr>
        <w:t xml:space="preserve"> </w:t>
      </w:r>
      <w:r w:rsidRPr="009456BB">
        <w:rPr>
          <w:rFonts w:hint="eastAsia"/>
          <w:sz w:val="24"/>
          <w:szCs w:val="24"/>
          <w:rtl/>
        </w:rPr>
        <w:t>אחרים</w:t>
      </w:r>
      <w:r w:rsidRPr="009456BB">
        <w:rPr>
          <w:sz w:val="24"/>
          <w:szCs w:val="24"/>
          <w:rtl/>
        </w:rPr>
        <w:t>.</w:t>
      </w:r>
    </w:p>
    <w:p w14:paraId="04B4D678" w14:textId="77777777" w:rsidR="009456BB" w:rsidRPr="009456BB" w:rsidRDefault="000234F8" w:rsidP="00C96842">
      <w:pPr>
        <w:pStyle w:val="af8"/>
        <w:numPr>
          <w:ilvl w:val="2"/>
          <w:numId w:val="3"/>
        </w:numPr>
        <w:tabs>
          <w:tab w:val="left" w:pos="567"/>
          <w:tab w:val="left" w:pos="1134"/>
          <w:tab w:val="left" w:pos="1701"/>
          <w:tab w:val="left" w:pos="2268"/>
          <w:tab w:val="left" w:pos="2835"/>
          <w:tab w:val="left" w:pos="3402"/>
        </w:tabs>
        <w:bidi/>
        <w:spacing w:before="120" w:after="120"/>
        <w:ind w:hanging="647"/>
        <w:jc w:val="both"/>
        <w:rPr>
          <w:rFonts w:ascii="David" w:hAnsi="David"/>
          <w:sz w:val="24"/>
          <w:szCs w:val="24"/>
        </w:rPr>
      </w:pPr>
      <w:r w:rsidRPr="009456BB">
        <w:rPr>
          <w:rFonts w:hint="eastAsia"/>
          <w:sz w:val="24"/>
          <w:szCs w:val="24"/>
          <w:rtl/>
        </w:rPr>
        <w:t>סימון</w:t>
      </w:r>
      <w:r w:rsidRPr="009456BB">
        <w:rPr>
          <w:sz w:val="24"/>
          <w:szCs w:val="24"/>
          <w:rtl/>
        </w:rPr>
        <w:t xml:space="preserve"> </w:t>
      </w:r>
      <w:r w:rsidRPr="009456BB">
        <w:rPr>
          <w:rFonts w:hint="eastAsia"/>
          <w:sz w:val="24"/>
          <w:szCs w:val="24"/>
          <w:rtl/>
        </w:rPr>
        <w:t>חלקים</w:t>
      </w:r>
      <w:r w:rsidRPr="009456BB">
        <w:rPr>
          <w:sz w:val="24"/>
          <w:szCs w:val="24"/>
          <w:rtl/>
        </w:rPr>
        <w:t xml:space="preserve"> </w:t>
      </w:r>
      <w:r w:rsidRPr="009456BB">
        <w:rPr>
          <w:rFonts w:hint="eastAsia"/>
          <w:sz w:val="24"/>
          <w:szCs w:val="24"/>
          <w:rtl/>
        </w:rPr>
        <w:t>בהצעה</w:t>
      </w:r>
      <w:r w:rsidRPr="009456BB">
        <w:rPr>
          <w:sz w:val="24"/>
          <w:szCs w:val="24"/>
          <w:rtl/>
        </w:rPr>
        <w:t xml:space="preserve"> </w:t>
      </w:r>
      <w:r w:rsidRPr="009456BB">
        <w:rPr>
          <w:rFonts w:hint="eastAsia"/>
          <w:sz w:val="24"/>
          <w:szCs w:val="24"/>
          <w:rtl/>
        </w:rPr>
        <w:t>כסודיים</w:t>
      </w:r>
      <w:r w:rsidRPr="009456BB">
        <w:rPr>
          <w:sz w:val="24"/>
          <w:szCs w:val="24"/>
          <w:rtl/>
        </w:rPr>
        <w:t xml:space="preserve"> </w:t>
      </w:r>
      <w:r w:rsidRPr="009456BB">
        <w:rPr>
          <w:rFonts w:hint="eastAsia"/>
          <w:sz w:val="24"/>
          <w:szCs w:val="24"/>
          <w:rtl/>
        </w:rPr>
        <w:t>מהווה</w:t>
      </w:r>
      <w:r w:rsidRPr="009456BB">
        <w:rPr>
          <w:sz w:val="24"/>
          <w:szCs w:val="24"/>
          <w:rtl/>
        </w:rPr>
        <w:t xml:space="preserve"> </w:t>
      </w:r>
      <w:r w:rsidRPr="009456BB">
        <w:rPr>
          <w:rFonts w:hint="eastAsia"/>
          <w:sz w:val="24"/>
          <w:szCs w:val="24"/>
          <w:rtl/>
        </w:rPr>
        <w:t>הודאה</w:t>
      </w:r>
      <w:r w:rsidRPr="009456BB">
        <w:rPr>
          <w:sz w:val="24"/>
          <w:szCs w:val="24"/>
          <w:rtl/>
        </w:rPr>
        <w:t xml:space="preserve"> בכך שחלקים אלה בהצעה סודיים גם </w:t>
      </w:r>
      <w:r w:rsidRPr="009456BB">
        <w:rPr>
          <w:rFonts w:hint="eastAsia"/>
          <w:sz w:val="24"/>
          <w:szCs w:val="24"/>
          <w:rtl/>
        </w:rPr>
        <w:t>בהצעותיהם</w:t>
      </w:r>
      <w:r w:rsidRPr="009456BB">
        <w:rPr>
          <w:sz w:val="24"/>
          <w:szCs w:val="24"/>
          <w:rtl/>
        </w:rPr>
        <w:t xml:space="preserve"> </w:t>
      </w:r>
      <w:r w:rsidRPr="009456BB">
        <w:rPr>
          <w:rFonts w:hint="eastAsia"/>
          <w:sz w:val="24"/>
          <w:szCs w:val="24"/>
          <w:rtl/>
        </w:rPr>
        <w:t>של</w:t>
      </w:r>
      <w:r w:rsidRPr="009456BB">
        <w:rPr>
          <w:sz w:val="24"/>
          <w:szCs w:val="24"/>
          <w:rtl/>
        </w:rPr>
        <w:t xml:space="preserve"> </w:t>
      </w:r>
      <w:r w:rsidRPr="009456BB">
        <w:rPr>
          <w:rFonts w:hint="eastAsia"/>
          <w:sz w:val="24"/>
          <w:szCs w:val="24"/>
          <w:rtl/>
        </w:rPr>
        <w:t>המציעים</w:t>
      </w:r>
      <w:r w:rsidRPr="009456BB">
        <w:rPr>
          <w:sz w:val="24"/>
          <w:szCs w:val="24"/>
          <w:rtl/>
        </w:rPr>
        <w:t xml:space="preserve"> </w:t>
      </w:r>
      <w:r w:rsidRPr="009456BB">
        <w:rPr>
          <w:rFonts w:hint="eastAsia"/>
          <w:sz w:val="24"/>
          <w:szCs w:val="24"/>
          <w:rtl/>
        </w:rPr>
        <w:t>האחרים</w:t>
      </w:r>
      <w:r w:rsidRPr="009456BB">
        <w:rPr>
          <w:sz w:val="24"/>
          <w:szCs w:val="24"/>
          <w:rtl/>
        </w:rPr>
        <w:t xml:space="preserve">, </w:t>
      </w:r>
      <w:r w:rsidRPr="009456BB">
        <w:rPr>
          <w:rFonts w:hint="eastAsia"/>
          <w:sz w:val="24"/>
          <w:szCs w:val="24"/>
          <w:rtl/>
        </w:rPr>
        <w:t>ומכאן</w:t>
      </w:r>
      <w:r w:rsidRPr="009456BB">
        <w:rPr>
          <w:sz w:val="24"/>
          <w:szCs w:val="24"/>
          <w:rtl/>
        </w:rPr>
        <w:t xml:space="preserve"> </w:t>
      </w:r>
      <w:r w:rsidRPr="009456BB">
        <w:rPr>
          <w:rFonts w:hint="eastAsia"/>
          <w:sz w:val="24"/>
          <w:szCs w:val="24"/>
          <w:rtl/>
        </w:rPr>
        <w:t>שהמציע</w:t>
      </w:r>
      <w:r w:rsidRPr="009456BB">
        <w:rPr>
          <w:sz w:val="24"/>
          <w:szCs w:val="24"/>
          <w:rtl/>
        </w:rPr>
        <w:t xml:space="preserve"> </w:t>
      </w:r>
      <w:r w:rsidRPr="009456BB">
        <w:rPr>
          <w:rFonts w:hint="eastAsia"/>
          <w:sz w:val="24"/>
          <w:szCs w:val="24"/>
          <w:rtl/>
        </w:rPr>
        <w:t>מוותר</w:t>
      </w:r>
      <w:r w:rsidRPr="009456BB">
        <w:rPr>
          <w:sz w:val="24"/>
          <w:szCs w:val="24"/>
          <w:rtl/>
        </w:rPr>
        <w:t xml:space="preserve"> </w:t>
      </w:r>
      <w:r w:rsidRPr="009456BB">
        <w:rPr>
          <w:rFonts w:hint="eastAsia"/>
          <w:sz w:val="24"/>
          <w:szCs w:val="24"/>
          <w:rtl/>
        </w:rPr>
        <w:t>מראש</w:t>
      </w:r>
      <w:r w:rsidRPr="009456BB">
        <w:rPr>
          <w:sz w:val="24"/>
          <w:szCs w:val="24"/>
          <w:rtl/>
        </w:rPr>
        <w:t xml:space="preserve"> </w:t>
      </w:r>
      <w:r w:rsidRPr="009456BB">
        <w:rPr>
          <w:rFonts w:hint="eastAsia"/>
          <w:sz w:val="24"/>
          <w:szCs w:val="24"/>
          <w:rtl/>
        </w:rPr>
        <w:t>על</w:t>
      </w:r>
      <w:r w:rsidRPr="009456BB">
        <w:rPr>
          <w:sz w:val="24"/>
          <w:szCs w:val="24"/>
          <w:rtl/>
        </w:rPr>
        <w:t xml:space="preserve"> </w:t>
      </w:r>
      <w:r w:rsidRPr="009456BB">
        <w:rPr>
          <w:rFonts w:hint="eastAsia"/>
          <w:sz w:val="24"/>
          <w:szCs w:val="24"/>
          <w:rtl/>
        </w:rPr>
        <w:t>זכות</w:t>
      </w:r>
      <w:r w:rsidRPr="009456BB">
        <w:rPr>
          <w:sz w:val="24"/>
          <w:szCs w:val="24"/>
          <w:rtl/>
        </w:rPr>
        <w:t xml:space="preserve"> </w:t>
      </w:r>
      <w:r w:rsidRPr="009456BB">
        <w:rPr>
          <w:rFonts w:hint="eastAsia"/>
          <w:sz w:val="24"/>
          <w:szCs w:val="24"/>
          <w:rtl/>
        </w:rPr>
        <w:t>העיון</w:t>
      </w:r>
      <w:r w:rsidRPr="009456BB">
        <w:rPr>
          <w:sz w:val="24"/>
          <w:szCs w:val="24"/>
          <w:rtl/>
        </w:rPr>
        <w:t xml:space="preserve"> </w:t>
      </w:r>
      <w:r w:rsidRPr="009456BB">
        <w:rPr>
          <w:rFonts w:hint="eastAsia"/>
          <w:sz w:val="24"/>
          <w:szCs w:val="24"/>
          <w:rtl/>
        </w:rPr>
        <w:t>בחלקים</w:t>
      </w:r>
      <w:r w:rsidRPr="009456BB">
        <w:rPr>
          <w:sz w:val="24"/>
          <w:szCs w:val="24"/>
          <w:rtl/>
        </w:rPr>
        <w:t xml:space="preserve"> </w:t>
      </w:r>
      <w:r w:rsidRPr="009456BB">
        <w:rPr>
          <w:rFonts w:hint="eastAsia"/>
          <w:sz w:val="24"/>
          <w:szCs w:val="24"/>
          <w:rtl/>
        </w:rPr>
        <w:t>אלה</w:t>
      </w:r>
      <w:r w:rsidRPr="009456BB">
        <w:rPr>
          <w:sz w:val="24"/>
          <w:szCs w:val="24"/>
          <w:rtl/>
        </w:rPr>
        <w:t xml:space="preserve"> </w:t>
      </w:r>
      <w:r w:rsidRPr="009456BB">
        <w:rPr>
          <w:rFonts w:hint="eastAsia"/>
          <w:sz w:val="24"/>
          <w:szCs w:val="24"/>
          <w:rtl/>
        </w:rPr>
        <w:t>של</w:t>
      </w:r>
      <w:r w:rsidRPr="009456BB">
        <w:rPr>
          <w:sz w:val="24"/>
          <w:szCs w:val="24"/>
          <w:rtl/>
        </w:rPr>
        <w:t xml:space="preserve"> </w:t>
      </w:r>
      <w:r w:rsidRPr="009456BB">
        <w:rPr>
          <w:rFonts w:hint="eastAsia"/>
          <w:sz w:val="24"/>
          <w:szCs w:val="24"/>
          <w:rtl/>
        </w:rPr>
        <w:t>הצעות</w:t>
      </w:r>
      <w:r w:rsidRPr="009456BB">
        <w:rPr>
          <w:sz w:val="24"/>
          <w:szCs w:val="24"/>
          <w:rtl/>
        </w:rPr>
        <w:t xml:space="preserve"> </w:t>
      </w:r>
      <w:r w:rsidRPr="009456BB">
        <w:rPr>
          <w:rFonts w:hint="eastAsia"/>
          <w:sz w:val="24"/>
          <w:szCs w:val="24"/>
          <w:rtl/>
        </w:rPr>
        <w:t>המציעים</w:t>
      </w:r>
      <w:r w:rsidRPr="009456BB">
        <w:rPr>
          <w:sz w:val="24"/>
          <w:szCs w:val="24"/>
          <w:rtl/>
        </w:rPr>
        <w:t xml:space="preserve"> </w:t>
      </w:r>
      <w:r w:rsidRPr="009456BB">
        <w:rPr>
          <w:rFonts w:hint="eastAsia"/>
          <w:sz w:val="24"/>
          <w:szCs w:val="24"/>
          <w:rtl/>
        </w:rPr>
        <w:t>האחרים</w:t>
      </w:r>
      <w:r w:rsidR="009456BB">
        <w:rPr>
          <w:rFonts w:hint="cs"/>
          <w:sz w:val="24"/>
          <w:szCs w:val="24"/>
          <w:rtl/>
        </w:rPr>
        <w:t>.</w:t>
      </w:r>
    </w:p>
    <w:p w14:paraId="25059D26" w14:textId="77777777" w:rsidR="009456BB" w:rsidRPr="009456BB"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9456BB">
        <w:rPr>
          <w:rFonts w:hint="eastAsia"/>
          <w:sz w:val="24"/>
          <w:szCs w:val="24"/>
          <w:rtl/>
        </w:rPr>
        <w:t>יודגש</w:t>
      </w:r>
      <w:r w:rsidRPr="009456BB">
        <w:rPr>
          <w:sz w:val="24"/>
          <w:szCs w:val="24"/>
          <w:rtl/>
        </w:rPr>
        <w:t xml:space="preserve"> כי </w:t>
      </w:r>
      <w:r w:rsidRPr="009456BB">
        <w:rPr>
          <w:rFonts w:hint="eastAsia"/>
          <w:sz w:val="24"/>
          <w:szCs w:val="24"/>
          <w:rtl/>
        </w:rPr>
        <w:t>שיקול</w:t>
      </w:r>
      <w:r w:rsidRPr="009456BB">
        <w:rPr>
          <w:sz w:val="24"/>
          <w:szCs w:val="24"/>
          <w:rtl/>
        </w:rPr>
        <w:t xml:space="preserve"> הדעת בדבר היקף זכות העיון של </w:t>
      </w:r>
      <w:r w:rsidRPr="009456BB">
        <w:rPr>
          <w:rFonts w:hint="eastAsia"/>
          <w:sz w:val="24"/>
          <w:szCs w:val="24"/>
          <w:rtl/>
        </w:rPr>
        <w:t>המציעים</w:t>
      </w:r>
      <w:r w:rsidRPr="009456BB">
        <w:rPr>
          <w:sz w:val="24"/>
          <w:szCs w:val="24"/>
          <w:rtl/>
        </w:rPr>
        <w:t xml:space="preserve"> הינו של ועדת המכרזים </w:t>
      </w:r>
      <w:r w:rsidRPr="009456BB">
        <w:rPr>
          <w:rFonts w:hint="eastAsia"/>
          <w:sz w:val="24"/>
          <w:szCs w:val="24"/>
          <w:rtl/>
        </w:rPr>
        <w:t>ושל</w:t>
      </w:r>
      <w:r w:rsidRPr="009456BB">
        <w:rPr>
          <w:sz w:val="24"/>
          <w:szCs w:val="24"/>
          <w:rtl/>
        </w:rPr>
        <w:t xml:space="preserve"> </w:t>
      </w:r>
      <w:r w:rsidRPr="009456BB">
        <w:rPr>
          <w:rFonts w:hint="eastAsia"/>
          <w:sz w:val="24"/>
          <w:szCs w:val="24"/>
          <w:rtl/>
        </w:rPr>
        <w:t>ועדת</w:t>
      </w:r>
      <w:r w:rsidRPr="009456BB">
        <w:rPr>
          <w:sz w:val="24"/>
          <w:szCs w:val="24"/>
          <w:rtl/>
        </w:rPr>
        <w:t xml:space="preserve"> </w:t>
      </w:r>
      <w:r w:rsidRPr="009456BB">
        <w:rPr>
          <w:rFonts w:hint="eastAsia"/>
          <w:sz w:val="24"/>
          <w:szCs w:val="24"/>
          <w:rtl/>
        </w:rPr>
        <w:t>המכרזים</w:t>
      </w:r>
      <w:r w:rsidRPr="009456BB">
        <w:rPr>
          <w:sz w:val="24"/>
          <w:szCs w:val="24"/>
          <w:rtl/>
        </w:rPr>
        <w:t xml:space="preserve"> </w:t>
      </w:r>
      <w:r w:rsidRPr="009456BB">
        <w:rPr>
          <w:rFonts w:hint="eastAsia"/>
          <w:sz w:val="24"/>
          <w:szCs w:val="24"/>
          <w:rtl/>
        </w:rPr>
        <w:t>בלבד</w:t>
      </w:r>
      <w:r w:rsidRPr="009456BB">
        <w:rPr>
          <w:sz w:val="24"/>
          <w:szCs w:val="24"/>
          <w:rtl/>
        </w:rPr>
        <w:t xml:space="preserve">, </w:t>
      </w:r>
      <w:r w:rsidRPr="009456BB">
        <w:rPr>
          <w:rFonts w:hint="eastAsia"/>
          <w:sz w:val="24"/>
          <w:szCs w:val="24"/>
          <w:rtl/>
        </w:rPr>
        <w:t>אשר</w:t>
      </w:r>
      <w:r w:rsidRPr="009456BB">
        <w:rPr>
          <w:sz w:val="24"/>
          <w:szCs w:val="24"/>
          <w:rtl/>
        </w:rPr>
        <w:t xml:space="preserve"> </w:t>
      </w:r>
      <w:r w:rsidRPr="009456BB">
        <w:rPr>
          <w:rFonts w:hint="eastAsia"/>
          <w:sz w:val="24"/>
          <w:szCs w:val="24"/>
          <w:rtl/>
        </w:rPr>
        <w:t>תפעל</w:t>
      </w:r>
      <w:r w:rsidRPr="009456BB">
        <w:rPr>
          <w:sz w:val="24"/>
          <w:szCs w:val="24"/>
          <w:rtl/>
        </w:rPr>
        <w:t xml:space="preserve"> </w:t>
      </w:r>
      <w:r w:rsidRPr="009456BB">
        <w:rPr>
          <w:rFonts w:hint="eastAsia"/>
          <w:sz w:val="24"/>
          <w:szCs w:val="24"/>
          <w:rtl/>
        </w:rPr>
        <w:t>בנושא</w:t>
      </w:r>
      <w:r w:rsidRPr="009456BB">
        <w:rPr>
          <w:sz w:val="24"/>
          <w:szCs w:val="24"/>
          <w:rtl/>
        </w:rPr>
        <w:t xml:space="preserve"> </w:t>
      </w:r>
      <w:r w:rsidRPr="009456BB">
        <w:rPr>
          <w:rFonts w:hint="eastAsia"/>
          <w:sz w:val="24"/>
          <w:szCs w:val="24"/>
          <w:rtl/>
        </w:rPr>
        <w:t>זה</w:t>
      </w:r>
      <w:r w:rsidRPr="009456BB">
        <w:rPr>
          <w:sz w:val="24"/>
          <w:szCs w:val="24"/>
          <w:rtl/>
        </w:rPr>
        <w:t xml:space="preserve"> </w:t>
      </w:r>
      <w:r w:rsidRPr="009456BB">
        <w:rPr>
          <w:rFonts w:hint="eastAsia"/>
          <w:sz w:val="24"/>
          <w:szCs w:val="24"/>
          <w:rtl/>
        </w:rPr>
        <w:t>בהתאם</w:t>
      </w:r>
      <w:r w:rsidRPr="009456BB">
        <w:rPr>
          <w:sz w:val="24"/>
          <w:szCs w:val="24"/>
          <w:rtl/>
        </w:rPr>
        <w:t xml:space="preserve"> </w:t>
      </w:r>
      <w:r w:rsidRPr="009456BB">
        <w:rPr>
          <w:rFonts w:hint="eastAsia"/>
          <w:sz w:val="24"/>
          <w:szCs w:val="24"/>
          <w:rtl/>
        </w:rPr>
        <w:t>לדיני</w:t>
      </w:r>
      <w:r w:rsidRPr="009456BB">
        <w:rPr>
          <w:sz w:val="24"/>
          <w:szCs w:val="24"/>
          <w:rtl/>
        </w:rPr>
        <w:t xml:space="preserve"> </w:t>
      </w:r>
      <w:r w:rsidRPr="009456BB">
        <w:rPr>
          <w:rFonts w:hint="eastAsia"/>
          <w:sz w:val="24"/>
          <w:szCs w:val="24"/>
          <w:rtl/>
        </w:rPr>
        <w:t>המכרזים</w:t>
      </w:r>
      <w:r w:rsidRPr="009456BB">
        <w:rPr>
          <w:sz w:val="24"/>
          <w:szCs w:val="24"/>
          <w:rtl/>
        </w:rPr>
        <w:t xml:space="preserve"> </w:t>
      </w:r>
      <w:r w:rsidRPr="009456BB">
        <w:rPr>
          <w:rFonts w:hint="eastAsia"/>
          <w:sz w:val="24"/>
          <w:szCs w:val="24"/>
          <w:rtl/>
        </w:rPr>
        <w:t>ולאמות</w:t>
      </w:r>
      <w:r w:rsidRPr="009456BB">
        <w:rPr>
          <w:sz w:val="24"/>
          <w:szCs w:val="24"/>
          <w:rtl/>
        </w:rPr>
        <w:t xml:space="preserve"> </w:t>
      </w:r>
      <w:r w:rsidRPr="009456BB">
        <w:rPr>
          <w:rFonts w:hint="eastAsia"/>
          <w:sz w:val="24"/>
          <w:szCs w:val="24"/>
          <w:rtl/>
        </w:rPr>
        <w:t>המידה</w:t>
      </w:r>
      <w:r w:rsidRPr="009456BB">
        <w:rPr>
          <w:sz w:val="24"/>
          <w:szCs w:val="24"/>
          <w:rtl/>
        </w:rPr>
        <w:t xml:space="preserve"> </w:t>
      </w:r>
      <w:r w:rsidRPr="009456BB">
        <w:rPr>
          <w:rFonts w:hint="eastAsia"/>
          <w:sz w:val="24"/>
          <w:szCs w:val="24"/>
          <w:rtl/>
        </w:rPr>
        <w:t>המחייבות</w:t>
      </w:r>
      <w:r w:rsidRPr="009456BB">
        <w:rPr>
          <w:sz w:val="24"/>
          <w:szCs w:val="24"/>
          <w:rtl/>
        </w:rPr>
        <w:t xml:space="preserve"> </w:t>
      </w:r>
      <w:r w:rsidRPr="009456BB">
        <w:rPr>
          <w:rFonts w:hint="eastAsia"/>
          <w:sz w:val="24"/>
          <w:szCs w:val="24"/>
          <w:rtl/>
        </w:rPr>
        <w:t>רשות</w:t>
      </w:r>
      <w:r w:rsidRPr="009456BB">
        <w:rPr>
          <w:sz w:val="24"/>
          <w:szCs w:val="24"/>
          <w:rtl/>
        </w:rPr>
        <w:t xml:space="preserve"> </w:t>
      </w:r>
      <w:proofErr w:type="spellStart"/>
      <w:r w:rsidRPr="009456BB">
        <w:rPr>
          <w:rFonts w:hint="eastAsia"/>
          <w:sz w:val="24"/>
          <w:szCs w:val="24"/>
          <w:rtl/>
        </w:rPr>
        <w:t>מינהלית</w:t>
      </w:r>
      <w:proofErr w:type="spellEnd"/>
      <w:r w:rsidRPr="009456BB">
        <w:rPr>
          <w:sz w:val="24"/>
          <w:szCs w:val="24"/>
          <w:rtl/>
        </w:rPr>
        <w:t>.</w:t>
      </w:r>
    </w:p>
    <w:p w14:paraId="7755FB2A" w14:textId="77777777" w:rsidR="009456BB" w:rsidRPr="009456BB"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9456BB">
        <w:rPr>
          <w:rFonts w:hint="eastAsia"/>
          <w:sz w:val="24"/>
          <w:szCs w:val="24"/>
          <w:rtl/>
        </w:rPr>
        <w:lastRenderedPageBreak/>
        <w:t>החליטה</w:t>
      </w:r>
      <w:r w:rsidRPr="009456BB">
        <w:rPr>
          <w:sz w:val="24"/>
          <w:szCs w:val="24"/>
          <w:rtl/>
        </w:rPr>
        <w:t xml:space="preserve"> </w:t>
      </w:r>
      <w:r w:rsidRPr="009456BB">
        <w:rPr>
          <w:rFonts w:hint="eastAsia"/>
          <w:sz w:val="24"/>
          <w:szCs w:val="24"/>
          <w:rtl/>
        </w:rPr>
        <w:t>ועדת</w:t>
      </w:r>
      <w:r w:rsidRPr="009456BB">
        <w:rPr>
          <w:sz w:val="24"/>
          <w:szCs w:val="24"/>
          <w:rtl/>
        </w:rPr>
        <w:t xml:space="preserve"> </w:t>
      </w:r>
      <w:r w:rsidRPr="009456BB">
        <w:rPr>
          <w:rFonts w:hint="eastAsia"/>
          <w:sz w:val="24"/>
          <w:szCs w:val="24"/>
          <w:rtl/>
        </w:rPr>
        <w:t>המכרזים</w:t>
      </w:r>
      <w:r w:rsidRPr="009456BB">
        <w:rPr>
          <w:sz w:val="24"/>
          <w:szCs w:val="24"/>
          <w:rtl/>
        </w:rPr>
        <w:t xml:space="preserve"> </w:t>
      </w:r>
      <w:r w:rsidRPr="009456BB">
        <w:rPr>
          <w:rFonts w:hint="eastAsia"/>
          <w:sz w:val="24"/>
          <w:szCs w:val="24"/>
          <w:rtl/>
        </w:rPr>
        <w:t>לאפשר</w:t>
      </w:r>
      <w:r w:rsidRPr="009456BB">
        <w:rPr>
          <w:sz w:val="24"/>
          <w:szCs w:val="24"/>
          <w:rtl/>
        </w:rPr>
        <w:t xml:space="preserve"> </w:t>
      </w:r>
      <w:r w:rsidRPr="009456BB">
        <w:rPr>
          <w:rFonts w:hint="eastAsia"/>
          <w:sz w:val="24"/>
          <w:szCs w:val="24"/>
          <w:rtl/>
        </w:rPr>
        <w:t>עיון</w:t>
      </w:r>
      <w:r w:rsidRPr="009456BB">
        <w:rPr>
          <w:sz w:val="24"/>
          <w:szCs w:val="24"/>
          <w:rtl/>
        </w:rPr>
        <w:t xml:space="preserve"> </w:t>
      </w:r>
      <w:r w:rsidRPr="009456BB">
        <w:rPr>
          <w:rFonts w:hint="eastAsia"/>
          <w:sz w:val="24"/>
          <w:szCs w:val="24"/>
          <w:rtl/>
        </w:rPr>
        <w:t>בחלקים</w:t>
      </w:r>
      <w:r w:rsidRPr="009456BB">
        <w:rPr>
          <w:sz w:val="24"/>
          <w:szCs w:val="24"/>
          <w:rtl/>
        </w:rPr>
        <w:t xml:space="preserve"> </w:t>
      </w:r>
      <w:r w:rsidRPr="009456BB">
        <w:rPr>
          <w:rFonts w:hint="eastAsia"/>
          <w:sz w:val="24"/>
          <w:szCs w:val="24"/>
          <w:rtl/>
        </w:rPr>
        <w:t>המפורטים</w:t>
      </w:r>
      <w:r w:rsidRPr="009456BB">
        <w:rPr>
          <w:sz w:val="24"/>
          <w:szCs w:val="24"/>
          <w:rtl/>
        </w:rPr>
        <w:t xml:space="preserve"> </w:t>
      </w:r>
      <w:r w:rsidRPr="009456BB">
        <w:rPr>
          <w:rFonts w:hint="eastAsia"/>
          <w:sz w:val="24"/>
          <w:szCs w:val="24"/>
          <w:rtl/>
        </w:rPr>
        <w:t>בהצעת</w:t>
      </w:r>
      <w:r w:rsidRPr="009456BB">
        <w:rPr>
          <w:sz w:val="24"/>
          <w:szCs w:val="24"/>
          <w:rtl/>
        </w:rPr>
        <w:t xml:space="preserve"> </w:t>
      </w:r>
      <w:r w:rsidRPr="009456BB">
        <w:rPr>
          <w:rFonts w:hint="eastAsia"/>
          <w:sz w:val="24"/>
          <w:szCs w:val="24"/>
          <w:rtl/>
        </w:rPr>
        <w:t>המציע</w:t>
      </w:r>
      <w:r w:rsidRPr="009456BB">
        <w:rPr>
          <w:sz w:val="24"/>
          <w:szCs w:val="24"/>
          <w:rtl/>
        </w:rPr>
        <w:t xml:space="preserve"> </w:t>
      </w:r>
      <w:r w:rsidRPr="009456BB">
        <w:rPr>
          <w:rFonts w:hint="eastAsia"/>
          <w:sz w:val="24"/>
          <w:szCs w:val="24"/>
          <w:rtl/>
        </w:rPr>
        <w:t>הגם</w:t>
      </w:r>
      <w:r w:rsidRPr="009456BB">
        <w:rPr>
          <w:sz w:val="24"/>
          <w:szCs w:val="24"/>
          <w:rtl/>
        </w:rPr>
        <w:t xml:space="preserve"> </w:t>
      </w:r>
      <w:r w:rsidRPr="009456BB">
        <w:rPr>
          <w:rFonts w:hint="eastAsia"/>
          <w:sz w:val="24"/>
          <w:szCs w:val="24"/>
          <w:rtl/>
        </w:rPr>
        <w:t>שהמציע</w:t>
      </w:r>
      <w:r w:rsidRPr="009456BB">
        <w:rPr>
          <w:sz w:val="24"/>
          <w:szCs w:val="24"/>
          <w:rtl/>
        </w:rPr>
        <w:t xml:space="preserve"> </w:t>
      </w:r>
      <w:r w:rsidRPr="009456BB">
        <w:rPr>
          <w:rFonts w:hint="eastAsia"/>
          <w:sz w:val="24"/>
          <w:szCs w:val="24"/>
          <w:rtl/>
        </w:rPr>
        <w:t>הגדירם</w:t>
      </w:r>
      <w:r w:rsidRPr="009456BB">
        <w:rPr>
          <w:sz w:val="24"/>
          <w:szCs w:val="24"/>
          <w:rtl/>
        </w:rPr>
        <w:t xml:space="preserve"> </w:t>
      </w:r>
      <w:r w:rsidRPr="009456BB">
        <w:rPr>
          <w:rFonts w:hint="eastAsia"/>
          <w:sz w:val="24"/>
          <w:szCs w:val="24"/>
          <w:rtl/>
        </w:rPr>
        <w:t>כסודיים</w:t>
      </w:r>
      <w:r w:rsidRPr="009456BB">
        <w:rPr>
          <w:sz w:val="24"/>
          <w:szCs w:val="24"/>
          <w:rtl/>
        </w:rPr>
        <w:t xml:space="preserve">, </w:t>
      </w:r>
      <w:r w:rsidRPr="009456BB">
        <w:rPr>
          <w:rFonts w:hint="eastAsia"/>
          <w:sz w:val="24"/>
          <w:szCs w:val="24"/>
          <w:rtl/>
        </w:rPr>
        <w:t>תיתן</w:t>
      </w:r>
      <w:r w:rsidRPr="009456BB">
        <w:rPr>
          <w:sz w:val="24"/>
          <w:szCs w:val="24"/>
          <w:rtl/>
        </w:rPr>
        <w:t xml:space="preserve"> </w:t>
      </w:r>
      <w:r w:rsidRPr="009456BB">
        <w:rPr>
          <w:rFonts w:hint="eastAsia"/>
          <w:sz w:val="24"/>
          <w:szCs w:val="24"/>
          <w:rtl/>
        </w:rPr>
        <w:t>על</w:t>
      </w:r>
      <w:r w:rsidRPr="009456BB">
        <w:rPr>
          <w:sz w:val="24"/>
          <w:szCs w:val="24"/>
          <w:rtl/>
        </w:rPr>
        <w:t xml:space="preserve"> </w:t>
      </w:r>
      <w:r w:rsidRPr="009456BB">
        <w:rPr>
          <w:rFonts w:hint="eastAsia"/>
          <w:sz w:val="24"/>
          <w:szCs w:val="24"/>
          <w:rtl/>
        </w:rPr>
        <w:t>כך</w:t>
      </w:r>
      <w:r w:rsidRPr="009456BB">
        <w:rPr>
          <w:sz w:val="24"/>
          <w:szCs w:val="24"/>
          <w:rtl/>
        </w:rPr>
        <w:t xml:space="preserve"> </w:t>
      </w:r>
      <w:r w:rsidRPr="009456BB">
        <w:rPr>
          <w:rFonts w:hint="eastAsia"/>
          <w:sz w:val="24"/>
          <w:szCs w:val="24"/>
          <w:rtl/>
        </w:rPr>
        <w:t>ועדת</w:t>
      </w:r>
      <w:r w:rsidRPr="009456BB">
        <w:rPr>
          <w:sz w:val="24"/>
          <w:szCs w:val="24"/>
          <w:rtl/>
        </w:rPr>
        <w:t xml:space="preserve"> </w:t>
      </w:r>
      <w:r w:rsidRPr="009456BB">
        <w:rPr>
          <w:rFonts w:hint="eastAsia"/>
          <w:sz w:val="24"/>
          <w:szCs w:val="24"/>
          <w:rtl/>
        </w:rPr>
        <w:t>המכרזים</w:t>
      </w:r>
      <w:r w:rsidRPr="009456BB">
        <w:rPr>
          <w:sz w:val="24"/>
          <w:szCs w:val="24"/>
          <w:rtl/>
        </w:rPr>
        <w:t xml:space="preserve"> </w:t>
      </w:r>
      <w:r w:rsidRPr="009456BB">
        <w:rPr>
          <w:rFonts w:hint="eastAsia"/>
          <w:sz w:val="24"/>
          <w:szCs w:val="24"/>
          <w:rtl/>
        </w:rPr>
        <w:t>התראה</w:t>
      </w:r>
      <w:r w:rsidRPr="009456BB">
        <w:rPr>
          <w:sz w:val="24"/>
          <w:szCs w:val="24"/>
          <w:rtl/>
        </w:rPr>
        <w:t xml:space="preserve"> </w:t>
      </w:r>
      <w:r w:rsidRPr="009456BB">
        <w:rPr>
          <w:rFonts w:hint="eastAsia"/>
          <w:sz w:val="24"/>
          <w:szCs w:val="24"/>
          <w:rtl/>
        </w:rPr>
        <w:t>למציע</w:t>
      </w:r>
      <w:r w:rsidRPr="009456BB">
        <w:rPr>
          <w:sz w:val="24"/>
          <w:szCs w:val="24"/>
          <w:rtl/>
        </w:rPr>
        <w:t xml:space="preserve">, </w:t>
      </w:r>
      <w:r w:rsidRPr="009456BB">
        <w:rPr>
          <w:rFonts w:hint="eastAsia"/>
          <w:sz w:val="24"/>
          <w:szCs w:val="24"/>
          <w:rtl/>
        </w:rPr>
        <w:t>ותאפשר</w:t>
      </w:r>
      <w:r w:rsidRPr="009456BB">
        <w:rPr>
          <w:sz w:val="24"/>
          <w:szCs w:val="24"/>
          <w:rtl/>
        </w:rPr>
        <w:t xml:space="preserve"> </w:t>
      </w:r>
      <w:r w:rsidRPr="009456BB">
        <w:rPr>
          <w:rFonts w:hint="eastAsia"/>
          <w:sz w:val="24"/>
          <w:szCs w:val="24"/>
          <w:rtl/>
        </w:rPr>
        <w:t>לו</w:t>
      </w:r>
      <w:r w:rsidRPr="009456BB">
        <w:rPr>
          <w:sz w:val="24"/>
          <w:szCs w:val="24"/>
          <w:rtl/>
        </w:rPr>
        <w:t xml:space="preserve"> </w:t>
      </w:r>
      <w:r w:rsidRPr="009456BB">
        <w:rPr>
          <w:rFonts w:hint="eastAsia"/>
          <w:sz w:val="24"/>
          <w:szCs w:val="24"/>
          <w:rtl/>
        </w:rPr>
        <w:t>להשיג</w:t>
      </w:r>
      <w:r w:rsidRPr="009456BB">
        <w:rPr>
          <w:sz w:val="24"/>
          <w:szCs w:val="24"/>
          <w:rtl/>
        </w:rPr>
        <w:t xml:space="preserve"> </w:t>
      </w:r>
      <w:r w:rsidRPr="009456BB">
        <w:rPr>
          <w:rFonts w:hint="eastAsia"/>
          <w:sz w:val="24"/>
          <w:szCs w:val="24"/>
          <w:rtl/>
        </w:rPr>
        <w:t>על</w:t>
      </w:r>
      <w:r w:rsidRPr="009456BB">
        <w:rPr>
          <w:sz w:val="24"/>
          <w:szCs w:val="24"/>
          <w:rtl/>
        </w:rPr>
        <w:t xml:space="preserve"> </w:t>
      </w:r>
      <w:r w:rsidRPr="009456BB">
        <w:rPr>
          <w:rFonts w:hint="eastAsia"/>
          <w:sz w:val="24"/>
          <w:szCs w:val="24"/>
          <w:rtl/>
        </w:rPr>
        <w:t>כך</w:t>
      </w:r>
      <w:r w:rsidRPr="009456BB">
        <w:rPr>
          <w:sz w:val="24"/>
          <w:szCs w:val="24"/>
          <w:rtl/>
        </w:rPr>
        <w:t xml:space="preserve"> </w:t>
      </w:r>
      <w:r w:rsidRPr="009456BB">
        <w:rPr>
          <w:rFonts w:hint="eastAsia"/>
          <w:sz w:val="24"/>
          <w:szCs w:val="24"/>
          <w:rtl/>
        </w:rPr>
        <w:t>בפניה</w:t>
      </w:r>
      <w:r w:rsidRPr="009456BB">
        <w:rPr>
          <w:sz w:val="24"/>
          <w:szCs w:val="24"/>
          <w:rtl/>
        </w:rPr>
        <w:t xml:space="preserve"> </w:t>
      </w:r>
      <w:r w:rsidRPr="009456BB">
        <w:rPr>
          <w:rFonts w:hint="eastAsia"/>
          <w:sz w:val="24"/>
          <w:szCs w:val="24"/>
          <w:rtl/>
        </w:rPr>
        <w:t>בתוך</w:t>
      </w:r>
      <w:r w:rsidRPr="009456BB">
        <w:rPr>
          <w:sz w:val="24"/>
          <w:szCs w:val="24"/>
          <w:rtl/>
        </w:rPr>
        <w:t xml:space="preserve"> </w:t>
      </w:r>
      <w:r w:rsidRPr="009456BB">
        <w:rPr>
          <w:rFonts w:hint="eastAsia"/>
          <w:sz w:val="24"/>
          <w:szCs w:val="24"/>
          <w:rtl/>
        </w:rPr>
        <w:t>פרק</w:t>
      </w:r>
      <w:r w:rsidRPr="009456BB">
        <w:rPr>
          <w:sz w:val="24"/>
          <w:szCs w:val="24"/>
          <w:rtl/>
        </w:rPr>
        <w:t xml:space="preserve">  </w:t>
      </w:r>
      <w:r w:rsidRPr="009456BB">
        <w:rPr>
          <w:rFonts w:hint="eastAsia"/>
          <w:sz w:val="24"/>
          <w:szCs w:val="24"/>
          <w:rtl/>
        </w:rPr>
        <w:t>זמן</w:t>
      </w:r>
      <w:r w:rsidRPr="009456BB">
        <w:rPr>
          <w:sz w:val="24"/>
          <w:szCs w:val="24"/>
          <w:rtl/>
        </w:rPr>
        <w:t xml:space="preserve"> </w:t>
      </w:r>
      <w:r w:rsidRPr="009456BB">
        <w:rPr>
          <w:rFonts w:hint="eastAsia"/>
          <w:sz w:val="24"/>
          <w:szCs w:val="24"/>
          <w:rtl/>
        </w:rPr>
        <w:t>ההולם</w:t>
      </w:r>
      <w:r w:rsidRPr="009456BB">
        <w:rPr>
          <w:sz w:val="24"/>
          <w:szCs w:val="24"/>
          <w:rtl/>
        </w:rPr>
        <w:t xml:space="preserve"> </w:t>
      </w:r>
      <w:r w:rsidRPr="009456BB">
        <w:rPr>
          <w:rFonts w:hint="eastAsia"/>
          <w:sz w:val="24"/>
          <w:szCs w:val="24"/>
          <w:rtl/>
        </w:rPr>
        <w:t>את</w:t>
      </w:r>
      <w:r w:rsidRPr="009456BB">
        <w:rPr>
          <w:sz w:val="24"/>
          <w:szCs w:val="24"/>
          <w:rtl/>
        </w:rPr>
        <w:t xml:space="preserve"> </w:t>
      </w:r>
      <w:r w:rsidRPr="009456BB">
        <w:rPr>
          <w:rFonts w:hint="eastAsia"/>
          <w:sz w:val="24"/>
          <w:szCs w:val="24"/>
          <w:rtl/>
        </w:rPr>
        <w:t>נסיבות</w:t>
      </w:r>
      <w:r w:rsidRPr="009456BB">
        <w:rPr>
          <w:sz w:val="24"/>
          <w:szCs w:val="24"/>
          <w:rtl/>
        </w:rPr>
        <w:t xml:space="preserve"> </w:t>
      </w:r>
      <w:r w:rsidRPr="009456BB">
        <w:rPr>
          <w:rFonts w:hint="eastAsia"/>
          <w:sz w:val="24"/>
          <w:szCs w:val="24"/>
          <w:rtl/>
        </w:rPr>
        <w:t>העניין</w:t>
      </w:r>
      <w:r w:rsidRPr="009456BB">
        <w:rPr>
          <w:sz w:val="24"/>
          <w:szCs w:val="24"/>
          <w:rtl/>
        </w:rPr>
        <w:t>.</w:t>
      </w:r>
    </w:p>
    <w:p w14:paraId="659940C5" w14:textId="77777777" w:rsidR="009456BB" w:rsidRPr="009456BB"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9456BB">
        <w:rPr>
          <w:rFonts w:hint="eastAsia"/>
          <w:sz w:val="24"/>
          <w:szCs w:val="24"/>
          <w:rtl/>
        </w:rPr>
        <w:t>החליטה</w:t>
      </w:r>
      <w:r w:rsidRPr="009456BB">
        <w:rPr>
          <w:sz w:val="24"/>
          <w:szCs w:val="24"/>
          <w:rtl/>
        </w:rPr>
        <w:t xml:space="preserve"> </w:t>
      </w:r>
      <w:r w:rsidRPr="009456BB">
        <w:rPr>
          <w:rFonts w:hint="eastAsia"/>
          <w:sz w:val="24"/>
          <w:szCs w:val="24"/>
          <w:rtl/>
        </w:rPr>
        <w:t>ועדת</w:t>
      </w:r>
      <w:r w:rsidRPr="009456BB">
        <w:rPr>
          <w:sz w:val="24"/>
          <w:szCs w:val="24"/>
          <w:rtl/>
        </w:rPr>
        <w:t xml:space="preserve"> </w:t>
      </w:r>
      <w:r w:rsidRPr="009456BB">
        <w:rPr>
          <w:rFonts w:hint="eastAsia"/>
          <w:sz w:val="24"/>
          <w:szCs w:val="24"/>
          <w:rtl/>
        </w:rPr>
        <w:t>המכרזים</w:t>
      </w:r>
      <w:r w:rsidRPr="009456BB">
        <w:rPr>
          <w:sz w:val="24"/>
          <w:szCs w:val="24"/>
          <w:rtl/>
        </w:rPr>
        <w:t xml:space="preserve"> </w:t>
      </w:r>
      <w:r w:rsidRPr="009456BB">
        <w:rPr>
          <w:rFonts w:hint="eastAsia"/>
          <w:sz w:val="24"/>
          <w:szCs w:val="24"/>
          <w:rtl/>
        </w:rPr>
        <w:t>לדחות</w:t>
      </w:r>
      <w:r w:rsidRPr="009456BB">
        <w:rPr>
          <w:sz w:val="24"/>
          <w:szCs w:val="24"/>
          <w:rtl/>
        </w:rPr>
        <w:t xml:space="preserve"> </w:t>
      </w:r>
      <w:r w:rsidRPr="009456BB">
        <w:rPr>
          <w:rFonts w:hint="eastAsia"/>
          <w:sz w:val="24"/>
          <w:szCs w:val="24"/>
          <w:rtl/>
        </w:rPr>
        <w:t>את</w:t>
      </w:r>
      <w:r w:rsidRPr="009456BB">
        <w:rPr>
          <w:sz w:val="24"/>
          <w:szCs w:val="24"/>
          <w:rtl/>
        </w:rPr>
        <w:t xml:space="preserve"> </w:t>
      </w:r>
      <w:r w:rsidRPr="009456BB">
        <w:rPr>
          <w:rFonts w:hint="eastAsia"/>
          <w:sz w:val="24"/>
          <w:szCs w:val="24"/>
          <w:rtl/>
        </w:rPr>
        <w:t>ההשגה</w:t>
      </w:r>
      <w:r w:rsidRPr="009456BB">
        <w:rPr>
          <w:sz w:val="24"/>
          <w:szCs w:val="24"/>
          <w:rtl/>
        </w:rPr>
        <w:t xml:space="preserve"> </w:t>
      </w:r>
      <w:r w:rsidRPr="009456BB">
        <w:rPr>
          <w:rFonts w:hint="eastAsia"/>
          <w:sz w:val="24"/>
          <w:szCs w:val="24"/>
          <w:rtl/>
        </w:rPr>
        <w:t>של</w:t>
      </w:r>
      <w:r w:rsidRPr="009456BB">
        <w:rPr>
          <w:sz w:val="24"/>
          <w:szCs w:val="24"/>
          <w:rtl/>
        </w:rPr>
        <w:t xml:space="preserve"> </w:t>
      </w:r>
      <w:r w:rsidRPr="009456BB">
        <w:rPr>
          <w:rFonts w:hint="eastAsia"/>
          <w:sz w:val="24"/>
          <w:szCs w:val="24"/>
          <w:rtl/>
        </w:rPr>
        <w:t>המציע</w:t>
      </w:r>
      <w:r w:rsidRPr="009456BB">
        <w:rPr>
          <w:sz w:val="24"/>
          <w:szCs w:val="24"/>
          <w:rtl/>
        </w:rPr>
        <w:t xml:space="preserve">, </w:t>
      </w:r>
      <w:r w:rsidRPr="009456BB">
        <w:rPr>
          <w:rFonts w:hint="eastAsia"/>
          <w:sz w:val="24"/>
          <w:szCs w:val="24"/>
          <w:rtl/>
        </w:rPr>
        <w:t>תודיע</w:t>
      </w:r>
      <w:r w:rsidRPr="009456BB">
        <w:rPr>
          <w:sz w:val="24"/>
          <w:szCs w:val="24"/>
          <w:rtl/>
        </w:rPr>
        <w:t xml:space="preserve"> </w:t>
      </w:r>
      <w:r w:rsidRPr="009456BB">
        <w:rPr>
          <w:rFonts w:hint="eastAsia"/>
          <w:sz w:val="24"/>
          <w:szCs w:val="24"/>
          <w:rtl/>
        </w:rPr>
        <w:t>על</w:t>
      </w:r>
      <w:r w:rsidRPr="009456BB">
        <w:rPr>
          <w:sz w:val="24"/>
          <w:szCs w:val="24"/>
          <w:rtl/>
        </w:rPr>
        <w:t xml:space="preserve"> </w:t>
      </w:r>
      <w:r w:rsidRPr="009456BB">
        <w:rPr>
          <w:rFonts w:hint="eastAsia"/>
          <w:sz w:val="24"/>
          <w:szCs w:val="24"/>
          <w:rtl/>
        </w:rPr>
        <w:t>כך</w:t>
      </w:r>
      <w:r w:rsidRPr="009456BB">
        <w:rPr>
          <w:sz w:val="24"/>
          <w:szCs w:val="24"/>
          <w:rtl/>
        </w:rPr>
        <w:t xml:space="preserve"> </w:t>
      </w:r>
      <w:r w:rsidRPr="009456BB">
        <w:rPr>
          <w:rFonts w:hint="eastAsia"/>
          <w:sz w:val="24"/>
          <w:szCs w:val="24"/>
          <w:rtl/>
        </w:rPr>
        <w:t>ועדת</w:t>
      </w:r>
      <w:r w:rsidRPr="009456BB">
        <w:rPr>
          <w:sz w:val="24"/>
          <w:szCs w:val="24"/>
          <w:rtl/>
        </w:rPr>
        <w:t xml:space="preserve"> </w:t>
      </w:r>
      <w:r w:rsidRPr="009456BB">
        <w:rPr>
          <w:rFonts w:hint="eastAsia"/>
          <w:sz w:val="24"/>
          <w:szCs w:val="24"/>
          <w:rtl/>
        </w:rPr>
        <w:t>המכרזים</w:t>
      </w:r>
      <w:r w:rsidRPr="009456BB">
        <w:rPr>
          <w:sz w:val="24"/>
          <w:szCs w:val="24"/>
          <w:rtl/>
        </w:rPr>
        <w:t xml:space="preserve"> </w:t>
      </w:r>
      <w:r w:rsidRPr="009456BB">
        <w:rPr>
          <w:rFonts w:hint="eastAsia"/>
          <w:sz w:val="24"/>
          <w:szCs w:val="24"/>
          <w:rtl/>
        </w:rPr>
        <w:t>למציע</w:t>
      </w:r>
      <w:r w:rsidRPr="009456BB">
        <w:rPr>
          <w:sz w:val="24"/>
          <w:szCs w:val="24"/>
          <w:rtl/>
        </w:rPr>
        <w:t xml:space="preserve">  </w:t>
      </w:r>
      <w:r w:rsidRPr="009456BB">
        <w:rPr>
          <w:rFonts w:hint="eastAsia"/>
          <w:sz w:val="24"/>
          <w:szCs w:val="24"/>
          <w:rtl/>
        </w:rPr>
        <w:t>בטרם</w:t>
      </w:r>
      <w:r w:rsidRPr="009456BB">
        <w:rPr>
          <w:sz w:val="24"/>
          <w:szCs w:val="24"/>
          <w:rtl/>
        </w:rPr>
        <w:t xml:space="preserve"> </w:t>
      </w:r>
      <w:r w:rsidRPr="009456BB">
        <w:rPr>
          <w:rFonts w:hint="eastAsia"/>
          <w:sz w:val="24"/>
          <w:szCs w:val="24"/>
          <w:rtl/>
        </w:rPr>
        <w:t>מסירת</w:t>
      </w:r>
      <w:r w:rsidRPr="009456BB">
        <w:rPr>
          <w:sz w:val="24"/>
          <w:szCs w:val="24"/>
          <w:rtl/>
        </w:rPr>
        <w:t xml:space="preserve"> </w:t>
      </w:r>
      <w:r w:rsidRPr="009456BB">
        <w:rPr>
          <w:rFonts w:hint="eastAsia"/>
          <w:sz w:val="24"/>
          <w:szCs w:val="24"/>
          <w:rtl/>
        </w:rPr>
        <w:t>החומר</w:t>
      </w:r>
      <w:r w:rsidRPr="009456BB">
        <w:rPr>
          <w:sz w:val="24"/>
          <w:szCs w:val="24"/>
          <w:rtl/>
        </w:rPr>
        <w:t xml:space="preserve"> </w:t>
      </w:r>
      <w:r w:rsidRPr="009456BB">
        <w:rPr>
          <w:rFonts w:hint="eastAsia"/>
          <w:sz w:val="24"/>
          <w:szCs w:val="24"/>
          <w:rtl/>
        </w:rPr>
        <w:t>לעיונו</w:t>
      </w:r>
      <w:r w:rsidRPr="009456BB">
        <w:rPr>
          <w:sz w:val="24"/>
          <w:szCs w:val="24"/>
          <w:rtl/>
        </w:rPr>
        <w:t xml:space="preserve"> </w:t>
      </w:r>
      <w:r w:rsidRPr="009456BB">
        <w:rPr>
          <w:rFonts w:hint="eastAsia"/>
          <w:sz w:val="24"/>
          <w:szCs w:val="24"/>
          <w:rtl/>
        </w:rPr>
        <w:t>של</w:t>
      </w:r>
      <w:r w:rsidRPr="009456BB">
        <w:rPr>
          <w:sz w:val="24"/>
          <w:szCs w:val="24"/>
          <w:rtl/>
        </w:rPr>
        <w:t xml:space="preserve"> </w:t>
      </w:r>
      <w:r w:rsidRPr="009456BB">
        <w:rPr>
          <w:rFonts w:hint="eastAsia"/>
          <w:sz w:val="24"/>
          <w:szCs w:val="24"/>
          <w:rtl/>
        </w:rPr>
        <w:t>המבקש</w:t>
      </w:r>
      <w:r w:rsidRPr="009456BB">
        <w:rPr>
          <w:sz w:val="24"/>
          <w:szCs w:val="24"/>
          <w:rtl/>
        </w:rPr>
        <w:t>.</w:t>
      </w:r>
    </w:p>
    <w:p w14:paraId="27DB6017" w14:textId="4356AE2B" w:rsidR="000234F8" w:rsidRPr="009456BB" w:rsidRDefault="000234F8" w:rsidP="00C96842">
      <w:pPr>
        <w:pStyle w:val="af8"/>
        <w:numPr>
          <w:ilvl w:val="1"/>
          <w:numId w:val="3"/>
        </w:numPr>
        <w:tabs>
          <w:tab w:val="left" w:pos="567"/>
          <w:tab w:val="left" w:pos="1134"/>
          <w:tab w:val="left" w:pos="1701"/>
          <w:tab w:val="left" w:pos="2268"/>
          <w:tab w:val="left" w:pos="2835"/>
          <w:tab w:val="left" w:pos="3402"/>
        </w:tabs>
        <w:bidi/>
        <w:spacing w:before="120" w:after="120"/>
        <w:ind w:hanging="510"/>
        <w:jc w:val="both"/>
        <w:rPr>
          <w:rFonts w:ascii="David" w:hAnsi="David"/>
          <w:sz w:val="24"/>
          <w:szCs w:val="24"/>
        </w:rPr>
      </w:pPr>
      <w:r w:rsidRPr="009456BB">
        <w:rPr>
          <w:rFonts w:hint="cs"/>
          <w:sz w:val="24"/>
          <w:szCs w:val="24"/>
          <w:rtl/>
        </w:rPr>
        <w:t xml:space="preserve">מציע שיבקש במהלך מפגש העיון לקבל העתק צילומי של המסמכים הפתוחים לעיון ישלם למועצה סך של 0.5 ₪ עבור תצלום של כל עמוד סטנדרטי (בגודל </w:t>
      </w:r>
      <w:r w:rsidRPr="009456BB">
        <w:rPr>
          <w:sz w:val="20"/>
          <w:szCs w:val="20"/>
        </w:rPr>
        <w:t>A4</w:t>
      </w:r>
      <w:r w:rsidRPr="009456BB">
        <w:rPr>
          <w:rFonts w:hint="cs"/>
          <w:sz w:val="24"/>
          <w:szCs w:val="24"/>
          <w:rtl/>
        </w:rPr>
        <w:t>).</w:t>
      </w:r>
    </w:p>
    <w:p w14:paraId="26021C50" w14:textId="77777777" w:rsidR="000234F8" w:rsidRPr="004612FE" w:rsidRDefault="000234F8" w:rsidP="000234F8">
      <w:pPr>
        <w:tabs>
          <w:tab w:val="left" w:pos="567"/>
          <w:tab w:val="left" w:pos="1134"/>
          <w:tab w:val="left" w:pos="1701"/>
          <w:tab w:val="left" w:pos="2268"/>
          <w:tab w:val="left" w:pos="2835"/>
        </w:tabs>
        <w:bidi/>
        <w:jc w:val="both"/>
        <w:rPr>
          <w:sz w:val="24"/>
          <w:szCs w:val="24"/>
          <w:rtl/>
        </w:rPr>
      </w:pPr>
    </w:p>
    <w:p w14:paraId="6928794F" w14:textId="77777777" w:rsidR="000234F8" w:rsidRPr="004612FE" w:rsidRDefault="000234F8" w:rsidP="000234F8">
      <w:pPr>
        <w:tabs>
          <w:tab w:val="left" w:pos="567"/>
          <w:tab w:val="left" w:pos="1134"/>
          <w:tab w:val="left" w:pos="1701"/>
          <w:tab w:val="left" w:pos="2268"/>
          <w:tab w:val="left" w:pos="2835"/>
        </w:tabs>
        <w:bidi/>
        <w:jc w:val="both"/>
        <w:rPr>
          <w:b/>
          <w:bCs/>
          <w:sz w:val="24"/>
          <w:szCs w:val="24"/>
          <w:rtl/>
        </w:rPr>
      </w:pPr>
    </w:p>
    <w:p w14:paraId="50C2BD97" w14:textId="77777777" w:rsidR="000234F8" w:rsidRPr="004612FE" w:rsidRDefault="000234F8" w:rsidP="000234F8">
      <w:pPr>
        <w:rPr>
          <w:b/>
          <w:bCs/>
          <w:sz w:val="24"/>
          <w:szCs w:val="24"/>
          <w:lang w:val="en-US"/>
        </w:rPr>
      </w:pPr>
    </w:p>
    <w:p w14:paraId="59F0274A" w14:textId="77777777" w:rsidR="000234F8" w:rsidRPr="004612FE" w:rsidRDefault="000234F8" w:rsidP="000234F8">
      <w:pPr>
        <w:bidi/>
        <w:ind w:left="5760" w:firstLine="720"/>
        <w:jc w:val="center"/>
        <w:rPr>
          <w:b/>
          <w:bCs/>
          <w:sz w:val="24"/>
          <w:szCs w:val="24"/>
          <w:lang w:val="en-US"/>
        </w:rPr>
      </w:pPr>
      <w:r w:rsidRPr="004612FE">
        <w:rPr>
          <w:rFonts w:hint="cs"/>
          <w:b/>
          <w:bCs/>
          <w:sz w:val="24"/>
          <w:szCs w:val="24"/>
          <w:rtl/>
          <w:lang w:val="en-US"/>
        </w:rPr>
        <w:t xml:space="preserve">         אריה גארלה</w:t>
      </w:r>
    </w:p>
    <w:p w14:paraId="6D202F20" w14:textId="77777777" w:rsidR="000234F8" w:rsidRPr="00EB6118" w:rsidRDefault="000234F8" w:rsidP="000234F8">
      <w:pPr>
        <w:jc w:val="both"/>
        <w:rPr>
          <w:b/>
          <w:bCs/>
          <w:sz w:val="24"/>
          <w:szCs w:val="24"/>
          <w:lang w:val="en-US"/>
        </w:rPr>
      </w:pPr>
      <w:r w:rsidRPr="004612FE">
        <w:rPr>
          <w:rFonts w:hint="cs"/>
          <w:b/>
          <w:bCs/>
          <w:sz w:val="24"/>
          <w:szCs w:val="24"/>
          <w:rtl/>
          <w:lang w:val="en-US"/>
        </w:rPr>
        <w:t>ראש מועצה מקומית בני עי"ש</w:t>
      </w:r>
      <w:r w:rsidRPr="00EB6118">
        <w:rPr>
          <w:rFonts w:hint="cs"/>
          <w:b/>
          <w:bCs/>
          <w:sz w:val="24"/>
          <w:szCs w:val="24"/>
          <w:rtl/>
          <w:lang w:val="en-US"/>
        </w:rPr>
        <w:t xml:space="preserve"> </w:t>
      </w:r>
    </w:p>
    <w:bookmarkEnd w:id="7"/>
    <w:p w14:paraId="181E1C85" w14:textId="77777777" w:rsidR="00934269" w:rsidRPr="001B48CB" w:rsidRDefault="00934269" w:rsidP="00AB37FF">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highlight w:val="yellow"/>
          <w:u w:val="single"/>
          <w:rtl/>
        </w:rPr>
        <w:sectPr w:rsidR="00934269" w:rsidRPr="001B48CB" w:rsidSect="00ED527D">
          <w:headerReference w:type="default" r:id="rId12"/>
          <w:footerReference w:type="default" r:id="rId13"/>
          <w:headerReference w:type="first" r:id="rId14"/>
          <w:footerReference w:type="first" r:id="rId15"/>
          <w:pgSz w:w="11906" w:h="16838" w:code="9"/>
          <w:pgMar w:top="1134" w:right="1134" w:bottom="1134" w:left="1134" w:header="397" w:footer="454" w:gutter="0"/>
          <w:cols w:space="720"/>
          <w:titlePg/>
          <w:docGrid w:linePitch="381"/>
        </w:sectPr>
      </w:pPr>
    </w:p>
    <w:p w14:paraId="2A6667B3" w14:textId="0CDB116C" w:rsidR="007A0DF1" w:rsidRPr="00794F15" w:rsidRDefault="00AC3667" w:rsidP="00AC3667">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u w:val="single"/>
          <w:rtl/>
        </w:rPr>
      </w:pPr>
      <w:r>
        <w:rPr>
          <w:rFonts w:ascii="Times New Roman" w:hAnsi="Times New Roman" w:hint="cs"/>
          <w:b/>
          <w:bCs/>
          <w:sz w:val="28"/>
          <w:szCs w:val="28"/>
          <w:u w:val="single"/>
          <w:rtl/>
        </w:rPr>
        <w:lastRenderedPageBreak/>
        <w:t>נספח</w:t>
      </w:r>
      <w:r w:rsidR="007A0DF1" w:rsidRPr="00794F15">
        <w:rPr>
          <w:rFonts w:ascii="Times New Roman" w:hAnsi="Times New Roman"/>
          <w:b/>
          <w:bCs/>
          <w:sz w:val="28"/>
          <w:szCs w:val="28"/>
          <w:u w:val="single"/>
          <w:rtl/>
        </w:rPr>
        <w:t xml:space="preserve"> 1</w:t>
      </w:r>
    </w:p>
    <w:p w14:paraId="35A51612" w14:textId="77777777" w:rsidR="007A0DF1" w:rsidRPr="00794F15" w:rsidRDefault="007A0DF1" w:rsidP="007A0DF1">
      <w:pPr>
        <w:tabs>
          <w:tab w:val="left" w:pos="567"/>
          <w:tab w:val="left" w:pos="1134"/>
          <w:tab w:val="left" w:pos="1701"/>
          <w:tab w:val="left" w:pos="2268"/>
          <w:tab w:val="left" w:pos="2835"/>
        </w:tabs>
        <w:bidi/>
        <w:ind w:right="360"/>
        <w:rPr>
          <w:b/>
          <w:bCs/>
          <w:sz w:val="24"/>
          <w:szCs w:val="24"/>
          <w:rtl/>
        </w:rPr>
      </w:pPr>
      <w:r w:rsidRPr="00794F15">
        <w:rPr>
          <w:b/>
          <w:bCs/>
          <w:sz w:val="24"/>
          <w:szCs w:val="24"/>
          <w:rtl/>
        </w:rPr>
        <w:t>לכבוד</w:t>
      </w:r>
    </w:p>
    <w:p w14:paraId="3777F8A3" w14:textId="3721A97F" w:rsidR="002026A9" w:rsidRPr="00794F15" w:rsidRDefault="008D1218" w:rsidP="002026A9">
      <w:pPr>
        <w:tabs>
          <w:tab w:val="left" w:pos="567"/>
          <w:tab w:val="left" w:pos="1134"/>
          <w:tab w:val="left" w:pos="1701"/>
          <w:tab w:val="left" w:pos="2268"/>
          <w:tab w:val="left" w:pos="2835"/>
        </w:tabs>
        <w:bidi/>
        <w:ind w:right="360"/>
        <w:rPr>
          <w:b/>
          <w:bCs/>
          <w:sz w:val="24"/>
          <w:szCs w:val="24"/>
          <w:u w:val="single"/>
          <w:rtl/>
          <w:lang w:val="en-US"/>
        </w:rPr>
      </w:pPr>
      <w:r>
        <w:rPr>
          <w:rFonts w:hint="cs"/>
          <w:b/>
          <w:bCs/>
          <w:sz w:val="24"/>
          <w:szCs w:val="24"/>
          <w:u w:val="single"/>
          <w:rtl/>
          <w:lang w:val="en-US"/>
        </w:rPr>
        <w:t>מועצה מקומית בני עי"ש</w:t>
      </w:r>
      <w:r w:rsidR="002026A9">
        <w:rPr>
          <w:rFonts w:hint="cs"/>
          <w:b/>
          <w:bCs/>
          <w:sz w:val="24"/>
          <w:szCs w:val="24"/>
          <w:u w:val="single"/>
          <w:rtl/>
          <w:lang w:val="en-US"/>
        </w:rPr>
        <w:t xml:space="preserve"> (להלן: "המועצה")</w:t>
      </w:r>
    </w:p>
    <w:p w14:paraId="251B42CE" w14:textId="77777777" w:rsidR="007A0DF1" w:rsidRPr="00794F15" w:rsidRDefault="007A0DF1" w:rsidP="007A0DF1">
      <w:pPr>
        <w:tabs>
          <w:tab w:val="left" w:pos="567"/>
          <w:tab w:val="left" w:pos="1134"/>
          <w:tab w:val="left" w:pos="1701"/>
          <w:tab w:val="left" w:pos="2268"/>
          <w:tab w:val="left" w:pos="2835"/>
        </w:tabs>
        <w:bidi/>
        <w:ind w:right="360"/>
        <w:rPr>
          <w:b/>
          <w:bCs/>
          <w:sz w:val="24"/>
          <w:szCs w:val="24"/>
          <w:u w:val="single"/>
          <w:rtl/>
        </w:rPr>
      </w:pPr>
      <w:proofErr w:type="spellStart"/>
      <w:r w:rsidRPr="00794F15">
        <w:rPr>
          <w:rFonts w:hint="cs"/>
          <w:sz w:val="24"/>
          <w:szCs w:val="24"/>
          <w:rtl/>
        </w:rPr>
        <w:t>ג.א.נ</w:t>
      </w:r>
      <w:proofErr w:type="spellEnd"/>
      <w:r w:rsidRPr="00794F15">
        <w:rPr>
          <w:rFonts w:hint="cs"/>
          <w:sz w:val="24"/>
          <w:szCs w:val="24"/>
          <w:rtl/>
        </w:rPr>
        <w:t>,</w:t>
      </w:r>
    </w:p>
    <w:p w14:paraId="21DE9E12" w14:textId="77777777" w:rsidR="007A0DF1" w:rsidRPr="00794F15" w:rsidRDefault="007A0DF1" w:rsidP="007A0DF1">
      <w:pPr>
        <w:tabs>
          <w:tab w:val="left" w:pos="567"/>
          <w:tab w:val="left" w:pos="1134"/>
          <w:tab w:val="left" w:pos="1701"/>
          <w:tab w:val="left" w:pos="2268"/>
          <w:tab w:val="left" w:pos="2835"/>
        </w:tabs>
        <w:bidi/>
        <w:ind w:right="360"/>
        <w:rPr>
          <w:b/>
          <w:bCs/>
          <w:sz w:val="24"/>
          <w:szCs w:val="24"/>
          <w:u w:val="single"/>
          <w:rtl/>
        </w:rPr>
      </w:pPr>
    </w:p>
    <w:p w14:paraId="6D873395" w14:textId="77777777" w:rsidR="00B753F2" w:rsidRDefault="007A0DF1" w:rsidP="00B753F2">
      <w:pPr>
        <w:tabs>
          <w:tab w:val="left" w:pos="567"/>
          <w:tab w:val="left" w:pos="1134"/>
          <w:tab w:val="left" w:pos="1701"/>
          <w:tab w:val="left" w:pos="2268"/>
          <w:tab w:val="left" w:pos="2835"/>
        </w:tabs>
        <w:bidi/>
        <w:jc w:val="center"/>
        <w:rPr>
          <w:b/>
          <w:bCs/>
          <w:sz w:val="24"/>
          <w:szCs w:val="24"/>
          <w:rtl/>
        </w:rPr>
      </w:pPr>
      <w:r w:rsidRPr="00B753F2">
        <w:rPr>
          <w:b/>
          <w:bCs/>
          <w:sz w:val="24"/>
          <w:szCs w:val="24"/>
          <w:rtl/>
        </w:rPr>
        <w:t>הנדון</w:t>
      </w:r>
      <w:r w:rsidR="00B753F2">
        <w:rPr>
          <w:rFonts w:hint="cs"/>
          <w:b/>
          <w:bCs/>
          <w:sz w:val="24"/>
          <w:szCs w:val="24"/>
          <w:rtl/>
        </w:rPr>
        <w:t xml:space="preserve">: כתב הצהרה והתחייבות מטעם המציע </w:t>
      </w:r>
    </w:p>
    <w:p w14:paraId="7462EC15" w14:textId="7386EAD9" w:rsidR="007A0DF1" w:rsidRPr="00794F15" w:rsidRDefault="00B753F2" w:rsidP="00B753F2">
      <w:pPr>
        <w:tabs>
          <w:tab w:val="left" w:pos="567"/>
          <w:tab w:val="left" w:pos="1134"/>
          <w:tab w:val="left" w:pos="1701"/>
          <w:tab w:val="left" w:pos="2268"/>
          <w:tab w:val="left" w:pos="2835"/>
        </w:tabs>
        <w:bidi/>
        <w:jc w:val="center"/>
        <w:rPr>
          <w:b/>
          <w:bCs/>
          <w:sz w:val="24"/>
          <w:szCs w:val="24"/>
          <w:u w:val="single"/>
          <w:rtl/>
        </w:rPr>
      </w:pPr>
      <w:r w:rsidRPr="00B753F2">
        <w:rPr>
          <w:rFonts w:hint="cs"/>
          <w:b/>
          <w:bCs/>
          <w:sz w:val="24"/>
          <w:szCs w:val="24"/>
          <w:u w:val="single"/>
          <w:rtl/>
        </w:rPr>
        <w:t xml:space="preserve">במסגרת </w:t>
      </w:r>
      <w:r w:rsidR="007A0DF1" w:rsidRPr="00B753F2">
        <w:rPr>
          <w:rFonts w:hint="cs"/>
          <w:b/>
          <w:bCs/>
          <w:sz w:val="24"/>
          <w:szCs w:val="24"/>
          <w:u w:val="single"/>
          <w:rtl/>
        </w:rPr>
        <w:t xml:space="preserve">מכרז </w:t>
      </w:r>
      <w:r w:rsidR="007A0DF1" w:rsidRPr="00B753F2">
        <w:rPr>
          <w:rFonts w:hint="cs"/>
          <w:b/>
          <w:bCs/>
          <w:sz w:val="24"/>
          <w:szCs w:val="24"/>
          <w:u w:val="single"/>
          <w:rtl/>
          <w:lang w:val="en-US"/>
        </w:rPr>
        <w:t>פומבי מס'</w:t>
      </w:r>
      <w:r w:rsidR="008D1218" w:rsidRPr="00B753F2">
        <w:rPr>
          <w:rFonts w:hint="cs"/>
          <w:b/>
          <w:bCs/>
          <w:sz w:val="24"/>
          <w:szCs w:val="24"/>
          <w:u w:val="single"/>
          <w:rtl/>
          <w:lang w:val="en-US"/>
        </w:rPr>
        <w:t xml:space="preserve"> 01/20</w:t>
      </w:r>
      <w:r w:rsidR="00074393">
        <w:rPr>
          <w:rFonts w:hint="cs"/>
          <w:b/>
          <w:bCs/>
          <w:sz w:val="24"/>
          <w:szCs w:val="24"/>
          <w:u w:val="single"/>
          <w:rtl/>
          <w:lang w:val="en-US"/>
        </w:rPr>
        <w:t>20</w:t>
      </w:r>
      <w:r w:rsidR="008D1218" w:rsidRPr="00B753F2">
        <w:rPr>
          <w:rFonts w:hint="cs"/>
          <w:b/>
          <w:bCs/>
          <w:sz w:val="24"/>
          <w:szCs w:val="24"/>
          <w:u w:val="single"/>
          <w:rtl/>
          <w:lang w:val="en-US"/>
        </w:rPr>
        <w:t xml:space="preserve"> </w:t>
      </w:r>
      <w:r w:rsidR="008D1218" w:rsidRPr="00B753F2">
        <w:rPr>
          <w:rFonts w:hint="cs"/>
          <w:b/>
          <w:bCs/>
          <w:sz w:val="24"/>
          <w:szCs w:val="24"/>
          <w:u w:val="single"/>
          <w:rtl/>
        </w:rPr>
        <w:t>לאספקת</w:t>
      </w:r>
      <w:r w:rsidR="008D1218">
        <w:rPr>
          <w:rFonts w:hint="cs"/>
          <w:b/>
          <w:bCs/>
          <w:sz w:val="24"/>
          <w:szCs w:val="24"/>
          <w:u w:val="single"/>
          <w:rtl/>
        </w:rPr>
        <w:t xml:space="preserve"> כלי רכב מסוג טנדר למועצה</w:t>
      </w:r>
      <w:r w:rsidR="007A0DF1" w:rsidRPr="00794F15">
        <w:rPr>
          <w:rFonts w:hint="cs"/>
          <w:b/>
          <w:bCs/>
          <w:sz w:val="24"/>
          <w:szCs w:val="24"/>
          <w:u w:val="single"/>
          <w:rtl/>
        </w:rPr>
        <w:t xml:space="preserve">  </w:t>
      </w:r>
    </w:p>
    <w:p w14:paraId="1207CFC7" w14:textId="77777777" w:rsidR="007A0DF1" w:rsidRPr="00794F15" w:rsidRDefault="007A0DF1" w:rsidP="007A0DF1">
      <w:pPr>
        <w:tabs>
          <w:tab w:val="left" w:pos="567"/>
          <w:tab w:val="left" w:pos="1134"/>
          <w:tab w:val="left" w:pos="1701"/>
          <w:tab w:val="left" w:pos="2268"/>
          <w:tab w:val="left" w:pos="2835"/>
        </w:tabs>
        <w:bidi/>
        <w:jc w:val="center"/>
        <w:rPr>
          <w:b/>
          <w:bCs/>
          <w:sz w:val="24"/>
          <w:szCs w:val="24"/>
          <w:u w:val="single"/>
          <w:rtl/>
        </w:rPr>
      </w:pPr>
    </w:p>
    <w:p w14:paraId="50BAB95E" w14:textId="5EC80BB7" w:rsidR="007A0DF1" w:rsidRPr="00794F15" w:rsidRDefault="007A0DF1" w:rsidP="008D1218">
      <w:pPr>
        <w:numPr>
          <w:ilvl w:val="0"/>
          <w:numId w:val="1"/>
        </w:numPr>
        <w:tabs>
          <w:tab w:val="clear" w:pos="720"/>
          <w:tab w:val="left" w:pos="567"/>
          <w:tab w:val="left" w:pos="1134"/>
          <w:tab w:val="left" w:pos="1701"/>
          <w:tab w:val="left" w:pos="2268"/>
          <w:tab w:val="left" w:pos="2835"/>
        </w:tabs>
        <w:bidi/>
        <w:ind w:left="567" w:right="0" w:hanging="567"/>
        <w:jc w:val="both"/>
        <w:rPr>
          <w:sz w:val="24"/>
          <w:szCs w:val="24"/>
          <w:rtl/>
        </w:rPr>
      </w:pPr>
      <w:r w:rsidRPr="00794F15">
        <w:rPr>
          <w:rFonts w:hint="cs"/>
          <w:sz w:val="24"/>
          <w:szCs w:val="24"/>
          <w:rtl/>
        </w:rPr>
        <w:t>אנו הח"מ מאשרים</w:t>
      </w:r>
      <w:r w:rsidRPr="00794F15">
        <w:rPr>
          <w:sz w:val="24"/>
          <w:szCs w:val="24"/>
          <w:rtl/>
        </w:rPr>
        <w:t xml:space="preserve">, כי קראנו בקפידה את מסמכי </w:t>
      </w:r>
      <w:r w:rsidR="008D1218">
        <w:rPr>
          <w:rFonts w:hint="cs"/>
          <w:sz w:val="24"/>
          <w:szCs w:val="24"/>
          <w:rtl/>
        </w:rPr>
        <w:t>ה</w:t>
      </w:r>
      <w:r w:rsidRPr="00794F15">
        <w:rPr>
          <w:rFonts w:hint="cs"/>
          <w:sz w:val="24"/>
          <w:szCs w:val="24"/>
          <w:rtl/>
        </w:rPr>
        <w:t>מכרז</w:t>
      </w:r>
      <w:r w:rsidR="008D1218">
        <w:rPr>
          <w:rFonts w:hint="cs"/>
          <w:sz w:val="24"/>
          <w:szCs w:val="24"/>
          <w:rtl/>
        </w:rPr>
        <w:t xml:space="preserve"> שבנדון </w:t>
      </w:r>
      <w:r w:rsidRPr="00794F15">
        <w:rPr>
          <w:rFonts w:hint="cs"/>
          <w:sz w:val="24"/>
          <w:szCs w:val="24"/>
          <w:rtl/>
        </w:rPr>
        <w:t>(להלן: "</w:t>
      </w:r>
      <w:r w:rsidRPr="00794F15">
        <w:rPr>
          <w:rFonts w:hint="cs"/>
          <w:b/>
          <w:bCs/>
          <w:sz w:val="24"/>
          <w:szCs w:val="24"/>
          <w:rtl/>
        </w:rPr>
        <w:t>המכרז</w:t>
      </w:r>
      <w:r w:rsidRPr="00794F15">
        <w:rPr>
          <w:rFonts w:hint="cs"/>
          <w:sz w:val="24"/>
          <w:szCs w:val="24"/>
          <w:rtl/>
        </w:rPr>
        <w:t>") ל</w:t>
      </w:r>
      <w:r w:rsidRPr="00794F15">
        <w:rPr>
          <w:sz w:val="24"/>
          <w:szCs w:val="24"/>
          <w:rtl/>
        </w:rPr>
        <w:t>מדנו והבנו את האמור בהם, ובדקנו בקפידה את כל הדרישות, התנאים והנסיבות, הפיזיים והמשפטיים, העשויים להשפיע על הצעתנו, וכי אנו מוותרים בזאת מראש על כל טענה שעילתה באי-ידיעה או אי-הבנה של דרישות, תנאים או נסיבות כלשהם, פיזיים ומשפטיים, העשויים להשפיע על הצעתנו.</w:t>
      </w:r>
    </w:p>
    <w:p w14:paraId="26662E35" w14:textId="21D01101" w:rsidR="007A0DF1" w:rsidRPr="00794F15" w:rsidRDefault="007A0DF1" w:rsidP="00B753F2">
      <w:pPr>
        <w:numPr>
          <w:ilvl w:val="0"/>
          <w:numId w:val="1"/>
        </w:numPr>
        <w:tabs>
          <w:tab w:val="clear" w:pos="720"/>
          <w:tab w:val="left" w:pos="567"/>
          <w:tab w:val="left" w:pos="1134"/>
          <w:tab w:val="left" w:pos="1701"/>
          <w:tab w:val="left" w:pos="2268"/>
          <w:tab w:val="left" w:pos="2835"/>
        </w:tabs>
        <w:bidi/>
        <w:ind w:left="567" w:right="0" w:hanging="567"/>
        <w:jc w:val="both"/>
        <w:rPr>
          <w:sz w:val="24"/>
          <w:szCs w:val="24"/>
          <w:rtl/>
        </w:rPr>
      </w:pPr>
      <w:r w:rsidRPr="00794F15">
        <w:rPr>
          <w:sz w:val="24"/>
          <w:szCs w:val="24"/>
          <w:rtl/>
        </w:rPr>
        <w:t xml:space="preserve">אנו הח"מ, מסכימים לתנאים המפורטים בהזמנה להציע הצעות, </w:t>
      </w:r>
      <w:r w:rsidRPr="00794F15">
        <w:rPr>
          <w:rFonts w:hint="cs"/>
          <w:sz w:val="24"/>
          <w:szCs w:val="24"/>
          <w:rtl/>
        </w:rPr>
        <w:t>וכן במסמכים המצורפים על דרך ההפניה ו</w:t>
      </w:r>
      <w:r w:rsidRPr="00794F15">
        <w:rPr>
          <w:sz w:val="24"/>
          <w:szCs w:val="24"/>
          <w:rtl/>
        </w:rPr>
        <w:t>על כל נספחיה</w:t>
      </w:r>
      <w:r w:rsidRPr="00794F15">
        <w:rPr>
          <w:rFonts w:hint="cs"/>
          <w:sz w:val="24"/>
          <w:szCs w:val="24"/>
          <w:rtl/>
        </w:rPr>
        <w:t>ם.</w:t>
      </w:r>
    </w:p>
    <w:p w14:paraId="39075FAD" w14:textId="77777777" w:rsidR="007A0DF1" w:rsidRPr="00794F15" w:rsidRDefault="007A0DF1" w:rsidP="007A0DF1">
      <w:pPr>
        <w:numPr>
          <w:ilvl w:val="0"/>
          <w:numId w:val="1"/>
        </w:numPr>
        <w:tabs>
          <w:tab w:val="clear" w:pos="720"/>
          <w:tab w:val="left" w:pos="567"/>
          <w:tab w:val="left" w:pos="1134"/>
          <w:tab w:val="left" w:pos="1701"/>
          <w:tab w:val="left" w:pos="2268"/>
          <w:tab w:val="left" w:pos="2835"/>
        </w:tabs>
        <w:bidi/>
        <w:ind w:left="567" w:right="0" w:hanging="567"/>
        <w:jc w:val="both"/>
        <w:rPr>
          <w:sz w:val="24"/>
          <w:szCs w:val="24"/>
          <w:rtl/>
        </w:rPr>
      </w:pPr>
      <w:r w:rsidRPr="00794F15">
        <w:rPr>
          <w:sz w:val="24"/>
          <w:szCs w:val="24"/>
          <w:rtl/>
        </w:rPr>
        <w:t>עם קבלת אישורכם בכתב על קבלת הצעתנו, יהוו התנאים המפורטים בה, על נספחיה, הסכם מחייב.</w:t>
      </w:r>
    </w:p>
    <w:p w14:paraId="35D926F0" w14:textId="77777777" w:rsidR="008D1218" w:rsidRDefault="007A0DF1" w:rsidP="007A0DF1">
      <w:pPr>
        <w:numPr>
          <w:ilvl w:val="0"/>
          <w:numId w:val="1"/>
        </w:numPr>
        <w:tabs>
          <w:tab w:val="clear" w:pos="720"/>
          <w:tab w:val="left" w:pos="567"/>
          <w:tab w:val="left" w:pos="1134"/>
          <w:tab w:val="left" w:pos="1701"/>
          <w:tab w:val="left" w:pos="2268"/>
          <w:tab w:val="left" w:pos="2835"/>
        </w:tabs>
        <w:bidi/>
        <w:ind w:left="567" w:right="0" w:hanging="567"/>
        <w:jc w:val="both"/>
        <w:rPr>
          <w:sz w:val="24"/>
          <w:szCs w:val="24"/>
        </w:rPr>
      </w:pPr>
      <w:r w:rsidRPr="00794F15">
        <w:rPr>
          <w:rFonts w:hint="cs"/>
          <w:sz w:val="24"/>
          <w:szCs w:val="24"/>
          <w:rtl/>
        </w:rPr>
        <w:t xml:space="preserve">ידוע לנו, כי תנאי בלעדיו אין תוקף להתקשרות עם </w:t>
      </w:r>
      <w:r w:rsidR="008D1218">
        <w:rPr>
          <w:rFonts w:hint="cs"/>
          <w:sz w:val="24"/>
          <w:szCs w:val="24"/>
          <w:rtl/>
        </w:rPr>
        <w:t xml:space="preserve">המועצה הינו הסכם בחתימת מורשי החתימה של המועצה, לרבות החשב המלווה וכן תקינות הרכב עפ"י בדיקת מכון מורשה. </w:t>
      </w:r>
    </w:p>
    <w:p w14:paraId="17310498" w14:textId="6A0180E6" w:rsidR="007A0DF1" w:rsidRPr="00794F15" w:rsidRDefault="007A0DF1" w:rsidP="00B753F2">
      <w:pPr>
        <w:numPr>
          <w:ilvl w:val="0"/>
          <w:numId w:val="1"/>
        </w:numPr>
        <w:tabs>
          <w:tab w:val="clear" w:pos="720"/>
          <w:tab w:val="left" w:pos="567"/>
          <w:tab w:val="left" w:pos="1134"/>
          <w:tab w:val="left" w:pos="1701"/>
          <w:tab w:val="left" w:pos="2268"/>
          <w:tab w:val="left" w:pos="2835"/>
        </w:tabs>
        <w:bidi/>
        <w:ind w:left="567" w:right="0" w:hanging="567"/>
        <w:jc w:val="both"/>
        <w:rPr>
          <w:sz w:val="24"/>
          <w:szCs w:val="24"/>
          <w:rtl/>
        </w:rPr>
      </w:pPr>
      <w:r w:rsidRPr="00794F15">
        <w:rPr>
          <w:sz w:val="24"/>
          <w:szCs w:val="24"/>
          <w:rtl/>
        </w:rPr>
        <w:t>הצעתנו זו תעמוד בתוקפה</w:t>
      </w:r>
      <w:r w:rsidR="00B753F2">
        <w:rPr>
          <w:rFonts w:hint="cs"/>
          <w:sz w:val="24"/>
          <w:szCs w:val="24"/>
          <w:rtl/>
        </w:rPr>
        <w:t xml:space="preserve"> בהתאם לקבוע בתנאי המכרז.</w:t>
      </w:r>
    </w:p>
    <w:p w14:paraId="4E89F1D7" w14:textId="77777777" w:rsidR="007A0DF1" w:rsidRPr="00794F15" w:rsidRDefault="007A0DF1" w:rsidP="007A0DF1">
      <w:pPr>
        <w:numPr>
          <w:ilvl w:val="0"/>
          <w:numId w:val="1"/>
        </w:numPr>
        <w:tabs>
          <w:tab w:val="clear" w:pos="720"/>
          <w:tab w:val="left" w:pos="567"/>
          <w:tab w:val="left" w:pos="1134"/>
          <w:tab w:val="left" w:pos="1701"/>
          <w:tab w:val="left" w:pos="2268"/>
          <w:tab w:val="left" w:pos="2835"/>
        </w:tabs>
        <w:bidi/>
        <w:ind w:left="567" w:right="0" w:hanging="567"/>
        <w:jc w:val="both"/>
        <w:rPr>
          <w:sz w:val="24"/>
          <w:szCs w:val="24"/>
          <w:rtl/>
        </w:rPr>
      </w:pPr>
      <w:r w:rsidRPr="00794F15">
        <w:rPr>
          <w:sz w:val="24"/>
          <w:szCs w:val="24"/>
          <w:rtl/>
        </w:rPr>
        <w:t>אנו מתחייבים למנוע את גלוי פרטי הצעתנו ו/או לא לגלותם לאחרים בכלל, ולמשתתפים אחרים במכרז נשוא הצעתנו זו בפרט.</w:t>
      </w:r>
    </w:p>
    <w:p w14:paraId="1D0FAEE8" w14:textId="79CEFE87" w:rsidR="007A0DF1" w:rsidRPr="00794F15" w:rsidRDefault="007A0DF1" w:rsidP="00B753F2">
      <w:pPr>
        <w:numPr>
          <w:ilvl w:val="0"/>
          <w:numId w:val="1"/>
        </w:numPr>
        <w:tabs>
          <w:tab w:val="clear" w:pos="720"/>
          <w:tab w:val="left" w:pos="567"/>
          <w:tab w:val="left" w:pos="1134"/>
          <w:tab w:val="left" w:pos="1701"/>
          <w:tab w:val="left" w:pos="2268"/>
          <w:tab w:val="left" w:pos="2835"/>
        </w:tabs>
        <w:bidi/>
        <w:ind w:left="567" w:right="0" w:hanging="567"/>
        <w:jc w:val="both"/>
        <w:rPr>
          <w:sz w:val="24"/>
          <w:szCs w:val="24"/>
          <w:rtl/>
        </w:rPr>
      </w:pPr>
      <w:r w:rsidRPr="00794F15">
        <w:rPr>
          <w:sz w:val="24"/>
          <w:szCs w:val="24"/>
          <w:rtl/>
        </w:rPr>
        <w:t xml:space="preserve">כבטחון לקיום הצעתנו, על כל פרטיה ונספחיה, מצורפת בזאת ערבות בנקאית, ערוכה לפקודתכם </w:t>
      </w:r>
      <w:r w:rsidRPr="00794F15">
        <w:rPr>
          <w:rFonts w:hint="cs"/>
          <w:sz w:val="24"/>
          <w:szCs w:val="24"/>
          <w:rtl/>
        </w:rPr>
        <w:t xml:space="preserve">בהתאם לתנאים המפורטים </w:t>
      </w:r>
      <w:r w:rsidR="00B753F2">
        <w:rPr>
          <w:rFonts w:hint="cs"/>
          <w:sz w:val="24"/>
          <w:szCs w:val="24"/>
          <w:rtl/>
        </w:rPr>
        <w:t>במסמכי המכרז</w:t>
      </w:r>
      <w:r w:rsidRPr="00794F15">
        <w:rPr>
          <w:sz w:val="24"/>
          <w:szCs w:val="24"/>
          <w:rtl/>
        </w:rPr>
        <w:t>.</w:t>
      </w:r>
    </w:p>
    <w:p w14:paraId="1F5B0288" w14:textId="77777777" w:rsidR="00B753F2" w:rsidRDefault="00B753F2" w:rsidP="00B753F2">
      <w:pPr>
        <w:numPr>
          <w:ilvl w:val="0"/>
          <w:numId w:val="1"/>
        </w:numPr>
        <w:tabs>
          <w:tab w:val="clear" w:pos="720"/>
          <w:tab w:val="left" w:pos="567"/>
          <w:tab w:val="left" w:pos="1134"/>
          <w:tab w:val="left" w:pos="1701"/>
          <w:tab w:val="left" w:pos="2268"/>
          <w:tab w:val="left" w:pos="2835"/>
        </w:tabs>
        <w:bidi/>
        <w:ind w:left="567" w:right="0" w:hanging="567"/>
        <w:jc w:val="both"/>
        <w:rPr>
          <w:sz w:val="24"/>
          <w:szCs w:val="24"/>
        </w:rPr>
      </w:pPr>
      <w:r w:rsidRPr="00B753F2">
        <w:rPr>
          <w:rFonts w:hint="cs"/>
          <w:sz w:val="24"/>
          <w:szCs w:val="24"/>
          <w:rtl/>
        </w:rPr>
        <w:t xml:space="preserve">ידוע לנו, כי </w:t>
      </w:r>
      <w:r w:rsidR="007A0DF1" w:rsidRPr="00B753F2">
        <w:rPr>
          <w:sz w:val="24"/>
          <w:szCs w:val="24"/>
          <w:rtl/>
        </w:rPr>
        <w:t xml:space="preserve">במידה ולא נפקיד את הערבויות ו/או את </w:t>
      </w:r>
      <w:r w:rsidR="007A0DF1" w:rsidRPr="00B753F2">
        <w:rPr>
          <w:rFonts w:hint="cs"/>
          <w:sz w:val="24"/>
          <w:szCs w:val="24"/>
          <w:rtl/>
        </w:rPr>
        <w:t xml:space="preserve">העתקי הפוליסות ו/או אישור קיום ביטוחים </w:t>
      </w:r>
      <w:r w:rsidR="007A0DF1" w:rsidRPr="00B753F2">
        <w:rPr>
          <w:sz w:val="24"/>
          <w:szCs w:val="24"/>
          <w:rtl/>
        </w:rPr>
        <w:t>ו/או את המסמכים האחרים הנזכרים בהסכם הנכלל</w:t>
      </w:r>
      <w:r w:rsidR="007A0DF1" w:rsidRPr="00B753F2">
        <w:rPr>
          <w:rFonts w:hint="cs"/>
          <w:sz w:val="24"/>
          <w:szCs w:val="24"/>
          <w:rtl/>
        </w:rPr>
        <w:t xml:space="preserve"> תוך 7 ימים</w:t>
      </w:r>
      <w:r w:rsidR="007A0DF1" w:rsidRPr="00B753F2">
        <w:rPr>
          <w:sz w:val="24"/>
          <w:szCs w:val="24"/>
          <w:rtl/>
        </w:rPr>
        <w:t xml:space="preserve">, יראה הדבר כהפרה יסודית, כמוגדר בחוק החוזים (תרופות בשל הפרת </w:t>
      </w:r>
      <w:r w:rsidR="007A0DF1" w:rsidRPr="00B753F2">
        <w:rPr>
          <w:rFonts w:hint="cs"/>
          <w:sz w:val="24"/>
          <w:szCs w:val="24"/>
          <w:rtl/>
        </w:rPr>
        <w:t>חוזה</w:t>
      </w:r>
      <w:r w:rsidR="007A0DF1" w:rsidRPr="00B753F2">
        <w:rPr>
          <w:sz w:val="24"/>
          <w:szCs w:val="24"/>
          <w:rtl/>
        </w:rPr>
        <w:t>) תשל"א</w:t>
      </w:r>
      <w:r w:rsidR="007A0DF1" w:rsidRPr="00B753F2">
        <w:rPr>
          <w:rFonts w:hint="cs"/>
          <w:sz w:val="24"/>
          <w:szCs w:val="24"/>
          <w:rtl/>
        </w:rPr>
        <w:t>-</w:t>
      </w:r>
      <w:r w:rsidR="007A0DF1" w:rsidRPr="00B753F2">
        <w:rPr>
          <w:sz w:val="24"/>
          <w:szCs w:val="24"/>
          <w:rtl/>
        </w:rPr>
        <w:t>1970, ומבלי לפגוע ביתר זכויות</w:t>
      </w:r>
      <w:r w:rsidR="007A0DF1" w:rsidRPr="00B753F2">
        <w:rPr>
          <w:rFonts w:hint="cs"/>
          <w:sz w:val="24"/>
          <w:szCs w:val="24"/>
          <w:rtl/>
        </w:rPr>
        <w:t xml:space="preserve"> ה</w:t>
      </w:r>
      <w:r>
        <w:rPr>
          <w:rFonts w:hint="cs"/>
          <w:sz w:val="24"/>
          <w:szCs w:val="24"/>
          <w:rtl/>
        </w:rPr>
        <w:t>מועצה</w:t>
      </w:r>
      <w:r w:rsidR="007A0DF1" w:rsidRPr="00B753F2">
        <w:rPr>
          <w:rFonts w:hint="cs"/>
          <w:sz w:val="24"/>
          <w:szCs w:val="24"/>
          <w:rtl/>
        </w:rPr>
        <w:t>,</w:t>
      </w:r>
      <w:r w:rsidR="007A0DF1" w:rsidRPr="00B753F2">
        <w:rPr>
          <w:sz w:val="24"/>
          <w:szCs w:val="24"/>
          <w:rtl/>
        </w:rPr>
        <w:t xml:space="preserve"> תה</w:t>
      </w:r>
      <w:r w:rsidR="007A0DF1" w:rsidRPr="00B753F2">
        <w:rPr>
          <w:rFonts w:hint="cs"/>
          <w:sz w:val="24"/>
          <w:szCs w:val="24"/>
          <w:rtl/>
        </w:rPr>
        <w:t>א ה</w:t>
      </w:r>
      <w:r>
        <w:rPr>
          <w:rFonts w:hint="cs"/>
          <w:sz w:val="24"/>
          <w:szCs w:val="24"/>
          <w:rtl/>
        </w:rPr>
        <w:t>מועצה</w:t>
      </w:r>
      <w:r w:rsidR="007A0DF1" w:rsidRPr="00B753F2">
        <w:rPr>
          <w:sz w:val="24"/>
          <w:szCs w:val="24"/>
          <w:rtl/>
        </w:rPr>
        <w:t xml:space="preserve"> זכא</w:t>
      </w:r>
      <w:r w:rsidR="007A0DF1" w:rsidRPr="00B753F2">
        <w:rPr>
          <w:rFonts w:hint="cs"/>
          <w:sz w:val="24"/>
          <w:szCs w:val="24"/>
          <w:rtl/>
        </w:rPr>
        <w:t>ית</w:t>
      </w:r>
      <w:r w:rsidR="007A0DF1" w:rsidRPr="00B753F2">
        <w:rPr>
          <w:sz w:val="24"/>
          <w:szCs w:val="24"/>
          <w:rtl/>
        </w:rPr>
        <w:t xml:space="preserve"> לחלט את סכום הערבות הבנקאית כפיצוי קבוע ומוערך מראש על הנזקים שנגרמו ל</w:t>
      </w:r>
      <w:r w:rsidR="007A0DF1" w:rsidRPr="00B753F2">
        <w:rPr>
          <w:rFonts w:hint="cs"/>
          <w:sz w:val="24"/>
          <w:szCs w:val="24"/>
          <w:rtl/>
        </w:rPr>
        <w:t>ה</w:t>
      </w:r>
      <w:r w:rsidR="007A0DF1" w:rsidRPr="00B753F2">
        <w:rPr>
          <w:sz w:val="24"/>
          <w:szCs w:val="24"/>
          <w:rtl/>
        </w:rPr>
        <w:t xml:space="preserve"> בשל הפרת ההסכם.</w:t>
      </w:r>
    </w:p>
    <w:p w14:paraId="7117137D" w14:textId="77777777" w:rsidR="00B753F2" w:rsidRPr="00777AD6" w:rsidRDefault="00B753F2" w:rsidP="00B753F2">
      <w:pPr>
        <w:numPr>
          <w:ilvl w:val="0"/>
          <w:numId w:val="1"/>
        </w:numPr>
        <w:tabs>
          <w:tab w:val="clear" w:pos="720"/>
          <w:tab w:val="left" w:pos="567"/>
          <w:tab w:val="left" w:pos="1134"/>
          <w:tab w:val="left" w:pos="1701"/>
          <w:tab w:val="left" w:pos="2268"/>
          <w:tab w:val="left" w:pos="2835"/>
        </w:tabs>
        <w:bidi/>
        <w:ind w:left="567" w:right="0" w:hanging="567"/>
        <w:jc w:val="both"/>
        <w:rPr>
          <w:sz w:val="24"/>
          <w:szCs w:val="24"/>
        </w:rPr>
      </w:pPr>
      <w:r w:rsidRPr="00B753F2">
        <w:rPr>
          <w:rFonts w:hint="cs"/>
          <w:sz w:val="24"/>
          <w:szCs w:val="24"/>
          <w:rtl/>
        </w:rPr>
        <w:t xml:space="preserve">בנוסף לחובות ולאיסורים החלים עלינו מכוח </w:t>
      </w:r>
      <w:r w:rsidRPr="00777AD6">
        <w:rPr>
          <w:rFonts w:hint="cs"/>
          <w:sz w:val="24"/>
          <w:szCs w:val="24"/>
          <w:rtl/>
        </w:rPr>
        <w:t>הדין, לרבות חוק העונשין, התשל"ז-1977, אנו הח"מ מתחייבים ומצהירים בזאת כדלקמן:</w:t>
      </w:r>
    </w:p>
    <w:p w14:paraId="02806EB8" w14:textId="77777777" w:rsidR="00B753F2" w:rsidRDefault="00B753F2" w:rsidP="006A3ACE">
      <w:pPr>
        <w:pStyle w:val="af8"/>
        <w:numPr>
          <w:ilvl w:val="0"/>
          <w:numId w:val="25"/>
        </w:numPr>
        <w:tabs>
          <w:tab w:val="left" w:pos="567"/>
          <w:tab w:val="left" w:pos="1134"/>
          <w:tab w:val="left" w:pos="1701"/>
          <w:tab w:val="left" w:pos="2268"/>
          <w:tab w:val="left" w:pos="2835"/>
        </w:tabs>
        <w:bidi/>
        <w:jc w:val="both"/>
        <w:rPr>
          <w:sz w:val="24"/>
          <w:szCs w:val="24"/>
        </w:rPr>
      </w:pPr>
      <w:r w:rsidRPr="00777AD6">
        <w:rPr>
          <w:rFonts w:hint="cs"/>
          <w:sz w:val="24"/>
          <w:szCs w:val="24"/>
          <w:rtl/>
        </w:rPr>
        <w:t>לא להציע ו/או לתת ו/או לקבל, במישרין ו/או בעקיפין</w:t>
      </w:r>
      <w:r w:rsidRPr="00B753F2">
        <w:rPr>
          <w:rFonts w:hint="cs"/>
          <w:sz w:val="24"/>
          <w:szCs w:val="24"/>
          <w:rtl/>
        </w:rPr>
        <w:t>, כל טובת הנאה ו/או כסף ו/או כל דבר בעל ערך במטרה להשפיע במישרין ו/או בעקיפין על החלטה ו/או מעשה ו/או מחדל של ה</w:t>
      </w:r>
      <w:r>
        <w:rPr>
          <w:rFonts w:hint="cs"/>
          <w:sz w:val="24"/>
          <w:szCs w:val="24"/>
          <w:rtl/>
        </w:rPr>
        <w:t>מועצה</w:t>
      </w:r>
      <w:r w:rsidRPr="00B753F2">
        <w:rPr>
          <w:rFonts w:hint="cs"/>
          <w:sz w:val="24"/>
          <w:szCs w:val="24"/>
          <w:rtl/>
        </w:rPr>
        <w:t xml:space="preserve">  או בעל תפקיד בה ו/או עובד ה</w:t>
      </w:r>
      <w:r>
        <w:rPr>
          <w:rFonts w:hint="cs"/>
          <w:sz w:val="24"/>
          <w:szCs w:val="24"/>
          <w:rtl/>
        </w:rPr>
        <w:t xml:space="preserve">מועצה </w:t>
      </w:r>
      <w:r w:rsidRPr="00B753F2">
        <w:rPr>
          <w:rFonts w:hint="cs"/>
          <w:sz w:val="24"/>
          <w:szCs w:val="24"/>
          <w:rtl/>
        </w:rPr>
        <w:t>ו/או מי מטעמה ו/או כל גורם אחר, בקשר להליך התקשרות ו/או כל הסכם/הזמנה הנובעים ממנו.</w:t>
      </w:r>
    </w:p>
    <w:p w14:paraId="7F229A50" w14:textId="77777777" w:rsidR="002026A9" w:rsidRDefault="00B753F2" w:rsidP="006A3ACE">
      <w:pPr>
        <w:pStyle w:val="af8"/>
        <w:numPr>
          <w:ilvl w:val="0"/>
          <w:numId w:val="25"/>
        </w:numPr>
        <w:tabs>
          <w:tab w:val="left" w:pos="567"/>
          <w:tab w:val="left" w:pos="1134"/>
          <w:tab w:val="left" w:pos="1701"/>
          <w:tab w:val="left" w:pos="2268"/>
          <w:tab w:val="left" w:pos="2835"/>
        </w:tabs>
        <w:bidi/>
        <w:jc w:val="both"/>
        <w:rPr>
          <w:sz w:val="24"/>
          <w:szCs w:val="24"/>
        </w:rPr>
      </w:pPr>
      <w:r w:rsidRPr="00B753F2">
        <w:rPr>
          <w:rFonts w:hint="cs"/>
          <w:sz w:val="24"/>
          <w:szCs w:val="24"/>
          <w:rtl/>
        </w:rPr>
        <w:t>לא לשדל ו/או לשתף פעולה, במישרין ו/או בעקיפין, עם בעל תפקיד ב</w:t>
      </w:r>
      <w:r>
        <w:rPr>
          <w:rFonts w:hint="cs"/>
          <w:sz w:val="24"/>
          <w:szCs w:val="24"/>
          <w:rtl/>
        </w:rPr>
        <w:t>מועצה</w:t>
      </w:r>
      <w:r w:rsidRPr="00B753F2">
        <w:rPr>
          <w:rFonts w:hint="cs"/>
          <w:sz w:val="24"/>
          <w:szCs w:val="24"/>
          <w:rtl/>
        </w:rPr>
        <w:t xml:space="preserve"> ו/או עובד ה</w:t>
      </w:r>
      <w:r>
        <w:rPr>
          <w:rFonts w:hint="cs"/>
          <w:sz w:val="24"/>
          <w:szCs w:val="24"/>
          <w:rtl/>
        </w:rPr>
        <w:t>מועצה</w:t>
      </w:r>
      <w:r w:rsidRPr="00B753F2">
        <w:rPr>
          <w:rFonts w:hint="cs"/>
          <w:sz w:val="24"/>
          <w:szCs w:val="24"/>
          <w:rtl/>
        </w:rPr>
        <w:t xml:space="preserve"> ו/או מי מטעמה ו/או כל גורם אחר על מנת לקבל מידע חסוי/סודי הקשור להליך התקשרות ו/או לכל הסכם/הזמנה הנובעים ממנו</w:t>
      </w:r>
      <w:r w:rsidR="002026A9">
        <w:rPr>
          <w:rFonts w:hint="cs"/>
          <w:sz w:val="24"/>
          <w:szCs w:val="24"/>
          <w:rtl/>
        </w:rPr>
        <w:t xml:space="preserve"> </w:t>
      </w:r>
      <w:r w:rsidRPr="002026A9">
        <w:rPr>
          <w:rFonts w:hint="cs"/>
          <w:sz w:val="24"/>
          <w:szCs w:val="24"/>
          <w:rtl/>
        </w:rPr>
        <w:t>ו/או כל גורם אחר במטרה לקבוע מחירים בצורה מלאכותית ו/או לא תחרותית.</w:t>
      </w:r>
    </w:p>
    <w:p w14:paraId="6D90FBEB" w14:textId="77777777" w:rsidR="002026A9" w:rsidRDefault="002026A9" w:rsidP="006A3ACE">
      <w:pPr>
        <w:pStyle w:val="af8"/>
        <w:numPr>
          <w:ilvl w:val="0"/>
          <w:numId w:val="25"/>
        </w:numPr>
        <w:tabs>
          <w:tab w:val="left" w:pos="567"/>
          <w:tab w:val="left" w:pos="1134"/>
          <w:tab w:val="left" w:pos="1701"/>
          <w:tab w:val="left" w:pos="2268"/>
          <w:tab w:val="left" w:pos="2835"/>
        </w:tabs>
        <w:bidi/>
        <w:jc w:val="both"/>
        <w:rPr>
          <w:sz w:val="24"/>
          <w:szCs w:val="24"/>
        </w:rPr>
      </w:pPr>
      <w:r>
        <w:rPr>
          <w:rFonts w:hint="cs"/>
          <w:sz w:val="24"/>
          <w:szCs w:val="24"/>
          <w:rtl/>
        </w:rPr>
        <w:t xml:space="preserve">ידוע לנו כי </w:t>
      </w:r>
      <w:r w:rsidR="00B753F2" w:rsidRPr="002026A9">
        <w:rPr>
          <w:rFonts w:hint="cs"/>
          <w:sz w:val="24"/>
          <w:szCs w:val="24"/>
          <w:rtl/>
        </w:rPr>
        <w:t>במידה ויתעורר חשד סביר כי פעלנו בניגוד לאמור בס</w:t>
      </w:r>
      <w:r>
        <w:rPr>
          <w:rFonts w:hint="cs"/>
          <w:sz w:val="24"/>
          <w:szCs w:val="24"/>
          <w:rtl/>
        </w:rPr>
        <w:t xml:space="preserve">עיף 9 על תתי סעיפיו </w:t>
      </w:r>
      <w:r w:rsidR="00B753F2" w:rsidRPr="002026A9">
        <w:rPr>
          <w:rFonts w:hint="cs"/>
          <w:sz w:val="24"/>
          <w:szCs w:val="24"/>
          <w:rtl/>
        </w:rPr>
        <w:t xml:space="preserve">לעיל, </w:t>
      </w:r>
      <w:r>
        <w:rPr>
          <w:rFonts w:hint="cs"/>
          <w:sz w:val="24"/>
          <w:szCs w:val="24"/>
          <w:rtl/>
        </w:rPr>
        <w:t>המועצה</w:t>
      </w:r>
      <w:r w:rsidR="00B753F2" w:rsidRPr="002026A9">
        <w:rPr>
          <w:rFonts w:hint="cs"/>
          <w:sz w:val="24"/>
          <w:szCs w:val="24"/>
          <w:rtl/>
        </w:rPr>
        <w:t xml:space="preserve"> שומרת לעצמה את הזכות, עפ"י שיקול דעתה הבלעדי, לא לשתפנו בהליך ההתקשרות לגביו קיים חשד כי נעשתה הפעולה כאמור, ו/או בכל הליך אחר (בסעיף זה: "</w:t>
      </w:r>
      <w:r w:rsidR="00B753F2" w:rsidRPr="002026A9">
        <w:rPr>
          <w:rFonts w:hint="cs"/>
          <w:b/>
          <w:bCs/>
          <w:sz w:val="24"/>
          <w:szCs w:val="24"/>
          <w:rtl/>
        </w:rPr>
        <w:t>הליך ההתקשרות</w:t>
      </w:r>
      <w:r w:rsidR="00B753F2" w:rsidRPr="002026A9">
        <w:rPr>
          <w:rFonts w:hint="cs"/>
          <w:sz w:val="24"/>
          <w:szCs w:val="24"/>
          <w:rtl/>
        </w:rPr>
        <w:t>") ו/או לא לקבל את הצעתנו בהליך ההתקשרות ו/או לבטל בכל זמן שהוא את זכייתנו בהליך ההתקשרות ו/או לבטל בכל זמן שהוא את ההסכם/ההזמנה הנובעים מהליך ההתקשרות.</w:t>
      </w:r>
    </w:p>
    <w:p w14:paraId="0EBD4DCA" w14:textId="77777777" w:rsidR="00B753F2" w:rsidRDefault="00B753F2" w:rsidP="00B753F2">
      <w:pPr>
        <w:tabs>
          <w:tab w:val="left" w:pos="567"/>
          <w:tab w:val="left" w:pos="1134"/>
          <w:tab w:val="left" w:pos="1701"/>
          <w:tab w:val="left" w:pos="2268"/>
          <w:tab w:val="left" w:pos="2835"/>
        </w:tabs>
        <w:bidi/>
        <w:jc w:val="both"/>
        <w:rPr>
          <w:sz w:val="24"/>
          <w:szCs w:val="24"/>
          <w:rtl/>
        </w:rPr>
      </w:pPr>
    </w:p>
    <w:p w14:paraId="2E21619B" w14:textId="77777777" w:rsidR="007A0DF1" w:rsidRPr="00794F15" w:rsidRDefault="007A0DF1" w:rsidP="007A0DF1">
      <w:pPr>
        <w:bidi/>
        <w:spacing w:before="120" w:after="120" w:line="276" w:lineRule="auto"/>
        <w:ind w:left="360"/>
        <w:jc w:val="both"/>
        <w:rPr>
          <w:b/>
          <w:bCs/>
          <w:sz w:val="22"/>
          <w:szCs w:val="22"/>
          <w:rtl/>
        </w:rPr>
      </w:pPr>
      <w:r w:rsidRPr="00794F15">
        <w:rPr>
          <w:rFonts w:hint="cs"/>
          <w:b/>
          <w:bCs/>
          <w:sz w:val="22"/>
          <w:szCs w:val="22"/>
          <w:rtl/>
        </w:rPr>
        <w:t>ש</w:t>
      </w:r>
      <w:r w:rsidRPr="00794F15">
        <w:rPr>
          <w:b/>
          <w:bCs/>
          <w:sz w:val="22"/>
          <w:szCs w:val="22"/>
          <w:rtl/>
        </w:rPr>
        <w:t>ם המציע:</w:t>
      </w:r>
      <w:r w:rsidRPr="00794F15">
        <w:rPr>
          <w:b/>
          <w:bCs/>
          <w:sz w:val="22"/>
          <w:szCs w:val="22"/>
          <w:rtl/>
        </w:rPr>
        <w:tab/>
      </w:r>
      <w:r w:rsidRPr="00794F15">
        <w:rPr>
          <w:b/>
          <w:bCs/>
          <w:sz w:val="22"/>
          <w:szCs w:val="22"/>
          <w:rtl/>
        </w:rPr>
        <w:tab/>
        <w:t>__________________</w:t>
      </w:r>
      <w:r w:rsidRPr="00794F15">
        <w:rPr>
          <w:rFonts w:hint="cs"/>
          <w:b/>
          <w:bCs/>
          <w:sz w:val="22"/>
          <w:szCs w:val="22"/>
          <w:rtl/>
        </w:rPr>
        <w:t xml:space="preserve"> </w:t>
      </w:r>
      <w:r w:rsidRPr="00794F15">
        <w:rPr>
          <w:b/>
          <w:bCs/>
          <w:sz w:val="22"/>
          <w:szCs w:val="22"/>
          <w:rtl/>
        </w:rPr>
        <w:t>כתובת:</w:t>
      </w:r>
      <w:r w:rsidRPr="00794F15">
        <w:rPr>
          <w:b/>
          <w:bCs/>
          <w:sz w:val="22"/>
          <w:szCs w:val="22"/>
          <w:rtl/>
        </w:rPr>
        <w:tab/>
      </w:r>
      <w:r w:rsidRPr="00794F15">
        <w:rPr>
          <w:b/>
          <w:bCs/>
          <w:sz w:val="22"/>
          <w:szCs w:val="22"/>
          <w:rtl/>
        </w:rPr>
        <w:tab/>
        <w:t>___________טלפון:</w:t>
      </w:r>
      <w:r w:rsidRPr="00794F15">
        <w:rPr>
          <w:b/>
          <w:bCs/>
          <w:sz w:val="22"/>
          <w:szCs w:val="22"/>
          <w:rtl/>
        </w:rPr>
        <w:tab/>
        <w:t>______________</w:t>
      </w:r>
      <w:r w:rsidRPr="00794F15">
        <w:rPr>
          <w:rFonts w:hint="cs"/>
          <w:b/>
          <w:bCs/>
          <w:sz w:val="22"/>
          <w:szCs w:val="22"/>
          <w:rtl/>
        </w:rPr>
        <w:t xml:space="preserve">         </w:t>
      </w:r>
    </w:p>
    <w:p w14:paraId="51AA51E5" w14:textId="77777777" w:rsidR="007A0DF1" w:rsidRPr="00794F15" w:rsidRDefault="007A0DF1" w:rsidP="007A0DF1">
      <w:pPr>
        <w:bidi/>
        <w:spacing w:before="120" w:after="120" w:line="276" w:lineRule="auto"/>
        <w:ind w:left="360"/>
        <w:jc w:val="both"/>
        <w:rPr>
          <w:b/>
          <w:bCs/>
          <w:sz w:val="22"/>
          <w:szCs w:val="22"/>
          <w:rtl/>
        </w:rPr>
      </w:pPr>
      <w:r w:rsidRPr="00794F15">
        <w:rPr>
          <w:rFonts w:hint="eastAsia"/>
          <w:b/>
          <w:bCs/>
          <w:sz w:val="22"/>
          <w:szCs w:val="22"/>
          <w:rtl/>
        </w:rPr>
        <w:t>תאריך</w:t>
      </w:r>
      <w:r w:rsidRPr="00794F15">
        <w:rPr>
          <w:b/>
          <w:bCs/>
          <w:sz w:val="22"/>
          <w:szCs w:val="22"/>
          <w:rtl/>
        </w:rPr>
        <w:t>:                 _________________________</w:t>
      </w:r>
      <w:r w:rsidRPr="00794F15">
        <w:rPr>
          <w:b/>
          <w:bCs/>
          <w:sz w:val="22"/>
          <w:szCs w:val="22"/>
          <w:rtl/>
        </w:rPr>
        <w:tab/>
      </w:r>
      <w:r w:rsidRPr="00794F15">
        <w:rPr>
          <w:rFonts w:hint="eastAsia"/>
          <w:b/>
          <w:bCs/>
          <w:sz w:val="22"/>
          <w:szCs w:val="22"/>
          <w:rtl/>
        </w:rPr>
        <w:t>חתימה</w:t>
      </w:r>
      <w:r w:rsidRPr="00794F15">
        <w:rPr>
          <w:b/>
          <w:bCs/>
          <w:sz w:val="22"/>
          <w:szCs w:val="22"/>
          <w:rtl/>
        </w:rPr>
        <w:t xml:space="preserve"> וחותמת:  _________________________</w:t>
      </w:r>
    </w:p>
    <w:p w14:paraId="0E14AF30" w14:textId="77777777" w:rsidR="007A0DF1" w:rsidRPr="00794F15" w:rsidRDefault="007A0DF1" w:rsidP="00AB401B">
      <w:pPr>
        <w:bidi/>
        <w:spacing w:before="120" w:after="120" w:line="276" w:lineRule="auto"/>
        <w:ind w:left="360"/>
        <w:jc w:val="center"/>
        <w:rPr>
          <w:sz w:val="22"/>
          <w:szCs w:val="22"/>
          <w:rtl/>
        </w:rPr>
      </w:pPr>
      <w:r w:rsidRPr="00794F15">
        <w:rPr>
          <w:b/>
          <w:bCs/>
          <w:sz w:val="22"/>
          <w:szCs w:val="22"/>
          <w:u w:val="single"/>
          <w:rtl/>
        </w:rPr>
        <w:t>אישור עו"ד</w:t>
      </w:r>
    </w:p>
    <w:p w14:paraId="191F6F2D" w14:textId="77777777" w:rsidR="003463F2" w:rsidRDefault="007A0DF1" w:rsidP="00074393">
      <w:pPr>
        <w:bidi/>
        <w:spacing w:before="120" w:after="120" w:line="276" w:lineRule="auto"/>
        <w:ind w:left="360"/>
        <w:jc w:val="both"/>
        <w:rPr>
          <w:sz w:val="22"/>
          <w:szCs w:val="22"/>
          <w:rtl/>
        </w:rPr>
      </w:pPr>
      <w:r w:rsidRPr="00794F15">
        <w:rPr>
          <w:sz w:val="22"/>
          <w:szCs w:val="22"/>
          <w:rtl/>
        </w:rPr>
        <w:t xml:space="preserve">אני הח"מ, עו"ד ___________________ </w:t>
      </w:r>
      <w:r w:rsidRPr="00794F15">
        <w:rPr>
          <w:rFonts w:hint="eastAsia"/>
          <w:sz w:val="22"/>
          <w:szCs w:val="22"/>
          <w:rtl/>
        </w:rPr>
        <w:t>מרחוב</w:t>
      </w:r>
      <w:r w:rsidRPr="00794F15">
        <w:rPr>
          <w:sz w:val="22"/>
          <w:szCs w:val="22"/>
          <w:rtl/>
        </w:rPr>
        <w:t xml:space="preserve"> _______________________מאשר בזאת כי </w:t>
      </w:r>
      <w:r w:rsidRPr="00794F15">
        <w:rPr>
          <w:rFonts w:hint="eastAsia"/>
          <w:sz w:val="22"/>
          <w:szCs w:val="22"/>
          <w:rtl/>
        </w:rPr>
        <w:t>ביום</w:t>
      </w:r>
      <w:r w:rsidRPr="00794F15">
        <w:rPr>
          <w:sz w:val="22"/>
          <w:szCs w:val="22"/>
          <w:rtl/>
        </w:rPr>
        <w:t xml:space="preserve"> _________, הופיע/ה לפני מר/גב' _________________, </w:t>
      </w:r>
      <w:r w:rsidRPr="00794F15">
        <w:rPr>
          <w:rFonts w:hint="eastAsia"/>
          <w:sz w:val="22"/>
          <w:szCs w:val="22"/>
          <w:rtl/>
        </w:rPr>
        <w:t>שזיהה</w:t>
      </w:r>
      <w:r w:rsidRPr="00794F15">
        <w:rPr>
          <w:sz w:val="22"/>
          <w:szCs w:val="22"/>
          <w:rtl/>
        </w:rPr>
        <w:t xml:space="preserve">/תה </w:t>
      </w:r>
      <w:r w:rsidRPr="00794F15">
        <w:rPr>
          <w:rFonts w:hint="eastAsia"/>
          <w:sz w:val="22"/>
          <w:szCs w:val="22"/>
          <w:rtl/>
        </w:rPr>
        <w:t>עצמו</w:t>
      </w:r>
      <w:r w:rsidRPr="00794F15">
        <w:rPr>
          <w:sz w:val="22"/>
          <w:szCs w:val="22"/>
          <w:rtl/>
        </w:rPr>
        <w:t xml:space="preserve">/ה </w:t>
      </w:r>
      <w:r w:rsidRPr="00794F15">
        <w:rPr>
          <w:rFonts w:hint="eastAsia"/>
          <w:sz w:val="22"/>
          <w:szCs w:val="22"/>
          <w:rtl/>
        </w:rPr>
        <w:t>לפי</w:t>
      </w:r>
      <w:r w:rsidRPr="00794F15">
        <w:rPr>
          <w:sz w:val="22"/>
          <w:szCs w:val="22"/>
          <w:rtl/>
        </w:rPr>
        <w:t xml:space="preserve"> </w:t>
      </w:r>
      <w:r w:rsidRPr="00794F15">
        <w:rPr>
          <w:rFonts w:hint="eastAsia"/>
          <w:sz w:val="22"/>
          <w:szCs w:val="22"/>
          <w:rtl/>
        </w:rPr>
        <w:t>תעודת</w:t>
      </w:r>
      <w:r w:rsidRPr="00794F15">
        <w:rPr>
          <w:sz w:val="22"/>
          <w:szCs w:val="22"/>
          <w:rtl/>
        </w:rPr>
        <w:t xml:space="preserve"> </w:t>
      </w:r>
      <w:r w:rsidRPr="00794F15">
        <w:rPr>
          <w:rFonts w:hint="eastAsia"/>
          <w:sz w:val="22"/>
          <w:szCs w:val="22"/>
          <w:rtl/>
        </w:rPr>
        <w:t>זהות</w:t>
      </w:r>
      <w:r w:rsidRPr="00794F15">
        <w:rPr>
          <w:sz w:val="22"/>
          <w:szCs w:val="22"/>
          <w:rtl/>
        </w:rPr>
        <w:t xml:space="preserve"> </w:t>
      </w:r>
      <w:r w:rsidRPr="00794F15">
        <w:rPr>
          <w:rFonts w:hint="eastAsia"/>
          <w:sz w:val="22"/>
          <w:szCs w:val="22"/>
          <w:rtl/>
        </w:rPr>
        <w:t>מס</w:t>
      </w:r>
      <w:r w:rsidRPr="00794F15">
        <w:rPr>
          <w:sz w:val="22"/>
          <w:szCs w:val="22"/>
          <w:rtl/>
        </w:rPr>
        <w:t xml:space="preserve">' ___________/ </w:t>
      </w:r>
      <w:r w:rsidRPr="00794F15">
        <w:rPr>
          <w:rFonts w:hint="eastAsia"/>
          <w:sz w:val="22"/>
          <w:szCs w:val="22"/>
          <w:rtl/>
        </w:rPr>
        <w:t>המוכר</w:t>
      </w:r>
      <w:r w:rsidRPr="00794F15">
        <w:rPr>
          <w:sz w:val="22"/>
          <w:szCs w:val="22"/>
          <w:rtl/>
        </w:rPr>
        <w:t xml:space="preserve">/ת </w:t>
      </w:r>
      <w:r w:rsidRPr="00794F15">
        <w:rPr>
          <w:rFonts w:hint="eastAsia"/>
          <w:sz w:val="22"/>
          <w:szCs w:val="22"/>
          <w:rtl/>
        </w:rPr>
        <w:t>לי</w:t>
      </w:r>
      <w:r w:rsidRPr="00794F15">
        <w:rPr>
          <w:sz w:val="22"/>
          <w:szCs w:val="22"/>
          <w:rtl/>
        </w:rPr>
        <w:t xml:space="preserve"> </w:t>
      </w:r>
      <w:r w:rsidRPr="00794F15">
        <w:rPr>
          <w:rFonts w:hint="eastAsia"/>
          <w:sz w:val="22"/>
          <w:szCs w:val="22"/>
          <w:rtl/>
        </w:rPr>
        <w:t>אישית</w:t>
      </w:r>
      <w:r w:rsidRPr="00794F15">
        <w:rPr>
          <w:sz w:val="22"/>
          <w:szCs w:val="22"/>
          <w:rtl/>
        </w:rPr>
        <w:t xml:space="preserve">, </w:t>
      </w:r>
      <w:r w:rsidRPr="00794F15">
        <w:rPr>
          <w:rFonts w:hint="eastAsia"/>
          <w:sz w:val="22"/>
          <w:szCs w:val="22"/>
          <w:rtl/>
        </w:rPr>
        <w:t>ו</w:t>
      </w:r>
      <w:r w:rsidRPr="00794F15">
        <w:rPr>
          <w:sz w:val="22"/>
          <w:szCs w:val="22"/>
          <w:rtl/>
        </w:rPr>
        <w:t>חת</w:t>
      </w:r>
      <w:r w:rsidRPr="00794F15">
        <w:rPr>
          <w:rFonts w:hint="eastAsia"/>
          <w:sz w:val="22"/>
          <w:szCs w:val="22"/>
          <w:rtl/>
        </w:rPr>
        <w:t>ם</w:t>
      </w:r>
      <w:r w:rsidRPr="00794F15">
        <w:rPr>
          <w:sz w:val="22"/>
          <w:szCs w:val="22"/>
          <w:rtl/>
        </w:rPr>
        <w:t xml:space="preserve">/מה על </w:t>
      </w:r>
      <w:r w:rsidRPr="00794F15">
        <w:rPr>
          <w:rFonts w:hint="eastAsia"/>
          <w:sz w:val="22"/>
          <w:szCs w:val="22"/>
          <w:rtl/>
        </w:rPr>
        <w:t>הצהרתו</w:t>
      </w:r>
      <w:r w:rsidRPr="00794F15">
        <w:rPr>
          <w:sz w:val="22"/>
          <w:szCs w:val="22"/>
          <w:rtl/>
        </w:rPr>
        <w:t xml:space="preserve">/ה </w:t>
      </w:r>
      <w:r w:rsidRPr="00794F15">
        <w:rPr>
          <w:rFonts w:hint="eastAsia"/>
          <w:sz w:val="22"/>
          <w:szCs w:val="22"/>
          <w:rtl/>
        </w:rPr>
        <w:t>לעיל</w:t>
      </w:r>
      <w:r w:rsidRPr="00794F15">
        <w:rPr>
          <w:sz w:val="22"/>
          <w:szCs w:val="22"/>
          <w:rtl/>
        </w:rPr>
        <w:t xml:space="preserve"> </w:t>
      </w:r>
      <w:r w:rsidRPr="00794F15">
        <w:rPr>
          <w:rFonts w:hint="eastAsia"/>
          <w:sz w:val="22"/>
          <w:szCs w:val="22"/>
          <w:rtl/>
        </w:rPr>
        <w:t>לאחר</w:t>
      </w:r>
      <w:r w:rsidRPr="00794F15">
        <w:rPr>
          <w:sz w:val="22"/>
          <w:szCs w:val="22"/>
          <w:rtl/>
        </w:rPr>
        <w:t xml:space="preserve"> </w:t>
      </w:r>
      <w:r w:rsidRPr="00794F15">
        <w:rPr>
          <w:rFonts w:hint="eastAsia"/>
          <w:sz w:val="22"/>
          <w:szCs w:val="22"/>
          <w:rtl/>
        </w:rPr>
        <w:t>שהזהרתי</w:t>
      </w:r>
      <w:r w:rsidRPr="00794F15">
        <w:rPr>
          <w:sz w:val="22"/>
          <w:szCs w:val="22"/>
          <w:rtl/>
        </w:rPr>
        <w:t xml:space="preserve"> </w:t>
      </w:r>
      <w:r w:rsidRPr="00794F15">
        <w:rPr>
          <w:rFonts w:hint="eastAsia"/>
          <w:sz w:val="22"/>
          <w:szCs w:val="22"/>
          <w:rtl/>
        </w:rPr>
        <w:t>אותו</w:t>
      </w:r>
      <w:r w:rsidRPr="00794F15">
        <w:rPr>
          <w:sz w:val="22"/>
          <w:szCs w:val="22"/>
          <w:rtl/>
        </w:rPr>
        <w:t xml:space="preserve">/ה, </w:t>
      </w:r>
      <w:r w:rsidRPr="00794F15">
        <w:rPr>
          <w:rFonts w:hint="eastAsia"/>
          <w:sz w:val="22"/>
          <w:szCs w:val="22"/>
          <w:rtl/>
        </w:rPr>
        <w:t>כי</w:t>
      </w:r>
      <w:r w:rsidRPr="00794F15">
        <w:rPr>
          <w:sz w:val="22"/>
          <w:szCs w:val="22"/>
          <w:rtl/>
        </w:rPr>
        <w:t xml:space="preserve"> </w:t>
      </w:r>
      <w:r w:rsidRPr="00794F15">
        <w:rPr>
          <w:rFonts w:hint="eastAsia"/>
          <w:sz w:val="22"/>
          <w:szCs w:val="22"/>
          <w:rtl/>
        </w:rPr>
        <w:t>עליו</w:t>
      </w:r>
      <w:r w:rsidRPr="00794F15">
        <w:rPr>
          <w:sz w:val="22"/>
          <w:szCs w:val="22"/>
          <w:rtl/>
        </w:rPr>
        <w:t xml:space="preserve">/ה </w:t>
      </w:r>
      <w:r w:rsidRPr="00794F15">
        <w:rPr>
          <w:rFonts w:hint="eastAsia"/>
          <w:sz w:val="22"/>
          <w:szCs w:val="22"/>
          <w:rtl/>
        </w:rPr>
        <w:t>להצהיר</w:t>
      </w:r>
      <w:r w:rsidRPr="00794F15">
        <w:rPr>
          <w:sz w:val="22"/>
          <w:szCs w:val="22"/>
          <w:rtl/>
        </w:rPr>
        <w:t xml:space="preserve"> </w:t>
      </w:r>
      <w:r w:rsidRPr="00794F15">
        <w:rPr>
          <w:rFonts w:hint="eastAsia"/>
          <w:sz w:val="22"/>
          <w:szCs w:val="22"/>
          <w:rtl/>
        </w:rPr>
        <w:t>את</w:t>
      </w:r>
      <w:r w:rsidRPr="00794F15">
        <w:rPr>
          <w:sz w:val="22"/>
          <w:szCs w:val="22"/>
          <w:rtl/>
        </w:rPr>
        <w:t xml:space="preserve"> </w:t>
      </w:r>
      <w:r w:rsidRPr="00794F15">
        <w:rPr>
          <w:rFonts w:hint="eastAsia"/>
          <w:sz w:val="22"/>
          <w:szCs w:val="22"/>
          <w:rtl/>
        </w:rPr>
        <w:t>האמת</w:t>
      </w:r>
      <w:r w:rsidRPr="00794F15">
        <w:rPr>
          <w:sz w:val="22"/>
          <w:szCs w:val="22"/>
          <w:rtl/>
        </w:rPr>
        <w:t xml:space="preserve">, </w:t>
      </w:r>
      <w:r w:rsidRPr="00794F15">
        <w:rPr>
          <w:rFonts w:hint="eastAsia"/>
          <w:sz w:val="22"/>
          <w:szCs w:val="22"/>
          <w:rtl/>
        </w:rPr>
        <w:t>וכי</w:t>
      </w:r>
      <w:r w:rsidRPr="00794F15">
        <w:rPr>
          <w:sz w:val="22"/>
          <w:szCs w:val="22"/>
          <w:rtl/>
        </w:rPr>
        <w:t xml:space="preserve"> </w:t>
      </w:r>
      <w:r w:rsidRPr="00794F15">
        <w:rPr>
          <w:rFonts w:hint="eastAsia"/>
          <w:sz w:val="22"/>
          <w:szCs w:val="22"/>
          <w:rtl/>
        </w:rPr>
        <w:t>יהא</w:t>
      </w:r>
      <w:r w:rsidRPr="00794F15">
        <w:rPr>
          <w:sz w:val="22"/>
          <w:szCs w:val="22"/>
          <w:rtl/>
        </w:rPr>
        <w:t xml:space="preserve">/תהא </w:t>
      </w:r>
      <w:r w:rsidRPr="00794F15">
        <w:rPr>
          <w:rFonts w:hint="eastAsia"/>
          <w:sz w:val="22"/>
          <w:szCs w:val="22"/>
          <w:rtl/>
        </w:rPr>
        <w:t>צפוי</w:t>
      </w:r>
      <w:r w:rsidRPr="00794F15">
        <w:rPr>
          <w:sz w:val="22"/>
          <w:szCs w:val="22"/>
          <w:rtl/>
        </w:rPr>
        <w:t xml:space="preserve">/יה </w:t>
      </w:r>
      <w:r w:rsidRPr="00794F15">
        <w:rPr>
          <w:rFonts w:hint="eastAsia"/>
          <w:sz w:val="22"/>
          <w:szCs w:val="22"/>
          <w:rtl/>
        </w:rPr>
        <w:t>לכל</w:t>
      </w:r>
      <w:r w:rsidRPr="00794F15">
        <w:rPr>
          <w:sz w:val="22"/>
          <w:szCs w:val="22"/>
          <w:rtl/>
        </w:rPr>
        <w:t xml:space="preserve"> </w:t>
      </w:r>
      <w:r w:rsidRPr="00794F15">
        <w:rPr>
          <w:rFonts w:hint="eastAsia"/>
          <w:sz w:val="22"/>
          <w:szCs w:val="22"/>
          <w:rtl/>
        </w:rPr>
        <w:t>העונשים</w:t>
      </w:r>
      <w:r w:rsidRPr="00794F15">
        <w:rPr>
          <w:sz w:val="22"/>
          <w:szCs w:val="22"/>
          <w:rtl/>
        </w:rPr>
        <w:t xml:space="preserve"> </w:t>
      </w:r>
      <w:r w:rsidRPr="00794F15">
        <w:rPr>
          <w:rFonts w:hint="eastAsia"/>
          <w:sz w:val="22"/>
          <w:szCs w:val="22"/>
          <w:rtl/>
        </w:rPr>
        <w:t>הקבועים</w:t>
      </w:r>
      <w:r w:rsidRPr="00794F15">
        <w:rPr>
          <w:sz w:val="22"/>
          <w:szCs w:val="22"/>
          <w:rtl/>
        </w:rPr>
        <w:t xml:space="preserve"> </w:t>
      </w:r>
      <w:r w:rsidRPr="00794F15">
        <w:rPr>
          <w:rFonts w:hint="eastAsia"/>
          <w:sz w:val="22"/>
          <w:szCs w:val="22"/>
          <w:rtl/>
        </w:rPr>
        <w:t>בחוק</w:t>
      </w:r>
      <w:r w:rsidRPr="00794F15">
        <w:rPr>
          <w:sz w:val="22"/>
          <w:szCs w:val="22"/>
          <w:rtl/>
        </w:rPr>
        <w:t xml:space="preserve">, </w:t>
      </w:r>
      <w:r w:rsidRPr="00794F15">
        <w:rPr>
          <w:rFonts w:hint="eastAsia"/>
          <w:sz w:val="22"/>
          <w:szCs w:val="22"/>
          <w:rtl/>
        </w:rPr>
        <w:t>אם</w:t>
      </w:r>
      <w:r w:rsidRPr="00794F15">
        <w:rPr>
          <w:sz w:val="22"/>
          <w:szCs w:val="22"/>
          <w:rtl/>
        </w:rPr>
        <w:t xml:space="preserve"> </w:t>
      </w:r>
      <w:r w:rsidRPr="00794F15">
        <w:rPr>
          <w:rFonts w:hint="eastAsia"/>
          <w:sz w:val="22"/>
          <w:szCs w:val="22"/>
          <w:rtl/>
        </w:rPr>
        <w:t>לא</w:t>
      </w:r>
      <w:r w:rsidRPr="00794F15">
        <w:rPr>
          <w:sz w:val="22"/>
          <w:szCs w:val="22"/>
          <w:rtl/>
        </w:rPr>
        <w:t xml:space="preserve"> </w:t>
      </w:r>
      <w:r w:rsidRPr="00794F15">
        <w:rPr>
          <w:rFonts w:hint="eastAsia"/>
          <w:sz w:val="22"/>
          <w:szCs w:val="22"/>
          <w:rtl/>
        </w:rPr>
        <w:t>יעשה</w:t>
      </w:r>
      <w:r w:rsidRPr="00794F15">
        <w:rPr>
          <w:sz w:val="22"/>
          <w:szCs w:val="22"/>
          <w:rtl/>
        </w:rPr>
        <w:t xml:space="preserve">/תעשה </w:t>
      </w:r>
      <w:r w:rsidRPr="00794F15">
        <w:rPr>
          <w:rFonts w:hint="eastAsia"/>
          <w:sz w:val="22"/>
          <w:szCs w:val="22"/>
          <w:rtl/>
        </w:rPr>
        <w:t>כן</w:t>
      </w:r>
      <w:r w:rsidRPr="00794F15">
        <w:rPr>
          <w:sz w:val="22"/>
          <w:szCs w:val="22"/>
          <w:rtl/>
        </w:rPr>
        <w:t>.</w:t>
      </w:r>
      <w:r w:rsidR="00074393">
        <w:rPr>
          <w:rFonts w:hint="cs"/>
          <w:sz w:val="22"/>
          <w:szCs w:val="22"/>
          <w:rtl/>
        </w:rPr>
        <w:t xml:space="preserve"> </w:t>
      </w:r>
    </w:p>
    <w:p w14:paraId="4933A35F" w14:textId="65F8D934" w:rsidR="007A0DF1" w:rsidRPr="00794F15" w:rsidRDefault="00074393" w:rsidP="00C96842">
      <w:pPr>
        <w:bidi/>
        <w:spacing w:before="120" w:after="120" w:line="276" w:lineRule="auto"/>
        <w:ind w:left="360"/>
        <w:jc w:val="right"/>
        <w:rPr>
          <w:sz w:val="22"/>
          <w:szCs w:val="22"/>
          <w:rtl/>
        </w:rPr>
      </w:pPr>
      <w:r>
        <w:rPr>
          <w:rFonts w:hint="cs"/>
          <w:sz w:val="22"/>
          <w:szCs w:val="22"/>
          <w:rtl/>
        </w:rPr>
        <w:t xml:space="preserve">               </w:t>
      </w:r>
      <w:r w:rsidR="007A0DF1" w:rsidRPr="00794F15">
        <w:rPr>
          <w:sz w:val="22"/>
          <w:szCs w:val="22"/>
          <w:rtl/>
        </w:rPr>
        <w:t>_______________________________</w:t>
      </w:r>
    </w:p>
    <w:p w14:paraId="5D0F4269" w14:textId="77777777" w:rsidR="007A0DF1" w:rsidRPr="00794F15" w:rsidRDefault="007A0DF1" w:rsidP="007A0DF1">
      <w:pPr>
        <w:pStyle w:val="2"/>
        <w:bidi/>
        <w:spacing w:before="120" w:after="120" w:line="276" w:lineRule="auto"/>
        <w:ind w:left="360"/>
        <w:jc w:val="right"/>
        <w:rPr>
          <w:rFonts w:cs="David"/>
          <w:b w:val="0"/>
          <w:bCs w:val="0"/>
          <w:sz w:val="22"/>
          <w:szCs w:val="22"/>
          <w:rtl/>
        </w:rPr>
      </w:pPr>
      <w:r w:rsidRPr="00794F15">
        <w:rPr>
          <w:rFonts w:cs="David"/>
          <w:sz w:val="22"/>
          <w:szCs w:val="22"/>
          <w:rtl/>
        </w:rPr>
        <w:t>, עו"ד</w:t>
      </w:r>
    </w:p>
    <w:p w14:paraId="2D739A40" w14:textId="77777777" w:rsidR="007A0DF1" w:rsidRPr="00794F15" w:rsidRDefault="007A0DF1" w:rsidP="007A0DF1">
      <w:pPr>
        <w:pStyle w:val="13"/>
        <w:tabs>
          <w:tab w:val="clear" w:pos="6565"/>
          <w:tab w:val="left" w:pos="567"/>
          <w:tab w:val="left" w:pos="1134"/>
          <w:tab w:val="left" w:pos="1701"/>
          <w:tab w:val="left" w:pos="2268"/>
          <w:tab w:val="left" w:pos="2835"/>
        </w:tabs>
        <w:spacing w:after="0" w:line="240" w:lineRule="auto"/>
        <w:ind w:left="720" w:firstLine="5760"/>
        <w:jc w:val="right"/>
        <w:rPr>
          <w:b/>
          <w:bCs/>
          <w:sz w:val="28"/>
          <w:szCs w:val="28"/>
          <w:u w:val="single"/>
          <w:rtl/>
          <w:lang w:val="en-US"/>
        </w:rPr>
      </w:pPr>
    </w:p>
    <w:p w14:paraId="6BE9F214" w14:textId="77777777" w:rsidR="00B753F2" w:rsidRDefault="00B753F2" w:rsidP="007A0DF1">
      <w:pPr>
        <w:pStyle w:val="13"/>
        <w:tabs>
          <w:tab w:val="clear" w:pos="6565"/>
          <w:tab w:val="left" w:pos="567"/>
          <w:tab w:val="left" w:pos="1134"/>
          <w:tab w:val="left" w:pos="1701"/>
          <w:tab w:val="left" w:pos="2268"/>
          <w:tab w:val="left" w:pos="2835"/>
        </w:tabs>
        <w:spacing w:after="0" w:line="240" w:lineRule="auto"/>
        <w:ind w:left="720" w:firstLine="5760"/>
        <w:jc w:val="right"/>
        <w:rPr>
          <w:rFonts w:ascii="David" w:hAnsi="David" w:cs="David"/>
          <w:b/>
          <w:bCs/>
          <w:sz w:val="28"/>
          <w:szCs w:val="28"/>
          <w:u w:val="single"/>
          <w:rtl/>
        </w:rPr>
        <w:sectPr w:rsidR="00B753F2" w:rsidSect="00ED527D">
          <w:pgSz w:w="11906" w:h="16838" w:code="9"/>
          <w:pgMar w:top="1134" w:right="1134" w:bottom="1134" w:left="1134" w:header="397" w:footer="454" w:gutter="0"/>
          <w:cols w:space="720"/>
          <w:titlePg/>
          <w:docGrid w:linePitch="381"/>
        </w:sectPr>
      </w:pPr>
    </w:p>
    <w:p w14:paraId="46F15680" w14:textId="5C267C20" w:rsidR="007A0DF1" w:rsidRPr="00794F15" w:rsidRDefault="00AC3667" w:rsidP="00AC3667">
      <w:pPr>
        <w:pStyle w:val="13"/>
        <w:tabs>
          <w:tab w:val="clear" w:pos="6565"/>
          <w:tab w:val="left" w:pos="567"/>
          <w:tab w:val="left" w:pos="1134"/>
          <w:tab w:val="left" w:pos="1701"/>
          <w:tab w:val="left" w:pos="2268"/>
          <w:tab w:val="left" w:pos="2835"/>
        </w:tabs>
        <w:spacing w:after="0" w:line="240" w:lineRule="auto"/>
        <w:ind w:left="720" w:firstLine="5760"/>
        <w:jc w:val="right"/>
        <w:rPr>
          <w:rFonts w:ascii="David" w:hAnsi="David" w:cs="David"/>
          <w:b/>
          <w:bCs/>
          <w:sz w:val="28"/>
          <w:szCs w:val="28"/>
          <w:u w:val="single"/>
          <w:rtl/>
        </w:rPr>
      </w:pPr>
      <w:r>
        <w:rPr>
          <w:rFonts w:ascii="David" w:hAnsi="David" w:cs="David" w:hint="cs"/>
          <w:b/>
          <w:bCs/>
          <w:sz w:val="28"/>
          <w:szCs w:val="28"/>
          <w:u w:val="single"/>
          <w:rtl/>
        </w:rPr>
        <w:lastRenderedPageBreak/>
        <w:t>נספח</w:t>
      </w:r>
      <w:r w:rsidR="007A0DF1" w:rsidRPr="00794F15">
        <w:rPr>
          <w:rFonts w:ascii="David" w:hAnsi="David" w:cs="David"/>
          <w:b/>
          <w:bCs/>
          <w:sz w:val="28"/>
          <w:szCs w:val="28"/>
          <w:u w:val="single"/>
          <w:rtl/>
        </w:rPr>
        <w:t xml:space="preserve"> 2</w:t>
      </w:r>
    </w:p>
    <w:p w14:paraId="339050C1" w14:textId="77777777" w:rsidR="007A0DF1" w:rsidRPr="00794F15" w:rsidRDefault="007A0DF1" w:rsidP="007A0DF1">
      <w:pPr>
        <w:pStyle w:val="13"/>
        <w:tabs>
          <w:tab w:val="clear" w:pos="6565"/>
          <w:tab w:val="left" w:pos="567"/>
          <w:tab w:val="left" w:pos="1134"/>
          <w:tab w:val="left" w:pos="1701"/>
          <w:tab w:val="left" w:pos="2268"/>
          <w:tab w:val="left" w:pos="2835"/>
        </w:tabs>
        <w:spacing w:after="0" w:line="240" w:lineRule="auto"/>
        <w:ind w:left="720" w:firstLine="5760"/>
        <w:jc w:val="right"/>
        <w:rPr>
          <w:b/>
          <w:bCs/>
          <w:sz w:val="28"/>
          <w:szCs w:val="28"/>
          <w:u w:val="single"/>
          <w:rtl/>
        </w:rPr>
      </w:pPr>
    </w:p>
    <w:p w14:paraId="4276D74D" w14:textId="77777777" w:rsidR="007A0DF1" w:rsidRPr="00794F15" w:rsidRDefault="007A0DF1" w:rsidP="007A0DF1">
      <w:pPr>
        <w:tabs>
          <w:tab w:val="left" w:pos="567"/>
          <w:tab w:val="left" w:pos="1134"/>
          <w:tab w:val="left" w:pos="1701"/>
          <w:tab w:val="left" w:pos="2268"/>
          <w:tab w:val="left" w:pos="2835"/>
          <w:tab w:val="left" w:pos="3402"/>
        </w:tabs>
        <w:rPr>
          <w:rFonts w:ascii="David" w:hAnsi="David"/>
          <w:b/>
          <w:bCs/>
          <w:sz w:val="24"/>
          <w:szCs w:val="24"/>
          <w:rtl/>
        </w:rPr>
      </w:pPr>
      <w:r w:rsidRPr="00794F15">
        <w:rPr>
          <w:rFonts w:ascii="David" w:hAnsi="David"/>
          <w:b/>
          <w:bCs/>
          <w:sz w:val="24"/>
          <w:szCs w:val="24"/>
          <w:rtl/>
        </w:rPr>
        <w:t>תאריך: _______</w:t>
      </w:r>
    </w:p>
    <w:p w14:paraId="642E80FC" w14:textId="77777777" w:rsidR="007A0DF1" w:rsidRPr="00794F15" w:rsidRDefault="007A0DF1" w:rsidP="007A0DF1">
      <w:pPr>
        <w:tabs>
          <w:tab w:val="left" w:pos="567"/>
          <w:tab w:val="left" w:pos="1134"/>
          <w:tab w:val="left" w:pos="1701"/>
          <w:tab w:val="left" w:pos="2268"/>
          <w:tab w:val="left" w:pos="2835"/>
          <w:tab w:val="left" w:pos="3402"/>
        </w:tabs>
        <w:rPr>
          <w:rFonts w:ascii="David" w:hAnsi="David"/>
          <w:b/>
          <w:bCs/>
          <w:sz w:val="24"/>
          <w:szCs w:val="24"/>
          <w:rtl/>
          <w:lang w:val="en-US"/>
        </w:rPr>
      </w:pPr>
    </w:p>
    <w:p w14:paraId="67171F7B" w14:textId="77777777" w:rsidR="007A0DF1" w:rsidRPr="00794F15" w:rsidRDefault="007A0DF1" w:rsidP="00B753F2">
      <w:pPr>
        <w:tabs>
          <w:tab w:val="left" w:pos="567"/>
          <w:tab w:val="left" w:pos="1134"/>
          <w:tab w:val="left" w:pos="1701"/>
          <w:tab w:val="left" w:pos="2268"/>
          <w:tab w:val="left" w:pos="2835"/>
          <w:tab w:val="left" w:pos="3402"/>
        </w:tabs>
        <w:bidi/>
        <w:jc w:val="center"/>
        <w:rPr>
          <w:rFonts w:ascii="David" w:hAnsi="David"/>
          <w:b/>
          <w:bCs/>
          <w:u w:val="single"/>
          <w:rtl/>
        </w:rPr>
      </w:pPr>
      <w:r w:rsidRPr="00794F15">
        <w:rPr>
          <w:rFonts w:ascii="David" w:hAnsi="David"/>
          <w:b/>
          <w:bCs/>
          <w:u w:val="single"/>
          <w:rtl/>
        </w:rPr>
        <w:t>אישור רו</w:t>
      </w:r>
      <w:r w:rsidRPr="00794F15">
        <w:rPr>
          <w:rFonts w:ascii="David" w:hAnsi="David" w:hint="cs"/>
          <w:b/>
          <w:bCs/>
          <w:u w:val="single"/>
          <w:rtl/>
        </w:rPr>
        <w:t>אה חשבון</w:t>
      </w:r>
      <w:r w:rsidRPr="00794F15">
        <w:rPr>
          <w:rFonts w:ascii="David" w:hAnsi="David"/>
          <w:b/>
          <w:bCs/>
          <w:u w:val="single"/>
          <w:rtl/>
        </w:rPr>
        <w:t xml:space="preserve"> </w:t>
      </w:r>
      <w:r w:rsidRPr="00794F15">
        <w:rPr>
          <w:rFonts w:ascii="David" w:hAnsi="David" w:hint="cs"/>
          <w:b/>
          <w:bCs/>
          <w:u w:val="single"/>
          <w:rtl/>
        </w:rPr>
        <w:t>מטעם המציע</w:t>
      </w:r>
    </w:p>
    <w:p w14:paraId="7D1FAD03" w14:textId="77777777" w:rsidR="007A0DF1" w:rsidRPr="00794F15" w:rsidRDefault="007A0DF1" w:rsidP="00B753F2">
      <w:pPr>
        <w:pStyle w:val="af8"/>
        <w:bidi/>
        <w:spacing w:after="120" w:line="360" w:lineRule="auto"/>
        <w:jc w:val="center"/>
        <w:rPr>
          <w:rFonts w:ascii="David" w:hAnsi="David"/>
          <w:b/>
          <w:bCs/>
          <w:sz w:val="20"/>
          <w:szCs w:val="20"/>
          <w:u w:val="single"/>
          <w:rtl/>
        </w:rPr>
      </w:pPr>
      <w:r w:rsidRPr="00794F15">
        <w:rPr>
          <w:rFonts w:ascii="David" w:hAnsi="David" w:hint="eastAsia"/>
          <w:sz w:val="20"/>
          <w:szCs w:val="20"/>
          <w:rtl/>
        </w:rPr>
        <w:t>כל</w:t>
      </w:r>
      <w:r w:rsidRPr="00794F15">
        <w:rPr>
          <w:rFonts w:ascii="David" w:hAnsi="David"/>
          <w:sz w:val="20"/>
          <w:szCs w:val="20"/>
          <w:rtl/>
        </w:rPr>
        <w:t xml:space="preserve"> </w:t>
      </w:r>
      <w:r w:rsidRPr="00794F15">
        <w:rPr>
          <w:rFonts w:ascii="David" w:hAnsi="David" w:hint="eastAsia"/>
          <w:sz w:val="20"/>
          <w:szCs w:val="20"/>
          <w:rtl/>
        </w:rPr>
        <w:t>מקום</w:t>
      </w:r>
      <w:r w:rsidRPr="00794F15">
        <w:rPr>
          <w:rFonts w:ascii="David" w:hAnsi="David"/>
          <w:sz w:val="20"/>
          <w:szCs w:val="20"/>
          <w:rtl/>
        </w:rPr>
        <w:t xml:space="preserve"> </w:t>
      </w:r>
      <w:r w:rsidRPr="00794F15">
        <w:rPr>
          <w:rFonts w:ascii="David" w:hAnsi="David" w:hint="eastAsia"/>
          <w:sz w:val="20"/>
          <w:szCs w:val="20"/>
          <w:rtl/>
        </w:rPr>
        <w:t>בו</w:t>
      </w:r>
      <w:r w:rsidRPr="00794F15">
        <w:rPr>
          <w:rFonts w:ascii="David" w:hAnsi="David"/>
          <w:sz w:val="20"/>
          <w:szCs w:val="20"/>
          <w:rtl/>
        </w:rPr>
        <w:t xml:space="preserve"> </w:t>
      </w:r>
      <w:r w:rsidRPr="00794F15">
        <w:rPr>
          <w:rFonts w:ascii="David" w:hAnsi="David" w:hint="eastAsia"/>
          <w:sz w:val="20"/>
          <w:szCs w:val="20"/>
          <w:rtl/>
        </w:rPr>
        <w:t>מצוין</w:t>
      </w:r>
      <w:r w:rsidRPr="00794F15">
        <w:rPr>
          <w:rFonts w:ascii="David" w:hAnsi="David"/>
          <w:sz w:val="20"/>
          <w:szCs w:val="20"/>
          <w:rtl/>
        </w:rPr>
        <w:t xml:space="preserve"> </w:t>
      </w:r>
      <w:r w:rsidRPr="00794F15">
        <w:rPr>
          <w:rFonts w:ascii="David" w:hAnsi="David" w:hint="eastAsia"/>
          <w:sz w:val="20"/>
          <w:szCs w:val="20"/>
          <w:rtl/>
        </w:rPr>
        <w:t>בנוסח</w:t>
      </w:r>
      <w:r w:rsidRPr="00794F15">
        <w:rPr>
          <w:rFonts w:ascii="David" w:hAnsi="David"/>
          <w:sz w:val="20"/>
          <w:szCs w:val="20"/>
          <w:rtl/>
        </w:rPr>
        <w:t xml:space="preserve"> </w:t>
      </w:r>
      <w:r w:rsidRPr="00794F15">
        <w:rPr>
          <w:rFonts w:ascii="David" w:hAnsi="David" w:hint="eastAsia"/>
          <w:sz w:val="20"/>
          <w:szCs w:val="20"/>
          <w:rtl/>
        </w:rPr>
        <w:t>לשון</w:t>
      </w:r>
      <w:r w:rsidRPr="00794F15">
        <w:rPr>
          <w:rFonts w:ascii="David" w:hAnsi="David"/>
          <w:sz w:val="20"/>
          <w:szCs w:val="20"/>
          <w:rtl/>
        </w:rPr>
        <w:t xml:space="preserve"> </w:t>
      </w:r>
      <w:r w:rsidRPr="00794F15">
        <w:rPr>
          <w:rFonts w:ascii="David" w:hAnsi="David" w:hint="eastAsia"/>
          <w:sz w:val="20"/>
          <w:szCs w:val="20"/>
          <w:rtl/>
        </w:rPr>
        <w:t>זכר</w:t>
      </w:r>
      <w:r w:rsidRPr="00794F15">
        <w:rPr>
          <w:rFonts w:ascii="David" w:hAnsi="David"/>
          <w:sz w:val="20"/>
          <w:szCs w:val="20"/>
          <w:rtl/>
        </w:rPr>
        <w:t xml:space="preserve">, </w:t>
      </w:r>
      <w:r w:rsidRPr="00794F15">
        <w:rPr>
          <w:rFonts w:ascii="David" w:hAnsi="David" w:hint="eastAsia"/>
          <w:sz w:val="20"/>
          <w:szCs w:val="20"/>
          <w:rtl/>
        </w:rPr>
        <w:t>הכוונה</w:t>
      </w:r>
      <w:r w:rsidRPr="00794F15">
        <w:rPr>
          <w:rFonts w:ascii="David" w:hAnsi="David"/>
          <w:sz w:val="20"/>
          <w:szCs w:val="20"/>
          <w:rtl/>
        </w:rPr>
        <w:t xml:space="preserve"> </w:t>
      </w:r>
      <w:r w:rsidRPr="00794F15">
        <w:rPr>
          <w:rFonts w:ascii="David" w:hAnsi="David" w:hint="eastAsia"/>
          <w:sz w:val="20"/>
          <w:szCs w:val="20"/>
          <w:rtl/>
        </w:rPr>
        <w:t>גם</w:t>
      </w:r>
      <w:r w:rsidRPr="00794F15">
        <w:rPr>
          <w:rFonts w:ascii="David" w:hAnsi="David"/>
          <w:sz w:val="20"/>
          <w:szCs w:val="20"/>
          <w:rtl/>
        </w:rPr>
        <w:t xml:space="preserve"> </w:t>
      </w:r>
      <w:r w:rsidRPr="00794F15">
        <w:rPr>
          <w:rFonts w:ascii="David" w:hAnsi="David" w:hint="eastAsia"/>
          <w:sz w:val="20"/>
          <w:szCs w:val="20"/>
          <w:rtl/>
        </w:rPr>
        <w:t>ללשון</w:t>
      </w:r>
      <w:r w:rsidRPr="00794F15">
        <w:rPr>
          <w:rFonts w:ascii="David" w:hAnsi="David"/>
          <w:sz w:val="20"/>
          <w:szCs w:val="20"/>
          <w:rtl/>
        </w:rPr>
        <w:t xml:space="preserve"> </w:t>
      </w:r>
      <w:r w:rsidRPr="00794F15">
        <w:rPr>
          <w:rFonts w:ascii="David" w:hAnsi="David" w:hint="eastAsia"/>
          <w:sz w:val="20"/>
          <w:szCs w:val="20"/>
          <w:rtl/>
        </w:rPr>
        <w:t>נקבה</w:t>
      </w:r>
      <w:r w:rsidRPr="00794F15">
        <w:rPr>
          <w:rFonts w:ascii="David" w:hAnsi="David"/>
          <w:sz w:val="20"/>
          <w:szCs w:val="20"/>
          <w:rtl/>
        </w:rPr>
        <w:t xml:space="preserve"> </w:t>
      </w:r>
      <w:r w:rsidRPr="00794F15">
        <w:rPr>
          <w:rFonts w:ascii="David" w:hAnsi="David" w:hint="eastAsia"/>
          <w:sz w:val="20"/>
          <w:szCs w:val="20"/>
          <w:rtl/>
        </w:rPr>
        <w:t>וכך</w:t>
      </w:r>
      <w:r w:rsidRPr="00794F15">
        <w:rPr>
          <w:rFonts w:ascii="David" w:hAnsi="David"/>
          <w:sz w:val="20"/>
          <w:szCs w:val="20"/>
          <w:rtl/>
        </w:rPr>
        <w:t xml:space="preserve"> </w:t>
      </w:r>
      <w:r w:rsidRPr="00794F15">
        <w:rPr>
          <w:rFonts w:ascii="David" w:hAnsi="David" w:hint="eastAsia"/>
          <w:sz w:val="20"/>
          <w:szCs w:val="20"/>
          <w:rtl/>
        </w:rPr>
        <w:t>להיפך</w:t>
      </w:r>
    </w:p>
    <w:p w14:paraId="433D4B8B" w14:textId="6E023CB9" w:rsidR="007A0DF1" w:rsidRPr="00794F15" w:rsidRDefault="007A0DF1" w:rsidP="00B753F2">
      <w:pPr>
        <w:tabs>
          <w:tab w:val="left" w:pos="567"/>
          <w:tab w:val="left" w:pos="1134"/>
          <w:tab w:val="left" w:pos="1701"/>
          <w:tab w:val="left" w:pos="2268"/>
          <w:tab w:val="left" w:pos="2835"/>
          <w:tab w:val="left" w:pos="3402"/>
        </w:tabs>
        <w:bidi/>
        <w:jc w:val="center"/>
        <w:rPr>
          <w:rFonts w:ascii="David" w:hAnsi="David"/>
          <w:b/>
          <w:bCs/>
          <w:sz w:val="24"/>
          <w:szCs w:val="24"/>
          <w:u w:val="single"/>
          <w:rtl/>
        </w:rPr>
      </w:pPr>
      <w:r w:rsidRPr="00794F15">
        <w:rPr>
          <w:rFonts w:ascii="David" w:hAnsi="David"/>
          <w:b/>
          <w:bCs/>
          <w:sz w:val="24"/>
          <w:szCs w:val="24"/>
          <w:rtl/>
        </w:rPr>
        <w:t>[</w:t>
      </w:r>
      <w:r w:rsidR="00B753F2">
        <w:rPr>
          <w:rFonts w:ascii="David" w:hAnsi="David" w:hint="cs"/>
          <w:b/>
          <w:bCs/>
          <w:sz w:val="24"/>
          <w:szCs w:val="24"/>
          <w:rtl/>
        </w:rPr>
        <w:t>מומלץ</w:t>
      </w:r>
      <w:r w:rsidRPr="00794F15">
        <w:rPr>
          <w:rFonts w:ascii="David" w:hAnsi="David"/>
          <w:b/>
          <w:bCs/>
          <w:sz w:val="24"/>
          <w:szCs w:val="24"/>
          <w:rtl/>
        </w:rPr>
        <w:t xml:space="preserve"> לערוך </w:t>
      </w:r>
      <w:r w:rsidR="00B753F2">
        <w:rPr>
          <w:rFonts w:ascii="David" w:hAnsi="David" w:hint="cs"/>
          <w:b/>
          <w:bCs/>
          <w:sz w:val="24"/>
          <w:szCs w:val="24"/>
          <w:rtl/>
        </w:rPr>
        <w:t xml:space="preserve">מסמך זה על </w:t>
      </w:r>
      <w:r w:rsidRPr="00794F15">
        <w:rPr>
          <w:rFonts w:ascii="David" w:hAnsi="David"/>
          <w:b/>
          <w:bCs/>
          <w:sz w:val="24"/>
          <w:szCs w:val="24"/>
          <w:rtl/>
        </w:rPr>
        <w:t xml:space="preserve">גבי נייר פירמה של משרד רואי החשבון </w:t>
      </w:r>
      <w:r w:rsidR="00B753F2">
        <w:rPr>
          <w:rFonts w:ascii="David" w:hAnsi="David" w:hint="cs"/>
          <w:b/>
          <w:bCs/>
          <w:sz w:val="24"/>
          <w:szCs w:val="24"/>
          <w:rtl/>
        </w:rPr>
        <w:t>מטעם</w:t>
      </w:r>
      <w:r w:rsidRPr="00794F15">
        <w:rPr>
          <w:rFonts w:ascii="David" w:hAnsi="David"/>
          <w:b/>
          <w:bCs/>
          <w:sz w:val="24"/>
          <w:szCs w:val="24"/>
          <w:rtl/>
        </w:rPr>
        <w:t xml:space="preserve"> המציע</w:t>
      </w:r>
      <w:r w:rsidRPr="00794F15">
        <w:rPr>
          <w:rFonts w:ascii="David" w:hAnsi="David"/>
          <w:b/>
          <w:bCs/>
          <w:sz w:val="24"/>
          <w:szCs w:val="24"/>
          <w:u w:val="single"/>
          <w:rtl/>
        </w:rPr>
        <w:t>]</w:t>
      </w:r>
    </w:p>
    <w:p w14:paraId="2187EC4A" w14:textId="77777777" w:rsidR="007A0DF1" w:rsidRPr="00794F15" w:rsidRDefault="007A0DF1" w:rsidP="00B753F2">
      <w:pPr>
        <w:tabs>
          <w:tab w:val="left" w:pos="567"/>
          <w:tab w:val="left" w:pos="1134"/>
          <w:tab w:val="left" w:pos="1701"/>
          <w:tab w:val="left" w:pos="2268"/>
          <w:tab w:val="left" w:pos="2835"/>
          <w:tab w:val="left" w:pos="3402"/>
        </w:tabs>
        <w:bidi/>
        <w:rPr>
          <w:rFonts w:ascii="David" w:hAnsi="David"/>
          <w:b/>
          <w:bCs/>
          <w:sz w:val="24"/>
          <w:szCs w:val="24"/>
          <w:rtl/>
        </w:rPr>
      </w:pPr>
      <w:r w:rsidRPr="00794F15">
        <w:rPr>
          <w:rFonts w:ascii="David" w:hAnsi="David"/>
          <w:b/>
          <w:bCs/>
          <w:sz w:val="24"/>
          <w:szCs w:val="24"/>
          <w:rtl/>
        </w:rPr>
        <w:t xml:space="preserve">לכבוד </w:t>
      </w:r>
    </w:p>
    <w:p w14:paraId="76808FB9" w14:textId="77777777" w:rsidR="007A0DF1" w:rsidRPr="00794F15" w:rsidRDefault="007A0DF1" w:rsidP="00B753F2">
      <w:pPr>
        <w:tabs>
          <w:tab w:val="left" w:pos="567"/>
          <w:tab w:val="left" w:pos="1134"/>
          <w:tab w:val="left" w:pos="1701"/>
          <w:tab w:val="left" w:pos="2268"/>
          <w:tab w:val="left" w:pos="2835"/>
          <w:tab w:val="left" w:pos="3402"/>
        </w:tabs>
        <w:bidi/>
        <w:rPr>
          <w:rFonts w:ascii="David" w:hAnsi="David"/>
          <w:b/>
          <w:bCs/>
          <w:sz w:val="24"/>
          <w:szCs w:val="24"/>
          <w:rtl/>
        </w:rPr>
      </w:pPr>
      <w:r w:rsidRPr="00794F15">
        <w:rPr>
          <w:rFonts w:ascii="David" w:hAnsi="David"/>
          <w:b/>
          <w:bCs/>
          <w:sz w:val="24"/>
          <w:szCs w:val="24"/>
          <w:rtl/>
        </w:rPr>
        <w:t>ועדת המכרזים</w:t>
      </w:r>
    </w:p>
    <w:p w14:paraId="3D1698EE" w14:textId="3171BFEB" w:rsidR="007A0DF1" w:rsidRPr="00794F15" w:rsidRDefault="00B753F2" w:rsidP="00B753F2">
      <w:pPr>
        <w:tabs>
          <w:tab w:val="left" w:pos="567"/>
          <w:tab w:val="left" w:pos="1134"/>
          <w:tab w:val="left" w:pos="1701"/>
          <w:tab w:val="left" w:pos="2268"/>
          <w:tab w:val="left" w:pos="2835"/>
          <w:tab w:val="left" w:pos="3402"/>
        </w:tabs>
        <w:bidi/>
        <w:rPr>
          <w:rFonts w:ascii="David" w:hAnsi="David"/>
          <w:sz w:val="24"/>
          <w:szCs w:val="24"/>
          <w:rtl/>
        </w:rPr>
      </w:pPr>
      <w:r>
        <w:rPr>
          <w:rFonts w:ascii="David" w:hAnsi="David" w:hint="cs"/>
          <w:b/>
          <w:bCs/>
          <w:sz w:val="24"/>
          <w:szCs w:val="24"/>
          <w:u w:val="single"/>
          <w:rtl/>
        </w:rPr>
        <w:t>מועצה מקומית בני עי"ש</w:t>
      </w:r>
    </w:p>
    <w:p w14:paraId="26F5AB85" w14:textId="77777777" w:rsidR="007A0DF1" w:rsidRPr="00794F15" w:rsidRDefault="007A0DF1" w:rsidP="00B753F2">
      <w:pPr>
        <w:tabs>
          <w:tab w:val="left" w:pos="567"/>
          <w:tab w:val="left" w:pos="1134"/>
          <w:tab w:val="left" w:pos="1701"/>
          <w:tab w:val="left" w:pos="2268"/>
          <w:tab w:val="left" w:pos="2835"/>
          <w:tab w:val="left" w:pos="3402"/>
        </w:tabs>
        <w:bidi/>
        <w:rPr>
          <w:rFonts w:ascii="David" w:hAnsi="David"/>
          <w:sz w:val="24"/>
          <w:szCs w:val="24"/>
          <w:rtl/>
          <w:lang w:val="en-US"/>
        </w:rPr>
      </w:pPr>
    </w:p>
    <w:p w14:paraId="39C1C49D" w14:textId="77777777" w:rsidR="007A0DF1" w:rsidRPr="00794F15" w:rsidRDefault="007A0DF1" w:rsidP="00B753F2">
      <w:pPr>
        <w:tabs>
          <w:tab w:val="left" w:pos="567"/>
          <w:tab w:val="left" w:pos="1134"/>
          <w:tab w:val="left" w:pos="1701"/>
          <w:tab w:val="left" w:pos="2268"/>
          <w:tab w:val="left" w:pos="2835"/>
          <w:tab w:val="left" w:pos="3402"/>
        </w:tabs>
        <w:bidi/>
        <w:rPr>
          <w:rFonts w:ascii="David" w:hAnsi="David"/>
          <w:sz w:val="24"/>
          <w:szCs w:val="24"/>
          <w:rtl/>
        </w:rPr>
      </w:pPr>
      <w:proofErr w:type="spellStart"/>
      <w:r w:rsidRPr="00794F15">
        <w:rPr>
          <w:rFonts w:ascii="David" w:hAnsi="David"/>
          <w:sz w:val="24"/>
          <w:szCs w:val="24"/>
          <w:rtl/>
        </w:rPr>
        <w:t>ג.א.נ</w:t>
      </w:r>
      <w:proofErr w:type="spellEnd"/>
      <w:r w:rsidRPr="00794F15">
        <w:rPr>
          <w:rFonts w:ascii="David" w:hAnsi="David"/>
          <w:sz w:val="24"/>
          <w:szCs w:val="24"/>
          <w:rtl/>
        </w:rPr>
        <w:t>,</w:t>
      </w:r>
    </w:p>
    <w:p w14:paraId="59A096D2" w14:textId="77777777" w:rsidR="007A0DF1" w:rsidRPr="00794F15" w:rsidRDefault="007A0DF1" w:rsidP="00B753F2">
      <w:pPr>
        <w:tabs>
          <w:tab w:val="left" w:pos="567"/>
          <w:tab w:val="left" w:pos="1134"/>
          <w:tab w:val="left" w:pos="1701"/>
          <w:tab w:val="left" w:pos="2268"/>
          <w:tab w:val="left" w:pos="2835"/>
          <w:tab w:val="left" w:pos="3402"/>
        </w:tabs>
        <w:bidi/>
        <w:rPr>
          <w:rFonts w:ascii="David" w:hAnsi="David"/>
          <w:sz w:val="24"/>
          <w:szCs w:val="24"/>
          <w:rtl/>
          <w:lang w:val="en-US"/>
        </w:rPr>
      </w:pPr>
    </w:p>
    <w:p w14:paraId="00C6E3B0" w14:textId="77777777" w:rsidR="007A0DF1" w:rsidRPr="00794F15" w:rsidRDefault="007A0DF1" w:rsidP="00B753F2">
      <w:pPr>
        <w:tabs>
          <w:tab w:val="left" w:pos="567"/>
          <w:tab w:val="left" w:pos="1134"/>
          <w:tab w:val="left" w:pos="1701"/>
          <w:tab w:val="left" w:pos="2268"/>
          <w:tab w:val="left" w:pos="2835"/>
          <w:tab w:val="left" w:pos="3402"/>
        </w:tabs>
        <w:bidi/>
        <w:jc w:val="center"/>
        <w:rPr>
          <w:rFonts w:ascii="David" w:hAnsi="David"/>
          <w:b/>
          <w:bCs/>
          <w:sz w:val="24"/>
          <w:szCs w:val="24"/>
          <w:u w:val="single"/>
          <w:rtl/>
        </w:rPr>
      </w:pPr>
      <w:r w:rsidRPr="00794F15">
        <w:rPr>
          <w:rFonts w:ascii="David" w:hAnsi="David"/>
          <w:b/>
          <w:bCs/>
          <w:sz w:val="24"/>
          <w:szCs w:val="24"/>
          <w:rtl/>
        </w:rPr>
        <w:t xml:space="preserve">הנדון:  </w:t>
      </w:r>
      <w:r w:rsidRPr="00794F15">
        <w:rPr>
          <w:rFonts w:ascii="David" w:hAnsi="David"/>
          <w:b/>
          <w:bCs/>
          <w:sz w:val="24"/>
          <w:szCs w:val="24"/>
          <w:u w:val="single"/>
          <w:rtl/>
        </w:rPr>
        <w:t>חברת/שותפות __________________בע"מ ח.פ./ע"מ _____</w:t>
      </w:r>
    </w:p>
    <w:p w14:paraId="691991E7" w14:textId="07B84B85" w:rsidR="007A0DF1" w:rsidRPr="00794F15" w:rsidRDefault="007A0DF1" w:rsidP="00B753F2">
      <w:pPr>
        <w:tabs>
          <w:tab w:val="left" w:pos="567"/>
          <w:tab w:val="left" w:pos="1134"/>
          <w:tab w:val="left" w:pos="1701"/>
          <w:tab w:val="left" w:pos="2268"/>
          <w:tab w:val="left" w:pos="2835"/>
        </w:tabs>
        <w:bidi/>
        <w:jc w:val="center"/>
        <w:rPr>
          <w:b/>
          <w:bCs/>
          <w:sz w:val="24"/>
          <w:szCs w:val="24"/>
          <w:u w:val="single"/>
          <w:rtl/>
        </w:rPr>
      </w:pPr>
      <w:r w:rsidRPr="00794F15">
        <w:rPr>
          <w:rFonts w:hint="cs"/>
          <w:b/>
          <w:bCs/>
          <w:sz w:val="24"/>
          <w:szCs w:val="24"/>
          <w:u w:val="single"/>
          <w:rtl/>
        </w:rPr>
        <w:t xml:space="preserve">מכרז </w:t>
      </w:r>
      <w:r w:rsidRPr="00794F15">
        <w:rPr>
          <w:rFonts w:hint="cs"/>
          <w:b/>
          <w:bCs/>
          <w:sz w:val="24"/>
          <w:szCs w:val="24"/>
          <w:u w:val="single"/>
          <w:rtl/>
          <w:lang w:val="en-US"/>
        </w:rPr>
        <w:t>פומבי מס'</w:t>
      </w:r>
      <w:r w:rsidR="00B753F2">
        <w:rPr>
          <w:rFonts w:hint="cs"/>
          <w:b/>
          <w:bCs/>
          <w:sz w:val="24"/>
          <w:szCs w:val="24"/>
          <w:u w:val="single"/>
          <w:rtl/>
          <w:lang w:val="en-US"/>
        </w:rPr>
        <w:t xml:space="preserve"> 01/2020 לאספקת</w:t>
      </w:r>
      <w:r w:rsidR="00B753F2">
        <w:rPr>
          <w:rFonts w:hint="cs"/>
          <w:b/>
          <w:bCs/>
          <w:sz w:val="24"/>
          <w:szCs w:val="24"/>
          <w:u w:val="single"/>
          <w:rtl/>
        </w:rPr>
        <w:t xml:space="preserve"> כלי רכב מסוג טנדר עבור המועצה</w:t>
      </w:r>
      <w:r w:rsidRPr="00794F15">
        <w:rPr>
          <w:rFonts w:hint="cs"/>
          <w:b/>
          <w:bCs/>
          <w:sz w:val="24"/>
          <w:szCs w:val="24"/>
          <w:u w:val="single"/>
          <w:rtl/>
        </w:rPr>
        <w:t xml:space="preserve">  (להלן: "המכרז")</w:t>
      </w:r>
    </w:p>
    <w:p w14:paraId="14FF4940" w14:textId="77777777" w:rsidR="007A0DF1" w:rsidRPr="00794F15" w:rsidRDefault="007A0DF1" w:rsidP="00B753F2">
      <w:pPr>
        <w:tabs>
          <w:tab w:val="left" w:pos="567"/>
          <w:tab w:val="left" w:pos="1134"/>
          <w:tab w:val="left" w:pos="1701"/>
          <w:tab w:val="left" w:pos="2268"/>
          <w:tab w:val="left" w:pos="2835"/>
          <w:tab w:val="left" w:pos="3402"/>
        </w:tabs>
        <w:bidi/>
        <w:rPr>
          <w:rFonts w:ascii="David" w:hAnsi="David"/>
          <w:b/>
          <w:bCs/>
          <w:sz w:val="24"/>
          <w:szCs w:val="24"/>
          <w:u w:val="single"/>
          <w:rtl/>
          <w:lang w:val="en-US"/>
        </w:rPr>
      </w:pPr>
    </w:p>
    <w:p w14:paraId="20A9E4A2" w14:textId="77777777" w:rsidR="007A0DF1" w:rsidRPr="00794F15" w:rsidRDefault="007A0DF1" w:rsidP="00B753F2">
      <w:pPr>
        <w:tabs>
          <w:tab w:val="left" w:pos="567"/>
          <w:tab w:val="left" w:pos="1134"/>
          <w:tab w:val="left" w:pos="1701"/>
          <w:tab w:val="left" w:pos="2268"/>
          <w:tab w:val="left" w:pos="2835"/>
          <w:tab w:val="left" w:pos="3402"/>
        </w:tabs>
        <w:bidi/>
        <w:rPr>
          <w:rFonts w:ascii="David" w:hAnsi="David"/>
          <w:sz w:val="24"/>
          <w:szCs w:val="24"/>
          <w:rtl/>
        </w:rPr>
      </w:pPr>
      <w:r w:rsidRPr="00794F15">
        <w:rPr>
          <w:rFonts w:ascii="David" w:hAnsi="David"/>
          <w:sz w:val="24"/>
          <w:szCs w:val="24"/>
          <w:rtl/>
        </w:rPr>
        <w:t>כרואי חשבון של  התאגיד שבנדון (להלן: "</w:t>
      </w:r>
      <w:r w:rsidRPr="00794F15">
        <w:rPr>
          <w:rFonts w:ascii="David" w:hAnsi="David" w:hint="eastAsia"/>
          <w:b/>
          <w:bCs/>
          <w:sz w:val="24"/>
          <w:szCs w:val="24"/>
          <w:rtl/>
        </w:rPr>
        <w:t>המציע</w:t>
      </w:r>
      <w:r w:rsidRPr="00794F15">
        <w:rPr>
          <w:rFonts w:ascii="David" w:hAnsi="David"/>
          <w:sz w:val="24"/>
          <w:szCs w:val="24"/>
          <w:rtl/>
        </w:rPr>
        <w:t>"), אנו מתכבדים לאשר כדלקמן:</w:t>
      </w:r>
    </w:p>
    <w:p w14:paraId="30B4E029" w14:textId="77777777" w:rsidR="007A0DF1" w:rsidRPr="00794F15" w:rsidRDefault="007A0DF1" w:rsidP="00B753F2">
      <w:pPr>
        <w:tabs>
          <w:tab w:val="left" w:pos="567"/>
          <w:tab w:val="left" w:pos="1134"/>
          <w:tab w:val="left" w:pos="1701"/>
          <w:tab w:val="left" w:pos="2268"/>
          <w:tab w:val="left" w:pos="2835"/>
          <w:tab w:val="left" w:pos="3402"/>
        </w:tabs>
        <w:bidi/>
        <w:rPr>
          <w:rFonts w:ascii="David" w:hAnsi="David"/>
          <w:b/>
          <w:bCs/>
          <w:sz w:val="24"/>
          <w:szCs w:val="24"/>
          <w:rtl/>
        </w:rPr>
      </w:pPr>
    </w:p>
    <w:p w14:paraId="26085F69" w14:textId="77777777" w:rsidR="007A0DF1" w:rsidRPr="00794F15" w:rsidRDefault="007A0DF1" w:rsidP="006A3ACE">
      <w:pPr>
        <w:pStyle w:val="af8"/>
        <w:numPr>
          <w:ilvl w:val="0"/>
          <w:numId w:val="14"/>
        </w:numPr>
        <w:tabs>
          <w:tab w:val="left" w:pos="567"/>
          <w:tab w:val="left" w:pos="1134"/>
          <w:tab w:val="left" w:pos="1701"/>
          <w:tab w:val="left" w:pos="2268"/>
          <w:tab w:val="left" w:pos="2835"/>
          <w:tab w:val="left" w:pos="3402"/>
        </w:tabs>
        <w:bidi/>
        <w:contextualSpacing/>
        <w:rPr>
          <w:rFonts w:ascii="David" w:hAnsi="David"/>
          <w:sz w:val="24"/>
          <w:szCs w:val="24"/>
        </w:rPr>
      </w:pPr>
      <w:r w:rsidRPr="00794F15">
        <w:rPr>
          <w:rFonts w:ascii="David" w:hAnsi="David"/>
          <w:sz w:val="24"/>
          <w:szCs w:val="24"/>
          <w:rtl/>
        </w:rPr>
        <w:t>הריני לאשר כי מורשי החתימה מטעם המ</w:t>
      </w:r>
      <w:r w:rsidRPr="00794F15">
        <w:rPr>
          <w:rFonts w:ascii="David" w:hAnsi="David" w:hint="eastAsia"/>
          <w:sz w:val="24"/>
          <w:szCs w:val="24"/>
          <w:rtl/>
        </w:rPr>
        <w:t>ציע</w:t>
      </w:r>
      <w:r w:rsidRPr="00794F15">
        <w:rPr>
          <w:rFonts w:ascii="David" w:hAnsi="David"/>
          <w:sz w:val="24"/>
          <w:szCs w:val="24"/>
          <w:rtl/>
        </w:rPr>
        <w:t xml:space="preserve"> הינם:</w:t>
      </w:r>
    </w:p>
    <w:p w14:paraId="2A4102CE" w14:textId="77777777" w:rsidR="007A0DF1" w:rsidRPr="00794F15" w:rsidRDefault="007A0DF1" w:rsidP="00B753F2">
      <w:pPr>
        <w:pStyle w:val="af8"/>
        <w:tabs>
          <w:tab w:val="left" w:pos="567"/>
          <w:tab w:val="left" w:pos="1134"/>
          <w:tab w:val="left" w:pos="1701"/>
          <w:tab w:val="left" w:pos="2268"/>
          <w:tab w:val="left" w:pos="2835"/>
          <w:tab w:val="left" w:pos="3402"/>
        </w:tabs>
        <w:bidi/>
        <w:ind w:left="360"/>
        <w:rPr>
          <w:rFonts w:ascii="David" w:hAnsi="David"/>
          <w:sz w:val="24"/>
          <w:szCs w:val="24"/>
          <w:lang w:val="en-US"/>
        </w:rPr>
      </w:pPr>
    </w:p>
    <w:p w14:paraId="1B157380" w14:textId="77777777" w:rsidR="007A0DF1" w:rsidRPr="00794F15" w:rsidRDefault="007A0DF1" w:rsidP="006A3ACE">
      <w:pPr>
        <w:pStyle w:val="af8"/>
        <w:numPr>
          <w:ilvl w:val="1"/>
          <w:numId w:val="14"/>
        </w:numPr>
        <w:tabs>
          <w:tab w:val="left" w:pos="567"/>
          <w:tab w:val="left" w:pos="1134"/>
          <w:tab w:val="left" w:pos="1701"/>
          <w:tab w:val="left" w:pos="2268"/>
          <w:tab w:val="left" w:pos="2835"/>
          <w:tab w:val="left" w:pos="3402"/>
        </w:tabs>
        <w:bidi/>
        <w:contextualSpacing/>
        <w:rPr>
          <w:rFonts w:ascii="David" w:hAnsi="David"/>
          <w:sz w:val="24"/>
          <w:szCs w:val="24"/>
        </w:rPr>
      </w:pPr>
      <w:r w:rsidRPr="00794F15">
        <w:rPr>
          <w:rFonts w:ascii="David" w:hAnsi="David"/>
          <w:sz w:val="24"/>
          <w:szCs w:val="24"/>
          <w:rtl/>
        </w:rPr>
        <w:t>שם: _____________ ת.ז. ______________ ;</w:t>
      </w:r>
    </w:p>
    <w:p w14:paraId="20FCC719" w14:textId="77777777" w:rsidR="007A0DF1" w:rsidRPr="00794F15" w:rsidRDefault="007A0DF1" w:rsidP="00B753F2">
      <w:pPr>
        <w:pStyle w:val="af8"/>
        <w:tabs>
          <w:tab w:val="left" w:pos="567"/>
          <w:tab w:val="left" w:pos="1134"/>
          <w:tab w:val="left" w:pos="1701"/>
          <w:tab w:val="left" w:pos="2268"/>
          <w:tab w:val="left" w:pos="2835"/>
          <w:tab w:val="left" w:pos="3402"/>
        </w:tabs>
        <w:bidi/>
        <w:ind w:left="792"/>
        <w:rPr>
          <w:rFonts w:ascii="David" w:hAnsi="David"/>
          <w:sz w:val="24"/>
          <w:szCs w:val="24"/>
          <w:lang w:val="en-US"/>
        </w:rPr>
      </w:pPr>
    </w:p>
    <w:p w14:paraId="1C6EDC81" w14:textId="77777777" w:rsidR="007A0DF1" w:rsidRPr="00794F15" w:rsidRDefault="007A0DF1" w:rsidP="006A3ACE">
      <w:pPr>
        <w:pStyle w:val="af8"/>
        <w:numPr>
          <w:ilvl w:val="1"/>
          <w:numId w:val="14"/>
        </w:numPr>
        <w:tabs>
          <w:tab w:val="left" w:pos="567"/>
          <w:tab w:val="left" w:pos="1134"/>
          <w:tab w:val="left" w:pos="1701"/>
          <w:tab w:val="left" w:pos="2268"/>
          <w:tab w:val="left" w:pos="2835"/>
          <w:tab w:val="left" w:pos="3402"/>
        </w:tabs>
        <w:bidi/>
        <w:contextualSpacing/>
        <w:rPr>
          <w:rFonts w:ascii="David" w:hAnsi="David"/>
          <w:sz w:val="24"/>
          <w:szCs w:val="24"/>
        </w:rPr>
      </w:pPr>
      <w:r w:rsidRPr="00794F15">
        <w:rPr>
          <w:rFonts w:ascii="David" w:hAnsi="David"/>
          <w:sz w:val="24"/>
          <w:szCs w:val="24"/>
          <w:rtl/>
        </w:rPr>
        <w:t xml:space="preserve">שם:_____________ ת.ז. _________________. </w:t>
      </w:r>
    </w:p>
    <w:p w14:paraId="640E1335" w14:textId="77777777" w:rsidR="007A0DF1" w:rsidRPr="00794F15" w:rsidRDefault="007A0DF1" w:rsidP="00B753F2">
      <w:pPr>
        <w:pStyle w:val="af8"/>
        <w:bidi/>
        <w:rPr>
          <w:rFonts w:ascii="David" w:hAnsi="David"/>
          <w:sz w:val="24"/>
          <w:szCs w:val="24"/>
          <w:rtl/>
        </w:rPr>
      </w:pPr>
    </w:p>
    <w:p w14:paraId="0B03CA00" w14:textId="77777777" w:rsidR="007A0DF1" w:rsidRPr="00794F15" w:rsidRDefault="007A0DF1" w:rsidP="00B753F2">
      <w:pPr>
        <w:pStyle w:val="af8"/>
        <w:tabs>
          <w:tab w:val="left" w:pos="567"/>
          <w:tab w:val="left" w:pos="1134"/>
          <w:tab w:val="left" w:pos="1701"/>
          <w:tab w:val="left" w:pos="2268"/>
          <w:tab w:val="left" w:pos="2835"/>
        </w:tabs>
        <w:bidi/>
        <w:ind w:left="360"/>
        <w:rPr>
          <w:sz w:val="24"/>
          <w:szCs w:val="24"/>
          <w:rtl/>
        </w:rPr>
      </w:pPr>
      <w:r w:rsidRPr="00794F15">
        <w:rPr>
          <w:rFonts w:hint="cs"/>
          <w:sz w:val="24"/>
          <w:szCs w:val="24"/>
          <w:rtl/>
        </w:rPr>
        <w:t xml:space="preserve">מורשי החתימה הנ"ל </w:t>
      </w:r>
      <w:r w:rsidRPr="00794F15">
        <w:rPr>
          <w:sz w:val="24"/>
          <w:szCs w:val="24"/>
          <w:rtl/>
        </w:rPr>
        <w:t>מוסמך/ים לחייב את המציע בחתימתו/ם</w:t>
      </w:r>
      <w:r w:rsidRPr="00794F15">
        <w:rPr>
          <w:rFonts w:hint="cs"/>
          <w:sz w:val="24"/>
          <w:szCs w:val="24"/>
          <w:rtl/>
        </w:rPr>
        <w:t>, והיא מחייבת את המציע לכל דבר ועניין בנוגע למכרז</w:t>
      </w:r>
      <w:r w:rsidRPr="00794F15">
        <w:rPr>
          <w:sz w:val="24"/>
          <w:szCs w:val="24"/>
          <w:rtl/>
        </w:rPr>
        <w:t>.</w:t>
      </w:r>
    </w:p>
    <w:p w14:paraId="2B690B23" w14:textId="77777777" w:rsidR="007A0DF1" w:rsidRPr="00794F15" w:rsidRDefault="007A0DF1" w:rsidP="00B753F2">
      <w:pPr>
        <w:pStyle w:val="af8"/>
        <w:tabs>
          <w:tab w:val="left" w:pos="567"/>
          <w:tab w:val="left" w:pos="1134"/>
          <w:tab w:val="left" w:pos="1701"/>
          <w:tab w:val="left" w:pos="2268"/>
          <w:tab w:val="left" w:pos="2835"/>
        </w:tabs>
        <w:bidi/>
        <w:ind w:left="360"/>
        <w:rPr>
          <w:sz w:val="24"/>
          <w:szCs w:val="24"/>
          <w:rtl/>
        </w:rPr>
      </w:pPr>
    </w:p>
    <w:p w14:paraId="77DD0CD6" w14:textId="77777777" w:rsidR="007A0DF1" w:rsidRPr="00794F15" w:rsidRDefault="007A0DF1" w:rsidP="006A3ACE">
      <w:pPr>
        <w:pStyle w:val="-"/>
        <w:widowControl/>
        <w:numPr>
          <w:ilvl w:val="0"/>
          <w:numId w:val="14"/>
        </w:numPr>
        <w:tabs>
          <w:tab w:val="left" w:pos="-108"/>
          <w:tab w:val="left" w:pos="8306"/>
        </w:tabs>
        <w:autoSpaceDE/>
        <w:autoSpaceDN/>
        <w:bidi/>
        <w:adjustRightInd/>
        <w:spacing w:line="240" w:lineRule="atLeast"/>
        <w:ind w:right="-142"/>
        <w:rPr>
          <w:rFonts w:ascii="David" w:hAnsi="David" w:cs="David"/>
        </w:rPr>
      </w:pPr>
      <w:r w:rsidRPr="00794F15">
        <w:rPr>
          <w:rFonts w:ascii="David" w:hAnsi="David" w:cs="David" w:hint="eastAsia"/>
          <w:rtl/>
        </w:rPr>
        <w:t>באשר</w:t>
      </w:r>
      <w:r w:rsidRPr="00794F15">
        <w:rPr>
          <w:rFonts w:ascii="David" w:hAnsi="David" w:cs="David"/>
          <w:rtl/>
        </w:rPr>
        <w:t xml:space="preserve"> להוכחת עמידת המציע בתנאי הסף </w:t>
      </w:r>
      <w:r w:rsidRPr="00794F15">
        <w:rPr>
          <w:rFonts w:ascii="David" w:hAnsi="David" w:cs="David" w:hint="cs"/>
          <w:rtl/>
        </w:rPr>
        <w:t xml:space="preserve">של המכרז שבנדון, </w:t>
      </w:r>
      <w:r w:rsidRPr="00794F15">
        <w:rPr>
          <w:rFonts w:ascii="David" w:hAnsi="David" w:cs="David"/>
          <w:rtl/>
        </w:rPr>
        <w:t xml:space="preserve">הרינו לאשר כדלקמן: </w:t>
      </w:r>
    </w:p>
    <w:p w14:paraId="764266C0" w14:textId="77777777" w:rsidR="007A0DF1" w:rsidRPr="00794F15" w:rsidRDefault="007A0DF1" w:rsidP="007A0DF1">
      <w:pPr>
        <w:pStyle w:val="-"/>
        <w:tabs>
          <w:tab w:val="left" w:pos="-108"/>
          <w:tab w:val="left" w:pos="8306"/>
        </w:tabs>
        <w:bidi/>
        <w:spacing w:line="240" w:lineRule="atLeast"/>
        <w:ind w:left="360" w:right="-142"/>
        <w:rPr>
          <w:rFonts w:ascii="David" w:hAnsi="David" w:cs="David"/>
        </w:rPr>
      </w:pPr>
    </w:p>
    <w:p w14:paraId="2251B453" w14:textId="6E1045EE" w:rsidR="007A0DF1" w:rsidRPr="00794F15" w:rsidRDefault="007A0DF1" w:rsidP="007B4516">
      <w:pPr>
        <w:pStyle w:val="af8"/>
        <w:numPr>
          <w:ilvl w:val="1"/>
          <w:numId w:val="14"/>
        </w:numPr>
        <w:tabs>
          <w:tab w:val="left" w:pos="567"/>
          <w:tab w:val="left" w:pos="1134"/>
          <w:tab w:val="left" w:pos="1701"/>
          <w:tab w:val="left" w:pos="2268"/>
          <w:tab w:val="left" w:pos="2835"/>
        </w:tabs>
        <w:bidi/>
        <w:spacing w:before="120" w:after="120"/>
        <w:jc w:val="both"/>
        <w:rPr>
          <w:rFonts w:ascii="David" w:hAnsi="David"/>
          <w:sz w:val="24"/>
          <w:szCs w:val="24"/>
          <w:lang w:val="en-US"/>
        </w:rPr>
      </w:pPr>
      <w:r w:rsidRPr="00794F15">
        <w:rPr>
          <w:rFonts w:ascii="David" w:hAnsi="David"/>
          <w:sz w:val="24"/>
          <w:szCs w:val="24"/>
          <w:rtl/>
        </w:rPr>
        <w:t xml:space="preserve">בדו"ח הכספי המבוקר לשנת </w:t>
      </w:r>
      <w:r w:rsidR="00AA3C4A">
        <w:rPr>
          <w:rFonts w:ascii="David" w:hAnsi="David" w:hint="cs"/>
          <w:sz w:val="24"/>
          <w:szCs w:val="24"/>
          <w:rtl/>
        </w:rPr>
        <w:t>2018</w:t>
      </w:r>
      <w:r w:rsidR="00AA3C4A" w:rsidRPr="00794F15">
        <w:rPr>
          <w:rFonts w:ascii="David" w:hAnsi="David"/>
          <w:sz w:val="24"/>
          <w:szCs w:val="24"/>
          <w:rtl/>
        </w:rPr>
        <w:t xml:space="preserve"> </w:t>
      </w:r>
      <w:r w:rsidRPr="00794F15">
        <w:rPr>
          <w:rFonts w:ascii="David" w:hAnsi="David"/>
          <w:sz w:val="24"/>
          <w:szCs w:val="24"/>
          <w:rtl/>
        </w:rPr>
        <w:t xml:space="preserve">של המציע, לא רשומה הערת "עסק חי" או אזהרת "עסק חי", או כל הערה חשבונאית אחרת, שיש בה כדי להתריע על מצבו הכספי של המציע ו/או יכולתו לעמוד בהתחייבויותיו הכספיות. </w:t>
      </w:r>
    </w:p>
    <w:p w14:paraId="337FA7B3" w14:textId="77777777" w:rsidR="007A0DF1" w:rsidRPr="00794F15" w:rsidRDefault="007A0DF1" w:rsidP="007A0DF1">
      <w:pPr>
        <w:pStyle w:val="af8"/>
        <w:rPr>
          <w:rFonts w:ascii="David" w:hAnsi="David"/>
          <w:sz w:val="24"/>
          <w:szCs w:val="24"/>
          <w:u w:val="single"/>
          <w:rtl/>
        </w:rPr>
      </w:pPr>
    </w:p>
    <w:p w14:paraId="435145CF" w14:textId="77777777" w:rsidR="007A0DF1" w:rsidRPr="00794F15" w:rsidRDefault="007A0DF1" w:rsidP="006A3ACE">
      <w:pPr>
        <w:pStyle w:val="-"/>
        <w:widowControl/>
        <w:numPr>
          <w:ilvl w:val="0"/>
          <w:numId w:val="14"/>
        </w:numPr>
        <w:tabs>
          <w:tab w:val="left" w:pos="-108"/>
          <w:tab w:val="left" w:pos="8306"/>
        </w:tabs>
        <w:autoSpaceDE/>
        <w:autoSpaceDN/>
        <w:bidi/>
        <w:adjustRightInd/>
        <w:spacing w:line="240" w:lineRule="atLeast"/>
        <w:ind w:right="-142"/>
        <w:rPr>
          <w:rFonts w:ascii="David" w:hAnsi="David" w:cs="David"/>
        </w:rPr>
      </w:pPr>
      <w:r w:rsidRPr="00794F15">
        <w:rPr>
          <w:rFonts w:ascii="David" w:hAnsi="David" w:cs="David"/>
          <w:rtl/>
        </w:rPr>
        <w:t>אישור זה משקף באופן נאות בהתאם לספרי החשבונות של המציע ובהתאם למסמכים אחרים</w:t>
      </w:r>
      <w:r w:rsidRPr="00794F15">
        <w:rPr>
          <w:rFonts w:ascii="David" w:hAnsi="David" w:cs="David"/>
        </w:rPr>
        <w:t>,</w:t>
      </w:r>
      <w:r w:rsidRPr="00794F15">
        <w:rPr>
          <w:rFonts w:ascii="David" w:hAnsi="David" w:cs="David"/>
          <w:rtl/>
        </w:rPr>
        <w:t xml:space="preserve"> מכל הבחינות המהותיות, את המידע הכלול בו.</w:t>
      </w:r>
    </w:p>
    <w:p w14:paraId="1FEFF07D" w14:textId="77777777" w:rsidR="007A0DF1" w:rsidRPr="00794F15" w:rsidRDefault="007A0DF1" w:rsidP="007A0DF1">
      <w:pPr>
        <w:pStyle w:val="-"/>
        <w:tabs>
          <w:tab w:val="left" w:pos="-108"/>
          <w:tab w:val="left" w:pos="8306"/>
        </w:tabs>
        <w:bidi/>
        <w:spacing w:line="240" w:lineRule="atLeast"/>
        <w:ind w:left="360" w:right="-142"/>
        <w:rPr>
          <w:rFonts w:ascii="David" w:hAnsi="David" w:cs="David"/>
          <w:u w:val="single"/>
        </w:rPr>
      </w:pPr>
    </w:p>
    <w:p w14:paraId="52E9C087" w14:textId="77777777" w:rsidR="007A0DF1" w:rsidRPr="00794F15" w:rsidRDefault="007A0DF1" w:rsidP="007A0DF1">
      <w:pPr>
        <w:tabs>
          <w:tab w:val="left" w:pos="567"/>
          <w:tab w:val="left" w:pos="1134"/>
          <w:tab w:val="left" w:pos="1701"/>
          <w:tab w:val="left" w:pos="2268"/>
          <w:tab w:val="left" w:pos="2835"/>
          <w:tab w:val="left" w:pos="3402"/>
        </w:tabs>
        <w:bidi/>
        <w:ind w:left="5400" w:firstLine="360"/>
        <w:jc w:val="right"/>
        <w:rPr>
          <w:rFonts w:ascii="David" w:hAnsi="David"/>
          <w:sz w:val="24"/>
          <w:szCs w:val="24"/>
          <w:rtl/>
        </w:rPr>
      </w:pPr>
    </w:p>
    <w:p w14:paraId="6C8BE211" w14:textId="77777777" w:rsidR="007A0DF1" w:rsidRPr="00794F15" w:rsidRDefault="007A0DF1" w:rsidP="007A0DF1">
      <w:pPr>
        <w:tabs>
          <w:tab w:val="left" w:pos="567"/>
          <w:tab w:val="left" w:pos="1134"/>
          <w:tab w:val="left" w:pos="1701"/>
          <w:tab w:val="left" w:pos="2268"/>
          <w:tab w:val="left" w:pos="2835"/>
          <w:tab w:val="left" w:pos="3402"/>
        </w:tabs>
        <w:bidi/>
        <w:ind w:left="5670"/>
        <w:rPr>
          <w:rFonts w:ascii="David" w:hAnsi="David"/>
          <w:sz w:val="24"/>
          <w:szCs w:val="24"/>
          <w:rtl/>
        </w:rPr>
      </w:pPr>
      <w:r w:rsidRPr="00794F15">
        <w:rPr>
          <w:rFonts w:ascii="David" w:hAnsi="David"/>
          <w:sz w:val="24"/>
          <w:szCs w:val="24"/>
          <w:rtl/>
        </w:rPr>
        <w:t>בכבוד רב,</w:t>
      </w:r>
    </w:p>
    <w:p w14:paraId="4D6C9D03" w14:textId="77777777" w:rsidR="007A0DF1" w:rsidRPr="00794F15" w:rsidRDefault="007A0DF1" w:rsidP="007A0DF1">
      <w:pPr>
        <w:tabs>
          <w:tab w:val="left" w:pos="567"/>
          <w:tab w:val="left" w:pos="1134"/>
          <w:tab w:val="left" w:pos="1701"/>
          <w:tab w:val="left" w:pos="2268"/>
          <w:tab w:val="left" w:pos="2835"/>
          <w:tab w:val="left" w:pos="3402"/>
        </w:tabs>
        <w:bidi/>
        <w:ind w:left="5670"/>
        <w:rPr>
          <w:rFonts w:ascii="David" w:hAnsi="David"/>
          <w:sz w:val="24"/>
          <w:szCs w:val="24"/>
          <w:rtl/>
        </w:rPr>
      </w:pPr>
    </w:p>
    <w:p w14:paraId="5AD05939" w14:textId="77777777" w:rsidR="007A0DF1" w:rsidRPr="00794F15" w:rsidRDefault="007A0DF1" w:rsidP="007A0DF1">
      <w:pPr>
        <w:tabs>
          <w:tab w:val="left" w:pos="567"/>
          <w:tab w:val="left" w:pos="1134"/>
          <w:tab w:val="left" w:pos="1701"/>
          <w:tab w:val="left" w:pos="2268"/>
          <w:tab w:val="left" w:pos="2835"/>
          <w:tab w:val="left" w:pos="3402"/>
        </w:tabs>
        <w:bidi/>
        <w:ind w:left="5670"/>
        <w:rPr>
          <w:rFonts w:ascii="David" w:hAnsi="David"/>
          <w:sz w:val="24"/>
          <w:szCs w:val="24"/>
          <w:rtl/>
        </w:rPr>
      </w:pPr>
      <w:r w:rsidRPr="00794F15">
        <w:rPr>
          <w:rFonts w:ascii="David" w:hAnsi="David"/>
          <w:sz w:val="24"/>
          <w:szCs w:val="24"/>
          <w:rtl/>
        </w:rPr>
        <w:t>________________, רו"ח</w:t>
      </w:r>
    </w:p>
    <w:p w14:paraId="05FBD772" w14:textId="77777777" w:rsidR="007A0DF1" w:rsidRPr="00794F15" w:rsidRDefault="007A0DF1" w:rsidP="007A0DF1">
      <w:pPr>
        <w:pStyle w:val="aff"/>
        <w:tabs>
          <w:tab w:val="clear" w:pos="6565"/>
          <w:tab w:val="left" w:pos="567"/>
          <w:tab w:val="left" w:pos="1134"/>
          <w:tab w:val="left" w:pos="1701"/>
          <w:tab w:val="left" w:pos="2268"/>
          <w:tab w:val="left" w:pos="2835"/>
        </w:tabs>
        <w:spacing w:after="0" w:line="240" w:lineRule="auto"/>
        <w:ind w:left="720"/>
        <w:jc w:val="both"/>
        <w:rPr>
          <w:rFonts w:ascii="David" w:hAnsi="David"/>
          <w:b/>
          <w:bCs/>
          <w:sz w:val="24"/>
          <w:szCs w:val="24"/>
          <w:rtl/>
        </w:rPr>
      </w:pPr>
    </w:p>
    <w:p w14:paraId="2984EDEF" w14:textId="77777777" w:rsidR="007A0DF1" w:rsidRPr="00794F15" w:rsidRDefault="007A0DF1" w:rsidP="007A0DF1">
      <w:pPr>
        <w:tabs>
          <w:tab w:val="left" w:pos="567"/>
          <w:tab w:val="left" w:pos="1134"/>
          <w:tab w:val="left" w:pos="1701"/>
          <w:tab w:val="left" w:pos="2268"/>
          <w:tab w:val="left" w:pos="2835"/>
        </w:tabs>
        <w:bidi/>
        <w:rPr>
          <w:rFonts w:ascii="David" w:hAnsi="David"/>
          <w:lang w:val="en-US"/>
        </w:rPr>
      </w:pPr>
    </w:p>
    <w:p w14:paraId="6BA8A22B" w14:textId="77777777" w:rsidR="007A0DF1" w:rsidRPr="00794F15" w:rsidRDefault="007A0DF1" w:rsidP="007A0DF1">
      <w:pPr>
        <w:tabs>
          <w:tab w:val="left" w:pos="567"/>
          <w:tab w:val="left" w:pos="1134"/>
          <w:tab w:val="left" w:pos="1701"/>
          <w:tab w:val="left" w:pos="2268"/>
          <w:tab w:val="left" w:pos="2835"/>
        </w:tabs>
        <w:bidi/>
        <w:rPr>
          <w:rFonts w:ascii="David" w:hAnsi="David"/>
          <w:lang w:val="en-US"/>
        </w:rPr>
      </w:pPr>
    </w:p>
    <w:p w14:paraId="3F623C3D" w14:textId="77777777" w:rsidR="007A0DF1" w:rsidRPr="00794F15" w:rsidRDefault="007A0DF1" w:rsidP="007A0DF1">
      <w:pPr>
        <w:pStyle w:val="13"/>
        <w:tabs>
          <w:tab w:val="clear" w:pos="6565"/>
          <w:tab w:val="left" w:pos="567"/>
          <w:tab w:val="left" w:pos="1134"/>
          <w:tab w:val="left" w:pos="1701"/>
          <w:tab w:val="left" w:pos="2268"/>
          <w:tab w:val="left" w:pos="2835"/>
        </w:tabs>
        <w:spacing w:after="0" w:line="240" w:lineRule="auto"/>
        <w:ind w:left="720"/>
        <w:jc w:val="both"/>
        <w:rPr>
          <w:b/>
          <w:bCs/>
          <w:sz w:val="28"/>
          <w:szCs w:val="28"/>
          <w:rtl/>
        </w:rPr>
      </w:pPr>
      <w:r w:rsidRPr="00794F15">
        <w:rPr>
          <w:b/>
          <w:bCs/>
          <w:sz w:val="28"/>
          <w:szCs w:val="28"/>
          <w:rtl/>
        </w:rPr>
        <w:t xml:space="preserve"> </w:t>
      </w:r>
    </w:p>
    <w:p w14:paraId="36ADCA4D" w14:textId="77777777" w:rsidR="007A0DF1" w:rsidRPr="00794F15" w:rsidRDefault="007A0DF1" w:rsidP="007A0DF1">
      <w:pPr>
        <w:rPr>
          <w:rtl/>
          <w:lang w:val="en-US"/>
        </w:rPr>
      </w:pPr>
    </w:p>
    <w:p w14:paraId="4436B328" w14:textId="77777777" w:rsidR="007A0DF1" w:rsidRPr="00794F15" w:rsidRDefault="007A0DF1" w:rsidP="007A0DF1">
      <w:pPr>
        <w:rPr>
          <w:rtl/>
          <w:lang w:val="en-US"/>
        </w:rPr>
      </w:pPr>
    </w:p>
    <w:p w14:paraId="0183CE71" w14:textId="77777777" w:rsidR="007A0DF1" w:rsidRPr="00794F15" w:rsidRDefault="007A0DF1" w:rsidP="007A0DF1">
      <w:pPr>
        <w:rPr>
          <w:rtl/>
          <w:lang w:val="en-US"/>
        </w:rPr>
      </w:pPr>
    </w:p>
    <w:p w14:paraId="38936E69" w14:textId="77777777" w:rsidR="007A0DF1" w:rsidRPr="00794F15" w:rsidRDefault="007A0DF1" w:rsidP="007A0DF1">
      <w:pPr>
        <w:rPr>
          <w:rtl/>
          <w:lang w:val="en-US"/>
        </w:rPr>
      </w:pPr>
    </w:p>
    <w:p w14:paraId="0AFF962E" w14:textId="77777777" w:rsidR="007A0DF1" w:rsidRPr="00794F15" w:rsidRDefault="007A0DF1" w:rsidP="007A0DF1">
      <w:pPr>
        <w:pStyle w:val="13"/>
        <w:tabs>
          <w:tab w:val="clear" w:pos="6565"/>
          <w:tab w:val="left" w:pos="567"/>
          <w:tab w:val="left" w:pos="1134"/>
          <w:tab w:val="left" w:pos="1701"/>
          <w:tab w:val="left" w:pos="2268"/>
          <w:tab w:val="left" w:pos="2835"/>
        </w:tabs>
        <w:spacing w:after="0" w:line="240" w:lineRule="auto"/>
        <w:ind w:left="1355" w:firstLine="5691"/>
        <w:jc w:val="right"/>
        <w:rPr>
          <w:rFonts w:ascii="David" w:hAnsi="David" w:cs="David"/>
          <w:b/>
          <w:bCs/>
          <w:sz w:val="28"/>
          <w:szCs w:val="28"/>
          <w:u w:val="single"/>
          <w:rtl/>
        </w:rPr>
        <w:sectPr w:rsidR="007A0DF1" w:rsidRPr="00794F15" w:rsidSect="00ED527D">
          <w:pgSz w:w="11906" w:h="16838" w:code="9"/>
          <w:pgMar w:top="1134" w:right="1134" w:bottom="1134" w:left="1134" w:header="397" w:footer="454" w:gutter="0"/>
          <w:cols w:space="720"/>
          <w:titlePg/>
          <w:docGrid w:linePitch="381"/>
        </w:sectPr>
      </w:pPr>
      <w:r w:rsidRPr="00794F15">
        <w:rPr>
          <w:rFonts w:ascii="David" w:hAnsi="David" w:cs="David"/>
          <w:b/>
          <w:bCs/>
          <w:sz w:val="28"/>
          <w:szCs w:val="28"/>
          <w:rtl/>
        </w:rPr>
        <w:t xml:space="preserve">         </w:t>
      </w:r>
      <w:r w:rsidRPr="00794F15">
        <w:rPr>
          <w:rFonts w:ascii="David" w:hAnsi="David" w:cs="David"/>
          <w:b/>
          <w:bCs/>
          <w:sz w:val="28"/>
          <w:szCs w:val="28"/>
          <w:u w:val="single"/>
          <w:rtl/>
        </w:rPr>
        <w:t xml:space="preserve"> </w:t>
      </w:r>
    </w:p>
    <w:p w14:paraId="0A310E19" w14:textId="54FD5F74" w:rsidR="007A0DF1" w:rsidRPr="00794F15" w:rsidRDefault="00AC3667" w:rsidP="00AC3667">
      <w:pPr>
        <w:pStyle w:val="13"/>
        <w:tabs>
          <w:tab w:val="clear" w:pos="6565"/>
          <w:tab w:val="left" w:pos="567"/>
          <w:tab w:val="left" w:pos="1134"/>
          <w:tab w:val="left" w:pos="1701"/>
          <w:tab w:val="left" w:pos="2268"/>
          <w:tab w:val="left" w:pos="2835"/>
        </w:tabs>
        <w:spacing w:after="0" w:line="240" w:lineRule="auto"/>
        <w:ind w:left="1355" w:firstLine="5691"/>
        <w:jc w:val="right"/>
        <w:rPr>
          <w:rFonts w:ascii="David" w:hAnsi="David" w:cs="David"/>
          <w:b/>
          <w:bCs/>
          <w:sz w:val="28"/>
          <w:szCs w:val="28"/>
          <w:u w:val="single"/>
          <w:rtl/>
        </w:rPr>
      </w:pPr>
      <w:r>
        <w:rPr>
          <w:rFonts w:ascii="David" w:hAnsi="David" w:cs="David" w:hint="cs"/>
          <w:b/>
          <w:bCs/>
          <w:sz w:val="28"/>
          <w:szCs w:val="28"/>
          <w:u w:val="single"/>
          <w:rtl/>
        </w:rPr>
        <w:lastRenderedPageBreak/>
        <w:t>נספח</w:t>
      </w:r>
      <w:r w:rsidR="007A0DF1" w:rsidRPr="00794F15">
        <w:rPr>
          <w:rFonts w:ascii="David" w:hAnsi="David" w:cs="David"/>
          <w:b/>
          <w:bCs/>
          <w:sz w:val="28"/>
          <w:szCs w:val="28"/>
          <w:u w:val="single"/>
          <w:rtl/>
        </w:rPr>
        <w:t xml:space="preserve"> 3</w:t>
      </w:r>
    </w:p>
    <w:p w14:paraId="16F68F14" w14:textId="77777777" w:rsidR="007A0DF1" w:rsidRPr="00794F15" w:rsidRDefault="007A0DF1" w:rsidP="007A0DF1">
      <w:pPr>
        <w:pStyle w:val="13"/>
        <w:tabs>
          <w:tab w:val="clear" w:pos="6565"/>
          <w:tab w:val="left" w:pos="567"/>
          <w:tab w:val="left" w:pos="1134"/>
          <w:tab w:val="left" w:pos="1701"/>
          <w:tab w:val="left" w:pos="2268"/>
          <w:tab w:val="left" w:pos="2835"/>
        </w:tabs>
        <w:spacing w:after="0" w:line="240" w:lineRule="auto"/>
        <w:ind w:left="1355" w:firstLine="5691"/>
        <w:jc w:val="right"/>
        <w:rPr>
          <w:b/>
          <w:bCs/>
          <w:sz w:val="28"/>
          <w:szCs w:val="28"/>
          <w:u w:val="single"/>
          <w:rtl/>
        </w:rPr>
      </w:pPr>
    </w:p>
    <w:p w14:paraId="0BDBBC60" w14:textId="77777777" w:rsidR="007A0DF1" w:rsidRPr="00794F15" w:rsidRDefault="007A0DF1" w:rsidP="007A0DF1">
      <w:pPr>
        <w:pStyle w:val="af0"/>
        <w:tabs>
          <w:tab w:val="left" w:pos="567"/>
          <w:tab w:val="left" w:pos="1134"/>
          <w:tab w:val="left" w:pos="1701"/>
          <w:tab w:val="left" w:pos="2268"/>
          <w:tab w:val="left" w:pos="2835"/>
        </w:tabs>
        <w:spacing w:after="0" w:line="240" w:lineRule="auto"/>
        <w:rPr>
          <w:rtl/>
        </w:rPr>
      </w:pPr>
      <w:r w:rsidRPr="00794F15">
        <w:rPr>
          <w:rtl/>
        </w:rPr>
        <w:t xml:space="preserve">ערבות בנקאית </w:t>
      </w:r>
      <w:r w:rsidRPr="00794F15">
        <w:rPr>
          <w:rFonts w:hint="cs"/>
          <w:rtl/>
        </w:rPr>
        <w:t>(ערבות הצעה)</w:t>
      </w:r>
    </w:p>
    <w:p w14:paraId="07D654A5" w14:textId="77777777" w:rsidR="007A0DF1" w:rsidRPr="00794F15" w:rsidRDefault="007A0DF1" w:rsidP="007A0DF1">
      <w:pPr>
        <w:tabs>
          <w:tab w:val="left" w:pos="567"/>
          <w:tab w:val="left" w:pos="1134"/>
          <w:tab w:val="left" w:pos="1701"/>
          <w:tab w:val="left" w:pos="2268"/>
          <w:tab w:val="left" w:pos="2835"/>
        </w:tabs>
        <w:bidi/>
        <w:ind w:left="480"/>
        <w:jc w:val="right"/>
        <w:rPr>
          <w:sz w:val="24"/>
          <w:szCs w:val="24"/>
          <w:rtl/>
        </w:rPr>
      </w:pPr>
    </w:p>
    <w:p w14:paraId="4479E009" w14:textId="77777777" w:rsidR="007A0DF1" w:rsidRPr="00794F15" w:rsidRDefault="007A0DF1" w:rsidP="007A0DF1">
      <w:pPr>
        <w:tabs>
          <w:tab w:val="left" w:pos="567"/>
          <w:tab w:val="left" w:pos="1134"/>
          <w:tab w:val="left" w:pos="1701"/>
          <w:tab w:val="left" w:pos="2268"/>
          <w:tab w:val="left" w:pos="2835"/>
        </w:tabs>
        <w:bidi/>
        <w:ind w:left="480"/>
        <w:jc w:val="right"/>
        <w:rPr>
          <w:rFonts w:ascii="David" w:hAnsi="David"/>
          <w:sz w:val="24"/>
          <w:szCs w:val="24"/>
          <w:rtl/>
        </w:rPr>
      </w:pPr>
      <w:r w:rsidRPr="00794F15">
        <w:rPr>
          <w:rFonts w:ascii="David" w:hAnsi="David"/>
          <w:sz w:val="24"/>
          <w:szCs w:val="24"/>
          <w:rtl/>
        </w:rPr>
        <w:t>תאריך ___/_____/_____</w:t>
      </w:r>
    </w:p>
    <w:p w14:paraId="4DFBCCC2" w14:textId="77777777" w:rsidR="00B81027" w:rsidRDefault="00B81027" w:rsidP="00F1518B">
      <w:pPr>
        <w:tabs>
          <w:tab w:val="left" w:pos="567"/>
          <w:tab w:val="left" w:pos="1134"/>
          <w:tab w:val="left" w:pos="1701"/>
          <w:tab w:val="left" w:pos="2268"/>
          <w:tab w:val="left" w:pos="2835"/>
        </w:tabs>
        <w:bidi/>
        <w:jc w:val="both"/>
        <w:rPr>
          <w:rFonts w:ascii="David" w:hAnsi="David"/>
          <w:b/>
          <w:bCs/>
          <w:sz w:val="24"/>
          <w:szCs w:val="24"/>
          <w:rtl/>
        </w:rPr>
      </w:pPr>
      <w:r>
        <w:rPr>
          <w:rFonts w:ascii="David" w:hAnsi="David" w:hint="cs"/>
          <w:b/>
          <w:bCs/>
          <w:sz w:val="24"/>
          <w:szCs w:val="24"/>
          <w:rtl/>
        </w:rPr>
        <w:t>לכבוד</w:t>
      </w:r>
    </w:p>
    <w:p w14:paraId="35281A84" w14:textId="77777777" w:rsidR="00B81027" w:rsidRDefault="00B81027" w:rsidP="00B81027">
      <w:pPr>
        <w:tabs>
          <w:tab w:val="left" w:pos="567"/>
          <w:tab w:val="left" w:pos="1134"/>
          <w:tab w:val="left" w:pos="1701"/>
          <w:tab w:val="left" w:pos="2268"/>
          <w:tab w:val="left" w:pos="2835"/>
        </w:tabs>
        <w:bidi/>
        <w:jc w:val="both"/>
        <w:rPr>
          <w:rFonts w:ascii="David" w:hAnsi="David"/>
          <w:b/>
          <w:bCs/>
          <w:sz w:val="24"/>
          <w:szCs w:val="24"/>
          <w:rtl/>
        </w:rPr>
      </w:pPr>
      <w:r>
        <w:rPr>
          <w:rFonts w:ascii="David" w:hAnsi="David" w:hint="cs"/>
          <w:b/>
          <w:bCs/>
          <w:sz w:val="24"/>
          <w:szCs w:val="24"/>
          <w:rtl/>
        </w:rPr>
        <w:t>המועצה המקומית בני עי"ש</w:t>
      </w:r>
    </w:p>
    <w:p w14:paraId="76B84F3C" w14:textId="5E8E13DE" w:rsidR="00F1518B" w:rsidRPr="00F1518B" w:rsidRDefault="00F1518B" w:rsidP="00B81027">
      <w:pPr>
        <w:tabs>
          <w:tab w:val="left" w:pos="567"/>
          <w:tab w:val="left" w:pos="1134"/>
          <w:tab w:val="left" w:pos="1701"/>
          <w:tab w:val="left" w:pos="2268"/>
          <w:tab w:val="left" w:pos="2835"/>
        </w:tabs>
        <w:bidi/>
        <w:jc w:val="both"/>
        <w:rPr>
          <w:rFonts w:ascii="David" w:hAnsi="David"/>
          <w:b/>
          <w:bCs/>
          <w:sz w:val="24"/>
          <w:szCs w:val="24"/>
          <w:rtl/>
        </w:rPr>
      </w:pPr>
      <w:r w:rsidRPr="00F1518B">
        <w:rPr>
          <w:rFonts w:ascii="David" w:hAnsi="David" w:hint="cs"/>
          <w:b/>
          <w:bCs/>
          <w:sz w:val="24"/>
          <w:szCs w:val="24"/>
          <w:rtl/>
        </w:rPr>
        <w:t>רח' הכהנים 4</w:t>
      </w:r>
    </w:p>
    <w:p w14:paraId="6D405BEB" w14:textId="2D0094CA" w:rsidR="00F1518B" w:rsidRPr="00794F15" w:rsidRDefault="00F1518B" w:rsidP="00F1518B">
      <w:pPr>
        <w:tabs>
          <w:tab w:val="left" w:pos="567"/>
          <w:tab w:val="left" w:pos="1134"/>
          <w:tab w:val="left" w:pos="1701"/>
          <w:tab w:val="left" w:pos="2268"/>
          <w:tab w:val="left" w:pos="2835"/>
        </w:tabs>
        <w:bidi/>
        <w:jc w:val="both"/>
        <w:rPr>
          <w:rFonts w:ascii="David" w:hAnsi="David"/>
          <w:b/>
          <w:bCs/>
          <w:sz w:val="24"/>
          <w:szCs w:val="24"/>
          <w:u w:val="single"/>
          <w:rtl/>
        </w:rPr>
      </w:pPr>
      <w:r>
        <w:rPr>
          <w:rFonts w:ascii="David" w:hAnsi="David" w:hint="cs"/>
          <w:b/>
          <w:bCs/>
          <w:sz w:val="24"/>
          <w:szCs w:val="24"/>
          <w:u w:val="single"/>
          <w:rtl/>
        </w:rPr>
        <w:t>בני עי"ש</w:t>
      </w:r>
    </w:p>
    <w:p w14:paraId="7332DBA5" w14:textId="77777777" w:rsidR="007A0DF1" w:rsidRPr="00794F15" w:rsidRDefault="007A0DF1" w:rsidP="007A0DF1">
      <w:pPr>
        <w:tabs>
          <w:tab w:val="left" w:pos="567"/>
          <w:tab w:val="left" w:pos="1134"/>
          <w:tab w:val="left" w:pos="1701"/>
          <w:tab w:val="left" w:pos="2268"/>
          <w:tab w:val="left" w:pos="2835"/>
        </w:tabs>
        <w:bidi/>
        <w:jc w:val="both"/>
        <w:rPr>
          <w:sz w:val="24"/>
          <w:szCs w:val="24"/>
          <w:u w:val="single"/>
          <w:rtl/>
        </w:rPr>
      </w:pPr>
    </w:p>
    <w:p w14:paraId="01214673" w14:textId="77777777" w:rsidR="007A0DF1" w:rsidRPr="00794F15" w:rsidRDefault="007A0DF1" w:rsidP="007A0DF1">
      <w:pPr>
        <w:tabs>
          <w:tab w:val="left" w:pos="567"/>
          <w:tab w:val="left" w:pos="1134"/>
          <w:tab w:val="left" w:pos="1701"/>
          <w:tab w:val="left" w:pos="2268"/>
          <w:tab w:val="left" w:pos="2835"/>
        </w:tabs>
        <w:bidi/>
        <w:jc w:val="both"/>
        <w:rPr>
          <w:sz w:val="24"/>
          <w:szCs w:val="24"/>
          <w:rtl/>
        </w:rPr>
      </w:pPr>
      <w:r w:rsidRPr="00794F15">
        <w:rPr>
          <w:sz w:val="24"/>
          <w:szCs w:val="24"/>
          <w:rtl/>
        </w:rPr>
        <w:t>א.ג.נ.</w:t>
      </w:r>
    </w:p>
    <w:p w14:paraId="749866D7" w14:textId="77777777" w:rsidR="007A0DF1" w:rsidRPr="00794F15" w:rsidRDefault="007A0DF1" w:rsidP="007A0DF1">
      <w:pPr>
        <w:tabs>
          <w:tab w:val="left" w:pos="567"/>
          <w:tab w:val="left" w:pos="1134"/>
          <w:tab w:val="left" w:pos="1701"/>
          <w:tab w:val="left" w:pos="2268"/>
          <w:tab w:val="left" w:pos="2835"/>
        </w:tabs>
        <w:bidi/>
        <w:jc w:val="both"/>
        <w:rPr>
          <w:sz w:val="24"/>
          <w:szCs w:val="24"/>
          <w:rtl/>
        </w:rPr>
      </w:pPr>
    </w:p>
    <w:p w14:paraId="15AE47BC" w14:textId="0B9D044B" w:rsidR="007A0DF1" w:rsidRPr="00794F15" w:rsidRDefault="007A0DF1" w:rsidP="00B81027">
      <w:pPr>
        <w:tabs>
          <w:tab w:val="left" w:pos="567"/>
          <w:tab w:val="left" w:pos="1134"/>
          <w:tab w:val="left" w:pos="1701"/>
          <w:tab w:val="left" w:pos="2268"/>
          <w:tab w:val="left" w:pos="2835"/>
        </w:tabs>
        <w:bidi/>
        <w:jc w:val="center"/>
        <w:rPr>
          <w:b/>
          <w:bCs/>
          <w:sz w:val="24"/>
          <w:szCs w:val="24"/>
          <w:u w:val="single"/>
          <w:rtl/>
        </w:rPr>
      </w:pPr>
      <w:r w:rsidRPr="00794F15">
        <w:rPr>
          <w:b/>
          <w:bCs/>
          <w:sz w:val="24"/>
          <w:szCs w:val="24"/>
          <w:rtl/>
        </w:rPr>
        <w:t>הנדון:</w:t>
      </w:r>
      <w:r w:rsidRPr="00794F15">
        <w:rPr>
          <w:rFonts w:hint="cs"/>
          <w:b/>
          <w:bCs/>
          <w:sz w:val="24"/>
          <w:szCs w:val="24"/>
          <w:rtl/>
        </w:rPr>
        <w:t xml:space="preserve"> </w:t>
      </w:r>
      <w:r w:rsidRPr="00794F15">
        <w:rPr>
          <w:b/>
          <w:bCs/>
          <w:sz w:val="24"/>
          <w:szCs w:val="24"/>
          <w:rtl/>
        </w:rPr>
        <w:t>ערבות בנקאית מס'</w:t>
      </w:r>
      <w:r w:rsidRPr="00794F15">
        <w:rPr>
          <w:rFonts w:hint="cs"/>
          <w:b/>
          <w:bCs/>
          <w:sz w:val="24"/>
          <w:szCs w:val="24"/>
          <w:u w:val="single"/>
          <w:rtl/>
        </w:rPr>
        <w:t>__________</w:t>
      </w:r>
    </w:p>
    <w:p w14:paraId="5A02BF74" w14:textId="77777777" w:rsidR="007A0DF1" w:rsidRPr="00794F15" w:rsidRDefault="007A0DF1" w:rsidP="007A0DF1">
      <w:pPr>
        <w:tabs>
          <w:tab w:val="left" w:pos="567"/>
          <w:tab w:val="left" w:pos="1134"/>
          <w:tab w:val="left" w:pos="1701"/>
          <w:tab w:val="left" w:pos="2268"/>
          <w:tab w:val="left" w:pos="2835"/>
        </w:tabs>
        <w:bidi/>
        <w:jc w:val="both"/>
        <w:rPr>
          <w:b/>
          <w:bCs/>
          <w:sz w:val="24"/>
          <w:szCs w:val="24"/>
          <w:u w:val="single"/>
          <w:rtl/>
        </w:rPr>
      </w:pPr>
    </w:p>
    <w:p w14:paraId="36779BE9" w14:textId="77845825" w:rsidR="007A0DF1" w:rsidRPr="00B81027" w:rsidRDefault="007A0DF1" w:rsidP="00B81027">
      <w:pPr>
        <w:numPr>
          <w:ilvl w:val="0"/>
          <w:numId w:val="2"/>
        </w:numPr>
        <w:tabs>
          <w:tab w:val="clear" w:pos="720"/>
          <w:tab w:val="left" w:pos="567"/>
          <w:tab w:val="left" w:pos="1134"/>
          <w:tab w:val="left" w:pos="1701"/>
          <w:tab w:val="left" w:pos="2268"/>
          <w:tab w:val="left" w:pos="2835"/>
        </w:tabs>
        <w:bidi/>
        <w:spacing w:line="276" w:lineRule="auto"/>
        <w:ind w:left="562" w:right="0" w:hanging="562"/>
        <w:jc w:val="both"/>
        <w:rPr>
          <w:sz w:val="24"/>
          <w:szCs w:val="24"/>
        </w:rPr>
      </w:pPr>
      <w:r w:rsidRPr="00B81027">
        <w:rPr>
          <w:sz w:val="24"/>
          <w:szCs w:val="24"/>
          <w:rtl/>
        </w:rPr>
        <w:t>לפי בקשת</w:t>
      </w:r>
      <w:r w:rsidRPr="00B81027">
        <w:rPr>
          <w:rFonts w:hint="cs"/>
          <w:sz w:val="24"/>
          <w:szCs w:val="24"/>
          <w:rtl/>
        </w:rPr>
        <w:t xml:space="preserve"> </w:t>
      </w:r>
      <w:r w:rsidRPr="00B81027">
        <w:rPr>
          <w:sz w:val="24"/>
          <w:szCs w:val="24"/>
          <w:rtl/>
        </w:rPr>
        <w:t>________</w:t>
      </w:r>
      <w:r w:rsidR="00B81027" w:rsidRPr="00B81027">
        <w:rPr>
          <w:rFonts w:hint="cs"/>
          <w:sz w:val="24"/>
          <w:szCs w:val="24"/>
          <w:rtl/>
        </w:rPr>
        <w:t>_________________</w:t>
      </w:r>
      <w:r w:rsidR="00B81027" w:rsidRPr="00B81027">
        <w:rPr>
          <w:sz w:val="24"/>
          <w:szCs w:val="24"/>
          <w:rtl/>
        </w:rPr>
        <w:t xml:space="preserve"> מס' ת.ז./ח.פ./ח.צ.__________________ (להלן</w:t>
      </w:r>
      <w:r w:rsidR="00B81027" w:rsidRPr="00B81027">
        <w:rPr>
          <w:rFonts w:hint="cs"/>
          <w:sz w:val="24"/>
          <w:szCs w:val="24"/>
          <w:rtl/>
        </w:rPr>
        <w:t>:</w:t>
      </w:r>
      <w:r w:rsidR="00B81027" w:rsidRPr="00B81027">
        <w:rPr>
          <w:sz w:val="24"/>
          <w:szCs w:val="24"/>
          <w:rtl/>
        </w:rPr>
        <w:t xml:space="preserve">  "</w:t>
      </w:r>
      <w:r w:rsidR="00B81027" w:rsidRPr="00B81027">
        <w:rPr>
          <w:b/>
          <w:bCs/>
          <w:sz w:val="24"/>
          <w:szCs w:val="24"/>
          <w:rtl/>
        </w:rPr>
        <w:t>הנערב</w:t>
      </w:r>
      <w:r w:rsidR="00B81027" w:rsidRPr="00B81027">
        <w:rPr>
          <w:sz w:val="24"/>
          <w:szCs w:val="24"/>
          <w:rtl/>
        </w:rPr>
        <w:t>"</w:t>
      </w:r>
      <w:r w:rsidRPr="00B81027">
        <w:rPr>
          <w:sz w:val="24"/>
          <w:szCs w:val="24"/>
          <w:rtl/>
        </w:rPr>
        <w:t xml:space="preserve">), אנו </w:t>
      </w:r>
      <w:r w:rsidRPr="00B81027">
        <w:rPr>
          <w:rFonts w:hint="cs"/>
          <w:sz w:val="24"/>
          <w:szCs w:val="24"/>
          <w:rtl/>
        </w:rPr>
        <w:t>_______________________ מרחוב __________________________ (להלן: "</w:t>
      </w:r>
      <w:r w:rsidRPr="00B81027">
        <w:rPr>
          <w:rFonts w:hint="cs"/>
          <w:b/>
          <w:bCs/>
          <w:sz w:val="24"/>
          <w:szCs w:val="24"/>
          <w:rtl/>
        </w:rPr>
        <w:t>הערבים</w:t>
      </w:r>
      <w:r w:rsidRPr="00B81027">
        <w:rPr>
          <w:rFonts w:hint="cs"/>
          <w:sz w:val="24"/>
          <w:szCs w:val="24"/>
          <w:rtl/>
        </w:rPr>
        <w:t xml:space="preserve">") </w:t>
      </w:r>
      <w:r w:rsidRPr="00B81027">
        <w:rPr>
          <w:sz w:val="24"/>
          <w:szCs w:val="24"/>
          <w:rtl/>
        </w:rPr>
        <w:t xml:space="preserve">ערבים בזאת כלפיכם </w:t>
      </w:r>
      <w:r w:rsidR="00B81027" w:rsidRPr="00B81027">
        <w:rPr>
          <w:sz w:val="24"/>
          <w:szCs w:val="24"/>
          <w:rtl/>
        </w:rPr>
        <w:t xml:space="preserve">באופן בלתי חוזר לתשלום </w:t>
      </w:r>
      <w:r w:rsidRPr="00B81027">
        <w:rPr>
          <w:sz w:val="24"/>
          <w:szCs w:val="24"/>
          <w:rtl/>
        </w:rPr>
        <w:t xml:space="preserve">כל סכום לפי דרישתכם, </w:t>
      </w:r>
      <w:r w:rsidRPr="00B81027">
        <w:rPr>
          <w:b/>
          <w:bCs/>
          <w:sz w:val="24"/>
          <w:szCs w:val="24"/>
          <w:u w:val="single"/>
          <w:rtl/>
        </w:rPr>
        <w:t>עד לסכום</w:t>
      </w:r>
      <w:r w:rsidR="00B81027" w:rsidRPr="00B81027">
        <w:rPr>
          <w:rFonts w:hint="cs"/>
          <w:b/>
          <w:bCs/>
          <w:sz w:val="24"/>
          <w:szCs w:val="24"/>
          <w:u w:val="single"/>
          <w:rtl/>
        </w:rPr>
        <w:t xml:space="preserve"> של</w:t>
      </w:r>
      <w:r w:rsidRPr="00B81027">
        <w:rPr>
          <w:rFonts w:hint="cs"/>
          <w:b/>
          <w:bCs/>
          <w:sz w:val="24"/>
          <w:szCs w:val="24"/>
          <w:u w:val="single"/>
          <w:rtl/>
        </w:rPr>
        <w:t xml:space="preserve"> </w:t>
      </w:r>
      <w:r w:rsidR="00B753F2" w:rsidRPr="00B81027">
        <w:rPr>
          <w:rFonts w:hint="cs"/>
          <w:b/>
          <w:bCs/>
          <w:sz w:val="24"/>
          <w:szCs w:val="24"/>
          <w:u w:val="single"/>
          <w:rtl/>
        </w:rPr>
        <w:t>5</w:t>
      </w:r>
      <w:r w:rsidRPr="00B81027">
        <w:rPr>
          <w:rFonts w:hint="cs"/>
          <w:b/>
          <w:bCs/>
          <w:sz w:val="24"/>
          <w:szCs w:val="24"/>
          <w:u w:val="single"/>
          <w:rtl/>
        </w:rPr>
        <w:t>,000 ₪  (</w:t>
      </w:r>
      <w:r w:rsidR="00B753F2" w:rsidRPr="00B81027">
        <w:rPr>
          <w:rFonts w:hint="cs"/>
          <w:b/>
          <w:bCs/>
          <w:sz w:val="24"/>
          <w:szCs w:val="24"/>
          <w:u w:val="single"/>
          <w:rtl/>
        </w:rPr>
        <w:t xml:space="preserve">חמש </w:t>
      </w:r>
      <w:r w:rsidRPr="00B81027">
        <w:rPr>
          <w:rFonts w:hint="cs"/>
          <w:b/>
          <w:bCs/>
          <w:sz w:val="24"/>
          <w:szCs w:val="24"/>
          <w:u w:val="single"/>
          <w:rtl/>
        </w:rPr>
        <w:t>אלף שקלים</w:t>
      </w:r>
      <w:r w:rsidR="00B81027" w:rsidRPr="00B81027">
        <w:rPr>
          <w:rFonts w:hint="cs"/>
          <w:b/>
          <w:bCs/>
          <w:sz w:val="24"/>
          <w:szCs w:val="24"/>
          <w:u w:val="single"/>
          <w:rtl/>
        </w:rPr>
        <w:t xml:space="preserve"> </w:t>
      </w:r>
      <w:r w:rsidRPr="00B81027">
        <w:rPr>
          <w:rFonts w:hint="cs"/>
          <w:b/>
          <w:bCs/>
          <w:sz w:val="24"/>
          <w:szCs w:val="24"/>
          <w:u w:val="single"/>
          <w:rtl/>
        </w:rPr>
        <w:t>₪)</w:t>
      </w:r>
      <w:r w:rsidRPr="00B81027">
        <w:rPr>
          <w:sz w:val="24"/>
          <w:szCs w:val="24"/>
          <w:rtl/>
        </w:rPr>
        <w:t xml:space="preserve"> (להלן: "</w:t>
      </w:r>
      <w:r w:rsidRPr="00B81027">
        <w:rPr>
          <w:b/>
          <w:bCs/>
          <w:sz w:val="24"/>
          <w:szCs w:val="24"/>
          <w:rtl/>
        </w:rPr>
        <w:t>סכום הערבות</w:t>
      </w:r>
      <w:r w:rsidRPr="00B81027">
        <w:rPr>
          <w:sz w:val="24"/>
          <w:szCs w:val="24"/>
          <w:rtl/>
        </w:rPr>
        <w:t>"), בקשר לעמידתו של ה</w:t>
      </w:r>
      <w:r w:rsidR="00B81027" w:rsidRPr="00B81027">
        <w:rPr>
          <w:rFonts w:hint="cs"/>
          <w:sz w:val="24"/>
          <w:szCs w:val="24"/>
          <w:rtl/>
        </w:rPr>
        <w:t>נערב</w:t>
      </w:r>
      <w:r w:rsidRPr="00B81027">
        <w:rPr>
          <w:sz w:val="24"/>
          <w:szCs w:val="24"/>
          <w:rtl/>
        </w:rPr>
        <w:t xml:space="preserve"> בהתחייבויותיו הכלולות בהצעה שהגיש במסגרת </w:t>
      </w:r>
      <w:r w:rsidRPr="00B81027">
        <w:rPr>
          <w:rFonts w:hint="cs"/>
          <w:sz w:val="24"/>
          <w:szCs w:val="24"/>
          <w:rtl/>
        </w:rPr>
        <w:t xml:space="preserve">מכרז </w:t>
      </w:r>
      <w:r w:rsidRPr="00B81027">
        <w:rPr>
          <w:rFonts w:hint="cs"/>
          <w:sz w:val="24"/>
          <w:szCs w:val="24"/>
          <w:rtl/>
          <w:lang w:val="en-US"/>
        </w:rPr>
        <w:t>פומבי מס'</w:t>
      </w:r>
      <w:r w:rsidR="00B753F2" w:rsidRPr="00B81027">
        <w:rPr>
          <w:rFonts w:hint="cs"/>
          <w:sz w:val="24"/>
          <w:szCs w:val="24"/>
          <w:rtl/>
          <w:lang w:val="en-US"/>
        </w:rPr>
        <w:t xml:space="preserve"> 01/2020 לאספקת כלי רכב מסוג טנדר עבור המועצה</w:t>
      </w:r>
      <w:r w:rsidR="00B753F2" w:rsidRPr="00B81027">
        <w:rPr>
          <w:rFonts w:hint="cs"/>
          <w:sz w:val="24"/>
          <w:szCs w:val="24"/>
          <w:rtl/>
        </w:rPr>
        <w:t xml:space="preserve"> המקומית בני עי"ש</w:t>
      </w:r>
      <w:r w:rsidRPr="00B81027">
        <w:rPr>
          <w:rFonts w:hint="cs"/>
          <w:sz w:val="24"/>
          <w:szCs w:val="24"/>
          <w:rtl/>
        </w:rPr>
        <w:t xml:space="preserve"> (להלן: "</w:t>
      </w:r>
      <w:r w:rsidRPr="00B81027">
        <w:rPr>
          <w:rFonts w:hint="cs"/>
          <w:b/>
          <w:bCs/>
          <w:sz w:val="24"/>
          <w:szCs w:val="24"/>
          <w:rtl/>
        </w:rPr>
        <w:t>המכרז</w:t>
      </w:r>
      <w:r w:rsidRPr="00B81027">
        <w:rPr>
          <w:rFonts w:hint="cs"/>
          <w:sz w:val="24"/>
          <w:szCs w:val="24"/>
          <w:rtl/>
        </w:rPr>
        <w:t>").</w:t>
      </w:r>
    </w:p>
    <w:p w14:paraId="25A4FA29" w14:textId="77777777" w:rsidR="007A0DF1" w:rsidRPr="00B81027" w:rsidRDefault="007A0DF1" w:rsidP="007A0DF1">
      <w:pPr>
        <w:tabs>
          <w:tab w:val="left" w:pos="567"/>
          <w:tab w:val="left" w:pos="1134"/>
          <w:tab w:val="left" w:pos="1701"/>
          <w:tab w:val="left" w:pos="2268"/>
          <w:tab w:val="left" w:pos="2835"/>
        </w:tabs>
        <w:bidi/>
        <w:spacing w:line="276" w:lineRule="auto"/>
        <w:ind w:left="360" w:right="720"/>
        <w:jc w:val="both"/>
        <w:rPr>
          <w:sz w:val="24"/>
          <w:szCs w:val="24"/>
        </w:rPr>
      </w:pPr>
    </w:p>
    <w:p w14:paraId="451DB96E" w14:textId="5C943913" w:rsidR="007A0DF1" w:rsidRDefault="007A0DF1" w:rsidP="00B81027">
      <w:pPr>
        <w:numPr>
          <w:ilvl w:val="0"/>
          <w:numId w:val="2"/>
        </w:numPr>
        <w:tabs>
          <w:tab w:val="clear" w:pos="720"/>
          <w:tab w:val="left" w:pos="567"/>
          <w:tab w:val="left" w:pos="1134"/>
          <w:tab w:val="left" w:pos="1701"/>
          <w:tab w:val="left" w:pos="2268"/>
          <w:tab w:val="left" w:pos="2835"/>
        </w:tabs>
        <w:bidi/>
        <w:spacing w:line="276" w:lineRule="auto"/>
        <w:ind w:left="562" w:right="0" w:hanging="562"/>
        <w:jc w:val="both"/>
        <w:rPr>
          <w:sz w:val="24"/>
          <w:szCs w:val="24"/>
        </w:rPr>
      </w:pPr>
      <w:r w:rsidRPr="00794F15">
        <w:rPr>
          <w:sz w:val="24"/>
          <w:szCs w:val="24"/>
          <w:rtl/>
        </w:rPr>
        <w:t xml:space="preserve">אנו מתחייבים לשלם לכם, לפי דרישתכם הראשונה בכתב, </w:t>
      </w:r>
      <w:r w:rsidRPr="00794F15">
        <w:rPr>
          <w:rFonts w:hint="cs"/>
          <w:sz w:val="24"/>
          <w:szCs w:val="24"/>
          <w:rtl/>
        </w:rPr>
        <w:t xml:space="preserve">לרבות באמצעות פקס, </w:t>
      </w:r>
      <w:r w:rsidRPr="00794F15">
        <w:rPr>
          <w:sz w:val="24"/>
          <w:szCs w:val="24"/>
          <w:rtl/>
        </w:rPr>
        <w:t xml:space="preserve">כל סכום אשר יצוין באותה דרישה, באופן </w:t>
      </w:r>
      <w:proofErr w:type="spellStart"/>
      <w:r w:rsidRPr="00794F15">
        <w:rPr>
          <w:sz w:val="24"/>
          <w:szCs w:val="24"/>
          <w:rtl/>
        </w:rPr>
        <w:t>מיידי</w:t>
      </w:r>
      <w:proofErr w:type="spellEnd"/>
      <w:r w:rsidRPr="00794F15">
        <w:rPr>
          <w:sz w:val="24"/>
          <w:szCs w:val="24"/>
          <w:rtl/>
        </w:rPr>
        <w:t xml:space="preserve"> ובכל מקרה לא יאוחר מתום </w:t>
      </w:r>
      <w:r w:rsidR="00B81027">
        <w:rPr>
          <w:rFonts w:hint="cs"/>
          <w:sz w:val="24"/>
          <w:szCs w:val="24"/>
          <w:rtl/>
        </w:rPr>
        <w:t>שלושה (3</w:t>
      </w:r>
      <w:r w:rsidRPr="00794F15">
        <w:rPr>
          <w:sz w:val="24"/>
          <w:szCs w:val="24"/>
          <w:rtl/>
        </w:rPr>
        <w:t>) ימים ממועד קבלת דרישתכם במשרדנו</w:t>
      </w:r>
      <w:r w:rsidR="00B81027">
        <w:rPr>
          <w:rFonts w:hint="cs"/>
          <w:sz w:val="24"/>
          <w:szCs w:val="24"/>
          <w:rtl/>
        </w:rPr>
        <w:t xml:space="preserve"> כשהיא בחתימת גזבר המועצה</w:t>
      </w:r>
      <w:r w:rsidRPr="00794F15">
        <w:rPr>
          <w:sz w:val="24"/>
          <w:szCs w:val="24"/>
          <w:rtl/>
        </w:rPr>
        <w:t xml:space="preserve">, לפי הכתובת המופיעה בראשית כתב ערבות זה. </w:t>
      </w:r>
      <w:r w:rsidRPr="00794F15">
        <w:rPr>
          <w:rFonts w:hint="cs"/>
          <w:sz w:val="24"/>
          <w:szCs w:val="24"/>
          <w:rtl/>
        </w:rPr>
        <w:t xml:space="preserve">התשלום יהא </w:t>
      </w:r>
      <w:r w:rsidRPr="00794F15">
        <w:rPr>
          <w:rFonts w:ascii="Courier" w:hAnsi="Courier" w:hint="cs"/>
          <w:sz w:val="24"/>
          <w:szCs w:val="24"/>
          <w:rtl/>
        </w:rPr>
        <w:t xml:space="preserve">מבלי שנטיל עליכם לנמק או לבסס את דרישתכם או להוכיח בכל אופן שהוא, ומבלי שנדרוש תחילה סילוק הסכום הנ"ל </w:t>
      </w:r>
      <w:proofErr w:type="spellStart"/>
      <w:r w:rsidRPr="00794F15">
        <w:rPr>
          <w:rFonts w:ascii="Courier" w:hAnsi="Courier" w:hint="cs"/>
          <w:sz w:val="24"/>
          <w:szCs w:val="24"/>
          <w:rtl/>
        </w:rPr>
        <w:t>מה</w:t>
      </w:r>
      <w:r w:rsidR="00B81027">
        <w:rPr>
          <w:rFonts w:ascii="Courier" w:hAnsi="Courier" w:hint="cs"/>
          <w:sz w:val="24"/>
          <w:szCs w:val="24"/>
          <w:rtl/>
        </w:rPr>
        <w:t>נערב</w:t>
      </w:r>
      <w:proofErr w:type="spellEnd"/>
      <w:r w:rsidRPr="00794F15">
        <w:rPr>
          <w:rFonts w:ascii="Courier" w:hAnsi="Courier" w:hint="cs"/>
          <w:sz w:val="24"/>
          <w:szCs w:val="24"/>
          <w:rtl/>
        </w:rPr>
        <w:t xml:space="preserve">. כמו כן מוסכם בזאת במפורש כי לא תהיו חייבים לנקוט בהליכים משפטיים נגד </w:t>
      </w:r>
      <w:r w:rsidR="00B753F2">
        <w:rPr>
          <w:rFonts w:ascii="Courier" w:hAnsi="Courier" w:hint="cs"/>
          <w:sz w:val="24"/>
          <w:szCs w:val="24"/>
          <w:rtl/>
        </w:rPr>
        <w:t>ה</w:t>
      </w:r>
      <w:r w:rsidR="00B81027">
        <w:rPr>
          <w:rFonts w:ascii="Courier" w:hAnsi="Courier" w:hint="cs"/>
          <w:sz w:val="24"/>
          <w:szCs w:val="24"/>
          <w:rtl/>
        </w:rPr>
        <w:t>נערב</w:t>
      </w:r>
      <w:r w:rsidRPr="00794F15">
        <w:rPr>
          <w:rFonts w:ascii="Courier" w:hAnsi="Courier" w:hint="cs"/>
          <w:sz w:val="24"/>
          <w:szCs w:val="24"/>
          <w:rtl/>
        </w:rPr>
        <w:t xml:space="preserve"> ו/או לפנות בדרישה מוקדמת </w:t>
      </w:r>
      <w:proofErr w:type="spellStart"/>
      <w:r w:rsidRPr="00794F15">
        <w:rPr>
          <w:rFonts w:ascii="Courier" w:hAnsi="Courier" w:hint="cs"/>
          <w:sz w:val="24"/>
          <w:szCs w:val="24"/>
          <w:rtl/>
        </w:rPr>
        <w:t>ל</w:t>
      </w:r>
      <w:r w:rsidR="00B81027">
        <w:rPr>
          <w:rFonts w:ascii="Courier" w:hAnsi="Courier" w:hint="cs"/>
          <w:sz w:val="24"/>
          <w:szCs w:val="24"/>
          <w:rtl/>
        </w:rPr>
        <w:t>נערב</w:t>
      </w:r>
      <w:proofErr w:type="spellEnd"/>
      <w:r w:rsidRPr="00794F15">
        <w:rPr>
          <w:rFonts w:ascii="Courier" w:hAnsi="Courier" w:hint="cs"/>
          <w:sz w:val="24"/>
          <w:szCs w:val="24"/>
          <w:rtl/>
        </w:rPr>
        <w:t xml:space="preserve"> ו/או לממש בטחונות אחרים כתנאי מוקדם לתשלום סכום ערבות זה על ידינו. </w:t>
      </w:r>
    </w:p>
    <w:p w14:paraId="60EA2DD1" w14:textId="77777777" w:rsidR="00B81027" w:rsidRDefault="00B81027" w:rsidP="00B81027">
      <w:pPr>
        <w:pStyle w:val="af8"/>
        <w:rPr>
          <w:sz w:val="24"/>
          <w:szCs w:val="24"/>
          <w:rtl/>
        </w:rPr>
      </w:pPr>
    </w:p>
    <w:p w14:paraId="0E11987E" w14:textId="77777777" w:rsidR="007A0DF1" w:rsidRPr="00794F15" w:rsidRDefault="007A0DF1" w:rsidP="007A0DF1">
      <w:pPr>
        <w:numPr>
          <w:ilvl w:val="0"/>
          <w:numId w:val="2"/>
        </w:numPr>
        <w:tabs>
          <w:tab w:val="clear" w:pos="720"/>
          <w:tab w:val="left" w:pos="567"/>
          <w:tab w:val="left" w:pos="1134"/>
          <w:tab w:val="left" w:pos="1701"/>
          <w:tab w:val="left" w:pos="2268"/>
          <w:tab w:val="left" w:pos="2835"/>
        </w:tabs>
        <w:bidi/>
        <w:spacing w:line="276" w:lineRule="auto"/>
        <w:ind w:left="562" w:right="0" w:hanging="562"/>
        <w:jc w:val="both"/>
        <w:rPr>
          <w:sz w:val="24"/>
          <w:szCs w:val="24"/>
        </w:rPr>
      </w:pPr>
      <w:r w:rsidRPr="00794F15">
        <w:rPr>
          <w:rFonts w:ascii="Courier" w:hAnsi="Courier" w:hint="cs"/>
          <w:sz w:val="24"/>
          <w:szCs w:val="24"/>
          <w:rtl/>
        </w:rPr>
        <w:t xml:space="preserve">אתם זכאים ורשאים לממש את הערבות בדרישה כאמור, מעת לעת על כל סכום שיקבע על ידכם מתוך סכום הערבות ובלבד שסך כל הסכומים שיידרשו על ידכם וישולמו על ידינו בגין ערבות זאת לא יעלו על סכום הערבות. לפיכך, במידה ולא תממשו ערבות זאת במלואה בפעם אחת, תישאר ערבות זאת במלוא תוקפה לגבי יתרת סכום הערבות הבלתי ממומשת. אנו נשלם מעת לעת הסכומים הנדרשים במועד ועל פי הקבוע בסעיף 2 לעיל. </w:t>
      </w:r>
    </w:p>
    <w:p w14:paraId="5413C036" w14:textId="77777777" w:rsidR="007A0DF1" w:rsidRPr="00794F15" w:rsidRDefault="007A0DF1" w:rsidP="007A0DF1">
      <w:pPr>
        <w:pStyle w:val="af8"/>
        <w:rPr>
          <w:rFonts w:ascii="Courier" w:hAnsi="Courier"/>
          <w:sz w:val="24"/>
          <w:szCs w:val="24"/>
          <w:rtl/>
        </w:rPr>
      </w:pPr>
    </w:p>
    <w:p w14:paraId="14C1B86D" w14:textId="78E02929" w:rsidR="007A0DF1" w:rsidRPr="00794F15" w:rsidRDefault="007A0DF1" w:rsidP="00B753F2">
      <w:pPr>
        <w:numPr>
          <w:ilvl w:val="0"/>
          <w:numId w:val="2"/>
        </w:numPr>
        <w:tabs>
          <w:tab w:val="clear" w:pos="720"/>
          <w:tab w:val="left" w:pos="567"/>
          <w:tab w:val="left" w:pos="1134"/>
          <w:tab w:val="left" w:pos="1701"/>
          <w:tab w:val="left" w:pos="2268"/>
          <w:tab w:val="left" w:pos="2835"/>
        </w:tabs>
        <w:bidi/>
        <w:spacing w:line="276" w:lineRule="auto"/>
        <w:ind w:left="562" w:right="0" w:hanging="562"/>
        <w:jc w:val="both"/>
        <w:rPr>
          <w:sz w:val="24"/>
          <w:szCs w:val="24"/>
        </w:rPr>
      </w:pPr>
      <w:r w:rsidRPr="00794F15">
        <w:rPr>
          <w:rFonts w:ascii="Courier" w:hAnsi="Courier" w:hint="cs"/>
          <w:sz w:val="24"/>
          <w:szCs w:val="24"/>
          <w:rtl/>
        </w:rPr>
        <w:t>אנו לא נהיה רשאים לבטל הערבות מכל סיבה ועילה שהיא, וכמו כן, לא נהיה רשאים להימנע מתשלום על פי כתב ערבות זה מכל סיבה ועילה שהיא, והננו מוותרים בזה במפורש ומראש על כל טענה לרבות כל ברירה המוענקת ל</w:t>
      </w:r>
      <w:r w:rsidR="00B753F2">
        <w:rPr>
          <w:rFonts w:ascii="Courier" w:hAnsi="Courier" w:hint="cs"/>
          <w:sz w:val="24"/>
          <w:szCs w:val="24"/>
          <w:rtl/>
        </w:rPr>
        <w:t>מציע</w:t>
      </w:r>
      <w:r w:rsidRPr="00794F15">
        <w:rPr>
          <w:rFonts w:ascii="Courier" w:hAnsi="Courier" w:hint="cs"/>
          <w:sz w:val="24"/>
          <w:szCs w:val="24"/>
          <w:rtl/>
        </w:rPr>
        <w:t xml:space="preserve"> על פי דין.</w:t>
      </w:r>
    </w:p>
    <w:p w14:paraId="66CCFB25" w14:textId="77777777" w:rsidR="007A0DF1" w:rsidRPr="00794F15" w:rsidRDefault="007A0DF1" w:rsidP="007A0DF1">
      <w:pPr>
        <w:pStyle w:val="af8"/>
        <w:rPr>
          <w:rFonts w:ascii="Courier" w:hAnsi="Courier"/>
          <w:sz w:val="24"/>
          <w:szCs w:val="24"/>
          <w:rtl/>
        </w:rPr>
      </w:pPr>
    </w:p>
    <w:p w14:paraId="60CBBA91" w14:textId="4CD321D7" w:rsidR="007A0DF1" w:rsidRPr="00794F15" w:rsidRDefault="007A0DF1" w:rsidP="00B753F2">
      <w:pPr>
        <w:numPr>
          <w:ilvl w:val="0"/>
          <w:numId w:val="2"/>
        </w:numPr>
        <w:tabs>
          <w:tab w:val="clear" w:pos="720"/>
          <w:tab w:val="left" w:pos="567"/>
          <w:tab w:val="left" w:pos="1134"/>
          <w:tab w:val="left" w:pos="1701"/>
          <w:tab w:val="left" w:pos="2268"/>
          <w:tab w:val="left" w:pos="2835"/>
        </w:tabs>
        <w:bidi/>
        <w:spacing w:line="276" w:lineRule="auto"/>
        <w:ind w:left="562" w:right="0" w:hanging="562"/>
        <w:jc w:val="both"/>
        <w:rPr>
          <w:sz w:val="24"/>
          <w:szCs w:val="24"/>
        </w:rPr>
      </w:pPr>
      <w:r w:rsidRPr="00794F15">
        <w:rPr>
          <w:rFonts w:ascii="Courier" w:hAnsi="Courier" w:hint="cs"/>
          <w:sz w:val="24"/>
          <w:szCs w:val="24"/>
          <w:rtl/>
        </w:rPr>
        <w:t>בנוסף לכל האמור לעיל, הערבות אינה מותנית בתוקף החבות של ה</w:t>
      </w:r>
      <w:r w:rsidR="00B753F2">
        <w:rPr>
          <w:rFonts w:ascii="Courier" w:hAnsi="Courier" w:hint="cs"/>
          <w:sz w:val="24"/>
          <w:szCs w:val="24"/>
          <w:rtl/>
        </w:rPr>
        <w:t>מציע</w:t>
      </w:r>
      <w:r w:rsidRPr="00794F15">
        <w:rPr>
          <w:rFonts w:ascii="Courier" w:hAnsi="Courier" w:hint="cs"/>
          <w:sz w:val="24"/>
          <w:szCs w:val="24"/>
          <w:rtl/>
        </w:rPr>
        <w:t xml:space="preserve"> כלפיכם ו/או בתוקף ההסכם בניכם, והינה בלתי חוזרת, בלתי מותנית ועצמאית. </w:t>
      </w:r>
    </w:p>
    <w:p w14:paraId="02C13DBF" w14:textId="77777777" w:rsidR="007A0DF1" w:rsidRPr="00794F15" w:rsidRDefault="007A0DF1" w:rsidP="007A0DF1">
      <w:pPr>
        <w:pStyle w:val="af8"/>
        <w:rPr>
          <w:rFonts w:ascii="Courier" w:hAnsi="Courier"/>
          <w:sz w:val="24"/>
          <w:szCs w:val="24"/>
          <w:rtl/>
        </w:rPr>
      </w:pPr>
    </w:p>
    <w:p w14:paraId="4A6A7F89" w14:textId="2DF4A4DA" w:rsidR="007A0DF1" w:rsidRPr="00794F15" w:rsidRDefault="007A0DF1" w:rsidP="003E638D">
      <w:pPr>
        <w:numPr>
          <w:ilvl w:val="0"/>
          <w:numId w:val="2"/>
        </w:numPr>
        <w:tabs>
          <w:tab w:val="clear" w:pos="720"/>
          <w:tab w:val="left" w:pos="567"/>
          <w:tab w:val="left" w:pos="1134"/>
          <w:tab w:val="left" w:pos="1701"/>
          <w:tab w:val="left" w:pos="2268"/>
          <w:tab w:val="left" w:pos="2835"/>
        </w:tabs>
        <w:bidi/>
        <w:spacing w:line="276" w:lineRule="auto"/>
        <w:ind w:left="562" w:right="0" w:hanging="562"/>
        <w:jc w:val="both"/>
        <w:rPr>
          <w:sz w:val="24"/>
          <w:szCs w:val="24"/>
        </w:rPr>
      </w:pPr>
      <w:r w:rsidRPr="00794F15">
        <w:rPr>
          <w:rFonts w:ascii="David" w:hAnsi="David"/>
          <w:sz w:val="24"/>
          <w:szCs w:val="24"/>
          <w:rtl/>
        </w:rPr>
        <w:t xml:space="preserve">כתב ערבות זה ייכנס לתוקפו </w:t>
      </w:r>
      <w:r w:rsidRPr="00794F15">
        <w:rPr>
          <w:rFonts w:ascii="David" w:hAnsi="David"/>
          <w:b/>
          <w:bCs/>
          <w:sz w:val="24"/>
          <w:szCs w:val="24"/>
          <w:rtl/>
        </w:rPr>
        <w:t>מיום הוצאתו</w:t>
      </w:r>
      <w:r w:rsidRPr="00794F15">
        <w:rPr>
          <w:rFonts w:ascii="David" w:hAnsi="David"/>
          <w:sz w:val="24"/>
          <w:szCs w:val="24"/>
          <w:rtl/>
        </w:rPr>
        <w:t>, ויעמוד בתוקפו עד ליום</w:t>
      </w:r>
      <w:r w:rsidRPr="00794F15">
        <w:rPr>
          <w:rFonts w:ascii="Courier" w:hAnsi="Courier" w:hint="cs"/>
          <w:sz w:val="24"/>
          <w:szCs w:val="24"/>
          <w:rtl/>
        </w:rPr>
        <w:t xml:space="preserve"> ועד</w:t>
      </w:r>
      <w:r w:rsidRPr="00794F15">
        <w:rPr>
          <w:rFonts w:ascii="Courier" w:hAnsi="Courier"/>
          <w:sz w:val="24"/>
          <w:szCs w:val="24"/>
          <w:rtl/>
        </w:rPr>
        <w:t xml:space="preserve"> </w:t>
      </w:r>
      <w:r w:rsidRPr="00794F15">
        <w:rPr>
          <w:rFonts w:ascii="Courier" w:hAnsi="Courier" w:hint="eastAsia"/>
          <w:sz w:val="24"/>
          <w:szCs w:val="24"/>
          <w:rtl/>
        </w:rPr>
        <w:t>ליום</w:t>
      </w:r>
      <w:r w:rsidRPr="00794F15">
        <w:rPr>
          <w:rFonts w:ascii="Courier" w:hAnsi="Courier" w:hint="cs"/>
          <w:sz w:val="24"/>
          <w:szCs w:val="24"/>
          <w:rtl/>
        </w:rPr>
        <w:t xml:space="preserve"> </w:t>
      </w:r>
      <w:r w:rsidR="003E638D">
        <w:rPr>
          <w:rFonts w:ascii="Courier" w:hAnsi="Courier" w:hint="cs"/>
          <w:b/>
          <w:bCs/>
          <w:sz w:val="24"/>
          <w:szCs w:val="24"/>
          <w:rtl/>
        </w:rPr>
        <w:t>01.06.20.</w:t>
      </w:r>
      <w:r w:rsidRPr="00794F15">
        <w:rPr>
          <w:rFonts w:ascii="Courier" w:hAnsi="Courier" w:hint="cs"/>
          <w:b/>
          <w:bCs/>
          <w:sz w:val="24"/>
          <w:szCs w:val="24"/>
          <w:rtl/>
        </w:rPr>
        <w:t xml:space="preserve"> </w:t>
      </w:r>
      <w:r w:rsidRPr="00794F15">
        <w:rPr>
          <w:rFonts w:ascii="Courier" w:hAnsi="Courier" w:hint="eastAsia"/>
          <w:sz w:val="24"/>
          <w:szCs w:val="24"/>
          <w:rtl/>
        </w:rPr>
        <w:t>כל</w:t>
      </w:r>
      <w:r w:rsidRPr="00794F15">
        <w:rPr>
          <w:rFonts w:ascii="Courier" w:hAnsi="Courier"/>
          <w:sz w:val="24"/>
          <w:szCs w:val="24"/>
          <w:rtl/>
        </w:rPr>
        <w:t xml:space="preserve"> </w:t>
      </w:r>
      <w:r w:rsidRPr="00794F15">
        <w:rPr>
          <w:rFonts w:ascii="Courier" w:hAnsi="Courier" w:hint="eastAsia"/>
          <w:sz w:val="24"/>
          <w:szCs w:val="24"/>
          <w:rtl/>
        </w:rPr>
        <w:t>דרישה</w:t>
      </w:r>
      <w:r w:rsidRPr="00794F15">
        <w:rPr>
          <w:rFonts w:ascii="Courier" w:hAnsi="Courier"/>
          <w:sz w:val="24"/>
          <w:szCs w:val="24"/>
          <w:rtl/>
        </w:rPr>
        <w:t xml:space="preserve"> </w:t>
      </w:r>
      <w:r w:rsidRPr="00794F15">
        <w:rPr>
          <w:rFonts w:ascii="Courier" w:hAnsi="Courier" w:hint="cs"/>
          <w:sz w:val="24"/>
          <w:szCs w:val="24"/>
          <w:rtl/>
        </w:rPr>
        <w:t xml:space="preserve">מכם חייבת להימסר לנו עד מועד זה. לאחר </w:t>
      </w:r>
      <w:r w:rsidRPr="00794F15">
        <w:rPr>
          <w:rFonts w:ascii="Courier" w:hAnsi="Courier" w:hint="eastAsia"/>
          <w:sz w:val="24"/>
          <w:szCs w:val="24"/>
          <w:rtl/>
        </w:rPr>
        <w:t>מועד</w:t>
      </w:r>
      <w:r w:rsidRPr="00794F15">
        <w:rPr>
          <w:rFonts w:ascii="Courier" w:hAnsi="Courier"/>
          <w:sz w:val="24"/>
          <w:szCs w:val="24"/>
          <w:rtl/>
        </w:rPr>
        <w:t xml:space="preserve"> </w:t>
      </w:r>
      <w:r w:rsidRPr="00794F15">
        <w:rPr>
          <w:rFonts w:ascii="Courier" w:hAnsi="Courier" w:hint="eastAsia"/>
          <w:sz w:val="24"/>
          <w:szCs w:val="24"/>
          <w:rtl/>
        </w:rPr>
        <w:t>זה</w:t>
      </w:r>
      <w:r w:rsidRPr="00794F15">
        <w:rPr>
          <w:rFonts w:ascii="Courier" w:hAnsi="Courier"/>
          <w:sz w:val="24"/>
          <w:szCs w:val="24"/>
          <w:rtl/>
        </w:rPr>
        <w:t xml:space="preserve"> </w:t>
      </w:r>
      <w:r w:rsidRPr="00794F15">
        <w:rPr>
          <w:rFonts w:ascii="Courier" w:hAnsi="Courier" w:hint="eastAsia"/>
          <w:sz w:val="24"/>
          <w:szCs w:val="24"/>
          <w:rtl/>
        </w:rPr>
        <w:t>תהיה</w:t>
      </w:r>
      <w:r w:rsidRPr="00794F15">
        <w:rPr>
          <w:rFonts w:ascii="Courier" w:hAnsi="Courier"/>
          <w:sz w:val="24"/>
          <w:szCs w:val="24"/>
          <w:rtl/>
        </w:rPr>
        <w:t xml:space="preserve"> </w:t>
      </w:r>
      <w:r w:rsidRPr="00794F15">
        <w:rPr>
          <w:rFonts w:ascii="Courier" w:hAnsi="Courier" w:hint="eastAsia"/>
          <w:sz w:val="24"/>
          <w:szCs w:val="24"/>
          <w:rtl/>
        </w:rPr>
        <w:t>ערבותנו</w:t>
      </w:r>
      <w:r w:rsidRPr="00794F15">
        <w:rPr>
          <w:rFonts w:ascii="Courier" w:hAnsi="Courier"/>
          <w:sz w:val="24"/>
          <w:szCs w:val="24"/>
          <w:rtl/>
        </w:rPr>
        <w:t xml:space="preserve"> </w:t>
      </w:r>
      <w:r w:rsidRPr="00794F15">
        <w:rPr>
          <w:rFonts w:ascii="Courier" w:hAnsi="Courier" w:hint="eastAsia"/>
          <w:sz w:val="24"/>
          <w:szCs w:val="24"/>
          <w:rtl/>
        </w:rPr>
        <w:t>זו</w:t>
      </w:r>
      <w:r w:rsidRPr="00794F15">
        <w:rPr>
          <w:rFonts w:ascii="Courier" w:hAnsi="Courier"/>
          <w:sz w:val="24"/>
          <w:szCs w:val="24"/>
          <w:rtl/>
        </w:rPr>
        <w:t xml:space="preserve"> </w:t>
      </w:r>
      <w:r w:rsidRPr="00794F15">
        <w:rPr>
          <w:rFonts w:ascii="Courier" w:hAnsi="Courier" w:hint="eastAsia"/>
          <w:sz w:val="24"/>
          <w:szCs w:val="24"/>
          <w:rtl/>
        </w:rPr>
        <w:t>בטלה</w:t>
      </w:r>
      <w:r w:rsidRPr="00794F15">
        <w:rPr>
          <w:rFonts w:ascii="Courier" w:hAnsi="Courier"/>
          <w:sz w:val="24"/>
          <w:szCs w:val="24"/>
          <w:rtl/>
        </w:rPr>
        <w:t xml:space="preserve"> </w:t>
      </w:r>
      <w:r w:rsidRPr="00794F15">
        <w:rPr>
          <w:rFonts w:ascii="Courier" w:hAnsi="Courier" w:hint="eastAsia"/>
          <w:sz w:val="24"/>
          <w:szCs w:val="24"/>
          <w:rtl/>
        </w:rPr>
        <w:t>ומבוטלת</w:t>
      </w:r>
      <w:r w:rsidRPr="00794F15">
        <w:rPr>
          <w:rFonts w:ascii="Courier" w:hAnsi="Courier"/>
          <w:sz w:val="24"/>
          <w:szCs w:val="24"/>
          <w:rtl/>
        </w:rPr>
        <w:t xml:space="preserve">, </w:t>
      </w:r>
      <w:r w:rsidRPr="00794F15">
        <w:rPr>
          <w:rFonts w:ascii="Courier" w:hAnsi="Courier" w:hint="eastAsia"/>
          <w:sz w:val="24"/>
          <w:szCs w:val="24"/>
          <w:rtl/>
        </w:rPr>
        <w:t>אלא</w:t>
      </w:r>
      <w:r w:rsidRPr="00794F15">
        <w:rPr>
          <w:rFonts w:ascii="Courier" w:hAnsi="Courier"/>
          <w:sz w:val="24"/>
          <w:szCs w:val="24"/>
          <w:rtl/>
        </w:rPr>
        <w:t xml:space="preserve"> </w:t>
      </w:r>
      <w:r w:rsidRPr="00794F15">
        <w:rPr>
          <w:rFonts w:ascii="Courier" w:hAnsi="Courier" w:hint="eastAsia"/>
          <w:sz w:val="24"/>
          <w:szCs w:val="24"/>
          <w:rtl/>
        </w:rPr>
        <w:t>אם</w:t>
      </w:r>
      <w:r w:rsidRPr="00794F15">
        <w:rPr>
          <w:rFonts w:ascii="Courier" w:hAnsi="Courier"/>
          <w:sz w:val="24"/>
          <w:szCs w:val="24"/>
          <w:rtl/>
        </w:rPr>
        <w:t xml:space="preserve"> </w:t>
      </w:r>
      <w:r w:rsidRPr="00794F15">
        <w:rPr>
          <w:rFonts w:ascii="Courier" w:hAnsi="Courier" w:hint="eastAsia"/>
          <w:sz w:val="24"/>
          <w:szCs w:val="24"/>
          <w:rtl/>
        </w:rPr>
        <w:t>הוארכה</w:t>
      </w:r>
      <w:r w:rsidRPr="00794F15">
        <w:rPr>
          <w:rFonts w:ascii="Courier" w:hAnsi="Courier"/>
          <w:sz w:val="24"/>
          <w:szCs w:val="24"/>
          <w:rtl/>
        </w:rPr>
        <w:t xml:space="preserve"> </w:t>
      </w:r>
      <w:r w:rsidRPr="00794F15">
        <w:rPr>
          <w:rFonts w:ascii="Courier" w:hAnsi="Courier" w:hint="eastAsia"/>
          <w:sz w:val="24"/>
          <w:szCs w:val="24"/>
          <w:rtl/>
        </w:rPr>
        <w:t>על</w:t>
      </w:r>
      <w:r w:rsidRPr="00794F15">
        <w:rPr>
          <w:rFonts w:ascii="Courier" w:hAnsi="Courier"/>
          <w:sz w:val="24"/>
          <w:szCs w:val="24"/>
          <w:rtl/>
        </w:rPr>
        <w:t xml:space="preserve"> </w:t>
      </w:r>
      <w:r w:rsidRPr="00794F15">
        <w:rPr>
          <w:rFonts w:ascii="Courier" w:hAnsi="Courier" w:hint="eastAsia"/>
          <w:sz w:val="24"/>
          <w:szCs w:val="24"/>
          <w:rtl/>
        </w:rPr>
        <w:t>ידינו</w:t>
      </w:r>
      <w:r w:rsidRPr="00794F15">
        <w:rPr>
          <w:rFonts w:ascii="Courier" w:hAnsi="Courier" w:hint="cs"/>
          <w:sz w:val="24"/>
          <w:szCs w:val="24"/>
          <w:rtl/>
        </w:rPr>
        <w:t xml:space="preserve">, לפי הודעה בכתב, אף באמצעות פקס, אשר תימסר לנו על ידי </w:t>
      </w:r>
      <w:r w:rsidR="00B753F2">
        <w:rPr>
          <w:rFonts w:ascii="Courier" w:hAnsi="Courier" w:hint="cs"/>
          <w:sz w:val="24"/>
          <w:szCs w:val="24"/>
          <w:rtl/>
        </w:rPr>
        <w:t>המועצה</w:t>
      </w:r>
      <w:r w:rsidRPr="00794F15">
        <w:rPr>
          <w:rFonts w:ascii="Courier" w:hAnsi="Courier" w:hint="cs"/>
          <w:sz w:val="24"/>
          <w:szCs w:val="24"/>
          <w:rtl/>
        </w:rPr>
        <w:t xml:space="preserve">. </w:t>
      </w:r>
    </w:p>
    <w:p w14:paraId="72AB789F" w14:textId="77777777" w:rsidR="007A0DF1" w:rsidRPr="00794F15" w:rsidRDefault="007A0DF1" w:rsidP="007A0DF1">
      <w:pPr>
        <w:pStyle w:val="af8"/>
        <w:rPr>
          <w:rFonts w:ascii="Courier" w:hAnsi="Courier"/>
          <w:sz w:val="24"/>
          <w:szCs w:val="24"/>
          <w:rtl/>
        </w:rPr>
      </w:pPr>
    </w:p>
    <w:p w14:paraId="373F520A" w14:textId="77777777" w:rsidR="007A0DF1" w:rsidRPr="00794F15" w:rsidRDefault="007A0DF1" w:rsidP="007A0DF1">
      <w:pPr>
        <w:numPr>
          <w:ilvl w:val="0"/>
          <w:numId w:val="2"/>
        </w:numPr>
        <w:tabs>
          <w:tab w:val="clear" w:pos="720"/>
          <w:tab w:val="left" w:pos="567"/>
          <w:tab w:val="left" w:pos="1134"/>
          <w:tab w:val="left" w:pos="1701"/>
          <w:tab w:val="left" w:pos="2268"/>
          <w:tab w:val="left" w:pos="2835"/>
        </w:tabs>
        <w:bidi/>
        <w:spacing w:line="276" w:lineRule="auto"/>
        <w:ind w:left="562" w:right="0" w:hanging="562"/>
        <w:jc w:val="both"/>
        <w:rPr>
          <w:sz w:val="24"/>
          <w:szCs w:val="24"/>
        </w:rPr>
      </w:pPr>
      <w:r w:rsidRPr="00794F15">
        <w:rPr>
          <w:rFonts w:ascii="Courier" w:hAnsi="Courier" w:hint="eastAsia"/>
          <w:sz w:val="24"/>
          <w:szCs w:val="24"/>
          <w:rtl/>
        </w:rPr>
        <w:t>ערבות</w:t>
      </w:r>
      <w:r w:rsidRPr="00794F15">
        <w:rPr>
          <w:rFonts w:ascii="Courier" w:hAnsi="Courier"/>
          <w:sz w:val="24"/>
          <w:szCs w:val="24"/>
          <w:rtl/>
        </w:rPr>
        <w:t xml:space="preserve"> </w:t>
      </w:r>
      <w:r w:rsidRPr="00794F15">
        <w:rPr>
          <w:rFonts w:ascii="Courier" w:hAnsi="Courier" w:hint="eastAsia"/>
          <w:sz w:val="24"/>
          <w:szCs w:val="24"/>
          <w:rtl/>
        </w:rPr>
        <w:t>זו</w:t>
      </w:r>
      <w:r w:rsidRPr="00794F15">
        <w:rPr>
          <w:rFonts w:ascii="Courier" w:hAnsi="Courier"/>
          <w:sz w:val="24"/>
          <w:szCs w:val="24"/>
          <w:rtl/>
        </w:rPr>
        <w:t xml:space="preserve"> </w:t>
      </w:r>
      <w:r w:rsidRPr="00794F15">
        <w:rPr>
          <w:rFonts w:ascii="Courier" w:hAnsi="Courier" w:hint="eastAsia"/>
          <w:sz w:val="24"/>
          <w:szCs w:val="24"/>
          <w:rtl/>
        </w:rPr>
        <w:t>אינה</w:t>
      </w:r>
      <w:r w:rsidRPr="00794F15">
        <w:rPr>
          <w:rFonts w:ascii="Courier" w:hAnsi="Courier"/>
          <w:sz w:val="24"/>
          <w:szCs w:val="24"/>
          <w:rtl/>
        </w:rPr>
        <w:t xml:space="preserve"> </w:t>
      </w:r>
      <w:r w:rsidRPr="00794F15">
        <w:rPr>
          <w:rFonts w:ascii="Courier" w:hAnsi="Courier" w:hint="eastAsia"/>
          <w:sz w:val="24"/>
          <w:szCs w:val="24"/>
          <w:rtl/>
        </w:rPr>
        <w:t>ניתנת</w:t>
      </w:r>
      <w:r w:rsidRPr="00794F15">
        <w:rPr>
          <w:rFonts w:ascii="Courier" w:hAnsi="Courier"/>
          <w:sz w:val="24"/>
          <w:szCs w:val="24"/>
          <w:rtl/>
        </w:rPr>
        <w:t xml:space="preserve"> </w:t>
      </w:r>
      <w:r w:rsidRPr="00794F15">
        <w:rPr>
          <w:rFonts w:ascii="Courier" w:hAnsi="Courier" w:hint="eastAsia"/>
          <w:sz w:val="24"/>
          <w:szCs w:val="24"/>
          <w:rtl/>
        </w:rPr>
        <w:t>להסבה</w:t>
      </w:r>
      <w:r w:rsidRPr="00794F15">
        <w:rPr>
          <w:rFonts w:ascii="Courier" w:hAnsi="Courier"/>
          <w:sz w:val="24"/>
          <w:szCs w:val="24"/>
          <w:rtl/>
        </w:rPr>
        <w:t xml:space="preserve"> </w:t>
      </w:r>
      <w:r w:rsidRPr="00794F15">
        <w:rPr>
          <w:rFonts w:ascii="Courier" w:hAnsi="Courier" w:hint="eastAsia"/>
          <w:sz w:val="24"/>
          <w:szCs w:val="24"/>
          <w:rtl/>
        </w:rPr>
        <w:t>או</w:t>
      </w:r>
      <w:r w:rsidRPr="00794F15">
        <w:rPr>
          <w:rFonts w:ascii="Courier" w:hAnsi="Courier"/>
          <w:sz w:val="24"/>
          <w:szCs w:val="24"/>
          <w:rtl/>
        </w:rPr>
        <w:t xml:space="preserve"> </w:t>
      </w:r>
      <w:r w:rsidRPr="00794F15">
        <w:rPr>
          <w:rFonts w:ascii="Courier" w:hAnsi="Courier" w:hint="eastAsia"/>
          <w:sz w:val="24"/>
          <w:szCs w:val="24"/>
          <w:rtl/>
        </w:rPr>
        <w:t>להעברה</w:t>
      </w:r>
      <w:r w:rsidRPr="00794F15">
        <w:rPr>
          <w:rFonts w:ascii="Courier" w:hAnsi="Courier"/>
          <w:sz w:val="24"/>
          <w:szCs w:val="24"/>
          <w:rtl/>
        </w:rPr>
        <w:t xml:space="preserve"> </w:t>
      </w:r>
      <w:r w:rsidRPr="00794F15">
        <w:rPr>
          <w:rFonts w:ascii="Courier" w:hAnsi="Courier" w:hint="eastAsia"/>
          <w:sz w:val="24"/>
          <w:szCs w:val="24"/>
          <w:rtl/>
        </w:rPr>
        <w:t>בכל</w:t>
      </w:r>
      <w:r w:rsidRPr="00794F15">
        <w:rPr>
          <w:rFonts w:ascii="Courier" w:hAnsi="Courier"/>
          <w:sz w:val="24"/>
          <w:szCs w:val="24"/>
          <w:rtl/>
        </w:rPr>
        <w:t xml:space="preserve"> </w:t>
      </w:r>
      <w:r w:rsidRPr="00794F15">
        <w:rPr>
          <w:rFonts w:ascii="Courier" w:hAnsi="Courier" w:hint="eastAsia"/>
          <w:sz w:val="24"/>
          <w:szCs w:val="24"/>
          <w:rtl/>
        </w:rPr>
        <w:t>צורה</w:t>
      </w:r>
      <w:r w:rsidRPr="00794F15">
        <w:rPr>
          <w:rFonts w:ascii="Courier" w:hAnsi="Courier"/>
          <w:sz w:val="24"/>
          <w:szCs w:val="24"/>
          <w:rtl/>
        </w:rPr>
        <w:t xml:space="preserve"> </w:t>
      </w:r>
      <w:r w:rsidRPr="00794F15">
        <w:rPr>
          <w:rFonts w:ascii="Courier" w:hAnsi="Courier" w:hint="eastAsia"/>
          <w:sz w:val="24"/>
          <w:szCs w:val="24"/>
          <w:rtl/>
        </w:rPr>
        <w:t>שהיא</w:t>
      </w:r>
      <w:r w:rsidRPr="00794F15">
        <w:rPr>
          <w:rFonts w:ascii="Courier" w:hAnsi="Courier"/>
          <w:sz w:val="24"/>
          <w:szCs w:val="24"/>
          <w:rtl/>
        </w:rPr>
        <w:t>.</w:t>
      </w:r>
    </w:p>
    <w:p w14:paraId="133B213A" w14:textId="77777777" w:rsidR="007A0DF1" w:rsidRDefault="007A0DF1" w:rsidP="007A0DF1">
      <w:pPr>
        <w:tabs>
          <w:tab w:val="left" w:pos="567"/>
          <w:tab w:val="left" w:pos="1134"/>
          <w:tab w:val="left" w:pos="1701"/>
          <w:tab w:val="left" w:pos="2268"/>
          <w:tab w:val="left" w:pos="2835"/>
        </w:tabs>
        <w:bidi/>
        <w:spacing w:line="276" w:lineRule="auto"/>
        <w:ind w:right="720"/>
        <w:jc w:val="both"/>
        <w:rPr>
          <w:b/>
          <w:bCs/>
          <w:sz w:val="24"/>
          <w:szCs w:val="24"/>
          <w:u w:val="single"/>
          <w:rtl/>
        </w:rPr>
      </w:pPr>
    </w:p>
    <w:p w14:paraId="38457203" w14:textId="77777777" w:rsidR="00F1518B" w:rsidRDefault="00F1518B" w:rsidP="00F1518B">
      <w:pPr>
        <w:tabs>
          <w:tab w:val="left" w:pos="567"/>
          <w:tab w:val="left" w:pos="1134"/>
          <w:tab w:val="left" w:pos="1701"/>
          <w:tab w:val="left" w:pos="2268"/>
          <w:tab w:val="left" w:pos="2835"/>
        </w:tabs>
        <w:bidi/>
        <w:spacing w:line="276" w:lineRule="auto"/>
        <w:ind w:right="720"/>
        <w:jc w:val="both"/>
        <w:rPr>
          <w:b/>
          <w:bCs/>
          <w:sz w:val="24"/>
          <w:szCs w:val="24"/>
          <w:u w:val="single"/>
          <w:rtl/>
        </w:rPr>
      </w:pPr>
    </w:p>
    <w:p w14:paraId="007A5329" w14:textId="77777777" w:rsidR="007A0DF1" w:rsidRPr="00794F15" w:rsidRDefault="007A0DF1" w:rsidP="007A0DF1">
      <w:pPr>
        <w:tabs>
          <w:tab w:val="left" w:pos="567"/>
          <w:tab w:val="left" w:pos="1134"/>
          <w:tab w:val="left" w:pos="1701"/>
          <w:tab w:val="left" w:pos="2268"/>
          <w:tab w:val="left" w:pos="2835"/>
        </w:tabs>
        <w:bidi/>
        <w:spacing w:line="276" w:lineRule="auto"/>
        <w:jc w:val="center"/>
        <w:rPr>
          <w:sz w:val="24"/>
          <w:szCs w:val="24"/>
          <w:rtl/>
          <w:lang w:val="en-US"/>
        </w:rPr>
      </w:pPr>
      <w:r w:rsidRPr="00794F15">
        <w:rPr>
          <w:rFonts w:hint="cs"/>
          <w:sz w:val="24"/>
          <w:szCs w:val="24"/>
          <w:rtl/>
          <w:lang w:val="en-US"/>
        </w:rPr>
        <w:t>בכבוד רב,</w:t>
      </w:r>
    </w:p>
    <w:p w14:paraId="6FD50EE1" w14:textId="77777777" w:rsidR="007A0DF1" w:rsidRPr="00794F15" w:rsidRDefault="007A0DF1" w:rsidP="007A0DF1">
      <w:pPr>
        <w:tabs>
          <w:tab w:val="left" w:pos="567"/>
          <w:tab w:val="left" w:pos="1134"/>
          <w:tab w:val="left" w:pos="1701"/>
          <w:tab w:val="left" w:pos="2268"/>
          <w:tab w:val="left" w:pos="2835"/>
        </w:tabs>
        <w:ind w:left="6480" w:firstLine="566"/>
        <w:rPr>
          <w:b/>
          <w:bCs/>
          <w:sz w:val="24"/>
          <w:szCs w:val="24"/>
          <w:u w:val="single"/>
          <w:rtl/>
          <w:lang w:val="en-US"/>
        </w:rPr>
      </w:pPr>
    </w:p>
    <w:p w14:paraId="5BA8B66A" w14:textId="77777777" w:rsidR="007A0DF1" w:rsidRPr="00794F15" w:rsidRDefault="007A0DF1" w:rsidP="007A0DF1">
      <w:pPr>
        <w:rPr>
          <w:sz w:val="24"/>
          <w:szCs w:val="24"/>
          <w:rtl/>
          <w:lang w:val="en-US"/>
        </w:rPr>
      </w:pPr>
    </w:p>
    <w:p w14:paraId="726ADC71" w14:textId="77777777" w:rsidR="007A0DF1" w:rsidRPr="00794F15" w:rsidRDefault="007A0DF1" w:rsidP="007A0DF1">
      <w:pPr>
        <w:rPr>
          <w:sz w:val="24"/>
          <w:szCs w:val="24"/>
          <w:highlight w:val="yellow"/>
          <w:rtl/>
          <w:lang w:val="en-US"/>
        </w:rPr>
      </w:pPr>
    </w:p>
    <w:p w14:paraId="6D2EC278" w14:textId="08C7A14A" w:rsidR="007A0DF1" w:rsidRPr="00794F15" w:rsidRDefault="00AC3667" w:rsidP="00AC3667">
      <w:pPr>
        <w:tabs>
          <w:tab w:val="left" w:pos="567"/>
          <w:tab w:val="left" w:pos="1134"/>
          <w:tab w:val="left" w:pos="1701"/>
          <w:tab w:val="left" w:pos="2268"/>
          <w:tab w:val="left" w:pos="2835"/>
        </w:tabs>
        <w:bidi/>
        <w:jc w:val="right"/>
        <w:rPr>
          <w:b/>
          <w:bCs/>
          <w:sz w:val="24"/>
          <w:u w:val="single"/>
          <w:rtl/>
        </w:rPr>
      </w:pPr>
      <w:r>
        <w:rPr>
          <w:rFonts w:hint="cs"/>
          <w:b/>
          <w:bCs/>
          <w:sz w:val="24"/>
          <w:u w:val="single"/>
          <w:rtl/>
        </w:rPr>
        <w:lastRenderedPageBreak/>
        <w:t xml:space="preserve">נספח </w:t>
      </w:r>
      <w:r w:rsidR="007A0DF1" w:rsidRPr="00794F15">
        <w:rPr>
          <w:rFonts w:hint="cs"/>
          <w:b/>
          <w:bCs/>
          <w:sz w:val="24"/>
          <w:u w:val="single"/>
          <w:rtl/>
        </w:rPr>
        <w:t>4</w:t>
      </w:r>
    </w:p>
    <w:p w14:paraId="2BCFAFDB" w14:textId="77777777" w:rsidR="00C3398D" w:rsidRDefault="00C3398D" w:rsidP="00C3398D">
      <w:pPr>
        <w:tabs>
          <w:tab w:val="left" w:pos="567"/>
          <w:tab w:val="left" w:pos="1134"/>
          <w:tab w:val="left" w:pos="1701"/>
          <w:tab w:val="left" w:pos="2268"/>
          <w:tab w:val="left" w:pos="2835"/>
        </w:tabs>
        <w:bidi/>
        <w:ind w:right="1080"/>
        <w:jc w:val="both"/>
        <w:rPr>
          <w:sz w:val="24"/>
          <w:szCs w:val="24"/>
          <w:rtl/>
        </w:rPr>
      </w:pPr>
    </w:p>
    <w:p w14:paraId="7AB9872F" w14:textId="77777777" w:rsidR="00C3398D" w:rsidRPr="005F1D8C" w:rsidRDefault="00C3398D" w:rsidP="00C3398D">
      <w:pPr>
        <w:widowControl w:val="0"/>
        <w:tabs>
          <w:tab w:val="left" w:pos="3119"/>
          <w:tab w:val="right" w:pos="8647"/>
        </w:tabs>
        <w:bidi/>
        <w:jc w:val="center"/>
        <w:rPr>
          <w:b/>
          <w:bCs/>
          <w:color w:val="000000"/>
          <w:u w:val="single"/>
          <w:rtl/>
        </w:rPr>
      </w:pPr>
      <w:r w:rsidRPr="005F1D8C">
        <w:rPr>
          <w:rFonts w:hint="cs"/>
          <w:b/>
          <w:bCs/>
          <w:color w:val="000000"/>
          <w:u w:val="single"/>
          <w:rtl/>
        </w:rPr>
        <w:t>תצהיר לפי חוק עסקאות גופים ציבוריים, תשל"ו-1976</w:t>
      </w:r>
    </w:p>
    <w:p w14:paraId="3A840C29" w14:textId="77777777" w:rsidR="00C3398D" w:rsidRPr="00703311" w:rsidRDefault="00C3398D" w:rsidP="00C3398D">
      <w:pPr>
        <w:widowControl w:val="0"/>
        <w:bidi/>
        <w:rPr>
          <w:sz w:val="16"/>
          <w:szCs w:val="16"/>
          <w:rtl/>
        </w:rPr>
      </w:pPr>
    </w:p>
    <w:p w14:paraId="76D364EC" w14:textId="77777777" w:rsidR="00C3398D" w:rsidRPr="005F1D8C" w:rsidRDefault="00C3398D" w:rsidP="00C3398D">
      <w:pPr>
        <w:widowControl w:val="0"/>
        <w:bidi/>
        <w:jc w:val="both"/>
        <w:rPr>
          <w:sz w:val="24"/>
          <w:szCs w:val="24"/>
          <w:rtl/>
        </w:rPr>
      </w:pPr>
      <w:r w:rsidRPr="005F1D8C">
        <w:rPr>
          <w:rFonts w:hint="cs"/>
          <w:sz w:val="24"/>
          <w:szCs w:val="24"/>
          <w:rtl/>
        </w:rPr>
        <w:t>אני הח"מ ______________,ת.ז. ______________ לאחר שהוזהרתי כי עלי להצהיר את האמת וכי אהיה צפוי/ה לעונשים הקבועים בחוק באם לא אעשה כן, מצהיר/ה בזאת כדלקמן:</w:t>
      </w:r>
    </w:p>
    <w:p w14:paraId="26D39E62" w14:textId="77777777" w:rsidR="00C3398D" w:rsidRPr="00703311" w:rsidRDefault="00C3398D" w:rsidP="00C3398D">
      <w:pPr>
        <w:widowControl w:val="0"/>
        <w:bidi/>
        <w:jc w:val="both"/>
        <w:rPr>
          <w:sz w:val="16"/>
          <w:szCs w:val="16"/>
          <w:rtl/>
        </w:rPr>
      </w:pPr>
    </w:p>
    <w:p w14:paraId="1F6FD7C4" w14:textId="12841F3C" w:rsidR="00C3398D" w:rsidRPr="005F1D8C" w:rsidRDefault="00C3398D" w:rsidP="006A3ACE">
      <w:pPr>
        <w:widowControl w:val="0"/>
        <w:numPr>
          <w:ilvl w:val="0"/>
          <w:numId w:val="27"/>
        </w:numPr>
        <w:bidi/>
        <w:jc w:val="both"/>
        <w:rPr>
          <w:sz w:val="24"/>
          <w:szCs w:val="24"/>
          <w:rtl/>
        </w:rPr>
      </w:pPr>
      <w:r w:rsidRPr="005F1D8C">
        <w:rPr>
          <w:rFonts w:hint="cs"/>
          <w:sz w:val="24"/>
          <w:szCs w:val="24"/>
          <w:rtl/>
        </w:rPr>
        <w:t>הנני משמש כ________________ ב___________________________</w:t>
      </w:r>
      <w:r w:rsidR="008011DB">
        <w:rPr>
          <w:rFonts w:hint="cs"/>
          <w:sz w:val="24"/>
          <w:szCs w:val="24"/>
          <w:rtl/>
        </w:rPr>
        <w:t xml:space="preserve"> ומוסמך ליתן תצהיר זה. </w:t>
      </w:r>
    </w:p>
    <w:p w14:paraId="20B53C98" w14:textId="6C9902B8" w:rsidR="00C3398D" w:rsidRPr="005F1D8C" w:rsidRDefault="00C3398D" w:rsidP="00C3398D">
      <w:pPr>
        <w:widowControl w:val="0"/>
        <w:tabs>
          <w:tab w:val="left" w:pos="720"/>
        </w:tabs>
        <w:bidi/>
        <w:ind w:left="890" w:hanging="785"/>
        <w:jc w:val="both"/>
        <w:rPr>
          <w:sz w:val="24"/>
          <w:szCs w:val="24"/>
        </w:rPr>
      </w:pPr>
      <w:r w:rsidRPr="005F1D8C">
        <w:rPr>
          <w:rFonts w:hint="cs"/>
          <w:sz w:val="24"/>
          <w:szCs w:val="24"/>
          <w:rtl/>
        </w:rPr>
        <w:t xml:space="preserve">                                         תפקיד                                שם </w:t>
      </w:r>
      <w:r>
        <w:rPr>
          <w:rFonts w:hint="cs"/>
          <w:sz w:val="24"/>
          <w:szCs w:val="24"/>
          <w:rtl/>
        </w:rPr>
        <w:t>המציע</w:t>
      </w:r>
    </w:p>
    <w:p w14:paraId="63E24425" w14:textId="77777777" w:rsidR="00C3398D" w:rsidRPr="00703311" w:rsidRDefault="00C3398D" w:rsidP="00C3398D">
      <w:pPr>
        <w:widowControl w:val="0"/>
        <w:bidi/>
        <w:jc w:val="both"/>
        <w:rPr>
          <w:sz w:val="16"/>
          <w:szCs w:val="16"/>
          <w:rtl/>
        </w:rPr>
      </w:pPr>
    </w:p>
    <w:p w14:paraId="71AEF9AA" w14:textId="49FB4C32" w:rsidR="008011DB" w:rsidRPr="008011DB" w:rsidRDefault="008011DB" w:rsidP="006A3ACE">
      <w:pPr>
        <w:pStyle w:val="af8"/>
        <w:numPr>
          <w:ilvl w:val="0"/>
          <w:numId w:val="27"/>
        </w:numPr>
        <w:tabs>
          <w:tab w:val="left" w:pos="567"/>
          <w:tab w:val="left" w:pos="1134"/>
          <w:tab w:val="left" w:pos="1701"/>
          <w:tab w:val="left" w:pos="2268"/>
          <w:tab w:val="left" w:pos="2835"/>
        </w:tabs>
        <w:bidi/>
        <w:ind w:right="-142"/>
        <w:jc w:val="both"/>
        <w:rPr>
          <w:sz w:val="24"/>
          <w:szCs w:val="24"/>
          <w:rtl/>
        </w:rPr>
      </w:pPr>
      <w:r w:rsidRPr="008011DB">
        <w:rPr>
          <w:rFonts w:hint="cs"/>
          <w:sz w:val="24"/>
          <w:szCs w:val="24"/>
          <w:rtl/>
        </w:rPr>
        <w:t xml:space="preserve">אני עושה תצהירי זה מידיעתי האישית, על פי חוק עסקאות גופים ציבוריים, </w:t>
      </w:r>
      <w:proofErr w:type="spellStart"/>
      <w:r w:rsidRPr="008011DB">
        <w:rPr>
          <w:rFonts w:hint="cs"/>
          <w:sz w:val="24"/>
          <w:szCs w:val="24"/>
          <w:rtl/>
        </w:rPr>
        <w:t>התשל"ו</w:t>
      </w:r>
      <w:proofErr w:type="spellEnd"/>
      <w:r w:rsidRPr="008011DB">
        <w:rPr>
          <w:rFonts w:hint="cs"/>
          <w:sz w:val="24"/>
          <w:szCs w:val="24"/>
          <w:rtl/>
        </w:rPr>
        <w:t xml:space="preserve"> - 1976 (להלן: "</w:t>
      </w:r>
      <w:r w:rsidRPr="008011DB">
        <w:rPr>
          <w:rFonts w:hint="cs"/>
          <w:b/>
          <w:bCs/>
          <w:sz w:val="24"/>
          <w:szCs w:val="24"/>
          <w:rtl/>
        </w:rPr>
        <w:t>חוק עסקאות גופים ציבוריים</w:t>
      </w:r>
      <w:r w:rsidRPr="008011DB">
        <w:rPr>
          <w:rFonts w:hint="cs"/>
          <w:sz w:val="24"/>
          <w:szCs w:val="24"/>
          <w:rtl/>
        </w:rPr>
        <w:t xml:space="preserve">") וכחלק מהצעת המציע למכרז </w:t>
      </w:r>
      <w:r w:rsidRPr="008011DB">
        <w:rPr>
          <w:rFonts w:hint="cs"/>
          <w:sz w:val="24"/>
          <w:szCs w:val="24"/>
          <w:rtl/>
          <w:lang w:val="en-US"/>
        </w:rPr>
        <w:t xml:space="preserve">פומבי מס' 01/2020 לאספקת כלי רכב מסוג טנדר עבור המועצה המקומית בני עי"ש </w:t>
      </w:r>
      <w:r w:rsidRPr="008011DB">
        <w:rPr>
          <w:rFonts w:hint="cs"/>
          <w:sz w:val="24"/>
          <w:szCs w:val="24"/>
          <w:rtl/>
        </w:rPr>
        <w:t>(להלן: "</w:t>
      </w:r>
      <w:r w:rsidRPr="008011DB">
        <w:rPr>
          <w:rFonts w:hint="cs"/>
          <w:b/>
          <w:bCs/>
          <w:sz w:val="24"/>
          <w:szCs w:val="24"/>
          <w:rtl/>
        </w:rPr>
        <w:t>המכרז</w:t>
      </w:r>
      <w:r w:rsidRPr="008011DB">
        <w:rPr>
          <w:rFonts w:hint="cs"/>
          <w:sz w:val="24"/>
          <w:szCs w:val="24"/>
          <w:rtl/>
        </w:rPr>
        <w:t>").</w:t>
      </w:r>
    </w:p>
    <w:p w14:paraId="64236859" w14:textId="77777777" w:rsidR="00C3398D" w:rsidRPr="00703311" w:rsidRDefault="00C3398D" w:rsidP="00C3398D">
      <w:pPr>
        <w:widowControl w:val="0"/>
        <w:bidi/>
        <w:jc w:val="both"/>
        <w:rPr>
          <w:sz w:val="16"/>
          <w:szCs w:val="16"/>
          <w:rtl/>
        </w:rPr>
      </w:pPr>
    </w:p>
    <w:p w14:paraId="3D670642" w14:textId="77777777" w:rsidR="00C3398D" w:rsidRPr="005F1D8C" w:rsidRDefault="00C3398D" w:rsidP="006A3ACE">
      <w:pPr>
        <w:widowControl w:val="0"/>
        <w:numPr>
          <w:ilvl w:val="0"/>
          <w:numId w:val="27"/>
        </w:numPr>
        <w:bidi/>
        <w:jc w:val="both"/>
        <w:rPr>
          <w:b/>
          <w:bCs/>
          <w:sz w:val="24"/>
          <w:szCs w:val="24"/>
          <w:rtl/>
        </w:rPr>
      </w:pPr>
      <w:r w:rsidRPr="005F1D8C">
        <w:rPr>
          <w:rFonts w:hint="cs"/>
          <w:b/>
          <w:bCs/>
          <w:sz w:val="24"/>
          <w:szCs w:val="24"/>
          <w:rtl/>
        </w:rPr>
        <w:t>יש לסמן את הסעיף הרלבנטי מבין האמורים להלן:</w:t>
      </w:r>
    </w:p>
    <w:p w14:paraId="3467E958" w14:textId="77777777" w:rsidR="00C3398D" w:rsidRPr="00703311" w:rsidRDefault="00C3398D" w:rsidP="00C3398D">
      <w:pPr>
        <w:widowControl w:val="0"/>
        <w:bidi/>
        <w:jc w:val="both"/>
        <w:rPr>
          <w:sz w:val="16"/>
          <w:szCs w:val="16"/>
          <w:rtl/>
        </w:rPr>
      </w:pPr>
    </w:p>
    <w:p w14:paraId="116FA6DE" w14:textId="6110F1AC" w:rsidR="00C3398D" w:rsidRPr="005F1D8C" w:rsidRDefault="00C3398D" w:rsidP="00C3398D">
      <w:pPr>
        <w:widowControl w:val="0"/>
        <w:tabs>
          <w:tab w:val="left" w:pos="720"/>
        </w:tabs>
        <w:bidi/>
        <w:ind w:left="907"/>
        <w:jc w:val="both"/>
        <w:rPr>
          <w:sz w:val="24"/>
          <w:szCs w:val="24"/>
          <w:rtl/>
        </w:rPr>
      </w:pPr>
      <w:r w:rsidRPr="005F1D8C">
        <w:rPr>
          <w:rFonts w:hint="cs"/>
          <w:sz w:val="24"/>
          <w:szCs w:val="24"/>
          <w:rtl/>
        </w:rPr>
        <w:fldChar w:fldCharType="begin">
          <w:ffData>
            <w:name w:val="סימון1"/>
            <w:enabled/>
            <w:calcOnExit w:val="0"/>
            <w:checkBox>
              <w:sizeAuto/>
              <w:default w:val="0"/>
            </w:checkBox>
          </w:ffData>
        </w:fldChar>
      </w:r>
      <w:r w:rsidRPr="005F1D8C">
        <w:rPr>
          <w:rFonts w:hint="cs"/>
          <w:sz w:val="24"/>
          <w:szCs w:val="24"/>
          <w:rtl/>
        </w:rPr>
        <w:instrText xml:space="preserve"> </w:instrText>
      </w:r>
      <w:r w:rsidRPr="005F1D8C">
        <w:rPr>
          <w:sz w:val="24"/>
          <w:szCs w:val="24"/>
        </w:rPr>
        <w:instrText>FORMCHECKBOX</w:instrText>
      </w:r>
      <w:r w:rsidRPr="005F1D8C">
        <w:rPr>
          <w:rFonts w:hint="cs"/>
          <w:sz w:val="24"/>
          <w:szCs w:val="24"/>
          <w:rtl/>
        </w:rPr>
        <w:instrText xml:space="preserve"> </w:instrText>
      </w:r>
      <w:r w:rsidR="00860E7B">
        <w:rPr>
          <w:sz w:val="24"/>
          <w:szCs w:val="24"/>
          <w:rtl/>
        </w:rPr>
      </w:r>
      <w:r w:rsidR="00860E7B">
        <w:rPr>
          <w:sz w:val="24"/>
          <w:szCs w:val="24"/>
          <w:rtl/>
        </w:rPr>
        <w:fldChar w:fldCharType="separate"/>
      </w:r>
      <w:r w:rsidRPr="005F1D8C">
        <w:rPr>
          <w:rFonts w:hint="cs"/>
          <w:sz w:val="24"/>
          <w:szCs w:val="24"/>
          <w:rtl/>
        </w:rPr>
        <w:fldChar w:fldCharType="end"/>
      </w:r>
      <w:r w:rsidRPr="005F1D8C">
        <w:rPr>
          <w:rFonts w:hint="cs"/>
          <w:sz w:val="24"/>
          <w:szCs w:val="24"/>
          <w:rtl/>
        </w:rPr>
        <w:t xml:space="preserve"> </w:t>
      </w:r>
      <w:r w:rsidRPr="005F1D8C">
        <w:rPr>
          <w:rFonts w:hint="cs"/>
          <w:sz w:val="24"/>
          <w:szCs w:val="24"/>
          <w:rtl/>
        </w:rPr>
        <w:tab/>
      </w:r>
      <w:r>
        <w:rPr>
          <w:rFonts w:hint="cs"/>
          <w:sz w:val="24"/>
          <w:szCs w:val="24"/>
          <w:rtl/>
        </w:rPr>
        <w:t>המציע</w:t>
      </w:r>
      <w:r w:rsidRPr="005F1D8C">
        <w:rPr>
          <w:rFonts w:hint="cs"/>
          <w:sz w:val="24"/>
          <w:szCs w:val="24"/>
          <w:rtl/>
        </w:rPr>
        <w:t xml:space="preserve"> או בעל זיקה* אליו לא הורשעו** ביותר משתי עבירות***;</w:t>
      </w:r>
    </w:p>
    <w:p w14:paraId="03615A95" w14:textId="77777777" w:rsidR="00C3398D" w:rsidRPr="00703311" w:rsidRDefault="00C3398D" w:rsidP="00C3398D">
      <w:pPr>
        <w:widowControl w:val="0"/>
        <w:bidi/>
        <w:jc w:val="both"/>
        <w:rPr>
          <w:sz w:val="16"/>
          <w:szCs w:val="16"/>
          <w:rtl/>
        </w:rPr>
      </w:pPr>
    </w:p>
    <w:p w14:paraId="48DCC7FE" w14:textId="3DEFFA3C" w:rsidR="00C3398D" w:rsidRPr="005F1D8C" w:rsidRDefault="00C3398D" w:rsidP="00C3398D">
      <w:pPr>
        <w:widowControl w:val="0"/>
        <w:tabs>
          <w:tab w:val="left" w:pos="720"/>
        </w:tabs>
        <w:bidi/>
        <w:ind w:left="1440" w:hanging="533"/>
        <w:jc w:val="both"/>
        <w:rPr>
          <w:sz w:val="24"/>
          <w:szCs w:val="24"/>
          <w:rtl/>
        </w:rPr>
      </w:pPr>
      <w:r w:rsidRPr="005F1D8C">
        <w:rPr>
          <w:rFonts w:hint="cs"/>
          <w:sz w:val="24"/>
          <w:szCs w:val="24"/>
          <w:rtl/>
        </w:rPr>
        <w:fldChar w:fldCharType="begin">
          <w:ffData>
            <w:name w:val="סימון1"/>
            <w:enabled/>
            <w:calcOnExit w:val="0"/>
            <w:checkBox>
              <w:sizeAuto/>
              <w:default w:val="0"/>
            </w:checkBox>
          </w:ffData>
        </w:fldChar>
      </w:r>
      <w:r w:rsidRPr="005F1D8C">
        <w:rPr>
          <w:rFonts w:hint="cs"/>
          <w:sz w:val="24"/>
          <w:szCs w:val="24"/>
          <w:rtl/>
        </w:rPr>
        <w:instrText xml:space="preserve"> </w:instrText>
      </w:r>
      <w:r w:rsidRPr="005F1D8C">
        <w:rPr>
          <w:sz w:val="24"/>
          <w:szCs w:val="24"/>
        </w:rPr>
        <w:instrText>FORMCHECKBOX</w:instrText>
      </w:r>
      <w:r w:rsidRPr="005F1D8C">
        <w:rPr>
          <w:rFonts w:hint="cs"/>
          <w:sz w:val="24"/>
          <w:szCs w:val="24"/>
          <w:rtl/>
        </w:rPr>
        <w:instrText xml:space="preserve"> </w:instrText>
      </w:r>
      <w:r w:rsidR="00860E7B">
        <w:rPr>
          <w:sz w:val="24"/>
          <w:szCs w:val="24"/>
          <w:rtl/>
        </w:rPr>
      </w:r>
      <w:r w:rsidR="00860E7B">
        <w:rPr>
          <w:sz w:val="24"/>
          <w:szCs w:val="24"/>
          <w:rtl/>
        </w:rPr>
        <w:fldChar w:fldCharType="separate"/>
      </w:r>
      <w:r w:rsidRPr="005F1D8C">
        <w:rPr>
          <w:rFonts w:hint="cs"/>
          <w:sz w:val="24"/>
          <w:szCs w:val="24"/>
          <w:rtl/>
        </w:rPr>
        <w:fldChar w:fldCharType="end"/>
      </w:r>
      <w:r w:rsidRPr="005F1D8C">
        <w:rPr>
          <w:rFonts w:hint="cs"/>
          <w:sz w:val="24"/>
          <w:szCs w:val="24"/>
          <w:rtl/>
        </w:rPr>
        <w:t xml:space="preserve"> </w:t>
      </w:r>
      <w:r w:rsidRPr="005F1D8C">
        <w:rPr>
          <w:rFonts w:hint="cs"/>
          <w:sz w:val="24"/>
          <w:szCs w:val="24"/>
          <w:rtl/>
        </w:rPr>
        <w:tab/>
      </w:r>
      <w:r>
        <w:rPr>
          <w:rFonts w:hint="cs"/>
          <w:sz w:val="24"/>
          <w:szCs w:val="24"/>
          <w:rtl/>
        </w:rPr>
        <w:t>המציע</w:t>
      </w:r>
      <w:r w:rsidRPr="005F1D8C">
        <w:rPr>
          <w:rFonts w:hint="cs"/>
          <w:sz w:val="24"/>
          <w:szCs w:val="24"/>
          <w:rtl/>
        </w:rPr>
        <w:t xml:space="preserve"> או בעל זיקה* אליו הורשעו** ביותר משתי עבירות***, אך במועד האחרון להגשת ההצעות למכרז חלפה שנה אחת לפחות ממועד ההרשעה האחרונה.</w:t>
      </w:r>
    </w:p>
    <w:p w14:paraId="58F12826" w14:textId="77777777" w:rsidR="00C3398D" w:rsidRPr="00703311" w:rsidRDefault="00C3398D" w:rsidP="00C3398D">
      <w:pPr>
        <w:widowControl w:val="0"/>
        <w:bidi/>
        <w:jc w:val="both"/>
        <w:rPr>
          <w:sz w:val="16"/>
          <w:szCs w:val="16"/>
          <w:rtl/>
        </w:rPr>
      </w:pPr>
    </w:p>
    <w:p w14:paraId="369E2195" w14:textId="77777777" w:rsidR="00C3398D" w:rsidRPr="005F1D8C" w:rsidRDefault="00C3398D" w:rsidP="00C3398D">
      <w:pPr>
        <w:widowControl w:val="0"/>
        <w:bidi/>
        <w:ind w:left="890"/>
        <w:jc w:val="both"/>
        <w:rPr>
          <w:sz w:val="24"/>
          <w:szCs w:val="24"/>
          <w:rtl/>
        </w:rPr>
      </w:pPr>
      <w:r w:rsidRPr="005F1D8C">
        <w:rPr>
          <w:rFonts w:hint="cs"/>
          <w:sz w:val="24"/>
          <w:szCs w:val="24"/>
          <w:rtl/>
        </w:rPr>
        <w:t>*</w:t>
      </w:r>
      <w:r w:rsidRPr="005F1D8C">
        <w:rPr>
          <w:rFonts w:hint="cs"/>
          <w:sz w:val="24"/>
          <w:szCs w:val="24"/>
          <w:rtl/>
        </w:rPr>
        <w:tab/>
        <w:t>"בעל זיקה" – כהגדרתו בסעיף 2ב(א) לחוק עסקאות גופים ציבוריים, תשל"ו-1976;</w:t>
      </w:r>
    </w:p>
    <w:p w14:paraId="6B7B1A8E" w14:textId="77777777" w:rsidR="00C3398D" w:rsidRPr="005F1D8C" w:rsidRDefault="00C3398D" w:rsidP="00C3398D">
      <w:pPr>
        <w:widowControl w:val="0"/>
        <w:tabs>
          <w:tab w:val="left" w:pos="720"/>
        </w:tabs>
        <w:overflowPunct w:val="0"/>
        <w:autoSpaceDE w:val="0"/>
        <w:autoSpaceDN w:val="0"/>
        <w:bidi/>
        <w:adjustRightInd w:val="0"/>
        <w:ind w:left="890"/>
        <w:jc w:val="both"/>
        <w:textAlignment w:val="baseline"/>
        <w:rPr>
          <w:sz w:val="24"/>
          <w:szCs w:val="24"/>
          <w:rtl/>
        </w:rPr>
      </w:pPr>
      <w:r w:rsidRPr="005F1D8C">
        <w:rPr>
          <w:rFonts w:hint="cs"/>
          <w:sz w:val="24"/>
          <w:szCs w:val="24"/>
          <w:rtl/>
        </w:rPr>
        <w:t>**</w:t>
      </w:r>
      <w:r w:rsidRPr="005F1D8C">
        <w:rPr>
          <w:rFonts w:hint="cs"/>
          <w:sz w:val="24"/>
          <w:szCs w:val="24"/>
          <w:rtl/>
        </w:rPr>
        <w:tab/>
        <w:t>"הורשע" – הורשע בפסק דין חלוט בעבירה שנעברה לאחר יום 31.10.02;</w:t>
      </w:r>
    </w:p>
    <w:p w14:paraId="6CB6BA16" w14:textId="77777777" w:rsidR="00C3398D" w:rsidRPr="005F1D8C" w:rsidRDefault="00C3398D" w:rsidP="00C3398D">
      <w:pPr>
        <w:widowControl w:val="0"/>
        <w:tabs>
          <w:tab w:val="left" w:pos="720"/>
        </w:tabs>
        <w:overflowPunct w:val="0"/>
        <w:autoSpaceDE w:val="0"/>
        <w:autoSpaceDN w:val="0"/>
        <w:bidi/>
        <w:adjustRightInd w:val="0"/>
        <w:ind w:left="1440" w:hanging="550"/>
        <w:jc w:val="both"/>
        <w:textAlignment w:val="baseline"/>
        <w:rPr>
          <w:sz w:val="24"/>
          <w:szCs w:val="24"/>
          <w:rtl/>
        </w:rPr>
      </w:pPr>
      <w:r w:rsidRPr="005F1D8C">
        <w:rPr>
          <w:rFonts w:hint="cs"/>
          <w:sz w:val="24"/>
          <w:szCs w:val="24"/>
          <w:rtl/>
        </w:rPr>
        <w:t>***</w:t>
      </w:r>
      <w:r w:rsidRPr="005F1D8C">
        <w:rPr>
          <w:rFonts w:hint="cs"/>
          <w:sz w:val="24"/>
          <w:szCs w:val="24"/>
          <w:rtl/>
        </w:rPr>
        <w:tab/>
        <w:t xml:space="preserve">"עבירה" – עבירה לפי חוק שכר מינימום, התשמ"ז-1987 או עבירה לפי חוק עובדים זרים (איסור העסקה שלא כדין והבטחת תנאים הוגנים), התשנ"א-1991 </w:t>
      </w:r>
    </w:p>
    <w:p w14:paraId="390DCB9D" w14:textId="77777777" w:rsidR="00C3398D" w:rsidRPr="005F1D8C" w:rsidRDefault="00C3398D" w:rsidP="00C3398D">
      <w:pPr>
        <w:widowControl w:val="0"/>
        <w:tabs>
          <w:tab w:val="left" w:pos="720"/>
        </w:tabs>
        <w:overflowPunct w:val="0"/>
        <w:autoSpaceDE w:val="0"/>
        <w:autoSpaceDN w:val="0"/>
        <w:bidi/>
        <w:adjustRightInd w:val="0"/>
        <w:ind w:left="1440" w:hanging="550"/>
        <w:jc w:val="both"/>
        <w:textAlignment w:val="baseline"/>
        <w:rPr>
          <w:sz w:val="24"/>
          <w:szCs w:val="24"/>
          <w:rtl/>
        </w:rPr>
      </w:pPr>
      <w:r w:rsidRPr="005F1D8C">
        <w:rPr>
          <w:sz w:val="24"/>
          <w:szCs w:val="24"/>
          <w:rtl/>
        </w:rPr>
        <w:tab/>
      </w:r>
      <w:r w:rsidRPr="005F1D8C">
        <w:rPr>
          <w:rFonts w:hint="cs"/>
          <w:sz w:val="24"/>
          <w:szCs w:val="24"/>
          <w:rtl/>
        </w:rPr>
        <w:t xml:space="preserve">ולעניין עסקאות לקבלת שירות כהגדרתו בסעיף 2 לחוק להגברת האכיפה של דיני העבודה, </w:t>
      </w:r>
      <w:proofErr w:type="spellStart"/>
      <w:r w:rsidRPr="005F1D8C">
        <w:rPr>
          <w:rFonts w:hint="cs"/>
          <w:sz w:val="24"/>
          <w:szCs w:val="24"/>
          <w:rtl/>
        </w:rPr>
        <w:t>התשע"ב</w:t>
      </w:r>
      <w:proofErr w:type="spellEnd"/>
      <w:r w:rsidRPr="005F1D8C">
        <w:rPr>
          <w:rFonts w:hint="cs"/>
          <w:sz w:val="24"/>
          <w:szCs w:val="24"/>
          <w:rtl/>
        </w:rPr>
        <w:t xml:space="preserve"> -2011, גם עבירה על הוראות החיקוקים המנויות בתוספת השלישית לאותו חוק.</w:t>
      </w:r>
    </w:p>
    <w:p w14:paraId="614915FB" w14:textId="77777777" w:rsidR="00C3398D" w:rsidRPr="00703311" w:rsidRDefault="00C3398D" w:rsidP="00C3398D">
      <w:pPr>
        <w:widowControl w:val="0"/>
        <w:bidi/>
        <w:jc w:val="both"/>
        <w:rPr>
          <w:sz w:val="16"/>
          <w:szCs w:val="16"/>
          <w:rtl/>
        </w:rPr>
      </w:pPr>
    </w:p>
    <w:p w14:paraId="4BDD371E" w14:textId="77777777" w:rsidR="00C3398D" w:rsidRPr="005F1D8C" w:rsidRDefault="00C3398D" w:rsidP="006A3ACE">
      <w:pPr>
        <w:widowControl w:val="0"/>
        <w:numPr>
          <w:ilvl w:val="0"/>
          <w:numId w:val="27"/>
        </w:numPr>
        <w:bidi/>
        <w:jc w:val="both"/>
        <w:rPr>
          <w:b/>
          <w:bCs/>
          <w:sz w:val="24"/>
          <w:szCs w:val="24"/>
        </w:rPr>
      </w:pPr>
      <w:r w:rsidRPr="005F1D8C">
        <w:rPr>
          <w:rFonts w:hint="cs"/>
          <w:b/>
          <w:bCs/>
          <w:sz w:val="24"/>
          <w:szCs w:val="24"/>
          <w:rtl/>
        </w:rPr>
        <w:t>יש לסמן את הסעיף הרלוונטי מבין האמורים להלן:</w:t>
      </w:r>
    </w:p>
    <w:p w14:paraId="00985A2F" w14:textId="77777777" w:rsidR="00C3398D" w:rsidRPr="00703311" w:rsidRDefault="00C3398D" w:rsidP="00C3398D">
      <w:pPr>
        <w:widowControl w:val="0"/>
        <w:bidi/>
        <w:jc w:val="both"/>
        <w:rPr>
          <w:sz w:val="16"/>
          <w:szCs w:val="16"/>
        </w:rPr>
      </w:pPr>
    </w:p>
    <w:p w14:paraId="6FC88035" w14:textId="77777777" w:rsidR="00C3398D" w:rsidRPr="005F1D8C" w:rsidRDefault="00C3398D" w:rsidP="00C3398D">
      <w:pPr>
        <w:widowControl w:val="0"/>
        <w:bidi/>
        <w:ind w:left="1318" w:hanging="567"/>
        <w:jc w:val="both"/>
        <w:rPr>
          <w:sz w:val="24"/>
          <w:szCs w:val="24"/>
          <w:rtl/>
        </w:rPr>
      </w:pPr>
      <w:r w:rsidRPr="005F1D8C">
        <w:rPr>
          <w:rFonts w:hint="cs"/>
          <w:sz w:val="24"/>
          <w:szCs w:val="24"/>
          <w:rtl/>
        </w:rPr>
        <w:fldChar w:fldCharType="begin">
          <w:ffData>
            <w:name w:val="סימון1"/>
            <w:enabled/>
            <w:calcOnExit w:val="0"/>
            <w:checkBox>
              <w:sizeAuto/>
              <w:default w:val="0"/>
            </w:checkBox>
          </w:ffData>
        </w:fldChar>
      </w:r>
      <w:r w:rsidRPr="005F1D8C">
        <w:rPr>
          <w:rFonts w:hint="cs"/>
          <w:sz w:val="24"/>
          <w:szCs w:val="24"/>
          <w:rtl/>
        </w:rPr>
        <w:instrText xml:space="preserve"> </w:instrText>
      </w:r>
      <w:r w:rsidRPr="005F1D8C">
        <w:rPr>
          <w:sz w:val="24"/>
          <w:szCs w:val="24"/>
        </w:rPr>
        <w:instrText>FORMCHECKBOX</w:instrText>
      </w:r>
      <w:r w:rsidRPr="005F1D8C">
        <w:rPr>
          <w:rFonts w:hint="cs"/>
          <w:sz w:val="24"/>
          <w:szCs w:val="24"/>
          <w:rtl/>
        </w:rPr>
        <w:instrText xml:space="preserve"> </w:instrText>
      </w:r>
      <w:r w:rsidR="00860E7B">
        <w:rPr>
          <w:sz w:val="24"/>
          <w:szCs w:val="24"/>
          <w:rtl/>
        </w:rPr>
      </w:r>
      <w:r w:rsidR="00860E7B">
        <w:rPr>
          <w:sz w:val="24"/>
          <w:szCs w:val="24"/>
          <w:rtl/>
        </w:rPr>
        <w:fldChar w:fldCharType="separate"/>
      </w:r>
      <w:r w:rsidRPr="005F1D8C">
        <w:rPr>
          <w:rFonts w:hint="cs"/>
          <w:sz w:val="24"/>
          <w:szCs w:val="24"/>
          <w:rtl/>
        </w:rPr>
        <w:fldChar w:fldCharType="end"/>
      </w:r>
      <w:r w:rsidRPr="005F1D8C">
        <w:rPr>
          <w:sz w:val="24"/>
          <w:szCs w:val="24"/>
          <w:rtl/>
        </w:rPr>
        <w:tab/>
      </w:r>
      <w:r w:rsidRPr="005F1D8C">
        <w:rPr>
          <w:rFonts w:hint="cs"/>
          <w:sz w:val="24"/>
          <w:szCs w:val="24"/>
          <w:rtl/>
        </w:rPr>
        <w:t xml:space="preserve">חלופה א' </w:t>
      </w:r>
      <w:r w:rsidRPr="005F1D8C">
        <w:rPr>
          <w:sz w:val="24"/>
          <w:szCs w:val="24"/>
          <w:rtl/>
        </w:rPr>
        <w:t>–</w:t>
      </w:r>
      <w:r w:rsidRPr="005F1D8C">
        <w:rPr>
          <w:rFonts w:hint="cs"/>
          <w:sz w:val="24"/>
          <w:szCs w:val="24"/>
          <w:rtl/>
        </w:rPr>
        <w:t xml:space="preserve"> הוראות סעיף 9 לחוק שוויון זכויות לאנשים עם מוגבלות, התשנ"ח-1998 </w:t>
      </w:r>
      <w:r w:rsidRPr="005F1D8C">
        <w:rPr>
          <w:rFonts w:hint="cs"/>
          <w:b/>
          <w:bCs/>
          <w:sz w:val="24"/>
          <w:szCs w:val="24"/>
          <w:rtl/>
        </w:rPr>
        <w:t>(להלן : "חוק שוויון זכויות")</w:t>
      </w:r>
      <w:r w:rsidRPr="005F1D8C">
        <w:rPr>
          <w:rFonts w:hint="cs"/>
          <w:sz w:val="24"/>
          <w:szCs w:val="24"/>
          <w:rtl/>
        </w:rPr>
        <w:t xml:space="preserve"> אינן חלות על המשתתף. </w:t>
      </w:r>
    </w:p>
    <w:p w14:paraId="79EB67DD" w14:textId="77777777" w:rsidR="00C3398D" w:rsidRPr="00703311" w:rsidRDefault="00C3398D" w:rsidP="00C3398D">
      <w:pPr>
        <w:widowControl w:val="0"/>
        <w:bidi/>
        <w:jc w:val="both"/>
        <w:rPr>
          <w:sz w:val="16"/>
          <w:szCs w:val="16"/>
          <w:rtl/>
        </w:rPr>
      </w:pPr>
    </w:p>
    <w:p w14:paraId="30479CC3" w14:textId="34BD7876" w:rsidR="00C3398D" w:rsidRPr="005F1D8C" w:rsidRDefault="00C3398D" w:rsidP="008011DB">
      <w:pPr>
        <w:widowControl w:val="0"/>
        <w:tabs>
          <w:tab w:val="left" w:pos="1176"/>
        </w:tabs>
        <w:bidi/>
        <w:ind w:left="184" w:right="-142" w:firstLine="567"/>
        <w:jc w:val="both"/>
        <w:rPr>
          <w:sz w:val="24"/>
          <w:szCs w:val="24"/>
          <w:rtl/>
        </w:rPr>
      </w:pPr>
      <w:r w:rsidRPr="005F1D8C">
        <w:rPr>
          <w:rFonts w:hint="cs"/>
          <w:sz w:val="24"/>
          <w:szCs w:val="24"/>
          <w:rtl/>
        </w:rPr>
        <w:fldChar w:fldCharType="begin">
          <w:ffData>
            <w:name w:val="סימון1"/>
            <w:enabled/>
            <w:calcOnExit w:val="0"/>
            <w:checkBox>
              <w:sizeAuto/>
              <w:default w:val="0"/>
            </w:checkBox>
          </w:ffData>
        </w:fldChar>
      </w:r>
      <w:r w:rsidRPr="005F1D8C">
        <w:rPr>
          <w:rFonts w:hint="cs"/>
          <w:sz w:val="24"/>
          <w:szCs w:val="24"/>
          <w:rtl/>
        </w:rPr>
        <w:instrText xml:space="preserve"> </w:instrText>
      </w:r>
      <w:r w:rsidRPr="005F1D8C">
        <w:rPr>
          <w:sz w:val="24"/>
          <w:szCs w:val="24"/>
        </w:rPr>
        <w:instrText>FORMCHECKBOX</w:instrText>
      </w:r>
      <w:r w:rsidRPr="005F1D8C">
        <w:rPr>
          <w:rFonts w:hint="cs"/>
          <w:sz w:val="24"/>
          <w:szCs w:val="24"/>
          <w:rtl/>
        </w:rPr>
        <w:instrText xml:space="preserve"> </w:instrText>
      </w:r>
      <w:r w:rsidR="00860E7B">
        <w:rPr>
          <w:sz w:val="24"/>
          <w:szCs w:val="24"/>
          <w:rtl/>
        </w:rPr>
      </w:r>
      <w:r w:rsidR="00860E7B">
        <w:rPr>
          <w:sz w:val="24"/>
          <w:szCs w:val="24"/>
          <w:rtl/>
        </w:rPr>
        <w:fldChar w:fldCharType="separate"/>
      </w:r>
      <w:r w:rsidRPr="005F1D8C">
        <w:rPr>
          <w:rFonts w:hint="cs"/>
          <w:sz w:val="24"/>
          <w:szCs w:val="24"/>
          <w:rtl/>
        </w:rPr>
        <w:fldChar w:fldCharType="end"/>
      </w:r>
      <w:r w:rsidRPr="005F1D8C">
        <w:rPr>
          <w:rFonts w:hint="cs"/>
          <w:sz w:val="24"/>
          <w:szCs w:val="24"/>
          <w:rtl/>
        </w:rPr>
        <w:tab/>
        <w:t xml:space="preserve">   חלופה ב' </w:t>
      </w:r>
      <w:r w:rsidRPr="005F1D8C">
        <w:rPr>
          <w:sz w:val="24"/>
          <w:szCs w:val="24"/>
          <w:rtl/>
        </w:rPr>
        <w:t>–</w:t>
      </w:r>
      <w:r w:rsidRPr="005F1D8C">
        <w:rPr>
          <w:rFonts w:hint="cs"/>
          <w:sz w:val="24"/>
          <w:szCs w:val="24"/>
          <w:rtl/>
        </w:rPr>
        <w:t xml:space="preserve"> הוראות סעיף 9 לחוק שוויון זכויות חלות על המשתתף והוא מקיים</w:t>
      </w:r>
      <w:r w:rsidR="008011DB">
        <w:rPr>
          <w:rFonts w:hint="cs"/>
          <w:sz w:val="24"/>
          <w:szCs w:val="24"/>
          <w:rtl/>
        </w:rPr>
        <w:t xml:space="preserve"> </w:t>
      </w:r>
      <w:r w:rsidRPr="005F1D8C">
        <w:rPr>
          <w:rFonts w:hint="cs"/>
          <w:sz w:val="24"/>
          <w:szCs w:val="24"/>
          <w:rtl/>
        </w:rPr>
        <w:t>אותן.</w:t>
      </w:r>
    </w:p>
    <w:p w14:paraId="4655BDDB" w14:textId="0282E953" w:rsidR="00C3398D" w:rsidRPr="005F1D8C" w:rsidRDefault="00C3398D" w:rsidP="006A3ACE">
      <w:pPr>
        <w:widowControl w:val="0"/>
        <w:numPr>
          <w:ilvl w:val="0"/>
          <w:numId w:val="27"/>
        </w:numPr>
        <w:bidi/>
        <w:jc w:val="both"/>
        <w:rPr>
          <w:b/>
          <w:bCs/>
          <w:sz w:val="24"/>
          <w:szCs w:val="24"/>
        </w:rPr>
      </w:pPr>
      <w:r>
        <w:rPr>
          <w:rFonts w:hint="cs"/>
          <w:sz w:val="24"/>
          <w:szCs w:val="24"/>
          <w:rtl/>
        </w:rPr>
        <w:t>למציע</w:t>
      </w:r>
      <w:r w:rsidRPr="005F1D8C">
        <w:rPr>
          <w:rFonts w:hint="cs"/>
          <w:sz w:val="24"/>
          <w:szCs w:val="24"/>
          <w:rtl/>
        </w:rPr>
        <w:t xml:space="preserve"> שסימן את החלופה ב' בסעיף 4 לעיל - </w:t>
      </w:r>
      <w:r w:rsidRPr="005F1D8C">
        <w:rPr>
          <w:rFonts w:hint="cs"/>
          <w:b/>
          <w:bCs/>
          <w:sz w:val="24"/>
          <w:szCs w:val="24"/>
          <w:rtl/>
        </w:rPr>
        <w:t xml:space="preserve">יש להמשיך ולסמן בחלופות המשנה הרלוונטיות להלן: </w:t>
      </w:r>
    </w:p>
    <w:p w14:paraId="62614C4E" w14:textId="77777777" w:rsidR="00C3398D" w:rsidRPr="00703311" w:rsidRDefault="00C3398D" w:rsidP="00C3398D">
      <w:pPr>
        <w:widowControl w:val="0"/>
        <w:bidi/>
        <w:jc w:val="both"/>
        <w:rPr>
          <w:sz w:val="16"/>
          <w:szCs w:val="16"/>
        </w:rPr>
      </w:pPr>
    </w:p>
    <w:p w14:paraId="49B92CB2" w14:textId="2166BB46" w:rsidR="00C3398D" w:rsidRPr="005F1D8C" w:rsidRDefault="00C3398D" w:rsidP="00C3398D">
      <w:pPr>
        <w:widowControl w:val="0"/>
        <w:bidi/>
        <w:ind w:left="720"/>
        <w:jc w:val="both"/>
        <w:rPr>
          <w:sz w:val="24"/>
          <w:szCs w:val="24"/>
          <w:rtl/>
        </w:rPr>
      </w:pPr>
      <w:r w:rsidRPr="005F1D8C">
        <w:rPr>
          <w:rFonts w:hint="cs"/>
          <w:sz w:val="24"/>
          <w:szCs w:val="24"/>
          <w:rtl/>
        </w:rPr>
        <w:fldChar w:fldCharType="begin">
          <w:ffData>
            <w:name w:val="סימון1"/>
            <w:enabled/>
            <w:calcOnExit w:val="0"/>
            <w:checkBox>
              <w:sizeAuto/>
              <w:default w:val="0"/>
            </w:checkBox>
          </w:ffData>
        </w:fldChar>
      </w:r>
      <w:r w:rsidRPr="005F1D8C">
        <w:rPr>
          <w:rFonts w:hint="cs"/>
          <w:sz w:val="24"/>
          <w:szCs w:val="24"/>
          <w:rtl/>
        </w:rPr>
        <w:instrText xml:space="preserve"> </w:instrText>
      </w:r>
      <w:r w:rsidRPr="005F1D8C">
        <w:rPr>
          <w:sz w:val="24"/>
          <w:szCs w:val="24"/>
        </w:rPr>
        <w:instrText>FORMCHECKBOX</w:instrText>
      </w:r>
      <w:r w:rsidRPr="005F1D8C">
        <w:rPr>
          <w:rFonts w:hint="cs"/>
          <w:sz w:val="24"/>
          <w:szCs w:val="24"/>
          <w:rtl/>
        </w:rPr>
        <w:instrText xml:space="preserve"> </w:instrText>
      </w:r>
      <w:r w:rsidR="00860E7B">
        <w:rPr>
          <w:sz w:val="24"/>
          <w:szCs w:val="24"/>
          <w:rtl/>
        </w:rPr>
      </w:r>
      <w:r w:rsidR="00860E7B">
        <w:rPr>
          <w:sz w:val="24"/>
          <w:szCs w:val="24"/>
          <w:rtl/>
        </w:rPr>
        <w:fldChar w:fldCharType="separate"/>
      </w:r>
      <w:r w:rsidRPr="005F1D8C">
        <w:rPr>
          <w:rFonts w:hint="cs"/>
          <w:sz w:val="24"/>
          <w:szCs w:val="24"/>
          <w:rtl/>
        </w:rPr>
        <w:fldChar w:fldCharType="end"/>
      </w:r>
      <w:r w:rsidRPr="005F1D8C">
        <w:rPr>
          <w:rFonts w:hint="cs"/>
          <w:sz w:val="24"/>
          <w:szCs w:val="24"/>
          <w:rtl/>
        </w:rPr>
        <w:tab/>
        <w:t xml:space="preserve">חלופה (1) - </w:t>
      </w:r>
      <w:r>
        <w:rPr>
          <w:rFonts w:hint="cs"/>
          <w:sz w:val="24"/>
          <w:szCs w:val="24"/>
          <w:rtl/>
        </w:rPr>
        <w:t>המציע</w:t>
      </w:r>
      <w:r w:rsidRPr="005F1D8C">
        <w:rPr>
          <w:rFonts w:hint="cs"/>
          <w:sz w:val="24"/>
          <w:szCs w:val="24"/>
          <w:rtl/>
        </w:rPr>
        <w:t xml:space="preserve"> מעסיק פחות מ-100 עובדים.</w:t>
      </w:r>
    </w:p>
    <w:p w14:paraId="5FF472C4" w14:textId="77777777" w:rsidR="00C3398D" w:rsidRPr="00703311" w:rsidRDefault="00C3398D" w:rsidP="00C3398D">
      <w:pPr>
        <w:widowControl w:val="0"/>
        <w:bidi/>
        <w:jc w:val="both"/>
        <w:rPr>
          <w:sz w:val="16"/>
          <w:szCs w:val="16"/>
          <w:rtl/>
        </w:rPr>
      </w:pPr>
    </w:p>
    <w:p w14:paraId="3FE3BBB2" w14:textId="7AF81300" w:rsidR="00C3398D" w:rsidRPr="005F1D8C" w:rsidRDefault="00C3398D" w:rsidP="00C3398D">
      <w:pPr>
        <w:widowControl w:val="0"/>
        <w:bidi/>
        <w:ind w:left="1440" w:hanging="720"/>
        <w:jc w:val="both"/>
        <w:rPr>
          <w:sz w:val="24"/>
          <w:szCs w:val="24"/>
          <w:rtl/>
        </w:rPr>
      </w:pPr>
      <w:r w:rsidRPr="005F1D8C">
        <w:rPr>
          <w:rFonts w:hint="cs"/>
          <w:sz w:val="24"/>
          <w:szCs w:val="24"/>
          <w:rtl/>
        </w:rPr>
        <w:fldChar w:fldCharType="begin">
          <w:ffData>
            <w:name w:val="סימון1"/>
            <w:enabled/>
            <w:calcOnExit w:val="0"/>
            <w:checkBox>
              <w:sizeAuto/>
              <w:default w:val="0"/>
            </w:checkBox>
          </w:ffData>
        </w:fldChar>
      </w:r>
      <w:r w:rsidRPr="005F1D8C">
        <w:rPr>
          <w:rFonts w:hint="cs"/>
          <w:sz w:val="24"/>
          <w:szCs w:val="24"/>
          <w:rtl/>
        </w:rPr>
        <w:instrText xml:space="preserve"> </w:instrText>
      </w:r>
      <w:r w:rsidRPr="005F1D8C">
        <w:rPr>
          <w:sz w:val="24"/>
          <w:szCs w:val="24"/>
        </w:rPr>
        <w:instrText>FORMCHECKBOX</w:instrText>
      </w:r>
      <w:r w:rsidRPr="005F1D8C">
        <w:rPr>
          <w:rFonts w:hint="cs"/>
          <w:sz w:val="24"/>
          <w:szCs w:val="24"/>
          <w:rtl/>
        </w:rPr>
        <w:instrText xml:space="preserve"> </w:instrText>
      </w:r>
      <w:r w:rsidR="00860E7B">
        <w:rPr>
          <w:sz w:val="24"/>
          <w:szCs w:val="24"/>
          <w:rtl/>
        </w:rPr>
      </w:r>
      <w:r w:rsidR="00860E7B">
        <w:rPr>
          <w:sz w:val="24"/>
          <w:szCs w:val="24"/>
          <w:rtl/>
        </w:rPr>
        <w:fldChar w:fldCharType="separate"/>
      </w:r>
      <w:r w:rsidRPr="005F1D8C">
        <w:rPr>
          <w:rFonts w:hint="cs"/>
          <w:sz w:val="24"/>
          <w:szCs w:val="24"/>
          <w:rtl/>
        </w:rPr>
        <w:fldChar w:fldCharType="end"/>
      </w:r>
      <w:r w:rsidRPr="005F1D8C">
        <w:rPr>
          <w:rFonts w:hint="cs"/>
          <w:sz w:val="24"/>
          <w:szCs w:val="24"/>
          <w:rtl/>
        </w:rPr>
        <w:tab/>
        <w:t xml:space="preserve">חלופה (2) - </w:t>
      </w:r>
      <w:r>
        <w:rPr>
          <w:rFonts w:hint="cs"/>
          <w:sz w:val="24"/>
          <w:szCs w:val="24"/>
          <w:rtl/>
        </w:rPr>
        <w:t>המציע</w:t>
      </w:r>
      <w:r w:rsidRPr="005F1D8C">
        <w:rPr>
          <w:rFonts w:hint="cs"/>
          <w:sz w:val="24"/>
          <w:szCs w:val="24"/>
          <w:rtl/>
        </w:rPr>
        <w:t xml:space="preserve"> מעסיק 100 עובדים לפחות, והוא מתחייב לפנות למנכ"ל משרד העבודה הרווחה והשירותים החברתיים לשם בחינת יישום חובותיו לפי סעיף 9 לחוק שווין זכויות, ובמידת הצורך </w:t>
      </w:r>
      <w:r w:rsidRPr="005F1D8C">
        <w:rPr>
          <w:sz w:val="24"/>
          <w:szCs w:val="24"/>
          <w:rtl/>
        </w:rPr>
        <w:t>–</w:t>
      </w:r>
      <w:r w:rsidRPr="005F1D8C">
        <w:rPr>
          <w:rFonts w:hint="cs"/>
          <w:sz w:val="24"/>
          <w:szCs w:val="24"/>
          <w:rtl/>
        </w:rPr>
        <w:t xml:space="preserve"> לשם קבלת הנחיות בקשר ליישומן.</w:t>
      </w:r>
    </w:p>
    <w:p w14:paraId="1EA4641F" w14:textId="77777777" w:rsidR="00C3398D" w:rsidRPr="00703311" w:rsidRDefault="00C3398D" w:rsidP="00C3398D">
      <w:pPr>
        <w:widowControl w:val="0"/>
        <w:bidi/>
        <w:jc w:val="both"/>
        <w:rPr>
          <w:sz w:val="16"/>
          <w:szCs w:val="16"/>
          <w:rtl/>
        </w:rPr>
      </w:pPr>
    </w:p>
    <w:p w14:paraId="23A1C58A" w14:textId="03847D37" w:rsidR="00C3398D" w:rsidRPr="005F1D8C" w:rsidRDefault="00C3398D" w:rsidP="00C3398D">
      <w:pPr>
        <w:widowControl w:val="0"/>
        <w:tabs>
          <w:tab w:val="left" w:pos="1035"/>
          <w:tab w:val="left" w:pos="1176"/>
        </w:tabs>
        <w:bidi/>
        <w:ind w:left="1440"/>
        <w:jc w:val="both"/>
        <w:rPr>
          <w:sz w:val="24"/>
          <w:szCs w:val="24"/>
          <w:rtl/>
        </w:rPr>
      </w:pPr>
      <w:r w:rsidRPr="005F1D8C">
        <w:rPr>
          <w:rFonts w:hint="cs"/>
          <w:sz w:val="24"/>
          <w:szCs w:val="24"/>
          <w:rtl/>
        </w:rPr>
        <w:t>במקרה שהמ</w:t>
      </w:r>
      <w:r>
        <w:rPr>
          <w:rFonts w:hint="cs"/>
          <w:sz w:val="24"/>
          <w:szCs w:val="24"/>
          <w:rtl/>
        </w:rPr>
        <w:t>ציע</w:t>
      </w:r>
      <w:r w:rsidRPr="005F1D8C">
        <w:rPr>
          <w:rFonts w:hint="cs"/>
          <w:sz w:val="24"/>
          <w:szCs w:val="24"/>
          <w:rtl/>
        </w:rPr>
        <w:t xml:space="preserve"> התחייב בעבר לפנות למנכ"ל משרד העבודה הרווחה והשירותים החברתיים לפי הוראות חלופה (2) לעיל, ונעשתה עמו התקשרות שלגביה הוא התחייב כאמור באותה חלופה (2) </w:t>
      </w:r>
      <w:r w:rsidRPr="005F1D8C">
        <w:rPr>
          <w:sz w:val="24"/>
          <w:szCs w:val="24"/>
          <w:rtl/>
        </w:rPr>
        <w:t>–</w:t>
      </w:r>
      <w:r w:rsidRPr="005F1D8C">
        <w:rPr>
          <w:rFonts w:hint="cs"/>
          <w:sz w:val="24"/>
          <w:szCs w:val="24"/>
          <w:rtl/>
        </w:rPr>
        <w:t xml:space="preserve"> הוא מצהיר כי פנה כנדרש ממנו, ואם קיבל הנחיות ליישום חובותיו לפי סעיף 9 לחוק שוויון זכויות, הוא גם פעל ליישומן.</w:t>
      </w:r>
    </w:p>
    <w:p w14:paraId="10241587" w14:textId="77777777" w:rsidR="00C3398D" w:rsidRPr="00703311" w:rsidRDefault="00C3398D" w:rsidP="00C3398D">
      <w:pPr>
        <w:widowControl w:val="0"/>
        <w:bidi/>
        <w:jc w:val="both"/>
        <w:rPr>
          <w:sz w:val="16"/>
          <w:szCs w:val="16"/>
          <w:rtl/>
        </w:rPr>
      </w:pPr>
    </w:p>
    <w:p w14:paraId="535AA014" w14:textId="61918978" w:rsidR="00C3398D" w:rsidRPr="005F1D8C" w:rsidRDefault="00C3398D" w:rsidP="006A3ACE">
      <w:pPr>
        <w:widowControl w:val="0"/>
        <w:numPr>
          <w:ilvl w:val="0"/>
          <w:numId w:val="27"/>
        </w:numPr>
        <w:bidi/>
        <w:jc w:val="both"/>
        <w:rPr>
          <w:sz w:val="24"/>
          <w:szCs w:val="24"/>
        </w:rPr>
      </w:pPr>
      <w:r w:rsidRPr="005F1D8C">
        <w:rPr>
          <w:rFonts w:hint="cs"/>
          <w:sz w:val="24"/>
          <w:szCs w:val="24"/>
          <w:rtl/>
        </w:rPr>
        <w:t>למ</w:t>
      </w:r>
      <w:r>
        <w:rPr>
          <w:rFonts w:hint="cs"/>
          <w:sz w:val="24"/>
          <w:szCs w:val="24"/>
          <w:rtl/>
        </w:rPr>
        <w:t>ציע</w:t>
      </w:r>
      <w:r w:rsidRPr="005F1D8C">
        <w:rPr>
          <w:rFonts w:hint="cs"/>
          <w:sz w:val="24"/>
          <w:szCs w:val="24"/>
          <w:rtl/>
        </w:rPr>
        <w:t xml:space="preserve"> שסימן את החלופה ב' בסעיף 4 לעיל - המשתתף מתחייב להעביר העתק מתצהיר זה למנכ"ל משרד העבודה והרווחה והשירותים החברתיים בתוך 30 ימים ממועד התקשרותו  עם </w:t>
      </w:r>
      <w:r w:rsidR="00CD4363">
        <w:rPr>
          <w:rFonts w:hint="cs"/>
          <w:sz w:val="24"/>
          <w:szCs w:val="24"/>
          <w:rtl/>
        </w:rPr>
        <w:t>המועצה</w:t>
      </w:r>
      <w:r w:rsidRPr="005F1D8C">
        <w:rPr>
          <w:rFonts w:hint="cs"/>
          <w:sz w:val="24"/>
          <w:szCs w:val="24"/>
          <w:rtl/>
        </w:rPr>
        <w:t xml:space="preserve"> (ככל שתהיה התקשרות כאמור). </w:t>
      </w:r>
    </w:p>
    <w:p w14:paraId="56BBF668" w14:textId="77777777" w:rsidR="00C3398D" w:rsidRPr="00703311" w:rsidRDefault="00C3398D" w:rsidP="00C3398D">
      <w:pPr>
        <w:widowControl w:val="0"/>
        <w:bidi/>
        <w:jc w:val="both"/>
        <w:rPr>
          <w:sz w:val="16"/>
          <w:szCs w:val="16"/>
        </w:rPr>
      </w:pPr>
    </w:p>
    <w:p w14:paraId="03E8D724" w14:textId="77777777" w:rsidR="00C3398D" w:rsidRPr="005F1D8C" w:rsidRDefault="00C3398D" w:rsidP="006A3ACE">
      <w:pPr>
        <w:widowControl w:val="0"/>
        <w:numPr>
          <w:ilvl w:val="0"/>
          <w:numId w:val="27"/>
        </w:numPr>
        <w:bidi/>
        <w:jc w:val="both"/>
        <w:rPr>
          <w:sz w:val="24"/>
          <w:szCs w:val="24"/>
        </w:rPr>
      </w:pPr>
      <w:r w:rsidRPr="005F1D8C">
        <w:rPr>
          <w:rFonts w:hint="cs"/>
          <w:sz w:val="24"/>
          <w:szCs w:val="24"/>
          <w:rtl/>
        </w:rPr>
        <w:t xml:space="preserve">הנני מצהיר/ה  כי זהו שמי, זו חתימתי ותוכן תצהירי אמת. </w:t>
      </w:r>
    </w:p>
    <w:p w14:paraId="16922E03" w14:textId="77777777" w:rsidR="00C3398D" w:rsidRPr="005F1D8C" w:rsidRDefault="00C3398D" w:rsidP="00C3398D">
      <w:pPr>
        <w:widowControl w:val="0"/>
        <w:bidi/>
        <w:ind w:left="5760"/>
        <w:jc w:val="both"/>
        <w:rPr>
          <w:sz w:val="24"/>
          <w:szCs w:val="24"/>
        </w:rPr>
      </w:pPr>
      <w:r w:rsidRPr="005F1D8C">
        <w:rPr>
          <w:rFonts w:hint="cs"/>
          <w:sz w:val="24"/>
          <w:szCs w:val="24"/>
          <w:rtl/>
        </w:rPr>
        <w:t>____________</w:t>
      </w:r>
    </w:p>
    <w:p w14:paraId="00FBE9D5" w14:textId="77777777" w:rsidR="00C3398D" w:rsidRPr="005F1D8C" w:rsidRDefault="00C3398D" w:rsidP="00C3398D">
      <w:pPr>
        <w:widowControl w:val="0"/>
        <w:bidi/>
        <w:ind w:left="5760"/>
        <w:jc w:val="both"/>
        <w:rPr>
          <w:sz w:val="24"/>
          <w:szCs w:val="24"/>
          <w:rtl/>
        </w:rPr>
      </w:pPr>
      <w:r w:rsidRPr="005F1D8C">
        <w:rPr>
          <w:rFonts w:hint="cs"/>
          <w:sz w:val="24"/>
          <w:szCs w:val="24"/>
          <w:rtl/>
        </w:rPr>
        <w:t>חתימת המצהיר</w:t>
      </w:r>
    </w:p>
    <w:p w14:paraId="5B464175" w14:textId="77777777" w:rsidR="00C3398D" w:rsidRPr="008011DB" w:rsidRDefault="00C3398D" w:rsidP="00C3398D">
      <w:pPr>
        <w:keepNext/>
        <w:widowControl w:val="0"/>
        <w:bidi/>
        <w:jc w:val="center"/>
        <w:outlineLvl w:val="5"/>
        <w:rPr>
          <w:bCs/>
          <w:sz w:val="22"/>
          <w:szCs w:val="22"/>
          <w:u w:val="single"/>
          <w:rtl/>
        </w:rPr>
      </w:pPr>
      <w:r w:rsidRPr="008011DB">
        <w:rPr>
          <w:rFonts w:hint="cs"/>
          <w:bCs/>
          <w:sz w:val="22"/>
          <w:szCs w:val="22"/>
          <w:u w:val="single"/>
          <w:rtl/>
        </w:rPr>
        <w:t>אימות חתימה</w:t>
      </w:r>
    </w:p>
    <w:p w14:paraId="3149FE5F" w14:textId="77777777" w:rsidR="00C3398D" w:rsidRPr="008011DB" w:rsidRDefault="00C3398D" w:rsidP="00C3398D">
      <w:pPr>
        <w:widowControl w:val="0"/>
        <w:bidi/>
        <w:jc w:val="both"/>
        <w:rPr>
          <w:sz w:val="22"/>
          <w:szCs w:val="22"/>
          <w:rtl/>
        </w:rPr>
      </w:pPr>
    </w:p>
    <w:p w14:paraId="7EB051C8" w14:textId="77777777" w:rsidR="00C3398D" w:rsidRPr="008011DB" w:rsidRDefault="00C3398D" w:rsidP="00C3398D">
      <w:pPr>
        <w:widowControl w:val="0"/>
        <w:bidi/>
        <w:jc w:val="both"/>
        <w:rPr>
          <w:sz w:val="22"/>
          <w:szCs w:val="22"/>
          <w:rtl/>
        </w:rPr>
      </w:pPr>
      <w:r w:rsidRPr="008011DB">
        <w:rPr>
          <w:rFonts w:hint="cs"/>
          <w:sz w:val="22"/>
          <w:szCs w:val="22"/>
          <w:rtl/>
        </w:rPr>
        <w:t>אני הח"מ _____________, עו"ד (</w:t>
      </w:r>
      <w:proofErr w:type="spellStart"/>
      <w:r w:rsidRPr="008011DB">
        <w:rPr>
          <w:rFonts w:hint="cs"/>
          <w:sz w:val="22"/>
          <w:szCs w:val="22"/>
          <w:rtl/>
        </w:rPr>
        <w:t>מ.ר</w:t>
      </w:r>
      <w:proofErr w:type="spellEnd"/>
      <w:r w:rsidRPr="008011DB">
        <w:rPr>
          <w:rFonts w:hint="cs"/>
          <w:sz w:val="22"/>
          <w:szCs w:val="22"/>
          <w:rtl/>
        </w:rPr>
        <w:t>. ________ ), מאשר כי ביום _________ הופיע/ה בפני מר/גב' ____________,  ת.ז. _____________, לאחר שהזהרתיו/ה כי עליו/ה להצהיר את האמת וכי יהא/תהא צפוי/ה לעונשים הקבועים בחוק באם לא יעשה/תעשה כן, אישר/ה בפני את תוכן תצהירו/ה לעיל בחתמו/ה עליו בפני.</w:t>
      </w:r>
    </w:p>
    <w:p w14:paraId="4D3E6C9A" w14:textId="77777777" w:rsidR="00C3398D" w:rsidRPr="008011DB" w:rsidRDefault="00C3398D" w:rsidP="00C3398D">
      <w:pPr>
        <w:widowControl w:val="0"/>
        <w:bidi/>
        <w:ind w:left="5760"/>
        <w:rPr>
          <w:sz w:val="22"/>
          <w:szCs w:val="22"/>
        </w:rPr>
      </w:pPr>
      <w:r w:rsidRPr="008011DB">
        <w:rPr>
          <w:rFonts w:hint="cs"/>
          <w:sz w:val="22"/>
          <w:szCs w:val="22"/>
          <w:rtl/>
        </w:rPr>
        <w:t>______________</w:t>
      </w:r>
    </w:p>
    <w:p w14:paraId="6ED92F07" w14:textId="77777777" w:rsidR="00C3398D" w:rsidRPr="008011DB" w:rsidRDefault="00C3398D" w:rsidP="00C3398D">
      <w:pPr>
        <w:widowControl w:val="0"/>
        <w:bidi/>
        <w:ind w:left="5760"/>
        <w:rPr>
          <w:sz w:val="22"/>
          <w:szCs w:val="22"/>
          <w:rtl/>
        </w:rPr>
      </w:pPr>
      <w:r w:rsidRPr="008011DB">
        <w:rPr>
          <w:rFonts w:hint="cs"/>
          <w:sz w:val="22"/>
          <w:szCs w:val="22"/>
          <w:rtl/>
        </w:rPr>
        <w:t xml:space="preserve">           עו"ד </w:t>
      </w:r>
    </w:p>
    <w:p w14:paraId="7CC46F19" w14:textId="034C79D7" w:rsidR="007A0DF1" w:rsidRPr="00794F15" w:rsidRDefault="00C3398D" w:rsidP="00BE3134">
      <w:pPr>
        <w:tabs>
          <w:tab w:val="left" w:pos="567"/>
          <w:tab w:val="left" w:pos="1134"/>
          <w:tab w:val="left" w:pos="1701"/>
          <w:tab w:val="left" w:pos="2268"/>
          <w:tab w:val="left" w:pos="2835"/>
        </w:tabs>
        <w:bidi/>
        <w:jc w:val="right"/>
        <w:rPr>
          <w:b/>
          <w:bCs/>
          <w:sz w:val="32"/>
          <w:szCs w:val="32"/>
          <w:u w:val="single"/>
          <w:rtl/>
        </w:rPr>
      </w:pPr>
      <w:r w:rsidRPr="005F1D8C">
        <w:rPr>
          <w:sz w:val="24"/>
          <w:rtl/>
        </w:rPr>
        <w:br w:type="page"/>
      </w:r>
      <w:r w:rsidR="007A0DF1" w:rsidRPr="00794F15">
        <w:rPr>
          <w:rFonts w:hint="cs"/>
          <w:b/>
          <w:bCs/>
          <w:sz w:val="32"/>
          <w:szCs w:val="32"/>
          <w:u w:val="single"/>
          <w:rtl/>
        </w:rPr>
        <w:lastRenderedPageBreak/>
        <w:t xml:space="preserve">נספח </w:t>
      </w:r>
      <w:r w:rsidR="002026A9">
        <w:rPr>
          <w:rFonts w:hint="cs"/>
          <w:b/>
          <w:bCs/>
          <w:sz w:val="32"/>
          <w:szCs w:val="32"/>
          <w:u w:val="single"/>
          <w:rtl/>
        </w:rPr>
        <w:t>5</w:t>
      </w:r>
    </w:p>
    <w:p w14:paraId="16E702DA" w14:textId="77777777" w:rsidR="007A0DF1" w:rsidRPr="00794F15" w:rsidRDefault="007A0DF1" w:rsidP="007A0DF1">
      <w:pPr>
        <w:tabs>
          <w:tab w:val="left" w:pos="567"/>
          <w:tab w:val="left" w:pos="1134"/>
          <w:tab w:val="left" w:pos="1701"/>
          <w:tab w:val="left" w:pos="2268"/>
          <w:tab w:val="left" w:pos="2835"/>
        </w:tabs>
        <w:bidi/>
        <w:ind w:left="567" w:hanging="567"/>
        <w:jc w:val="center"/>
        <w:rPr>
          <w:b/>
          <w:bCs/>
          <w:sz w:val="32"/>
          <w:szCs w:val="32"/>
          <w:u w:val="single"/>
          <w:rtl/>
        </w:rPr>
      </w:pPr>
    </w:p>
    <w:p w14:paraId="27472FCF" w14:textId="77777777" w:rsidR="00F3521D" w:rsidRPr="00F3521D" w:rsidRDefault="00F3521D" w:rsidP="00F3521D">
      <w:pPr>
        <w:autoSpaceDE w:val="0"/>
        <w:autoSpaceDN w:val="0"/>
        <w:bidi/>
        <w:adjustRightInd w:val="0"/>
        <w:jc w:val="center"/>
        <w:rPr>
          <w:rFonts w:ascii="David" w:hAnsi="David"/>
          <w:b/>
          <w:bCs/>
          <w:color w:val="000000"/>
          <w:sz w:val="32"/>
          <w:szCs w:val="32"/>
          <w:u w:val="single"/>
        </w:rPr>
      </w:pPr>
      <w:r w:rsidRPr="00F3521D">
        <w:rPr>
          <w:rFonts w:ascii="David" w:hAnsi="David"/>
          <w:b/>
          <w:bCs/>
          <w:color w:val="000000"/>
          <w:sz w:val="32"/>
          <w:szCs w:val="32"/>
          <w:u w:val="single"/>
          <w:rtl/>
        </w:rPr>
        <w:t xml:space="preserve">הצהרה והתחייבות המציע לעניין העדר ניגוד עניינים </w:t>
      </w:r>
    </w:p>
    <w:p w14:paraId="058A7E2D" w14:textId="77777777" w:rsidR="00F3521D" w:rsidRDefault="00F3521D" w:rsidP="00F3521D">
      <w:pPr>
        <w:tabs>
          <w:tab w:val="left" w:pos="567"/>
          <w:tab w:val="left" w:pos="1134"/>
          <w:tab w:val="left" w:pos="1701"/>
          <w:tab w:val="left" w:pos="2268"/>
          <w:tab w:val="left" w:pos="2835"/>
        </w:tabs>
        <w:bidi/>
        <w:ind w:left="567" w:hanging="567"/>
        <w:jc w:val="center"/>
        <w:rPr>
          <w:b/>
          <w:bCs/>
          <w:sz w:val="24"/>
          <w:szCs w:val="24"/>
          <w:u w:val="single"/>
          <w:rtl/>
        </w:rPr>
      </w:pPr>
      <w:r w:rsidRPr="00794F15">
        <w:rPr>
          <w:rFonts w:hint="cs"/>
          <w:b/>
          <w:bCs/>
          <w:sz w:val="24"/>
          <w:szCs w:val="24"/>
          <w:u w:val="single"/>
          <w:rtl/>
        </w:rPr>
        <w:t xml:space="preserve"> </w:t>
      </w:r>
    </w:p>
    <w:p w14:paraId="3E927796" w14:textId="01F7E3C7" w:rsidR="007A0DF1" w:rsidRPr="00794F15" w:rsidRDefault="007A0DF1" w:rsidP="00F3521D">
      <w:pPr>
        <w:tabs>
          <w:tab w:val="left" w:pos="567"/>
          <w:tab w:val="left" w:pos="1134"/>
          <w:tab w:val="left" w:pos="1701"/>
          <w:tab w:val="left" w:pos="2268"/>
          <w:tab w:val="left" w:pos="2835"/>
        </w:tabs>
        <w:bidi/>
        <w:ind w:left="567" w:hanging="567"/>
        <w:jc w:val="center"/>
        <w:rPr>
          <w:b/>
          <w:bCs/>
          <w:sz w:val="24"/>
          <w:szCs w:val="24"/>
          <w:u w:val="single"/>
          <w:rtl/>
        </w:rPr>
      </w:pPr>
      <w:r w:rsidRPr="00794F15">
        <w:rPr>
          <w:rFonts w:hint="cs"/>
          <w:b/>
          <w:bCs/>
          <w:sz w:val="24"/>
          <w:szCs w:val="24"/>
          <w:u w:val="single"/>
          <w:rtl/>
        </w:rPr>
        <w:t>[</w:t>
      </w:r>
      <w:r w:rsidR="00F3521D">
        <w:rPr>
          <w:rFonts w:hint="cs"/>
          <w:b/>
          <w:bCs/>
          <w:sz w:val="24"/>
          <w:szCs w:val="24"/>
          <w:u w:val="single"/>
          <w:rtl/>
        </w:rPr>
        <w:t xml:space="preserve">על פרטי לחתום על תצהיר זה ובמקרה של תאגיד - </w:t>
      </w:r>
      <w:r w:rsidRPr="00794F15">
        <w:rPr>
          <w:rFonts w:hint="cs"/>
          <w:b/>
          <w:bCs/>
          <w:sz w:val="24"/>
          <w:szCs w:val="24"/>
          <w:u w:val="single"/>
          <w:rtl/>
        </w:rPr>
        <w:t>יש להחתים על ההצהרה כל אחד מבעלי המניות, הדירקטורים ויתר נושאי המשרה של המציע]</w:t>
      </w:r>
    </w:p>
    <w:p w14:paraId="14027F26" w14:textId="77777777" w:rsidR="007A0DF1" w:rsidRPr="00F3521D" w:rsidRDefault="007A0DF1" w:rsidP="00F3521D">
      <w:pPr>
        <w:tabs>
          <w:tab w:val="left" w:pos="567"/>
          <w:tab w:val="left" w:pos="1134"/>
          <w:tab w:val="left" w:pos="1701"/>
          <w:tab w:val="left" w:pos="2268"/>
          <w:tab w:val="left" w:pos="2835"/>
        </w:tabs>
        <w:bidi/>
        <w:jc w:val="both"/>
        <w:rPr>
          <w:rFonts w:ascii="David" w:hAnsi="David"/>
          <w:sz w:val="24"/>
          <w:szCs w:val="24"/>
          <w:rtl/>
        </w:rPr>
      </w:pPr>
    </w:p>
    <w:p w14:paraId="0E2EF656" w14:textId="77777777" w:rsidR="007A0DF1" w:rsidRPr="00F3521D" w:rsidRDefault="007A0DF1" w:rsidP="00F3521D">
      <w:pPr>
        <w:pStyle w:val="af8"/>
        <w:tabs>
          <w:tab w:val="left" w:pos="567"/>
          <w:tab w:val="left" w:pos="1134"/>
          <w:tab w:val="left" w:pos="1701"/>
          <w:tab w:val="left" w:pos="2268"/>
          <w:tab w:val="left" w:pos="2835"/>
        </w:tabs>
        <w:bidi/>
        <w:ind w:left="567" w:hanging="567"/>
        <w:jc w:val="both"/>
        <w:rPr>
          <w:rFonts w:ascii="David" w:hAnsi="David"/>
          <w:sz w:val="24"/>
          <w:szCs w:val="24"/>
          <w:rtl/>
        </w:rPr>
      </w:pPr>
    </w:p>
    <w:p w14:paraId="511E2CBE" w14:textId="00FEB8F9" w:rsidR="00F3521D" w:rsidRPr="00F3521D" w:rsidRDefault="00F3521D" w:rsidP="00F3521D">
      <w:pPr>
        <w:bidi/>
        <w:spacing w:after="240" w:line="360" w:lineRule="auto"/>
        <w:ind w:left="-766"/>
        <w:jc w:val="both"/>
        <w:outlineLvl w:val="8"/>
        <w:rPr>
          <w:rFonts w:ascii="David" w:hAnsi="David"/>
          <w:b/>
          <w:bCs/>
          <w:sz w:val="24"/>
          <w:szCs w:val="24"/>
          <w:rtl/>
        </w:rPr>
      </w:pPr>
      <w:r w:rsidRPr="00F3521D">
        <w:rPr>
          <w:rFonts w:ascii="David" w:hAnsi="David"/>
          <w:b/>
          <w:bCs/>
          <w:spacing w:val="-10"/>
          <w:sz w:val="24"/>
          <w:szCs w:val="24"/>
          <w:rtl/>
        </w:rPr>
        <w:t>אני/ו הח"מ _________ בעל/ת ת"ז מס' _______________ ו- __________ בעל ת"ז מס' ____________, בשם הספק ___________________ ח.פ. _____________ (להלן: "הספק" או "המציע"),</w:t>
      </w:r>
      <w:r w:rsidRPr="00F3521D">
        <w:rPr>
          <w:rFonts w:ascii="David" w:hAnsi="David"/>
          <w:b/>
          <w:bCs/>
          <w:sz w:val="24"/>
          <w:szCs w:val="24"/>
          <w:rtl/>
        </w:rPr>
        <w:t xml:space="preserve"> לאחר שקראנו ובחנו בחינה זהירה את כל מסמכי </w:t>
      </w:r>
      <w:r>
        <w:rPr>
          <w:rFonts w:ascii="David" w:hAnsi="David" w:hint="cs"/>
          <w:b/>
          <w:bCs/>
          <w:sz w:val="24"/>
          <w:szCs w:val="24"/>
          <w:rtl/>
        </w:rPr>
        <w:t>מכרז פומבי מס' 01/2020 לאספקת כלי רכב מסוג טנדר עבור המועצה</w:t>
      </w:r>
      <w:r w:rsidRPr="00F3521D">
        <w:rPr>
          <w:rFonts w:ascii="David" w:hAnsi="David"/>
          <w:b/>
          <w:bCs/>
          <w:sz w:val="24"/>
          <w:szCs w:val="24"/>
          <w:rtl/>
        </w:rPr>
        <w:t xml:space="preserve"> המקומית בני עי"ש, הרינו מצהירים ומתחייבים בזאת</w:t>
      </w:r>
      <w:r w:rsidRPr="00F3521D">
        <w:rPr>
          <w:rFonts w:ascii="David" w:eastAsia="Arial" w:hAnsi="David"/>
          <w:b/>
          <w:bCs/>
          <w:sz w:val="24"/>
          <w:szCs w:val="24"/>
          <w:rtl/>
        </w:rPr>
        <w:t>, כדלקמן:</w:t>
      </w:r>
    </w:p>
    <w:p w14:paraId="2BDD9704" w14:textId="392600C2" w:rsidR="00F3521D" w:rsidRPr="00F3521D" w:rsidRDefault="00F3521D" w:rsidP="006A3ACE">
      <w:pPr>
        <w:numPr>
          <w:ilvl w:val="0"/>
          <w:numId w:val="26"/>
        </w:numPr>
        <w:tabs>
          <w:tab w:val="clear" w:pos="1803"/>
          <w:tab w:val="num" w:pos="-341"/>
        </w:tabs>
        <w:autoSpaceDE w:val="0"/>
        <w:autoSpaceDN w:val="0"/>
        <w:bidi/>
        <w:adjustRightInd w:val="0"/>
        <w:spacing w:before="120" w:after="200"/>
        <w:ind w:left="-341" w:hanging="284"/>
        <w:contextualSpacing/>
        <w:jc w:val="both"/>
        <w:rPr>
          <w:rFonts w:ascii="David" w:hAnsi="David"/>
          <w:sz w:val="24"/>
          <w:szCs w:val="24"/>
        </w:rPr>
      </w:pPr>
      <w:r w:rsidRPr="00F3521D">
        <w:rPr>
          <w:rFonts w:ascii="David" w:hAnsi="David"/>
          <w:sz w:val="24"/>
          <w:szCs w:val="24"/>
          <w:rtl/>
        </w:rPr>
        <w:t xml:space="preserve">ידוע לי כי מבלי לגרוע מכל הוראות דין בנוגע לניגוד עניינים, אזי אי נכונות האמור בהצהרה זו, תהווה הפרה יסודית של תנאי המכרז ולהביא לפסילת ההצעה, וככל שהמציע יזכה במכרז, אי נכונות האמור בהצהרה זו, יהווה הפרה יסודית של ההסכם שייכרת עם המציע ולביטול ההסכם על-ידי שייכרת עם המציע, מבלי שתהיה למציע כל זכות תביעה כלפי </w:t>
      </w:r>
      <w:proofErr w:type="spellStart"/>
      <w:r w:rsidRPr="00F3521D">
        <w:rPr>
          <w:rFonts w:ascii="David" w:hAnsi="David"/>
          <w:sz w:val="24"/>
          <w:szCs w:val="24"/>
          <w:rtl/>
        </w:rPr>
        <w:t>החכ"ל</w:t>
      </w:r>
      <w:proofErr w:type="spellEnd"/>
      <w:r w:rsidRPr="00F3521D">
        <w:rPr>
          <w:rFonts w:ascii="David" w:hAnsi="David"/>
          <w:sz w:val="24"/>
          <w:szCs w:val="24"/>
          <w:rtl/>
        </w:rPr>
        <w:t xml:space="preserve">  ו/או מי מטעמה. </w:t>
      </w:r>
    </w:p>
    <w:p w14:paraId="0DA759BB" w14:textId="3A91DCEE" w:rsidR="00F3521D" w:rsidRPr="00F3521D" w:rsidRDefault="00F3521D" w:rsidP="006A3ACE">
      <w:pPr>
        <w:numPr>
          <w:ilvl w:val="0"/>
          <w:numId w:val="26"/>
        </w:numPr>
        <w:tabs>
          <w:tab w:val="clear" w:pos="1803"/>
          <w:tab w:val="num" w:pos="-341"/>
        </w:tabs>
        <w:autoSpaceDE w:val="0"/>
        <w:autoSpaceDN w:val="0"/>
        <w:bidi/>
        <w:adjustRightInd w:val="0"/>
        <w:spacing w:before="120" w:after="200"/>
        <w:ind w:left="-341" w:hanging="284"/>
        <w:contextualSpacing/>
        <w:jc w:val="both"/>
        <w:rPr>
          <w:rFonts w:ascii="David" w:hAnsi="David"/>
          <w:sz w:val="24"/>
          <w:szCs w:val="24"/>
        </w:rPr>
      </w:pPr>
      <w:r w:rsidRPr="00F3521D">
        <w:rPr>
          <w:rFonts w:ascii="David" w:hAnsi="David"/>
          <w:sz w:val="24"/>
          <w:szCs w:val="24"/>
          <w:rtl/>
        </w:rPr>
        <w:t>מועצה מקומית בני עי"ש (להלן: "</w:t>
      </w:r>
      <w:r w:rsidRPr="00F3521D">
        <w:rPr>
          <w:rFonts w:ascii="David" w:hAnsi="David"/>
          <w:b/>
          <w:bCs/>
          <w:sz w:val="24"/>
          <w:szCs w:val="24"/>
          <w:rtl/>
        </w:rPr>
        <w:t>המועצה</w:t>
      </w:r>
      <w:r w:rsidRPr="00F3521D">
        <w:rPr>
          <w:rFonts w:ascii="David" w:hAnsi="David"/>
          <w:sz w:val="24"/>
          <w:szCs w:val="24"/>
          <w:rtl/>
        </w:rPr>
        <w:t xml:space="preserve">") הביאה לידיעתנו את הוראות הסעיפים הבאים: </w:t>
      </w:r>
    </w:p>
    <w:p w14:paraId="682A1334" w14:textId="77777777" w:rsidR="00F3521D" w:rsidRPr="00F3521D" w:rsidRDefault="00F3521D" w:rsidP="006A3ACE">
      <w:pPr>
        <w:numPr>
          <w:ilvl w:val="1"/>
          <w:numId w:val="26"/>
        </w:numPr>
        <w:autoSpaceDE w:val="0"/>
        <w:autoSpaceDN w:val="0"/>
        <w:bidi/>
        <w:adjustRightInd w:val="0"/>
        <w:spacing w:before="120" w:after="200"/>
        <w:contextualSpacing/>
        <w:jc w:val="both"/>
        <w:rPr>
          <w:rFonts w:ascii="David" w:hAnsi="David"/>
          <w:sz w:val="24"/>
          <w:szCs w:val="24"/>
        </w:rPr>
      </w:pPr>
      <w:r w:rsidRPr="00F3521D">
        <w:rPr>
          <w:rFonts w:ascii="David" w:hAnsi="David"/>
          <w:sz w:val="24"/>
          <w:szCs w:val="24"/>
          <w:rtl/>
        </w:rPr>
        <w:t>סעיף 103 א' (א) לצו המועצות המקומיות (א), תשי"א-1950 הקובע כדלקמן : "חבר מועצה, קרובו, סוכנו או שותפו, או תאגיד שיש לאחד האמורים חלק העולה על עשרה אחוזים בהונו או ברווחיו או שאחד מהם מנהל או עובד אחראי בו, לא יהיה צד לחוזה או לעסקה עם המועצה, לעניין זה, "קרוב" – בן זוג, הורה, בן או בת, אח או אחות".</w:t>
      </w:r>
    </w:p>
    <w:p w14:paraId="312F9B8A" w14:textId="77777777" w:rsidR="00F3521D" w:rsidRPr="00F3521D" w:rsidRDefault="00F3521D" w:rsidP="006A3ACE">
      <w:pPr>
        <w:numPr>
          <w:ilvl w:val="1"/>
          <w:numId w:val="26"/>
        </w:numPr>
        <w:autoSpaceDE w:val="0"/>
        <w:autoSpaceDN w:val="0"/>
        <w:bidi/>
        <w:adjustRightInd w:val="0"/>
        <w:spacing w:before="120" w:after="200"/>
        <w:contextualSpacing/>
        <w:jc w:val="both"/>
        <w:rPr>
          <w:rFonts w:ascii="David" w:hAnsi="David"/>
          <w:sz w:val="24"/>
          <w:szCs w:val="24"/>
        </w:rPr>
      </w:pPr>
      <w:r w:rsidRPr="00F3521D">
        <w:rPr>
          <w:rFonts w:ascii="David" w:hAnsi="David"/>
          <w:sz w:val="24"/>
          <w:szCs w:val="24"/>
          <w:rtl/>
        </w:rPr>
        <w:t>כלל 12 (א) של ההודעה בדבר כללים למניעת ניגוד עניינים של נבחרי הציבור ברשויות המקומיות הקובע: "חבר המועצה לא יהיה צד לחוזה או לעסקה עם הרשות המקומית: לעניין זה, "חבר מועצה"  - חבר מועצה או קרובו או תאגיד שהוא או קרובו בעלי שיטה בו (ראה הגדרות "בעלי שליטה" ו"קרוב" בסעיף 1 (1) (ב) ו- 2 (1) (ב)".</w:t>
      </w:r>
    </w:p>
    <w:p w14:paraId="0A6EDB52" w14:textId="77777777" w:rsidR="00F3521D" w:rsidRPr="00F3521D" w:rsidRDefault="00F3521D" w:rsidP="006A3ACE">
      <w:pPr>
        <w:numPr>
          <w:ilvl w:val="1"/>
          <w:numId w:val="26"/>
        </w:numPr>
        <w:autoSpaceDE w:val="0"/>
        <w:autoSpaceDN w:val="0"/>
        <w:bidi/>
        <w:adjustRightInd w:val="0"/>
        <w:spacing w:before="120" w:after="200"/>
        <w:contextualSpacing/>
        <w:jc w:val="both"/>
        <w:rPr>
          <w:rFonts w:ascii="David" w:hAnsi="David"/>
          <w:sz w:val="24"/>
          <w:szCs w:val="24"/>
          <w:rtl/>
        </w:rPr>
      </w:pPr>
      <w:r w:rsidRPr="00F3521D">
        <w:rPr>
          <w:rFonts w:ascii="David" w:hAnsi="David"/>
          <w:sz w:val="24"/>
          <w:szCs w:val="24"/>
          <w:rtl/>
        </w:rPr>
        <w:t>סעיף 174 (א) לפקודת העיריות (נוסח חדש) הקובע כי: "פקיד או עובד של עירייה לא יהיה נוגע או מעוניין, במישרין או בעקיפין, על ידי עצמו או על ידי בן-זוגו או שותפו או סוכנו, בשום חוזה שנעשה עם המועצה ובשום עבודה המבוצעת למענה".</w:t>
      </w:r>
      <w:bookmarkStart w:id="27" w:name="Rov376"/>
      <w:r w:rsidRPr="00F3521D">
        <w:rPr>
          <w:rFonts w:ascii="David" w:hAnsi="David"/>
          <w:vanish/>
          <w:color w:val="FF0000"/>
          <w:sz w:val="24"/>
          <w:szCs w:val="24"/>
          <w:shd w:val="clear" w:color="auto" w:fill="FFFF99"/>
          <w:rtl/>
        </w:rPr>
        <w:t>מיום 19.3.1964</w:t>
      </w:r>
      <w:r w:rsidRPr="00F3521D">
        <w:rPr>
          <w:rFonts w:ascii="David" w:hAnsi="David"/>
          <w:b/>
          <w:bCs/>
          <w:vanish/>
          <w:sz w:val="24"/>
          <w:szCs w:val="24"/>
          <w:shd w:val="clear" w:color="auto" w:fill="FFFF99"/>
          <w:rtl/>
        </w:rPr>
        <w:t>צו (מס' 2) תשכ"ד-1964</w:t>
      </w:r>
      <w:hyperlink r:id="rId16" w:history="1">
        <w:r w:rsidRPr="00F3521D">
          <w:rPr>
            <w:rStyle w:val="Hyperlink"/>
            <w:rFonts w:ascii="David" w:hAnsi="David"/>
            <w:vanish/>
            <w:sz w:val="24"/>
            <w:szCs w:val="24"/>
            <w:shd w:val="clear" w:color="auto" w:fill="FFFF99"/>
            <w:rtl/>
          </w:rPr>
          <w:t>ק"ת תשכ"ד מס' 1560</w:t>
        </w:r>
      </w:hyperlink>
      <w:r w:rsidRPr="00F3521D">
        <w:rPr>
          <w:rFonts w:ascii="David" w:hAnsi="David"/>
          <w:vanish/>
          <w:sz w:val="24"/>
          <w:szCs w:val="24"/>
          <w:shd w:val="clear" w:color="auto" w:fill="FFFF99"/>
          <w:rtl/>
        </w:rPr>
        <w:t xml:space="preserve"> מיום 19.3.1964 עמ' 980</w:t>
      </w:r>
      <w:r w:rsidRPr="00F3521D">
        <w:rPr>
          <w:rFonts w:ascii="David" w:hAnsi="David"/>
          <w:b/>
          <w:bCs/>
          <w:vanish/>
          <w:sz w:val="24"/>
          <w:szCs w:val="24"/>
          <w:shd w:val="clear" w:color="auto" w:fill="FFFF99"/>
          <w:rtl/>
        </w:rPr>
        <w:t>החלפת סעיף קטן 103(א)</w:t>
      </w:r>
    </w:p>
    <w:p w14:paraId="59E098A0" w14:textId="77777777" w:rsidR="00F3521D" w:rsidRPr="00F3521D" w:rsidRDefault="00F3521D" w:rsidP="00F3521D">
      <w:pPr>
        <w:pStyle w:val="P00"/>
        <w:ind w:left="0" w:right="1134"/>
        <w:rPr>
          <w:rFonts w:ascii="David" w:hAnsi="David" w:cs="David"/>
          <w:vanish/>
          <w:sz w:val="24"/>
          <w:szCs w:val="24"/>
          <w:shd w:val="clear" w:color="auto" w:fill="FFFF99"/>
          <w:rtl/>
        </w:rPr>
      </w:pPr>
      <w:r w:rsidRPr="00F3521D">
        <w:rPr>
          <w:rFonts w:ascii="David" w:hAnsi="David" w:cs="David"/>
          <w:vanish/>
          <w:sz w:val="24"/>
          <w:szCs w:val="24"/>
          <w:shd w:val="clear" w:color="auto" w:fill="FFFF99"/>
          <w:rtl/>
        </w:rPr>
        <w:t>הנוסח הקודם:</w:t>
      </w:r>
    </w:p>
    <w:p w14:paraId="184C290A" w14:textId="77777777" w:rsidR="00F3521D" w:rsidRPr="00F3521D" w:rsidRDefault="00F3521D" w:rsidP="00F3521D">
      <w:pPr>
        <w:pStyle w:val="P00"/>
        <w:spacing w:before="0"/>
        <w:ind w:left="0" w:right="1134"/>
        <w:rPr>
          <w:rFonts w:ascii="David" w:hAnsi="David" w:cs="David"/>
          <w:strike/>
          <w:vanish/>
          <w:sz w:val="24"/>
          <w:szCs w:val="24"/>
          <w:shd w:val="clear" w:color="auto" w:fill="FFFF99"/>
          <w:rtl/>
        </w:rPr>
      </w:pPr>
      <w:r w:rsidRPr="00F3521D">
        <w:rPr>
          <w:rFonts w:ascii="David" w:hAnsi="David" w:cs="David"/>
          <w:vanish/>
          <w:sz w:val="24"/>
          <w:szCs w:val="24"/>
          <w:shd w:val="clear" w:color="auto" w:fill="FFFF99"/>
          <w:rtl/>
        </w:rPr>
        <w:tab/>
      </w:r>
      <w:r w:rsidRPr="00F3521D">
        <w:rPr>
          <w:rFonts w:ascii="David" w:hAnsi="David" w:cs="David"/>
          <w:strike/>
          <w:vanish/>
          <w:sz w:val="24"/>
          <w:szCs w:val="24"/>
          <w:shd w:val="clear" w:color="auto" w:fill="FFFF99"/>
          <w:rtl/>
        </w:rPr>
        <w:t>(א)</w:t>
      </w:r>
      <w:r w:rsidRPr="00F3521D">
        <w:rPr>
          <w:rFonts w:ascii="David" w:hAnsi="David" w:cs="David"/>
          <w:strike/>
          <w:vanish/>
          <w:sz w:val="24"/>
          <w:szCs w:val="24"/>
          <w:shd w:val="clear" w:color="auto" w:fill="FFFF99"/>
          <w:rtl/>
        </w:rPr>
        <w:tab/>
        <w:t>חבר מועצה שיש לו, במישרין או בעקיפין, בעצמו או על ידי בן-זוגו, סוכנו או שותפו, כל חלק או טובת הנאה בכל חוזה או עסק שנעשה עם המועצה, למענה או בשמה, פרט לחוזה בדבר קבלת שירות מהשירותים שהמועצה מספקת לתושבים -</w:t>
      </w:r>
    </w:p>
    <w:p w14:paraId="3CCF2239" w14:textId="77777777" w:rsidR="00F3521D" w:rsidRPr="00F3521D" w:rsidRDefault="00F3521D" w:rsidP="00F3521D">
      <w:pPr>
        <w:pStyle w:val="P00"/>
        <w:spacing w:before="0"/>
        <w:ind w:left="1021" w:right="1134"/>
        <w:rPr>
          <w:rFonts w:ascii="David" w:hAnsi="David" w:cs="David"/>
          <w:strike/>
          <w:vanish/>
          <w:sz w:val="24"/>
          <w:szCs w:val="24"/>
          <w:shd w:val="clear" w:color="auto" w:fill="FFFF99"/>
          <w:rtl/>
        </w:rPr>
      </w:pPr>
      <w:r w:rsidRPr="00F3521D">
        <w:rPr>
          <w:rFonts w:ascii="David" w:hAnsi="David" w:cs="David"/>
          <w:strike/>
          <w:vanish/>
          <w:sz w:val="24"/>
          <w:szCs w:val="24"/>
          <w:shd w:val="clear" w:color="auto" w:fill="FFFF99"/>
          <w:rtl/>
        </w:rPr>
        <w:t>(1)</w:t>
      </w:r>
      <w:r w:rsidRPr="00F3521D">
        <w:rPr>
          <w:rFonts w:ascii="David" w:hAnsi="David" w:cs="David"/>
          <w:strike/>
          <w:vanish/>
          <w:sz w:val="24"/>
          <w:szCs w:val="24"/>
          <w:shd w:val="clear" w:color="auto" w:fill="FFFF99"/>
          <w:rtl/>
        </w:rPr>
        <w:tab/>
        <w:t>יודיע על כך בכתב למועצה או לועדה הדנה בחוזה או בעסק, לפני הישיבה הראשונה בה תדון בו;</w:t>
      </w:r>
    </w:p>
    <w:p w14:paraId="7160CA62" w14:textId="77777777" w:rsidR="00F3521D" w:rsidRPr="00F3521D" w:rsidRDefault="00F3521D" w:rsidP="00F3521D">
      <w:pPr>
        <w:pStyle w:val="P00"/>
        <w:spacing w:before="0"/>
        <w:ind w:left="1021" w:right="1134"/>
        <w:rPr>
          <w:rFonts w:ascii="David" w:hAnsi="David" w:cs="David"/>
          <w:strike/>
          <w:vanish/>
          <w:sz w:val="24"/>
          <w:szCs w:val="24"/>
          <w:shd w:val="clear" w:color="auto" w:fill="FFFF99"/>
          <w:rtl/>
        </w:rPr>
      </w:pPr>
      <w:r w:rsidRPr="00F3521D">
        <w:rPr>
          <w:rFonts w:ascii="David" w:hAnsi="David" w:cs="David"/>
          <w:strike/>
          <w:vanish/>
          <w:sz w:val="24"/>
          <w:szCs w:val="24"/>
          <w:shd w:val="clear" w:color="auto" w:fill="FFFF99"/>
          <w:rtl/>
        </w:rPr>
        <w:t>(2)</w:t>
      </w:r>
      <w:r w:rsidRPr="00F3521D">
        <w:rPr>
          <w:rFonts w:ascii="David" w:hAnsi="David" w:cs="David"/>
          <w:strike/>
          <w:vanish/>
          <w:sz w:val="24"/>
          <w:szCs w:val="24"/>
          <w:shd w:val="clear" w:color="auto" w:fill="FFFF99"/>
          <w:rtl/>
        </w:rPr>
        <w:tab/>
        <w:t>לא ישתתף בדיונים על החוזה או על העסק במועצה או בועדה ולא יצביע בהצבעה על כל שאלה בקשר להם.</w:t>
      </w:r>
    </w:p>
    <w:p w14:paraId="2940FE19" w14:textId="77777777" w:rsidR="00F3521D" w:rsidRPr="00F3521D" w:rsidRDefault="00F3521D" w:rsidP="00F3521D">
      <w:pPr>
        <w:pStyle w:val="P00"/>
        <w:spacing w:before="0"/>
        <w:ind w:left="0" w:right="1134"/>
        <w:rPr>
          <w:rFonts w:ascii="David" w:hAnsi="David" w:cs="David"/>
          <w:vanish/>
          <w:color w:val="FF0000"/>
          <w:sz w:val="24"/>
          <w:szCs w:val="24"/>
          <w:shd w:val="clear" w:color="auto" w:fill="FFFF99"/>
          <w:rtl/>
        </w:rPr>
      </w:pPr>
    </w:p>
    <w:p w14:paraId="3D60DF85" w14:textId="77777777" w:rsidR="00F3521D" w:rsidRPr="00F3521D" w:rsidRDefault="00F3521D" w:rsidP="00F3521D">
      <w:pPr>
        <w:pStyle w:val="P00"/>
        <w:spacing w:before="0"/>
        <w:ind w:left="0" w:right="1134"/>
        <w:rPr>
          <w:rFonts w:ascii="David" w:hAnsi="David" w:cs="David"/>
          <w:b/>
          <w:bCs/>
          <w:vanish/>
          <w:sz w:val="24"/>
          <w:szCs w:val="24"/>
          <w:shd w:val="clear" w:color="auto" w:fill="FFFF99"/>
          <w:rtl/>
        </w:rPr>
      </w:pPr>
      <w:r w:rsidRPr="00F3521D">
        <w:rPr>
          <w:rFonts w:ascii="David" w:hAnsi="David" w:cs="David"/>
          <w:vanish/>
          <w:color w:val="FF0000"/>
          <w:sz w:val="24"/>
          <w:szCs w:val="24"/>
          <w:shd w:val="clear" w:color="auto" w:fill="FFFF99"/>
          <w:rtl/>
        </w:rPr>
        <w:t>מיום 24.11.1966</w:t>
      </w:r>
    </w:p>
    <w:p w14:paraId="486BD45F" w14:textId="77777777" w:rsidR="00F3521D" w:rsidRPr="00F3521D" w:rsidRDefault="00F3521D" w:rsidP="00F3521D">
      <w:pPr>
        <w:pStyle w:val="P00"/>
        <w:spacing w:before="0"/>
        <w:ind w:left="0" w:right="1134"/>
        <w:rPr>
          <w:rFonts w:ascii="David" w:hAnsi="David" w:cs="David"/>
          <w:b/>
          <w:bCs/>
          <w:vanish/>
          <w:sz w:val="24"/>
          <w:szCs w:val="24"/>
          <w:shd w:val="clear" w:color="auto" w:fill="FFFF99"/>
          <w:rtl/>
        </w:rPr>
      </w:pPr>
      <w:r w:rsidRPr="00F3521D">
        <w:rPr>
          <w:rFonts w:ascii="David" w:hAnsi="David" w:cs="David"/>
          <w:b/>
          <w:bCs/>
          <w:vanish/>
          <w:sz w:val="24"/>
          <w:szCs w:val="24"/>
          <w:shd w:val="clear" w:color="auto" w:fill="FFFF99"/>
          <w:rtl/>
        </w:rPr>
        <w:t>ת"ט תשכ"ז-1966</w:t>
      </w:r>
    </w:p>
    <w:p w14:paraId="6BBF1F4B" w14:textId="77777777" w:rsidR="00F3521D" w:rsidRPr="00F3521D" w:rsidRDefault="00860E7B" w:rsidP="00F3521D">
      <w:pPr>
        <w:pStyle w:val="P00"/>
        <w:spacing w:before="0"/>
        <w:ind w:left="0" w:right="1134"/>
        <w:rPr>
          <w:rFonts w:ascii="David" w:hAnsi="David" w:cs="David"/>
          <w:vanish/>
          <w:sz w:val="24"/>
          <w:szCs w:val="24"/>
          <w:shd w:val="clear" w:color="auto" w:fill="FFFF99"/>
          <w:rtl/>
        </w:rPr>
      </w:pPr>
      <w:hyperlink r:id="rId17" w:history="1">
        <w:r w:rsidR="00F3521D" w:rsidRPr="00F3521D">
          <w:rPr>
            <w:rStyle w:val="Hyperlink"/>
            <w:rFonts w:ascii="David" w:hAnsi="David" w:cs="David"/>
            <w:vanish/>
            <w:sz w:val="24"/>
            <w:szCs w:val="24"/>
            <w:shd w:val="clear" w:color="auto" w:fill="FFFF99"/>
            <w:rtl/>
          </w:rPr>
          <w:t>ק"ת תשכ"ז מס' 1960</w:t>
        </w:r>
      </w:hyperlink>
      <w:r w:rsidR="00F3521D" w:rsidRPr="00F3521D">
        <w:rPr>
          <w:rFonts w:ascii="David" w:hAnsi="David" w:cs="David"/>
          <w:vanish/>
          <w:sz w:val="24"/>
          <w:szCs w:val="24"/>
          <w:shd w:val="clear" w:color="auto" w:fill="FFFF99"/>
          <w:rtl/>
        </w:rPr>
        <w:t xml:space="preserve"> מיום 24.11.1966 עמ' 440</w:t>
      </w:r>
    </w:p>
    <w:p w14:paraId="1E2077D6" w14:textId="77777777" w:rsidR="00F3521D" w:rsidRPr="00F3521D" w:rsidRDefault="00F3521D" w:rsidP="006A3ACE">
      <w:pPr>
        <w:pStyle w:val="ListParagraph2"/>
        <w:numPr>
          <w:ilvl w:val="0"/>
          <w:numId w:val="26"/>
        </w:numPr>
        <w:tabs>
          <w:tab w:val="clear" w:pos="1803"/>
          <w:tab w:val="num" w:pos="-341"/>
        </w:tabs>
        <w:spacing w:after="200"/>
        <w:ind w:hanging="2428"/>
        <w:contextualSpacing/>
        <w:jc w:val="both"/>
        <w:rPr>
          <w:rFonts w:ascii="David" w:hAnsi="David" w:cs="David"/>
        </w:rPr>
      </w:pPr>
      <w:r w:rsidRPr="00F3521D">
        <w:rPr>
          <w:rStyle w:val="default"/>
          <w:rFonts w:ascii="David" w:hAnsi="David" w:cs="David"/>
          <w:vanish/>
          <w:sz w:val="24"/>
          <w:szCs w:val="24"/>
          <w:shd w:val="clear" w:color="auto" w:fill="FFFF99"/>
          <w:rtl/>
        </w:rPr>
        <w:t xml:space="preserve">חבר מועצה שיש לו, במישרין או בעקיפין, בעצמו או על ידי קרובו, סוכנו או שותפו או על ידי קרוביהם, כל חלק או טובת הנאה בכל חוזה או עסק שנעשה עם המועצה, למענה או בשמה, או </w:t>
      </w:r>
      <w:r w:rsidRPr="00F3521D">
        <w:rPr>
          <w:rStyle w:val="default"/>
          <w:rFonts w:ascii="David" w:hAnsi="David" w:cs="David"/>
          <w:strike/>
          <w:vanish/>
          <w:sz w:val="24"/>
          <w:szCs w:val="24"/>
          <w:shd w:val="clear" w:color="auto" w:fill="FFFF99"/>
          <w:rtl/>
        </w:rPr>
        <w:t>כל ענין העומד לדיון</w:t>
      </w:r>
      <w:r w:rsidRPr="00F3521D">
        <w:rPr>
          <w:rStyle w:val="default"/>
          <w:rFonts w:ascii="David" w:hAnsi="David" w:cs="David"/>
          <w:vanish/>
          <w:sz w:val="24"/>
          <w:szCs w:val="24"/>
          <w:shd w:val="clear" w:color="auto" w:fill="FFFF99"/>
          <w:rtl/>
        </w:rPr>
        <w:t xml:space="preserve"> </w:t>
      </w:r>
      <w:r w:rsidRPr="00F3521D">
        <w:rPr>
          <w:rStyle w:val="default"/>
          <w:rFonts w:ascii="David" w:hAnsi="David" w:cs="David"/>
          <w:vanish/>
          <w:sz w:val="24"/>
          <w:szCs w:val="24"/>
          <w:u w:val="single"/>
          <w:shd w:val="clear" w:color="auto" w:fill="FFFF99"/>
          <w:rtl/>
        </w:rPr>
        <w:t>בכל ענין העומד לדיון</w:t>
      </w:r>
      <w:r w:rsidRPr="00F3521D">
        <w:rPr>
          <w:rStyle w:val="default"/>
          <w:rFonts w:ascii="David" w:hAnsi="David" w:cs="David"/>
          <w:vanish/>
          <w:sz w:val="24"/>
          <w:szCs w:val="24"/>
          <w:shd w:val="clear" w:color="auto" w:fill="FFFF99"/>
          <w:rtl/>
        </w:rPr>
        <w:t xml:space="preserve"> במועצה או בועדה מועדותיה, פרט לחוזה בדבר קבלת שירות מהשירותים שהמועצה מספקת לתושבים –</w:t>
      </w:r>
      <w:bookmarkStart w:id="28" w:name="Seif311"/>
      <w:bookmarkEnd w:id="27"/>
      <w:bookmarkEnd w:id="28"/>
      <w:r w:rsidRPr="00F3521D">
        <w:rPr>
          <w:rFonts w:ascii="David" w:hAnsi="David" w:cs="David"/>
          <w:rtl/>
        </w:rPr>
        <w:t>אי לכך, הרינו  מבקשים להודיע ולהצהיר כי :</w:t>
      </w:r>
    </w:p>
    <w:p w14:paraId="5EA1FC52" w14:textId="77777777" w:rsidR="00F3521D" w:rsidRPr="00F3521D" w:rsidRDefault="00F3521D" w:rsidP="006A3ACE">
      <w:pPr>
        <w:pStyle w:val="ListParagraph2"/>
        <w:numPr>
          <w:ilvl w:val="1"/>
          <w:numId w:val="26"/>
        </w:numPr>
        <w:spacing w:after="200"/>
        <w:contextualSpacing/>
        <w:jc w:val="both"/>
        <w:rPr>
          <w:rFonts w:ascii="David" w:hAnsi="David" w:cs="David"/>
          <w:rtl/>
        </w:rPr>
      </w:pPr>
      <w:r w:rsidRPr="00F3521D">
        <w:rPr>
          <w:rFonts w:ascii="David" w:hAnsi="David" w:cs="David"/>
          <w:rtl/>
        </w:rPr>
        <w:t>בין חברי מועצת המועצה  אין למציע ו/או לבעל השליטה במציע :בן זוג, הורה, בן או בת, אח או אחות ואף לא מי שאני לו סוכן או שותף.</w:t>
      </w:r>
    </w:p>
    <w:p w14:paraId="0759BCBF" w14:textId="77777777" w:rsidR="00F3521D" w:rsidRPr="00F3521D" w:rsidRDefault="00F3521D" w:rsidP="006A3ACE">
      <w:pPr>
        <w:pStyle w:val="ListParagraph2"/>
        <w:numPr>
          <w:ilvl w:val="1"/>
          <w:numId w:val="26"/>
        </w:numPr>
        <w:spacing w:after="200"/>
        <w:contextualSpacing/>
        <w:jc w:val="both"/>
        <w:rPr>
          <w:rFonts w:ascii="David" w:hAnsi="David" w:cs="David"/>
          <w:rtl/>
        </w:rPr>
      </w:pPr>
      <w:r w:rsidRPr="00F3521D">
        <w:rPr>
          <w:rFonts w:ascii="David" w:hAnsi="David" w:cs="David"/>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בו.</w:t>
      </w:r>
    </w:p>
    <w:p w14:paraId="18AA8E88" w14:textId="77777777" w:rsidR="00F3521D" w:rsidRPr="00F3521D" w:rsidRDefault="00F3521D" w:rsidP="006A3ACE">
      <w:pPr>
        <w:pStyle w:val="ListParagraph2"/>
        <w:numPr>
          <w:ilvl w:val="1"/>
          <w:numId w:val="26"/>
        </w:numPr>
        <w:contextualSpacing/>
        <w:jc w:val="both"/>
        <w:rPr>
          <w:rFonts w:ascii="David" w:hAnsi="David" w:cs="David"/>
          <w:rtl/>
        </w:rPr>
      </w:pPr>
      <w:r w:rsidRPr="00F3521D">
        <w:rPr>
          <w:rFonts w:ascii="David" w:hAnsi="David" w:cs="David"/>
          <w:rtl/>
        </w:rPr>
        <w:t>אין למציע ו/או לבעל השליטה במציע, בן זוג, שותף או מי שאני סוכנו, העובד במועצה.</w:t>
      </w:r>
    </w:p>
    <w:p w14:paraId="622AB226" w14:textId="77777777" w:rsidR="00F3521D" w:rsidRPr="00F3521D" w:rsidRDefault="00F3521D" w:rsidP="00F3521D">
      <w:pPr>
        <w:pStyle w:val="ListParagraph2"/>
        <w:ind w:left="1803"/>
        <w:contextualSpacing/>
        <w:jc w:val="both"/>
        <w:rPr>
          <w:rFonts w:ascii="David" w:hAnsi="David" w:cs="David"/>
        </w:rPr>
      </w:pPr>
    </w:p>
    <w:p w14:paraId="1B01453B" w14:textId="77777777" w:rsidR="00F3521D" w:rsidRPr="00F3521D" w:rsidRDefault="00F3521D" w:rsidP="006A3ACE">
      <w:pPr>
        <w:pStyle w:val="ListParagraph2"/>
        <w:numPr>
          <w:ilvl w:val="0"/>
          <w:numId w:val="26"/>
        </w:numPr>
        <w:tabs>
          <w:tab w:val="clear" w:pos="1803"/>
          <w:tab w:val="num" w:pos="-341"/>
        </w:tabs>
        <w:ind w:left="-341" w:hanging="284"/>
        <w:contextualSpacing/>
        <w:jc w:val="both"/>
        <w:rPr>
          <w:rFonts w:ascii="David" w:hAnsi="David" w:cs="David"/>
        </w:rPr>
      </w:pPr>
      <w:r w:rsidRPr="00F3521D">
        <w:rPr>
          <w:rFonts w:ascii="David" w:hAnsi="David" w:cs="David"/>
          <w:rtl/>
        </w:rPr>
        <w:t xml:space="preserve">ידוע לנו כי המועצה תהיה רשאית לפסול את ההצעה אם יש קרבה כאמור לעיל, או אם נמסרה הצהרה לא נכונה ו/או לדרוש דרישת שיפוי כספי, ללא הוכחת נזק, בגין התקשרות שלא כדין שנכרתה בהעדר גילוי נאות מצד המציע. </w:t>
      </w:r>
    </w:p>
    <w:p w14:paraId="1AC9B1B7" w14:textId="77777777" w:rsidR="00F3521D" w:rsidRPr="00F3521D" w:rsidRDefault="00F3521D" w:rsidP="006A3ACE">
      <w:pPr>
        <w:pStyle w:val="ListParagraph2"/>
        <w:numPr>
          <w:ilvl w:val="0"/>
          <w:numId w:val="26"/>
        </w:numPr>
        <w:tabs>
          <w:tab w:val="clear" w:pos="1803"/>
          <w:tab w:val="num" w:pos="-341"/>
        </w:tabs>
        <w:ind w:left="-341" w:hanging="284"/>
        <w:contextualSpacing/>
        <w:jc w:val="both"/>
        <w:rPr>
          <w:rFonts w:ascii="David" w:hAnsi="David" w:cs="David"/>
        </w:rPr>
      </w:pPr>
      <w:r w:rsidRPr="00F3521D">
        <w:rPr>
          <w:rFonts w:ascii="David" w:hAnsi="David" w:cs="David"/>
          <w:color w:val="000000"/>
          <w:rtl/>
        </w:rPr>
        <w:t>הננו</w:t>
      </w:r>
      <w:r w:rsidRPr="00F3521D">
        <w:rPr>
          <w:rFonts w:ascii="David" w:hAnsi="David" w:cs="David"/>
          <w:color w:val="000000"/>
        </w:rPr>
        <w:t xml:space="preserve"> </w:t>
      </w:r>
      <w:r w:rsidRPr="00F3521D">
        <w:rPr>
          <w:rFonts w:ascii="David" w:hAnsi="David" w:cs="David"/>
          <w:color w:val="000000"/>
          <w:rtl/>
        </w:rPr>
        <w:t>מתחייב שלא</w:t>
      </w:r>
      <w:r w:rsidRPr="00F3521D">
        <w:rPr>
          <w:rFonts w:ascii="David" w:hAnsi="David" w:cs="David"/>
          <w:color w:val="000000"/>
        </w:rPr>
        <w:t xml:space="preserve"> </w:t>
      </w:r>
      <w:r w:rsidRPr="00F3521D">
        <w:rPr>
          <w:rFonts w:ascii="David" w:hAnsi="David" w:cs="David"/>
          <w:color w:val="000000"/>
          <w:rtl/>
        </w:rPr>
        <w:t>יהיה, לפי העניין, או לעובדים מטעמי</w:t>
      </w:r>
      <w:r w:rsidRPr="00F3521D">
        <w:rPr>
          <w:rFonts w:ascii="David" w:hAnsi="David" w:cs="David"/>
          <w:color w:val="000000"/>
        </w:rPr>
        <w:t xml:space="preserve"> </w:t>
      </w:r>
      <w:r w:rsidRPr="00F3521D">
        <w:rPr>
          <w:rFonts w:ascii="David" w:hAnsi="David" w:cs="David"/>
          <w:color w:val="000000"/>
          <w:rtl/>
        </w:rPr>
        <w:t>או לספקי / קבלני משנה מטעמי</w:t>
      </w:r>
      <w:r w:rsidRPr="00F3521D">
        <w:rPr>
          <w:rFonts w:ascii="David" w:hAnsi="David" w:cs="David"/>
          <w:color w:val="000000"/>
        </w:rPr>
        <w:t xml:space="preserve"> </w:t>
      </w:r>
      <w:r w:rsidRPr="00F3521D">
        <w:rPr>
          <w:rFonts w:ascii="David" w:hAnsi="David" w:cs="David"/>
          <w:color w:val="000000"/>
          <w:rtl/>
        </w:rPr>
        <w:t>או לגורמים מקצועיים במהלך</w:t>
      </w:r>
      <w:r w:rsidRPr="00F3521D">
        <w:rPr>
          <w:rFonts w:ascii="David" w:hAnsi="David" w:cs="David"/>
          <w:color w:val="000000"/>
        </w:rPr>
        <w:t xml:space="preserve"> </w:t>
      </w:r>
      <w:r w:rsidRPr="00F3521D">
        <w:rPr>
          <w:rFonts w:ascii="David" w:hAnsi="David" w:cs="David"/>
          <w:color w:val="000000"/>
          <w:rtl/>
        </w:rPr>
        <w:t>תקופת</w:t>
      </w:r>
      <w:r w:rsidRPr="00F3521D">
        <w:rPr>
          <w:rFonts w:ascii="David" w:hAnsi="David" w:cs="David"/>
          <w:color w:val="000000"/>
        </w:rPr>
        <w:t xml:space="preserve"> </w:t>
      </w:r>
      <w:r w:rsidRPr="00F3521D">
        <w:rPr>
          <w:rFonts w:ascii="David" w:hAnsi="David" w:cs="David"/>
          <w:color w:val="000000"/>
          <w:rtl/>
        </w:rPr>
        <w:t>מתן</w:t>
      </w:r>
      <w:r w:rsidRPr="00F3521D">
        <w:rPr>
          <w:rFonts w:ascii="David" w:hAnsi="David" w:cs="David"/>
          <w:color w:val="000000"/>
        </w:rPr>
        <w:t xml:space="preserve"> </w:t>
      </w:r>
      <w:r w:rsidRPr="00F3521D">
        <w:rPr>
          <w:rFonts w:ascii="David" w:hAnsi="David" w:cs="David"/>
          <w:color w:val="000000"/>
          <w:rtl/>
        </w:rPr>
        <w:t>השירותים,</w:t>
      </w:r>
      <w:r w:rsidRPr="00F3521D">
        <w:rPr>
          <w:rFonts w:ascii="David" w:hAnsi="David" w:cs="David"/>
          <w:color w:val="000000"/>
        </w:rPr>
        <w:t xml:space="preserve"> </w:t>
      </w:r>
      <w:r w:rsidRPr="00F3521D">
        <w:rPr>
          <w:rFonts w:ascii="David" w:hAnsi="David" w:cs="David"/>
          <w:color w:val="000000"/>
          <w:rtl/>
        </w:rPr>
        <w:t>ובמהלך</w:t>
      </w:r>
      <w:r w:rsidRPr="00F3521D">
        <w:rPr>
          <w:rFonts w:ascii="David" w:hAnsi="David" w:cs="David"/>
          <w:color w:val="000000"/>
        </w:rPr>
        <w:t xml:space="preserve"> </w:t>
      </w:r>
      <w:r w:rsidRPr="00F3521D">
        <w:rPr>
          <w:rFonts w:ascii="David" w:hAnsi="David" w:cs="David"/>
          <w:color w:val="000000"/>
          <w:rtl/>
        </w:rPr>
        <w:t>שישה (6)</w:t>
      </w:r>
      <w:r w:rsidRPr="00F3521D">
        <w:rPr>
          <w:rFonts w:ascii="David" w:hAnsi="David" w:cs="David"/>
          <w:color w:val="000000"/>
        </w:rPr>
        <w:t xml:space="preserve"> </w:t>
      </w:r>
      <w:r w:rsidRPr="00F3521D">
        <w:rPr>
          <w:rFonts w:ascii="David" w:hAnsi="David" w:cs="David"/>
          <w:color w:val="000000"/>
          <w:rtl/>
        </w:rPr>
        <w:t>חודשים</w:t>
      </w:r>
      <w:r w:rsidRPr="00F3521D">
        <w:rPr>
          <w:rFonts w:ascii="David" w:hAnsi="David" w:cs="David"/>
          <w:color w:val="000000"/>
        </w:rPr>
        <w:t xml:space="preserve"> </w:t>
      </w:r>
      <w:r w:rsidRPr="00F3521D">
        <w:rPr>
          <w:rFonts w:ascii="David" w:hAnsi="David" w:cs="David"/>
          <w:color w:val="000000"/>
          <w:rtl/>
        </w:rPr>
        <w:t>מתום</w:t>
      </w:r>
      <w:r w:rsidRPr="00F3521D">
        <w:rPr>
          <w:rFonts w:ascii="David" w:hAnsi="David" w:cs="David"/>
          <w:color w:val="000000"/>
        </w:rPr>
        <w:t xml:space="preserve"> </w:t>
      </w:r>
      <w:r w:rsidRPr="00F3521D">
        <w:rPr>
          <w:rFonts w:ascii="David" w:hAnsi="David" w:cs="David"/>
          <w:color w:val="000000"/>
          <w:rtl/>
        </w:rPr>
        <w:t>תקופה</w:t>
      </w:r>
      <w:r w:rsidRPr="00F3521D">
        <w:rPr>
          <w:rFonts w:ascii="David" w:hAnsi="David" w:cs="David"/>
          <w:color w:val="000000"/>
        </w:rPr>
        <w:t xml:space="preserve"> </w:t>
      </w:r>
      <w:r w:rsidRPr="00F3521D">
        <w:rPr>
          <w:rFonts w:ascii="David" w:hAnsi="David" w:cs="David"/>
          <w:color w:val="000000"/>
          <w:rtl/>
        </w:rPr>
        <w:t>זו</w:t>
      </w:r>
      <w:r w:rsidRPr="00F3521D">
        <w:rPr>
          <w:rFonts w:ascii="David" w:hAnsi="David" w:cs="David"/>
          <w:color w:val="000000"/>
        </w:rPr>
        <w:t xml:space="preserve">  </w:t>
      </w:r>
      <w:r w:rsidRPr="00F3521D">
        <w:rPr>
          <w:rFonts w:ascii="David" w:hAnsi="David" w:cs="David"/>
          <w:color w:val="000000"/>
          <w:rtl/>
        </w:rPr>
        <w:t>ניגוד</w:t>
      </w:r>
      <w:r w:rsidRPr="00F3521D">
        <w:rPr>
          <w:rFonts w:ascii="David" w:hAnsi="David" w:cs="David"/>
          <w:color w:val="000000"/>
        </w:rPr>
        <w:t xml:space="preserve"> </w:t>
      </w:r>
      <w:r w:rsidRPr="00F3521D">
        <w:rPr>
          <w:rFonts w:ascii="David" w:hAnsi="David" w:cs="David"/>
          <w:color w:val="000000"/>
          <w:rtl/>
        </w:rPr>
        <w:t>עניינים</w:t>
      </w:r>
      <w:r w:rsidRPr="00F3521D">
        <w:rPr>
          <w:rFonts w:ascii="David" w:hAnsi="David" w:cs="David"/>
          <w:color w:val="000000"/>
        </w:rPr>
        <w:t xml:space="preserve"> </w:t>
      </w:r>
      <w:r w:rsidRPr="00F3521D">
        <w:rPr>
          <w:rFonts w:ascii="David" w:hAnsi="David" w:cs="David"/>
          <w:color w:val="000000"/>
          <w:rtl/>
        </w:rPr>
        <w:t>מכל</w:t>
      </w:r>
      <w:r w:rsidRPr="00F3521D">
        <w:rPr>
          <w:rFonts w:ascii="David" w:hAnsi="David" w:cs="David"/>
          <w:color w:val="000000"/>
        </w:rPr>
        <w:t xml:space="preserve"> </w:t>
      </w:r>
      <w:r w:rsidRPr="00F3521D">
        <w:rPr>
          <w:rFonts w:ascii="David" w:hAnsi="David" w:cs="David"/>
          <w:color w:val="000000"/>
          <w:rtl/>
        </w:rPr>
        <w:t>מין</w:t>
      </w:r>
      <w:r w:rsidRPr="00F3521D">
        <w:rPr>
          <w:rFonts w:ascii="David" w:hAnsi="David" w:cs="David"/>
          <w:color w:val="000000"/>
        </w:rPr>
        <w:t xml:space="preserve"> </w:t>
      </w:r>
      <w:r w:rsidRPr="00F3521D">
        <w:rPr>
          <w:rFonts w:ascii="David" w:hAnsi="David" w:cs="David"/>
          <w:color w:val="000000"/>
          <w:rtl/>
        </w:rPr>
        <w:t>וסוג</w:t>
      </w:r>
      <w:r w:rsidRPr="00F3521D">
        <w:rPr>
          <w:rFonts w:ascii="David" w:hAnsi="David" w:cs="David"/>
          <w:color w:val="000000"/>
        </w:rPr>
        <w:t xml:space="preserve"> </w:t>
      </w:r>
      <w:r w:rsidRPr="00F3521D">
        <w:rPr>
          <w:rFonts w:ascii="David" w:hAnsi="David" w:cs="David"/>
          <w:color w:val="000000"/>
          <w:rtl/>
        </w:rPr>
        <w:t>שהוא</w:t>
      </w:r>
      <w:r w:rsidRPr="00F3521D">
        <w:rPr>
          <w:rFonts w:ascii="David" w:hAnsi="David" w:cs="David"/>
          <w:color w:val="000000"/>
        </w:rPr>
        <w:t xml:space="preserve"> </w:t>
      </w:r>
      <w:r w:rsidRPr="00F3521D">
        <w:rPr>
          <w:rFonts w:ascii="David" w:hAnsi="David" w:cs="David"/>
          <w:color w:val="000000"/>
          <w:rtl/>
        </w:rPr>
        <w:t>עם</w:t>
      </w:r>
      <w:r w:rsidRPr="00F3521D">
        <w:rPr>
          <w:rFonts w:ascii="David" w:hAnsi="David" w:cs="David"/>
          <w:color w:val="000000"/>
        </w:rPr>
        <w:t xml:space="preserve"> </w:t>
      </w:r>
      <w:r w:rsidRPr="00F3521D">
        <w:rPr>
          <w:rFonts w:ascii="David" w:hAnsi="David" w:cs="David"/>
          <w:color w:val="000000"/>
          <w:rtl/>
        </w:rPr>
        <w:t>גורמים</w:t>
      </w:r>
      <w:r w:rsidRPr="00F3521D">
        <w:rPr>
          <w:rFonts w:ascii="David" w:hAnsi="David" w:cs="David"/>
          <w:color w:val="000000"/>
        </w:rPr>
        <w:t xml:space="preserve"> </w:t>
      </w:r>
      <w:r w:rsidRPr="00F3521D">
        <w:rPr>
          <w:rFonts w:ascii="David" w:hAnsi="David" w:cs="David"/>
          <w:color w:val="000000"/>
          <w:rtl/>
        </w:rPr>
        <w:t>בעלי</w:t>
      </w:r>
      <w:r w:rsidRPr="00F3521D">
        <w:rPr>
          <w:rFonts w:ascii="David" w:hAnsi="David" w:cs="David"/>
          <w:color w:val="000000"/>
        </w:rPr>
        <w:t xml:space="preserve"> </w:t>
      </w:r>
      <w:r w:rsidRPr="00F3521D">
        <w:rPr>
          <w:rFonts w:ascii="David" w:hAnsi="David" w:cs="David"/>
          <w:color w:val="000000"/>
          <w:rtl/>
        </w:rPr>
        <w:t>עניין</w:t>
      </w:r>
      <w:r w:rsidRPr="00F3521D">
        <w:rPr>
          <w:rFonts w:ascii="David" w:hAnsi="David" w:cs="David"/>
          <w:color w:val="000000"/>
        </w:rPr>
        <w:t xml:space="preserve"> </w:t>
      </w:r>
      <w:r w:rsidRPr="00F3521D">
        <w:rPr>
          <w:rFonts w:ascii="David" w:hAnsi="David" w:cs="David"/>
          <w:color w:val="000000"/>
          <w:rtl/>
        </w:rPr>
        <w:t xml:space="preserve">במועצה המקומית בני עי"ש, </w:t>
      </w:r>
      <w:r w:rsidRPr="00F3521D">
        <w:rPr>
          <w:rFonts w:ascii="David" w:hAnsi="David" w:cs="David"/>
          <w:rtl/>
        </w:rPr>
        <w:t xml:space="preserve">וכי אינני צפוי לכל תביעה ו/או טענה מצד שלישי כלשהו, בקשר עם מילוי התחייבויותיי על פי הסכם זה. </w:t>
      </w:r>
    </w:p>
    <w:p w14:paraId="46B385AF" w14:textId="77777777" w:rsidR="00F3521D" w:rsidRPr="00F3521D" w:rsidRDefault="00F3521D" w:rsidP="006A3ACE">
      <w:pPr>
        <w:pStyle w:val="ListParagraph2"/>
        <w:numPr>
          <w:ilvl w:val="0"/>
          <w:numId w:val="26"/>
        </w:numPr>
        <w:tabs>
          <w:tab w:val="clear" w:pos="1803"/>
          <w:tab w:val="num" w:pos="-341"/>
        </w:tabs>
        <w:ind w:left="-341" w:hanging="284"/>
        <w:contextualSpacing/>
        <w:jc w:val="both"/>
        <w:rPr>
          <w:rFonts w:ascii="David" w:hAnsi="David" w:cs="David"/>
        </w:rPr>
      </w:pPr>
      <w:r w:rsidRPr="00F3521D">
        <w:rPr>
          <w:rFonts w:ascii="David" w:hAnsi="David" w:cs="David"/>
          <w:color w:val="000000"/>
          <w:rtl/>
        </w:rPr>
        <w:t>הנני מתחייב להימנע מכל פעולה ו/או מחדל אשר עלולים להעמיד אותי או מי מטעמי במצב של ניגוד עניינים כאמור לעיל, לרבות, קבלת עבודה עבור כל גורם או גוף אחר, אם העבודה כאמור עלולה להעמיד אותי במצב של חשש לניגוד עניינים.</w:t>
      </w:r>
    </w:p>
    <w:p w14:paraId="701C59FF" w14:textId="77777777" w:rsidR="00F3521D" w:rsidRPr="00F3521D" w:rsidRDefault="00F3521D" w:rsidP="006A3ACE">
      <w:pPr>
        <w:pStyle w:val="ListParagraph2"/>
        <w:numPr>
          <w:ilvl w:val="0"/>
          <w:numId w:val="26"/>
        </w:numPr>
        <w:tabs>
          <w:tab w:val="clear" w:pos="1803"/>
          <w:tab w:val="num" w:pos="-341"/>
        </w:tabs>
        <w:ind w:left="-341" w:hanging="284"/>
        <w:contextualSpacing/>
        <w:jc w:val="both"/>
        <w:rPr>
          <w:rFonts w:ascii="David" w:hAnsi="David" w:cs="David"/>
        </w:rPr>
      </w:pPr>
      <w:r w:rsidRPr="00F3521D">
        <w:rPr>
          <w:rFonts w:ascii="David" w:hAnsi="David" w:cs="David"/>
          <w:color w:val="000000"/>
          <w:rtl/>
        </w:rPr>
        <w:t>הנני</w:t>
      </w:r>
      <w:r w:rsidRPr="00F3521D">
        <w:rPr>
          <w:rFonts w:ascii="David" w:hAnsi="David" w:cs="David"/>
          <w:color w:val="000000"/>
        </w:rPr>
        <w:t xml:space="preserve"> </w:t>
      </w:r>
      <w:r w:rsidRPr="00F3521D">
        <w:rPr>
          <w:rFonts w:ascii="David" w:hAnsi="David" w:cs="David"/>
          <w:color w:val="000000"/>
          <w:rtl/>
        </w:rPr>
        <w:t>מתחייב</w:t>
      </w:r>
      <w:r w:rsidRPr="00F3521D">
        <w:rPr>
          <w:rFonts w:ascii="David" w:hAnsi="David" w:cs="David"/>
          <w:color w:val="000000"/>
        </w:rPr>
        <w:t xml:space="preserve"> </w:t>
      </w:r>
      <w:r w:rsidRPr="00F3521D">
        <w:rPr>
          <w:rFonts w:ascii="David" w:hAnsi="David" w:cs="David"/>
          <w:color w:val="000000"/>
          <w:rtl/>
        </w:rPr>
        <w:t>להודיע</w:t>
      </w:r>
      <w:r w:rsidRPr="00F3521D">
        <w:rPr>
          <w:rFonts w:ascii="David" w:hAnsi="David" w:cs="David"/>
          <w:color w:val="000000"/>
        </w:rPr>
        <w:t xml:space="preserve"> </w:t>
      </w:r>
      <w:r w:rsidRPr="00F3521D">
        <w:rPr>
          <w:rFonts w:ascii="David" w:hAnsi="David" w:cs="David"/>
          <w:color w:val="000000"/>
          <w:rtl/>
        </w:rPr>
        <w:t>ליועמ"ש המועצה באופן</w:t>
      </w:r>
      <w:r w:rsidRPr="00F3521D">
        <w:rPr>
          <w:rFonts w:ascii="David" w:hAnsi="David" w:cs="David"/>
          <w:color w:val="000000"/>
        </w:rPr>
        <w:t xml:space="preserve"> </w:t>
      </w:r>
      <w:proofErr w:type="spellStart"/>
      <w:r w:rsidRPr="00F3521D">
        <w:rPr>
          <w:rFonts w:ascii="David" w:hAnsi="David" w:cs="David"/>
          <w:color w:val="000000"/>
          <w:rtl/>
        </w:rPr>
        <w:t>מיידי</w:t>
      </w:r>
      <w:proofErr w:type="spellEnd"/>
      <w:r w:rsidRPr="00F3521D">
        <w:rPr>
          <w:rFonts w:ascii="David" w:hAnsi="David" w:cs="David"/>
          <w:color w:val="000000"/>
        </w:rPr>
        <w:t xml:space="preserve"> </w:t>
      </w:r>
      <w:r w:rsidRPr="00F3521D">
        <w:rPr>
          <w:rFonts w:ascii="David" w:hAnsi="David" w:cs="David"/>
          <w:color w:val="000000"/>
          <w:rtl/>
        </w:rPr>
        <w:t>על</w:t>
      </w:r>
      <w:r w:rsidRPr="00F3521D">
        <w:rPr>
          <w:rFonts w:ascii="David" w:hAnsi="David" w:cs="David"/>
          <w:color w:val="000000"/>
        </w:rPr>
        <w:t xml:space="preserve"> </w:t>
      </w:r>
      <w:r w:rsidRPr="00F3521D">
        <w:rPr>
          <w:rFonts w:ascii="David" w:hAnsi="David" w:cs="David"/>
          <w:color w:val="000000"/>
          <w:rtl/>
        </w:rPr>
        <w:t>כל</w:t>
      </w:r>
      <w:r w:rsidRPr="00F3521D">
        <w:rPr>
          <w:rFonts w:ascii="David" w:hAnsi="David" w:cs="David"/>
          <w:color w:val="000000"/>
        </w:rPr>
        <w:t xml:space="preserve"> </w:t>
      </w:r>
      <w:r w:rsidRPr="00F3521D">
        <w:rPr>
          <w:rFonts w:ascii="David" w:hAnsi="David" w:cs="David"/>
          <w:color w:val="000000"/>
          <w:rtl/>
        </w:rPr>
        <w:t>נתון</w:t>
      </w:r>
      <w:r w:rsidRPr="00F3521D">
        <w:rPr>
          <w:rFonts w:ascii="David" w:hAnsi="David" w:cs="David"/>
          <w:color w:val="000000"/>
        </w:rPr>
        <w:t xml:space="preserve"> </w:t>
      </w:r>
      <w:r w:rsidRPr="00F3521D">
        <w:rPr>
          <w:rFonts w:ascii="David" w:hAnsi="David" w:cs="David"/>
          <w:color w:val="000000"/>
          <w:rtl/>
        </w:rPr>
        <w:t>או</w:t>
      </w:r>
      <w:r w:rsidRPr="00F3521D">
        <w:rPr>
          <w:rFonts w:ascii="David" w:hAnsi="David" w:cs="David"/>
          <w:color w:val="000000"/>
        </w:rPr>
        <w:t xml:space="preserve"> </w:t>
      </w:r>
      <w:r w:rsidRPr="00F3521D">
        <w:rPr>
          <w:rFonts w:ascii="David" w:hAnsi="David" w:cs="David"/>
          <w:color w:val="000000"/>
          <w:rtl/>
        </w:rPr>
        <w:t>מצב</w:t>
      </w:r>
      <w:r w:rsidRPr="00F3521D">
        <w:rPr>
          <w:rFonts w:ascii="David" w:hAnsi="David" w:cs="David"/>
          <w:color w:val="000000"/>
        </w:rPr>
        <w:t xml:space="preserve"> </w:t>
      </w:r>
      <w:r w:rsidRPr="00F3521D">
        <w:rPr>
          <w:rFonts w:ascii="David" w:hAnsi="David" w:cs="David"/>
          <w:color w:val="000000"/>
          <w:rtl/>
        </w:rPr>
        <w:t>שבשלהם</w:t>
      </w:r>
      <w:r w:rsidRPr="00F3521D">
        <w:rPr>
          <w:rFonts w:ascii="David" w:hAnsi="David" w:cs="David"/>
          <w:color w:val="000000"/>
        </w:rPr>
        <w:t xml:space="preserve"> </w:t>
      </w:r>
      <w:r w:rsidRPr="00F3521D">
        <w:rPr>
          <w:rFonts w:ascii="David" w:hAnsi="David" w:cs="David"/>
          <w:color w:val="000000"/>
          <w:rtl/>
        </w:rPr>
        <w:t>אני</w:t>
      </w:r>
      <w:r w:rsidRPr="00F3521D">
        <w:rPr>
          <w:rFonts w:ascii="David" w:hAnsi="David" w:cs="David"/>
          <w:color w:val="000000"/>
        </w:rPr>
        <w:t xml:space="preserve"> </w:t>
      </w:r>
      <w:r w:rsidRPr="00F3521D">
        <w:rPr>
          <w:rFonts w:ascii="David" w:hAnsi="David" w:cs="David"/>
          <w:color w:val="000000"/>
          <w:rtl/>
        </w:rPr>
        <w:t>עלול</w:t>
      </w:r>
      <w:r w:rsidRPr="00F3521D">
        <w:rPr>
          <w:rFonts w:ascii="David" w:hAnsi="David" w:cs="David"/>
          <w:color w:val="000000"/>
        </w:rPr>
        <w:t xml:space="preserve"> </w:t>
      </w:r>
      <w:r w:rsidRPr="00F3521D">
        <w:rPr>
          <w:rFonts w:ascii="David" w:hAnsi="David" w:cs="David"/>
          <w:color w:val="000000"/>
          <w:rtl/>
        </w:rPr>
        <w:t>להימצא</w:t>
      </w:r>
      <w:r w:rsidRPr="00F3521D">
        <w:rPr>
          <w:rFonts w:ascii="David" w:hAnsi="David" w:cs="David"/>
          <w:color w:val="000000"/>
        </w:rPr>
        <w:t xml:space="preserve"> </w:t>
      </w:r>
      <w:r w:rsidRPr="00F3521D">
        <w:rPr>
          <w:rFonts w:ascii="David" w:hAnsi="David" w:cs="David"/>
          <w:color w:val="000000"/>
          <w:rtl/>
        </w:rPr>
        <w:t>במצב</w:t>
      </w:r>
      <w:r w:rsidRPr="00F3521D">
        <w:rPr>
          <w:rFonts w:ascii="David" w:hAnsi="David" w:cs="David"/>
          <w:color w:val="000000"/>
        </w:rPr>
        <w:t xml:space="preserve"> </w:t>
      </w:r>
      <w:r w:rsidRPr="00F3521D">
        <w:rPr>
          <w:rFonts w:ascii="David" w:hAnsi="David" w:cs="David"/>
          <w:color w:val="000000"/>
          <w:rtl/>
        </w:rPr>
        <w:t>של</w:t>
      </w:r>
      <w:r w:rsidRPr="00F3521D">
        <w:rPr>
          <w:rFonts w:ascii="David" w:hAnsi="David" w:cs="David"/>
          <w:color w:val="000000"/>
        </w:rPr>
        <w:t xml:space="preserve"> </w:t>
      </w:r>
      <w:r w:rsidRPr="00F3521D">
        <w:rPr>
          <w:rFonts w:ascii="David" w:hAnsi="David" w:cs="David"/>
          <w:color w:val="000000"/>
          <w:rtl/>
        </w:rPr>
        <w:t>ניגוד</w:t>
      </w:r>
      <w:r w:rsidRPr="00F3521D">
        <w:rPr>
          <w:rFonts w:ascii="David" w:hAnsi="David" w:cs="David"/>
          <w:color w:val="000000"/>
        </w:rPr>
        <w:t xml:space="preserve"> </w:t>
      </w:r>
      <w:r w:rsidRPr="00F3521D">
        <w:rPr>
          <w:rFonts w:ascii="David" w:hAnsi="David" w:cs="David"/>
          <w:color w:val="000000"/>
          <w:rtl/>
        </w:rPr>
        <w:t>עניינים</w:t>
      </w:r>
      <w:r w:rsidRPr="00F3521D">
        <w:rPr>
          <w:rFonts w:ascii="David" w:hAnsi="David" w:cs="David"/>
          <w:color w:val="000000"/>
        </w:rPr>
        <w:t xml:space="preserve"> </w:t>
      </w:r>
      <w:r w:rsidRPr="00F3521D">
        <w:rPr>
          <w:rFonts w:ascii="David" w:hAnsi="David" w:cs="David"/>
          <w:color w:val="000000"/>
          <w:rtl/>
        </w:rPr>
        <w:t>מיד</w:t>
      </w:r>
      <w:r w:rsidRPr="00F3521D">
        <w:rPr>
          <w:rFonts w:ascii="David" w:hAnsi="David" w:cs="David"/>
          <w:color w:val="000000"/>
        </w:rPr>
        <w:t xml:space="preserve"> </w:t>
      </w:r>
      <w:r w:rsidRPr="00F3521D">
        <w:rPr>
          <w:rFonts w:ascii="David" w:hAnsi="David" w:cs="David"/>
          <w:color w:val="000000"/>
          <w:rtl/>
        </w:rPr>
        <w:t>עם</w:t>
      </w:r>
      <w:r w:rsidRPr="00F3521D">
        <w:rPr>
          <w:rFonts w:ascii="David" w:hAnsi="David" w:cs="David"/>
          <w:color w:val="000000"/>
        </w:rPr>
        <w:t xml:space="preserve"> </w:t>
      </w:r>
      <w:r w:rsidRPr="00F3521D">
        <w:rPr>
          <w:rFonts w:ascii="David" w:hAnsi="David" w:cs="David"/>
          <w:color w:val="000000"/>
          <w:rtl/>
        </w:rPr>
        <w:t>היוודע</w:t>
      </w:r>
      <w:r w:rsidRPr="00F3521D">
        <w:rPr>
          <w:rFonts w:ascii="David" w:hAnsi="David" w:cs="David"/>
          <w:color w:val="000000"/>
        </w:rPr>
        <w:t xml:space="preserve"> </w:t>
      </w:r>
      <w:r w:rsidRPr="00F3521D">
        <w:rPr>
          <w:rFonts w:ascii="David" w:hAnsi="David" w:cs="David"/>
          <w:color w:val="000000"/>
          <w:rtl/>
        </w:rPr>
        <w:t>לי</w:t>
      </w:r>
      <w:r w:rsidRPr="00F3521D">
        <w:rPr>
          <w:rFonts w:ascii="David" w:hAnsi="David" w:cs="David"/>
          <w:color w:val="000000"/>
        </w:rPr>
        <w:t xml:space="preserve"> </w:t>
      </w:r>
      <w:r w:rsidRPr="00F3521D">
        <w:rPr>
          <w:rFonts w:ascii="David" w:hAnsi="David" w:cs="David"/>
          <w:color w:val="000000"/>
          <w:rtl/>
        </w:rPr>
        <w:t>הנתון</w:t>
      </w:r>
      <w:r w:rsidRPr="00F3521D">
        <w:rPr>
          <w:rFonts w:ascii="David" w:hAnsi="David" w:cs="David"/>
          <w:color w:val="000000"/>
        </w:rPr>
        <w:t xml:space="preserve"> </w:t>
      </w:r>
      <w:r w:rsidRPr="00F3521D">
        <w:rPr>
          <w:rFonts w:ascii="David" w:hAnsi="David" w:cs="David"/>
          <w:color w:val="000000"/>
          <w:rtl/>
        </w:rPr>
        <w:t>או</w:t>
      </w:r>
      <w:r w:rsidRPr="00F3521D">
        <w:rPr>
          <w:rFonts w:ascii="David" w:hAnsi="David" w:cs="David"/>
          <w:color w:val="000000"/>
        </w:rPr>
        <w:t xml:space="preserve"> </w:t>
      </w:r>
      <w:r w:rsidRPr="00F3521D">
        <w:rPr>
          <w:rFonts w:ascii="David" w:hAnsi="David" w:cs="David"/>
          <w:color w:val="000000"/>
          <w:rtl/>
        </w:rPr>
        <w:t>המצב</w:t>
      </w:r>
      <w:r w:rsidRPr="00F3521D">
        <w:rPr>
          <w:rFonts w:ascii="David" w:hAnsi="David" w:cs="David"/>
          <w:color w:val="000000"/>
        </w:rPr>
        <w:t xml:space="preserve"> </w:t>
      </w:r>
      <w:r w:rsidRPr="00F3521D">
        <w:rPr>
          <w:rFonts w:ascii="David" w:hAnsi="David" w:cs="David"/>
          <w:color w:val="000000"/>
          <w:rtl/>
        </w:rPr>
        <w:t>האמורים.</w:t>
      </w:r>
      <w:r w:rsidRPr="00F3521D">
        <w:rPr>
          <w:rFonts w:ascii="David" w:hAnsi="David" w:cs="David"/>
          <w:color w:val="000000"/>
        </w:rPr>
        <w:t xml:space="preserve"> </w:t>
      </w:r>
    </w:p>
    <w:p w14:paraId="0AB57A29" w14:textId="77777777" w:rsidR="00F3521D" w:rsidRPr="00F3521D" w:rsidRDefault="00F3521D" w:rsidP="006A3ACE">
      <w:pPr>
        <w:pStyle w:val="ListParagraph2"/>
        <w:numPr>
          <w:ilvl w:val="0"/>
          <w:numId w:val="26"/>
        </w:numPr>
        <w:tabs>
          <w:tab w:val="clear" w:pos="1803"/>
          <w:tab w:val="num" w:pos="-341"/>
        </w:tabs>
        <w:ind w:left="-341" w:hanging="284"/>
        <w:contextualSpacing/>
        <w:jc w:val="both"/>
        <w:rPr>
          <w:rFonts w:ascii="David" w:hAnsi="David" w:cs="David"/>
        </w:rPr>
      </w:pPr>
      <w:r w:rsidRPr="00F3521D">
        <w:rPr>
          <w:rFonts w:ascii="David" w:hAnsi="David" w:cs="David"/>
          <w:color w:val="000000"/>
          <w:rtl/>
        </w:rPr>
        <w:t>הנני מתחייב להימנע משימוש במידע כלשהו שהגיע לידי במסגרת הליך זה שלא למטרת ביצוע התחייבויותיי כאמור בהליך זה.</w:t>
      </w:r>
    </w:p>
    <w:p w14:paraId="6F1C275F" w14:textId="77777777" w:rsidR="00F3521D" w:rsidRPr="00F3521D" w:rsidRDefault="00F3521D" w:rsidP="006A3ACE">
      <w:pPr>
        <w:pStyle w:val="ListParagraph2"/>
        <w:numPr>
          <w:ilvl w:val="0"/>
          <w:numId w:val="26"/>
        </w:numPr>
        <w:tabs>
          <w:tab w:val="clear" w:pos="1803"/>
          <w:tab w:val="num" w:pos="-341"/>
        </w:tabs>
        <w:ind w:left="-341" w:hanging="284"/>
        <w:contextualSpacing/>
        <w:jc w:val="both"/>
        <w:rPr>
          <w:rFonts w:ascii="David" w:hAnsi="David" w:cs="David"/>
        </w:rPr>
      </w:pPr>
      <w:r w:rsidRPr="00F3521D">
        <w:rPr>
          <w:rFonts w:ascii="David" w:hAnsi="David" w:cs="David"/>
          <w:color w:val="000000"/>
          <w:rtl/>
        </w:rPr>
        <w:t>הנני</w:t>
      </w:r>
      <w:r w:rsidRPr="00F3521D">
        <w:rPr>
          <w:rFonts w:ascii="David" w:hAnsi="David" w:cs="David"/>
          <w:color w:val="000000"/>
        </w:rPr>
        <w:t xml:space="preserve"> </w:t>
      </w:r>
      <w:r w:rsidRPr="00F3521D">
        <w:rPr>
          <w:rFonts w:ascii="David" w:hAnsi="David" w:cs="David"/>
          <w:color w:val="000000"/>
          <w:rtl/>
        </w:rPr>
        <w:t>מצהיר</w:t>
      </w:r>
      <w:r w:rsidRPr="00F3521D">
        <w:rPr>
          <w:rFonts w:ascii="David" w:hAnsi="David" w:cs="David"/>
          <w:color w:val="000000"/>
        </w:rPr>
        <w:t xml:space="preserve"> </w:t>
      </w:r>
      <w:r w:rsidRPr="00F3521D">
        <w:rPr>
          <w:rFonts w:ascii="David" w:hAnsi="David" w:cs="David"/>
          <w:color w:val="000000"/>
          <w:rtl/>
        </w:rPr>
        <w:t>ומתחייב</w:t>
      </w:r>
      <w:r w:rsidRPr="00F3521D">
        <w:rPr>
          <w:rFonts w:ascii="David" w:hAnsi="David" w:cs="David"/>
          <w:color w:val="000000"/>
        </w:rPr>
        <w:t xml:space="preserve"> </w:t>
      </w:r>
      <w:r w:rsidRPr="00F3521D">
        <w:rPr>
          <w:rFonts w:ascii="David" w:hAnsi="David" w:cs="David"/>
          <w:color w:val="000000"/>
          <w:rtl/>
        </w:rPr>
        <w:t>לדווח</w:t>
      </w:r>
      <w:r w:rsidRPr="00F3521D">
        <w:rPr>
          <w:rFonts w:ascii="David" w:hAnsi="David" w:cs="David"/>
          <w:color w:val="000000"/>
        </w:rPr>
        <w:t xml:space="preserve"> </w:t>
      </w:r>
      <w:r w:rsidRPr="00F3521D">
        <w:rPr>
          <w:rFonts w:ascii="David" w:hAnsi="David" w:cs="David"/>
          <w:color w:val="000000"/>
          <w:rtl/>
        </w:rPr>
        <w:t>מראש</w:t>
      </w:r>
      <w:r w:rsidRPr="00F3521D">
        <w:rPr>
          <w:rFonts w:ascii="David" w:hAnsi="David" w:cs="David"/>
          <w:color w:val="000000"/>
        </w:rPr>
        <w:t xml:space="preserve"> </w:t>
      </w:r>
      <w:r w:rsidRPr="00F3521D">
        <w:rPr>
          <w:rFonts w:ascii="David" w:hAnsi="David" w:cs="David"/>
          <w:color w:val="000000"/>
          <w:rtl/>
        </w:rPr>
        <w:t>למזמין על</w:t>
      </w:r>
      <w:r w:rsidRPr="00F3521D">
        <w:rPr>
          <w:rFonts w:ascii="David" w:hAnsi="David" w:cs="David"/>
          <w:color w:val="000000"/>
        </w:rPr>
        <w:t xml:space="preserve"> </w:t>
      </w:r>
      <w:r w:rsidRPr="00F3521D">
        <w:rPr>
          <w:rFonts w:ascii="David" w:hAnsi="David" w:cs="David"/>
          <w:color w:val="000000"/>
          <w:rtl/>
        </w:rPr>
        <w:t>כל</w:t>
      </w:r>
      <w:r w:rsidRPr="00F3521D">
        <w:rPr>
          <w:rFonts w:ascii="David" w:hAnsi="David" w:cs="David"/>
          <w:color w:val="000000"/>
        </w:rPr>
        <w:t xml:space="preserve"> </w:t>
      </w:r>
      <w:r w:rsidRPr="00F3521D">
        <w:rPr>
          <w:rFonts w:ascii="David" w:hAnsi="David" w:cs="David"/>
          <w:color w:val="000000"/>
          <w:rtl/>
        </w:rPr>
        <w:t>כוונה</w:t>
      </w:r>
      <w:r w:rsidRPr="00F3521D">
        <w:rPr>
          <w:rFonts w:ascii="David" w:hAnsi="David" w:cs="David"/>
          <w:color w:val="000000"/>
        </w:rPr>
        <w:t xml:space="preserve"> </w:t>
      </w:r>
      <w:r w:rsidRPr="00F3521D">
        <w:rPr>
          <w:rFonts w:ascii="David" w:hAnsi="David" w:cs="David"/>
          <w:color w:val="000000"/>
          <w:rtl/>
        </w:rPr>
        <w:t>שלי,</w:t>
      </w:r>
      <w:r w:rsidRPr="00F3521D">
        <w:rPr>
          <w:rFonts w:ascii="David" w:hAnsi="David" w:cs="David"/>
          <w:color w:val="000000"/>
        </w:rPr>
        <w:t xml:space="preserve"> </w:t>
      </w:r>
      <w:r w:rsidRPr="00F3521D">
        <w:rPr>
          <w:rFonts w:ascii="David" w:hAnsi="David" w:cs="David"/>
          <w:color w:val="000000"/>
          <w:rtl/>
        </w:rPr>
        <w:t>להתקשר</w:t>
      </w:r>
      <w:r w:rsidRPr="00F3521D">
        <w:rPr>
          <w:rFonts w:ascii="David" w:hAnsi="David" w:cs="David"/>
          <w:color w:val="000000"/>
        </w:rPr>
        <w:t xml:space="preserve"> </w:t>
      </w:r>
      <w:r w:rsidRPr="00F3521D">
        <w:rPr>
          <w:rFonts w:ascii="David" w:hAnsi="David" w:cs="David"/>
          <w:color w:val="000000"/>
          <w:rtl/>
        </w:rPr>
        <w:t>עם</w:t>
      </w:r>
      <w:r w:rsidRPr="00F3521D">
        <w:rPr>
          <w:rFonts w:ascii="David" w:hAnsi="David" w:cs="David"/>
          <w:color w:val="000000"/>
        </w:rPr>
        <w:t xml:space="preserve"> </w:t>
      </w:r>
      <w:r w:rsidRPr="00F3521D">
        <w:rPr>
          <w:rFonts w:ascii="David" w:hAnsi="David" w:cs="David"/>
          <w:color w:val="000000"/>
          <w:rtl/>
        </w:rPr>
        <w:t>כל</w:t>
      </w:r>
      <w:r w:rsidRPr="00F3521D">
        <w:rPr>
          <w:rFonts w:ascii="David" w:hAnsi="David" w:cs="David"/>
          <w:color w:val="000000"/>
        </w:rPr>
        <w:t xml:space="preserve"> </w:t>
      </w:r>
      <w:r w:rsidRPr="00F3521D">
        <w:rPr>
          <w:rFonts w:ascii="David" w:hAnsi="David" w:cs="David"/>
          <w:color w:val="000000"/>
          <w:rtl/>
        </w:rPr>
        <w:t>גורם,</w:t>
      </w:r>
      <w:r w:rsidRPr="00F3521D">
        <w:rPr>
          <w:rFonts w:ascii="David" w:hAnsi="David" w:cs="David"/>
          <w:color w:val="000000"/>
        </w:rPr>
        <w:t xml:space="preserve"> </w:t>
      </w:r>
      <w:r w:rsidRPr="00F3521D">
        <w:rPr>
          <w:rFonts w:ascii="David" w:hAnsi="David" w:cs="David"/>
          <w:color w:val="000000"/>
          <w:rtl/>
        </w:rPr>
        <w:t>העלול להביא להתקשרות שתהא בניגוד</w:t>
      </w:r>
      <w:r w:rsidRPr="00F3521D">
        <w:rPr>
          <w:rFonts w:ascii="David" w:hAnsi="David" w:cs="David"/>
          <w:color w:val="000000"/>
        </w:rPr>
        <w:t xml:space="preserve"> </w:t>
      </w:r>
      <w:r w:rsidRPr="00F3521D">
        <w:rPr>
          <w:rFonts w:ascii="David" w:hAnsi="David" w:cs="David"/>
          <w:color w:val="000000"/>
          <w:rtl/>
        </w:rPr>
        <w:t>להתחייבויותיי</w:t>
      </w:r>
      <w:r w:rsidRPr="00F3521D">
        <w:rPr>
          <w:rFonts w:ascii="David" w:hAnsi="David" w:cs="David"/>
          <w:color w:val="000000"/>
        </w:rPr>
        <w:t xml:space="preserve"> </w:t>
      </w:r>
      <w:r w:rsidRPr="00F3521D">
        <w:rPr>
          <w:rFonts w:ascii="David" w:hAnsi="David" w:cs="David"/>
          <w:color w:val="000000"/>
          <w:rtl/>
        </w:rPr>
        <w:t>בסעיפים</w:t>
      </w:r>
      <w:r w:rsidRPr="00F3521D">
        <w:rPr>
          <w:rFonts w:ascii="David" w:hAnsi="David" w:cs="David"/>
          <w:color w:val="000000"/>
        </w:rPr>
        <w:t xml:space="preserve"> </w:t>
      </w:r>
      <w:r w:rsidRPr="00F3521D">
        <w:rPr>
          <w:rFonts w:ascii="David" w:hAnsi="David" w:cs="David"/>
          <w:color w:val="000000"/>
          <w:rtl/>
        </w:rPr>
        <w:t>אלו,</w:t>
      </w:r>
      <w:r w:rsidRPr="00F3521D">
        <w:rPr>
          <w:rFonts w:ascii="David" w:hAnsi="David" w:cs="David"/>
          <w:color w:val="000000"/>
        </w:rPr>
        <w:t xml:space="preserve"> </w:t>
      </w:r>
      <w:r w:rsidRPr="00F3521D">
        <w:rPr>
          <w:rFonts w:ascii="David" w:hAnsi="David" w:cs="David"/>
          <w:color w:val="000000"/>
          <w:rtl/>
        </w:rPr>
        <w:t>ולפעול</w:t>
      </w:r>
      <w:r w:rsidRPr="00F3521D">
        <w:rPr>
          <w:rFonts w:ascii="David" w:hAnsi="David" w:cs="David"/>
          <w:color w:val="000000"/>
        </w:rPr>
        <w:t xml:space="preserve"> </w:t>
      </w:r>
      <w:r w:rsidRPr="00F3521D">
        <w:rPr>
          <w:rFonts w:ascii="David" w:hAnsi="David" w:cs="David"/>
          <w:color w:val="000000"/>
          <w:rtl/>
        </w:rPr>
        <w:t>בהתאם</w:t>
      </w:r>
      <w:r w:rsidRPr="00F3521D">
        <w:rPr>
          <w:rFonts w:ascii="David" w:hAnsi="David" w:cs="David"/>
          <w:color w:val="000000"/>
        </w:rPr>
        <w:t xml:space="preserve"> </w:t>
      </w:r>
      <w:r w:rsidRPr="00F3521D">
        <w:rPr>
          <w:rFonts w:ascii="David" w:hAnsi="David" w:cs="David"/>
          <w:color w:val="000000"/>
          <w:rtl/>
        </w:rPr>
        <w:t>להוראות המזמין</w:t>
      </w:r>
      <w:r w:rsidRPr="00F3521D">
        <w:rPr>
          <w:rFonts w:ascii="David" w:hAnsi="David" w:cs="David"/>
          <w:color w:val="000000"/>
        </w:rPr>
        <w:t xml:space="preserve"> </w:t>
      </w:r>
      <w:r w:rsidRPr="00F3521D">
        <w:rPr>
          <w:rFonts w:ascii="David" w:hAnsi="David" w:cs="David"/>
          <w:color w:val="000000"/>
          <w:rtl/>
        </w:rPr>
        <w:t>בעניין. המזמין</w:t>
      </w:r>
      <w:r w:rsidRPr="00F3521D">
        <w:rPr>
          <w:rFonts w:ascii="David" w:hAnsi="David" w:cs="David"/>
          <w:color w:val="000000"/>
        </w:rPr>
        <w:t xml:space="preserve"> </w:t>
      </w:r>
      <w:r w:rsidRPr="00F3521D">
        <w:rPr>
          <w:rFonts w:ascii="David" w:hAnsi="David" w:cs="David"/>
          <w:color w:val="000000"/>
          <w:rtl/>
        </w:rPr>
        <w:t>רשאי</w:t>
      </w:r>
      <w:r w:rsidRPr="00F3521D">
        <w:rPr>
          <w:rFonts w:ascii="David" w:hAnsi="David" w:cs="David"/>
          <w:color w:val="000000"/>
        </w:rPr>
        <w:t xml:space="preserve"> </w:t>
      </w:r>
      <w:r w:rsidRPr="00F3521D">
        <w:rPr>
          <w:rFonts w:ascii="David" w:hAnsi="David" w:cs="David"/>
          <w:color w:val="000000"/>
          <w:rtl/>
        </w:rPr>
        <w:t>לא</w:t>
      </w:r>
      <w:r w:rsidRPr="00F3521D">
        <w:rPr>
          <w:rFonts w:ascii="David" w:hAnsi="David" w:cs="David"/>
          <w:color w:val="000000"/>
        </w:rPr>
        <w:t xml:space="preserve"> </w:t>
      </w:r>
      <w:r w:rsidRPr="00F3521D">
        <w:rPr>
          <w:rFonts w:ascii="David" w:hAnsi="David" w:cs="David"/>
          <w:color w:val="000000"/>
          <w:rtl/>
        </w:rPr>
        <w:t>לאשר</w:t>
      </w:r>
      <w:r w:rsidRPr="00F3521D">
        <w:rPr>
          <w:rFonts w:ascii="David" w:hAnsi="David" w:cs="David"/>
          <w:color w:val="000000"/>
        </w:rPr>
        <w:t xml:space="preserve"> </w:t>
      </w:r>
      <w:r w:rsidRPr="00F3521D">
        <w:rPr>
          <w:rFonts w:ascii="David" w:hAnsi="David" w:cs="David"/>
          <w:color w:val="000000"/>
          <w:rtl/>
        </w:rPr>
        <w:t>לי</w:t>
      </w:r>
      <w:r w:rsidRPr="00F3521D">
        <w:rPr>
          <w:rFonts w:ascii="David" w:hAnsi="David" w:cs="David"/>
          <w:color w:val="000000"/>
        </w:rPr>
        <w:t xml:space="preserve"> </w:t>
      </w:r>
      <w:r w:rsidRPr="00F3521D">
        <w:rPr>
          <w:rFonts w:ascii="David" w:hAnsi="David" w:cs="David"/>
          <w:color w:val="000000"/>
          <w:rtl/>
        </w:rPr>
        <w:t>התקשרות</w:t>
      </w:r>
      <w:r w:rsidRPr="00F3521D">
        <w:rPr>
          <w:rFonts w:ascii="David" w:hAnsi="David" w:cs="David"/>
          <w:color w:val="000000"/>
        </w:rPr>
        <w:t xml:space="preserve"> </w:t>
      </w:r>
      <w:r w:rsidRPr="00F3521D">
        <w:rPr>
          <w:rFonts w:ascii="David" w:hAnsi="David" w:cs="David"/>
          <w:color w:val="000000"/>
          <w:rtl/>
        </w:rPr>
        <w:t>כאמור</w:t>
      </w:r>
      <w:r w:rsidRPr="00F3521D">
        <w:rPr>
          <w:rFonts w:ascii="David" w:hAnsi="David" w:cs="David"/>
          <w:color w:val="000000"/>
        </w:rPr>
        <w:t xml:space="preserve"> </w:t>
      </w:r>
      <w:r w:rsidRPr="00F3521D">
        <w:rPr>
          <w:rFonts w:ascii="David" w:hAnsi="David" w:cs="David"/>
          <w:color w:val="000000"/>
          <w:rtl/>
        </w:rPr>
        <w:t>או</w:t>
      </w:r>
      <w:r w:rsidRPr="00F3521D">
        <w:rPr>
          <w:rFonts w:ascii="David" w:hAnsi="David" w:cs="David"/>
          <w:color w:val="000000"/>
        </w:rPr>
        <w:t xml:space="preserve"> </w:t>
      </w:r>
      <w:r w:rsidRPr="00F3521D">
        <w:rPr>
          <w:rFonts w:ascii="David" w:hAnsi="David" w:cs="David"/>
          <w:color w:val="000000"/>
          <w:rtl/>
        </w:rPr>
        <w:t>לתת</w:t>
      </w:r>
      <w:r w:rsidRPr="00F3521D">
        <w:rPr>
          <w:rFonts w:ascii="David" w:hAnsi="David" w:cs="David"/>
          <w:color w:val="000000"/>
        </w:rPr>
        <w:t xml:space="preserve"> </w:t>
      </w:r>
      <w:r w:rsidRPr="00F3521D">
        <w:rPr>
          <w:rFonts w:ascii="David" w:hAnsi="David" w:cs="David"/>
          <w:color w:val="000000"/>
          <w:rtl/>
        </w:rPr>
        <w:t>הוראות</w:t>
      </w:r>
      <w:r w:rsidRPr="00F3521D">
        <w:rPr>
          <w:rFonts w:ascii="David" w:hAnsi="David" w:cs="David"/>
          <w:color w:val="000000"/>
        </w:rPr>
        <w:t xml:space="preserve"> </w:t>
      </w:r>
      <w:r w:rsidRPr="00F3521D">
        <w:rPr>
          <w:rFonts w:ascii="David" w:hAnsi="David" w:cs="David"/>
          <w:color w:val="000000"/>
          <w:rtl/>
        </w:rPr>
        <w:t>אחרות</w:t>
      </w:r>
      <w:r w:rsidRPr="00F3521D">
        <w:rPr>
          <w:rFonts w:ascii="David" w:hAnsi="David" w:cs="David"/>
          <w:color w:val="000000"/>
        </w:rPr>
        <w:t xml:space="preserve"> </w:t>
      </w:r>
      <w:r w:rsidRPr="00F3521D">
        <w:rPr>
          <w:rFonts w:ascii="David" w:hAnsi="David" w:cs="David"/>
          <w:color w:val="000000"/>
          <w:rtl/>
        </w:rPr>
        <w:t>שיבטיחו</w:t>
      </w:r>
      <w:r w:rsidRPr="00F3521D">
        <w:rPr>
          <w:rFonts w:ascii="David" w:hAnsi="David" w:cs="David"/>
          <w:color w:val="000000"/>
        </w:rPr>
        <w:t xml:space="preserve"> </w:t>
      </w:r>
      <w:r w:rsidRPr="00F3521D">
        <w:rPr>
          <w:rFonts w:ascii="David" w:hAnsi="David" w:cs="David"/>
          <w:color w:val="000000"/>
          <w:rtl/>
        </w:rPr>
        <w:t>העדר</w:t>
      </w:r>
      <w:r w:rsidRPr="00F3521D">
        <w:rPr>
          <w:rFonts w:ascii="David" w:hAnsi="David" w:cs="David"/>
          <w:color w:val="000000"/>
        </w:rPr>
        <w:t xml:space="preserve"> </w:t>
      </w:r>
      <w:r w:rsidRPr="00F3521D">
        <w:rPr>
          <w:rFonts w:ascii="David" w:hAnsi="David" w:cs="David"/>
          <w:color w:val="000000"/>
          <w:rtl/>
        </w:rPr>
        <w:t>ניגוד</w:t>
      </w:r>
      <w:r w:rsidRPr="00F3521D">
        <w:rPr>
          <w:rFonts w:ascii="David" w:hAnsi="David" w:cs="David"/>
          <w:color w:val="000000"/>
        </w:rPr>
        <w:t xml:space="preserve"> </w:t>
      </w:r>
      <w:r w:rsidRPr="00F3521D">
        <w:rPr>
          <w:rFonts w:ascii="David" w:hAnsi="David" w:cs="David"/>
          <w:color w:val="000000"/>
          <w:rtl/>
        </w:rPr>
        <w:t>עניינים,</w:t>
      </w:r>
      <w:r w:rsidRPr="00F3521D">
        <w:rPr>
          <w:rFonts w:ascii="David" w:hAnsi="David" w:cs="David"/>
          <w:color w:val="000000"/>
        </w:rPr>
        <w:t xml:space="preserve"> </w:t>
      </w:r>
      <w:r w:rsidRPr="00F3521D">
        <w:rPr>
          <w:rFonts w:ascii="David" w:hAnsi="David" w:cs="David"/>
          <w:color w:val="000000"/>
          <w:rtl/>
        </w:rPr>
        <w:t>והנני</w:t>
      </w:r>
      <w:r w:rsidRPr="00F3521D">
        <w:rPr>
          <w:rFonts w:ascii="David" w:hAnsi="David" w:cs="David"/>
          <w:color w:val="000000"/>
        </w:rPr>
        <w:t xml:space="preserve"> </w:t>
      </w:r>
      <w:r w:rsidRPr="00F3521D">
        <w:rPr>
          <w:rFonts w:ascii="David" w:hAnsi="David" w:cs="David"/>
          <w:color w:val="000000"/>
          <w:rtl/>
        </w:rPr>
        <w:t>מתחייב</w:t>
      </w:r>
      <w:r w:rsidRPr="00F3521D">
        <w:rPr>
          <w:rFonts w:ascii="David" w:hAnsi="David" w:cs="David"/>
          <w:color w:val="000000"/>
        </w:rPr>
        <w:t xml:space="preserve"> </w:t>
      </w:r>
      <w:r w:rsidRPr="00F3521D">
        <w:rPr>
          <w:rFonts w:ascii="David" w:hAnsi="David" w:cs="David"/>
          <w:color w:val="000000"/>
          <w:rtl/>
        </w:rPr>
        <w:t>כי</w:t>
      </w:r>
      <w:r w:rsidRPr="00F3521D">
        <w:rPr>
          <w:rFonts w:ascii="David" w:hAnsi="David" w:cs="David"/>
          <w:color w:val="000000"/>
        </w:rPr>
        <w:t xml:space="preserve"> </w:t>
      </w:r>
      <w:r w:rsidRPr="00F3521D">
        <w:rPr>
          <w:rFonts w:ascii="David" w:hAnsi="David" w:cs="David"/>
          <w:color w:val="000000"/>
          <w:rtl/>
        </w:rPr>
        <w:t>אפעל</w:t>
      </w:r>
      <w:r w:rsidRPr="00F3521D">
        <w:rPr>
          <w:rFonts w:ascii="David" w:hAnsi="David" w:cs="David"/>
          <w:color w:val="000000"/>
        </w:rPr>
        <w:t xml:space="preserve"> </w:t>
      </w:r>
      <w:r w:rsidRPr="00F3521D">
        <w:rPr>
          <w:rFonts w:ascii="David" w:hAnsi="David" w:cs="David"/>
          <w:color w:val="000000"/>
          <w:rtl/>
        </w:rPr>
        <w:t>בהתאם</w:t>
      </w:r>
      <w:r w:rsidRPr="00F3521D">
        <w:rPr>
          <w:rFonts w:ascii="David" w:hAnsi="David" w:cs="David"/>
          <w:color w:val="000000"/>
        </w:rPr>
        <w:t xml:space="preserve"> </w:t>
      </w:r>
      <w:r w:rsidRPr="00F3521D">
        <w:rPr>
          <w:rFonts w:ascii="David" w:hAnsi="David" w:cs="David"/>
          <w:color w:val="000000"/>
          <w:rtl/>
        </w:rPr>
        <w:t>להוראות</w:t>
      </w:r>
      <w:r w:rsidRPr="00F3521D">
        <w:rPr>
          <w:rFonts w:ascii="David" w:hAnsi="David" w:cs="David"/>
          <w:color w:val="000000"/>
        </w:rPr>
        <w:t xml:space="preserve"> </w:t>
      </w:r>
      <w:r w:rsidRPr="00F3521D">
        <w:rPr>
          <w:rFonts w:ascii="David" w:hAnsi="David" w:cs="David"/>
          <w:color w:val="000000"/>
          <w:rtl/>
        </w:rPr>
        <w:t>אלו,</w:t>
      </w:r>
      <w:r w:rsidRPr="00F3521D">
        <w:rPr>
          <w:rFonts w:ascii="David" w:hAnsi="David" w:cs="David"/>
          <w:color w:val="000000"/>
        </w:rPr>
        <w:t xml:space="preserve"> </w:t>
      </w:r>
      <w:r w:rsidRPr="00F3521D">
        <w:rPr>
          <w:rFonts w:ascii="David" w:hAnsi="David" w:cs="David"/>
          <w:color w:val="000000"/>
          <w:rtl/>
        </w:rPr>
        <w:t>בהקשר</w:t>
      </w:r>
      <w:r w:rsidRPr="00F3521D">
        <w:rPr>
          <w:rFonts w:ascii="David" w:hAnsi="David" w:cs="David"/>
          <w:color w:val="000000"/>
        </w:rPr>
        <w:t xml:space="preserve"> </w:t>
      </w:r>
      <w:r w:rsidRPr="00F3521D">
        <w:rPr>
          <w:rFonts w:ascii="David" w:hAnsi="David" w:cs="David"/>
          <w:color w:val="000000"/>
          <w:rtl/>
        </w:rPr>
        <w:t>זה</w:t>
      </w:r>
      <w:r w:rsidRPr="00F3521D">
        <w:rPr>
          <w:rFonts w:ascii="David" w:hAnsi="David" w:cs="David"/>
          <w:color w:val="000000"/>
        </w:rPr>
        <w:t>.</w:t>
      </w:r>
    </w:p>
    <w:p w14:paraId="261F555C" w14:textId="77777777" w:rsidR="00F3521D" w:rsidRPr="00F3521D" w:rsidRDefault="00F3521D" w:rsidP="006A3ACE">
      <w:pPr>
        <w:pStyle w:val="ListParagraph2"/>
        <w:numPr>
          <w:ilvl w:val="0"/>
          <w:numId w:val="26"/>
        </w:numPr>
        <w:tabs>
          <w:tab w:val="clear" w:pos="1803"/>
          <w:tab w:val="num" w:pos="-341"/>
        </w:tabs>
        <w:ind w:left="-341" w:hanging="284"/>
        <w:contextualSpacing/>
        <w:jc w:val="both"/>
        <w:rPr>
          <w:rFonts w:ascii="David" w:hAnsi="David" w:cs="David"/>
        </w:rPr>
      </w:pPr>
      <w:r w:rsidRPr="00F3521D">
        <w:rPr>
          <w:rFonts w:ascii="David" w:hAnsi="David" w:cs="David"/>
          <w:color w:val="000000"/>
          <w:rtl/>
        </w:rPr>
        <w:t>לא תהיינה לי כל טענות או תביעות מכל מין וסוג שהוא בגין כל החלטה של המזמין עם מניעת ניגוד עניינים.</w:t>
      </w:r>
    </w:p>
    <w:p w14:paraId="1B1A68FD" w14:textId="77777777" w:rsidR="00F3521D" w:rsidRPr="00F3521D" w:rsidRDefault="00F3521D" w:rsidP="006A3ACE">
      <w:pPr>
        <w:pStyle w:val="ListParagraph2"/>
        <w:numPr>
          <w:ilvl w:val="0"/>
          <w:numId w:val="26"/>
        </w:numPr>
        <w:tabs>
          <w:tab w:val="clear" w:pos="1803"/>
          <w:tab w:val="num" w:pos="-341"/>
        </w:tabs>
        <w:ind w:left="-341" w:hanging="284"/>
        <w:contextualSpacing/>
        <w:jc w:val="both"/>
        <w:rPr>
          <w:rFonts w:ascii="David" w:hAnsi="David" w:cs="David"/>
        </w:rPr>
      </w:pPr>
      <w:r w:rsidRPr="00F3521D">
        <w:rPr>
          <w:rFonts w:ascii="David" w:hAnsi="David" w:cs="David"/>
          <w:color w:val="000000"/>
          <w:rtl/>
        </w:rPr>
        <w:lastRenderedPageBreak/>
        <w:t>אני מתחייב להחתים את כל העובדים מטעמי ואת כל קבלני המשנה מטעמי ואת הגורמים המקצועיים על ההצהרה דומה כי אין להם ניגוד עניינים, על התחייבות להימנע מניגוד עניינים בעתיד ועל התחייבות להודיע לי, מיידית, ברגע שנקלעו למצב של ניגוד עניינים לכאורה.</w:t>
      </w:r>
    </w:p>
    <w:p w14:paraId="5F3A7F16" w14:textId="77777777" w:rsidR="00F3521D" w:rsidRPr="00F3521D" w:rsidRDefault="00F3521D" w:rsidP="00F3521D">
      <w:pPr>
        <w:pStyle w:val="ListParagraph2"/>
        <w:ind w:left="-341"/>
        <w:contextualSpacing/>
        <w:jc w:val="both"/>
        <w:rPr>
          <w:rFonts w:ascii="David" w:hAnsi="David" w:cs="David"/>
        </w:rPr>
      </w:pPr>
    </w:p>
    <w:p w14:paraId="622A4C47" w14:textId="77777777" w:rsidR="00F3521D" w:rsidRPr="00F3521D" w:rsidRDefault="00F3521D" w:rsidP="006A3ACE">
      <w:pPr>
        <w:pStyle w:val="ListParagraph2"/>
        <w:numPr>
          <w:ilvl w:val="0"/>
          <w:numId w:val="26"/>
        </w:numPr>
        <w:tabs>
          <w:tab w:val="clear" w:pos="1803"/>
          <w:tab w:val="num" w:pos="-341"/>
        </w:tabs>
        <w:ind w:left="-341" w:hanging="284"/>
        <w:contextualSpacing/>
        <w:jc w:val="both"/>
        <w:rPr>
          <w:rFonts w:ascii="David" w:hAnsi="David" w:cs="David"/>
        </w:rPr>
      </w:pPr>
      <w:r w:rsidRPr="00F3521D">
        <w:rPr>
          <w:rFonts w:ascii="David" w:hAnsi="David" w:cs="David"/>
          <w:color w:val="000000"/>
          <w:rtl/>
        </w:rPr>
        <w:t xml:space="preserve">מובהר בזאת שלעניין הליך זה "ניגוד עניינים" פירושו גם כל אירוע העלול להוביל למצב של "חשש לניגוד עניינים" או בעל פוטנציאל לניגוד עניינים.   </w:t>
      </w:r>
    </w:p>
    <w:p w14:paraId="0BBD1F1B" w14:textId="77777777" w:rsidR="00F3521D" w:rsidRPr="00F3521D" w:rsidRDefault="00F3521D" w:rsidP="006A3ACE">
      <w:pPr>
        <w:pStyle w:val="ListParagraph2"/>
        <w:numPr>
          <w:ilvl w:val="0"/>
          <w:numId w:val="26"/>
        </w:numPr>
        <w:tabs>
          <w:tab w:val="clear" w:pos="1803"/>
          <w:tab w:val="num" w:pos="-341"/>
        </w:tabs>
        <w:ind w:left="-341" w:hanging="284"/>
        <w:contextualSpacing/>
        <w:jc w:val="both"/>
        <w:rPr>
          <w:rFonts w:ascii="David" w:hAnsi="David" w:cs="David"/>
        </w:rPr>
      </w:pPr>
      <w:r w:rsidRPr="00F3521D">
        <w:rPr>
          <w:rFonts w:ascii="David" w:hAnsi="David" w:cs="David"/>
          <w:rtl/>
        </w:rPr>
        <w:t>אני מצהיר בזאת כי הפרטים שמסרתי לעיל הינם נכונים ומלאים, והאמור בהצהרה זו הינו אמת.</w:t>
      </w:r>
    </w:p>
    <w:p w14:paraId="715F0414" w14:textId="77777777" w:rsidR="00F3521D" w:rsidRPr="00F3521D" w:rsidRDefault="00F3521D" w:rsidP="00F3521D">
      <w:pPr>
        <w:pStyle w:val="ListParagraph2"/>
        <w:ind w:left="-341"/>
        <w:contextualSpacing/>
        <w:jc w:val="both"/>
        <w:rPr>
          <w:rFonts w:ascii="David" w:hAnsi="David" w:cs="David"/>
        </w:rPr>
      </w:pPr>
    </w:p>
    <w:p w14:paraId="652C7916" w14:textId="77777777" w:rsidR="00F3521D" w:rsidRPr="00F3521D" w:rsidRDefault="00F3521D" w:rsidP="00F3521D">
      <w:pPr>
        <w:autoSpaceDE w:val="0"/>
        <w:autoSpaceDN w:val="0"/>
        <w:bidi/>
        <w:adjustRightInd w:val="0"/>
        <w:ind w:left="-199"/>
        <w:contextualSpacing/>
        <w:rPr>
          <w:rFonts w:ascii="David" w:hAnsi="David"/>
          <w:sz w:val="24"/>
          <w:szCs w:val="24"/>
        </w:rPr>
      </w:pPr>
    </w:p>
    <w:p w14:paraId="762E2AB7" w14:textId="77777777" w:rsidR="00F3521D" w:rsidRPr="00F3521D" w:rsidRDefault="00F3521D" w:rsidP="00F3521D">
      <w:pPr>
        <w:autoSpaceDE w:val="0"/>
        <w:autoSpaceDN w:val="0"/>
        <w:bidi/>
        <w:adjustRightInd w:val="0"/>
        <w:jc w:val="center"/>
        <w:rPr>
          <w:rFonts w:ascii="David" w:hAnsi="David"/>
          <w:color w:val="000000"/>
          <w:sz w:val="24"/>
          <w:szCs w:val="24"/>
          <w:rtl/>
        </w:rPr>
      </w:pPr>
      <w:r w:rsidRPr="00F3521D">
        <w:rPr>
          <w:rFonts w:ascii="David" w:hAnsi="David"/>
          <w:b/>
          <w:bCs/>
          <w:sz w:val="24"/>
          <w:szCs w:val="24"/>
          <w:u w:val="single"/>
          <w:rtl/>
        </w:rPr>
        <w:t>על החתום:</w:t>
      </w:r>
    </w:p>
    <w:p w14:paraId="642993A2" w14:textId="77777777" w:rsidR="00F3521D" w:rsidRPr="00F3521D" w:rsidRDefault="00F3521D" w:rsidP="00F3521D">
      <w:pPr>
        <w:autoSpaceDE w:val="0"/>
        <w:autoSpaceDN w:val="0"/>
        <w:bidi/>
        <w:adjustRightInd w:val="0"/>
        <w:jc w:val="both"/>
        <w:rPr>
          <w:rFonts w:ascii="David" w:hAnsi="David"/>
          <w:color w:val="000000"/>
          <w:sz w:val="24"/>
          <w:szCs w:val="24"/>
          <w:rtl/>
        </w:rPr>
      </w:pPr>
    </w:p>
    <w:p w14:paraId="2A119016" w14:textId="77777777" w:rsidR="00F3521D" w:rsidRPr="00F3521D" w:rsidRDefault="00F3521D" w:rsidP="00F3521D">
      <w:pPr>
        <w:autoSpaceDE w:val="0"/>
        <w:autoSpaceDN w:val="0"/>
        <w:bidi/>
        <w:adjustRightInd w:val="0"/>
        <w:jc w:val="both"/>
        <w:rPr>
          <w:rFonts w:ascii="David" w:hAnsi="David"/>
          <w:color w:val="000000"/>
          <w:sz w:val="24"/>
          <w:szCs w:val="24"/>
          <w:rtl/>
        </w:rPr>
      </w:pPr>
    </w:p>
    <w:p w14:paraId="7ED1547C" w14:textId="77777777" w:rsidR="00F3521D" w:rsidRPr="00F3521D" w:rsidRDefault="00F3521D" w:rsidP="00F3521D">
      <w:pPr>
        <w:autoSpaceDE w:val="0"/>
        <w:autoSpaceDN w:val="0"/>
        <w:bidi/>
        <w:adjustRightInd w:val="0"/>
        <w:jc w:val="both"/>
        <w:rPr>
          <w:rFonts w:ascii="David" w:hAnsi="David"/>
          <w:color w:val="000000"/>
          <w:sz w:val="24"/>
          <w:szCs w:val="24"/>
          <w:rtl/>
        </w:rPr>
      </w:pPr>
      <w:r w:rsidRPr="00F3521D">
        <w:rPr>
          <w:rFonts w:ascii="David" w:hAnsi="David"/>
          <w:sz w:val="24"/>
          <w:szCs w:val="24"/>
          <w:rtl/>
        </w:rPr>
        <w:t>__________________                                                ____________________</w:t>
      </w:r>
    </w:p>
    <w:p w14:paraId="3FA3179A" w14:textId="77777777" w:rsidR="00F3521D" w:rsidRPr="00F3521D" w:rsidRDefault="00F3521D" w:rsidP="00F3521D">
      <w:pPr>
        <w:autoSpaceDE w:val="0"/>
        <w:autoSpaceDN w:val="0"/>
        <w:bidi/>
        <w:adjustRightInd w:val="0"/>
        <w:jc w:val="both"/>
        <w:rPr>
          <w:rFonts w:ascii="David" w:hAnsi="David"/>
          <w:color w:val="000000"/>
          <w:sz w:val="24"/>
          <w:szCs w:val="24"/>
          <w:rtl/>
        </w:rPr>
      </w:pPr>
      <w:r w:rsidRPr="00F3521D">
        <w:rPr>
          <w:rFonts w:ascii="David" w:hAnsi="David"/>
          <w:sz w:val="24"/>
          <w:szCs w:val="24"/>
          <w:rtl/>
        </w:rPr>
        <w:t xml:space="preserve">      חותמת הספק</w:t>
      </w:r>
      <w:r w:rsidRPr="00F3521D">
        <w:rPr>
          <w:rFonts w:ascii="David" w:hAnsi="David"/>
          <w:sz w:val="24"/>
          <w:szCs w:val="24"/>
          <w:rtl/>
        </w:rPr>
        <w:tab/>
      </w:r>
      <w:r w:rsidRPr="00F3521D">
        <w:rPr>
          <w:rFonts w:ascii="David" w:hAnsi="David"/>
          <w:sz w:val="24"/>
          <w:szCs w:val="24"/>
          <w:rtl/>
        </w:rPr>
        <w:tab/>
      </w:r>
      <w:r w:rsidRPr="00F3521D">
        <w:rPr>
          <w:rFonts w:ascii="David" w:hAnsi="David"/>
          <w:sz w:val="24"/>
          <w:szCs w:val="24"/>
          <w:rtl/>
        </w:rPr>
        <w:tab/>
      </w:r>
      <w:r w:rsidRPr="00F3521D">
        <w:rPr>
          <w:rFonts w:ascii="David" w:hAnsi="David"/>
          <w:sz w:val="24"/>
          <w:szCs w:val="24"/>
          <w:rtl/>
        </w:rPr>
        <w:tab/>
      </w:r>
      <w:r w:rsidRPr="00F3521D">
        <w:rPr>
          <w:rFonts w:ascii="David" w:hAnsi="David"/>
          <w:sz w:val="24"/>
          <w:szCs w:val="24"/>
          <w:rtl/>
        </w:rPr>
        <w:tab/>
      </w:r>
      <w:r w:rsidRPr="00F3521D">
        <w:rPr>
          <w:rFonts w:ascii="David" w:hAnsi="David"/>
          <w:sz w:val="24"/>
          <w:szCs w:val="24"/>
          <w:rtl/>
        </w:rPr>
        <w:tab/>
        <w:t>תאריך</w:t>
      </w:r>
    </w:p>
    <w:p w14:paraId="6ECD40D7" w14:textId="77777777" w:rsidR="00F3521D" w:rsidRPr="00F3521D" w:rsidRDefault="00F3521D" w:rsidP="00F3521D">
      <w:pPr>
        <w:autoSpaceDE w:val="0"/>
        <w:autoSpaceDN w:val="0"/>
        <w:bidi/>
        <w:adjustRightInd w:val="0"/>
        <w:jc w:val="both"/>
        <w:rPr>
          <w:rFonts w:ascii="David" w:hAnsi="David"/>
          <w:color w:val="000000"/>
          <w:sz w:val="24"/>
          <w:szCs w:val="24"/>
          <w:rtl/>
        </w:rPr>
      </w:pPr>
    </w:p>
    <w:p w14:paraId="533D6666" w14:textId="77777777" w:rsidR="00F3521D" w:rsidRPr="00F3521D" w:rsidRDefault="00F3521D" w:rsidP="00F3521D">
      <w:pPr>
        <w:autoSpaceDE w:val="0"/>
        <w:autoSpaceDN w:val="0"/>
        <w:bidi/>
        <w:adjustRightInd w:val="0"/>
        <w:jc w:val="both"/>
        <w:rPr>
          <w:rFonts w:ascii="David" w:hAnsi="David"/>
          <w:color w:val="000000"/>
          <w:sz w:val="24"/>
          <w:szCs w:val="24"/>
          <w:rtl/>
        </w:rPr>
      </w:pPr>
    </w:p>
    <w:p w14:paraId="758E3F47" w14:textId="77777777" w:rsidR="00F3521D" w:rsidRPr="00F3521D" w:rsidRDefault="00F3521D" w:rsidP="00F3521D">
      <w:pPr>
        <w:autoSpaceDE w:val="0"/>
        <w:autoSpaceDN w:val="0"/>
        <w:bidi/>
        <w:adjustRightInd w:val="0"/>
        <w:jc w:val="both"/>
        <w:rPr>
          <w:rFonts w:ascii="David" w:hAnsi="David"/>
          <w:color w:val="000000"/>
          <w:sz w:val="24"/>
          <w:szCs w:val="24"/>
          <w:rtl/>
        </w:rPr>
      </w:pPr>
      <w:r w:rsidRPr="00F3521D">
        <w:rPr>
          <w:rFonts w:ascii="David" w:hAnsi="David"/>
          <w:sz w:val="24"/>
          <w:szCs w:val="24"/>
          <w:rtl/>
        </w:rPr>
        <w:t>________________                     ___________                _______________</w:t>
      </w:r>
    </w:p>
    <w:p w14:paraId="6D1E7A08" w14:textId="51111AA1" w:rsidR="00F3521D" w:rsidRPr="00F3521D" w:rsidRDefault="00F3521D" w:rsidP="00F3521D">
      <w:pPr>
        <w:autoSpaceDE w:val="0"/>
        <w:autoSpaceDN w:val="0"/>
        <w:bidi/>
        <w:adjustRightInd w:val="0"/>
        <w:jc w:val="both"/>
        <w:rPr>
          <w:rFonts w:ascii="David" w:hAnsi="David"/>
          <w:color w:val="000000"/>
          <w:sz w:val="24"/>
          <w:szCs w:val="24"/>
          <w:rtl/>
        </w:rPr>
      </w:pPr>
      <w:r w:rsidRPr="00F3521D">
        <w:rPr>
          <w:rFonts w:ascii="David" w:hAnsi="David"/>
          <w:sz w:val="24"/>
          <w:szCs w:val="24"/>
          <w:rtl/>
        </w:rPr>
        <w:t xml:space="preserve"> חתימת מורשה חתימה                           תאריך                   שם מורשה החתימה+</w:t>
      </w:r>
      <w:r w:rsidR="008637A3">
        <w:rPr>
          <w:rFonts w:ascii="David" w:hAnsi="David" w:hint="cs"/>
          <w:sz w:val="24"/>
          <w:szCs w:val="24"/>
          <w:rtl/>
        </w:rPr>
        <w:t xml:space="preserve"> </w:t>
      </w:r>
      <w:r w:rsidRPr="00F3521D">
        <w:rPr>
          <w:rFonts w:ascii="David" w:hAnsi="David"/>
          <w:sz w:val="24"/>
          <w:szCs w:val="24"/>
          <w:rtl/>
        </w:rPr>
        <w:t>ת"ז</w:t>
      </w:r>
    </w:p>
    <w:p w14:paraId="453C6CD5" w14:textId="77777777" w:rsidR="00F3521D" w:rsidRPr="00F3521D" w:rsidRDefault="00F3521D" w:rsidP="00F3521D">
      <w:pPr>
        <w:autoSpaceDE w:val="0"/>
        <w:autoSpaceDN w:val="0"/>
        <w:bidi/>
        <w:adjustRightInd w:val="0"/>
        <w:jc w:val="both"/>
        <w:rPr>
          <w:rFonts w:ascii="David" w:hAnsi="David"/>
          <w:color w:val="000000"/>
          <w:sz w:val="24"/>
          <w:szCs w:val="24"/>
          <w:rtl/>
        </w:rPr>
      </w:pPr>
    </w:p>
    <w:p w14:paraId="3A27FED2" w14:textId="77777777" w:rsidR="00F3521D" w:rsidRPr="00F3521D" w:rsidRDefault="00F3521D" w:rsidP="00F3521D">
      <w:pPr>
        <w:autoSpaceDE w:val="0"/>
        <w:autoSpaceDN w:val="0"/>
        <w:bidi/>
        <w:adjustRightInd w:val="0"/>
        <w:jc w:val="both"/>
        <w:rPr>
          <w:rFonts w:ascii="David" w:hAnsi="David"/>
          <w:color w:val="000000"/>
          <w:sz w:val="24"/>
          <w:szCs w:val="24"/>
          <w:rtl/>
        </w:rPr>
      </w:pPr>
    </w:p>
    <w:p w14:paraId="2B679728" w14:textId="77777777" w:rsidR="00F3521D" w:rsidRPr="00F3521D" w:rsidRDefault="00F3521D" w:rsidP="00F3521D">
      <w:pPr>
        <w:autoSpaceDE w:val="0"/>
        <w:autoSpaceDN w:val="0"/>
        <w:bidi/>
        <w:adjustRightInd w:val="0"/>
        <w:jc w:val="both"/>
        <w:rPr>
          <w:rFonts w:ascii="David" w:hAnsi="David"/>
          <w:color w:val="000000"/>
          <w:sz w:val="24"/>
          <w:szCs w:val="24"/>
          <w:rtl/>
        </w:rPr>
      </w:pPr>
      <w:r w:rsidRPr="00F3521D">
        <w:rPr>
          <w:rFonts w:ascii="David" w:hAnsi="David"/>
          <w:sz w:val="24"/>
          <w:szCs w:val="24"/>
          <w:rtl/>
        </w:rPr>
        <w:t>________________                      __________                 _______________</w:t>
      </w:r>
    </w:p>
    <w:p w14:paraId="401E9D57" w14:textId="18377865" w:rsidR="00F3521D" w:rsidRPr="00F3521D" w:rsidRDefault="00F3521D" w:rsidP="00F3521D">
      <w:pPr>
        <w:autoSpaceDE w:val="0"/>
        <w:autoSpaceDN w:val="0"/>
        <w:bidi/>
        <w:adjustRightInd w:val="0"/>
        <w:jc w:val="both"/>
        <w:rPr>
          <w:rFonts w:ascii="David" w:hAnsi="David"/>
          <w:b/>
          <w:bCs/>
          <w:sz w:val="24"/>
          <w:szCs w:val="24"/>
          <w:u w:val="single"/>
          <w:rtl/>
        </w:rPr>
      </w:pPr>
      <w:r w:rsidRPr="00F3521D">
        <w:rPr>
          <w:rFonts w:ascii="David" w:hAnsi="David"/>
          <w:sz w:val="24"/>
          <w:szCs w:val="24"/>
          <w:rtl/>
        </w:rPr>
        <w:t>חתימת מורשה חתימה                           תאריך                    שם מורשה החתימה+</w:t>
      </w:r>
      <w:r w:rsidR="008637A3">
        <w:rPr>
          <w:rFonts w:ascii="David" w:hAnsi="David" w:hint="cs"/>
          <w:sz w:val="24"/>
          <w:szCs w:val="24"/>
          <w:rtl/>
        </w:rPr>
        <w:t xml:space="preserve"> </w:t>
      </w:r>
      <w:r w:rsidRPr="00F3521D">
        <w:rPr>
          <w:rFonts w:ascii="David" w:hAnsi="David"/>
          <w:sz w:val="24"/>
          <w:szCs w:val="24"/>
          <w:rtl/>
        </w:rPr>
        <w:t>ת"ז</w:t>
      </w:r>
    </w:p>
    <w:p w14:paraId="7186FB34" w14:textId="77777777" w:rsidR="00F3521D" w:rsidRPr="00F3521D" w:rsidRDefault="00F3521D" w:rsidP="00F3521D">
      <w:pPr>
        <w:autoSpaceDE w:val="0"/>
        <w:autoSpaceDN w:val="0"/>
        <w:bidi/>
        <w:adjustRightInd w:val="0"/>
        <w:jc w:val="center"/>
        <w:rPr>
          <w:rFonts w:ascii="David" w:hAnsi="David"/>
          <w:b/>
          <w:bCs/>
          <w:sz w:val="24"/>
          <w:szCs w:val="24"/>
          <w:u w:val="single"/>
          <w:rtl/>
        </w:rPr>
      </w:pPr>
    </w:p>
    <w:p w14:paraId="625FE99B" w14:textId="77777777" w:rsidR="00F3521D" w:rsidRPr="00F3521D" w:rsidRDefault="00F3521D" w:rsidP="00F3521D">
      <w:pPr>
        <w:bidi/>
        <w:rPr>
          <w:rFonts w:ascii="David" w:hAnsi="David"/>
          <w:sz w:val="24"/>
          <w:szCs w:val="24"/>
          <w:rtl/>
        </w:rPr>
      </w:pPr>
    </w:p>
    <w:p w14:paraId="1491D8EC" w14:textId="77777777" w:rsidR="00F3521D" w:rsidRPr="00F3521D" w:rsidRDefault="00F3521D" w:rsidP="00F3521D">
      <w:pPr>
        <w:bidi/>
        <w:jc w:val="right"/>
        <w:rPr>
          <w:rFonts w:ascii="David" w:hAnsi="David"/>
          <w:sz w:val="24"/>
          <w:szCs w:val="24"/>
          <w:rtl/>
        </w:rPr>
      </w:pPr>
    </w:p>
    <w:p w14:paraId="3A3B81A5" w14:textId="77777777" w:rsidR="00F3521D" w:rsidRPr="00204ED8" w:rsidRDefault="00F3521D" w:rsidP="00F3521D">
      <w:pPr>
        <w:autoSpaceDE w:val="0"/>
        <w:autoSpaceDN w:val="0"/>
        <w:bidi/>
        <w:adjustRightInd w:val="0"/>
        <w:jc w:val="center"/>
        <w:rPr>
          <w:rFonts w:ascii="David" w:hAnsi="David"/>
          <w:b/>
          <w:bCs/>
          <w:sz w:val="22"/>
          <w:szCs w:val="22"/>
          <w:u w:val="single"/>
          <w:rtl/>
        </w:rPr>
      </w:pPr>
      <w:r w:rsidRPr="00204ED8">
        <w:rPr>
          <w:rFonts w:ascii="David" w:hAnsi="David"/>
          <w:b/>
          <w:bCs/>
          <w:sz w:val="22"/>
          <w:szCs w:val="22"/>
          <w:u w:val="single"/>
          <w:rtl/>
        </w:rPr>
        <w:t>אימות חתימה</w:t>
      </w:r>
    </w:p>
    <w:p w14:paraId="17E95B5B" w14:textId="77777777" w:rsidR="00F3521D" w:rsidRDefault="00F3521D" w:rsidP="00F3521D">
      <w:pPr>
        <w:tabs>
          <w:tab w:val="left" w:pos="567"/>
          <w:tab w:val="left" w:pos="1134"/>
          <w:tab w:val="left" w:pos="1701"/>
          <w:tab w:val="left" w:pos="2268"/>
          <w:tab w:val="left" w:pos="2835"/>
        </w:tabs>
        <w:bidi/>
        <w:jc w:val="both"/>
        <w:rPr>
          <w:rFonts w:ascii="David" w:hAnsi="David"/>
          <w:sz w:val="22"/>
          <w:szCs w:val="22"/>
          <w:rtl/>
        </w:rPr>
      </w:pPr>
      <w:r w:rsidRPr="00204ED8">
        <w:rPr>
          <w:rFonts w:ascii="David" w:hAnsi="David"/>
          <w:sz w:val="22"/>
          <w:szCs w:val="22"/>
          <w:rtl/>
        </w:rPr>
        <w:t xml:space="preserve">אני הח"מ, עו"ד _____________ </w:t>
      </w:r>
      <w:proofErr w:type="spellStart"/>
      <w:r w:rsidRPr="00204ED8">
        <w:rPr>
          <w:rFonts w:ascii="David" w:hAnsi="David"/>
          <w:sz w:val="22"/>
          <w:szCs w:val="22"/>
          <w:rtl/>
        </w:rPr>
        <w:t>מ.ר</w:t>
      </w:r>
      <w:proofErr w:type="spellEnd"/>
      <w:r w:rsidRPr="00204ED8">
        <w:rPr>
          <w:rFonts w:ascii="David" w:hAnsi="David"/>
          <w:sz w:val="22"/>
          <w:szCs w:val="22"/>
          <w:rtl/>
        </w:rPr>
        <w:t xml:space="preserve">. _________, מאשר/ת בזה כי ביום _______________ התייצב/ה בפניי מר/גב' ________________ אשר זיהה/תה עצמו/ה </w:t>
      </w:r>
      <w:proofErr w:type="spellStart"/>
      <w:r w:rsidRPr="00204ED8">
        <w:rPr>
          <w:rFonts w:ascii="David" w:hAnsi="David"/>
          <w:sz w:val="22"/>
          <w:szCs w:val="22"/>
          <w:rtl/>
        </w:rPr>
        <w:t>בת.ז</w:t>
      </w:r>
      <w:proofErr w:type="spellEnd"/>
      <w:r w:rsidRPr="00204ED8">
        <w:rPr>
          <w:rFonts w:ascii="David" w:hAnsi="David"/>
          <w:sz w:val="22"/>
          <w:szCs w:val="22"/>
          <w:rtl/>
        </w:rPr>
        <w:t>. שמספרה ____________/המוכר/ת לי באופן אישי, ולאחר שהזהרתיו/ה כי עליו/ה להצהיר את האמת וכי אם לא יעשה/תעשה כן יהא/תהא צפוי/ה לעונשים הקבועים בחוק, אישר/ה את נכונות תצהירו/ה וחתם/ה עליו בפניי. חתימת הנ"ל מחייבת את המציע לכל דבר ועניין.</w:t>
      </w:r>
    </w:p>
    <w:p w14:paraId="70A39BB2" w14:textId="77777777" w:rsidR="00204ED8" w:rsidRPr="00204ED8" w:rsidRDefault="00204ED8" w:rsidP="00204ED8">
      <w:pPr>
        <w:tabs>
          <w:tab w:val="left" w:pos="567"/>
          <w:tab w:val="left" w:pos="1134"/>
          <w:tab w:val="left" w:pos="1701"/>
          <w:tab w:val="left" w:pos="2268"/>
          <w:tab w:val="left" w:pos="2835"/>
        </w:tabs>
        <w:bidi/>
        <w:jc w:val="both"/>
        <w:rPr>
          <w:rFonts w:ascii="David" w:hAnsi="David"/>
          <w:sz w:val="22"/>
          <w:szCs w:val="22"/>
          <w:rtl/>
        </w:rPr>
      </w:pPr>
    </w:p>
    <w:p w14:paraId="6E625F50" w14:textId="77777777" w:rsidR="00F3521D" w:rsidRPr="00204ED8" w:rsidRDefault="00F3521D" w:rsidP="00F3521D">
      <w:pPr>
        <w:tabs>
          <w:tab w:val="left" w:pos="567"/>
          <w:tab w:val="left" w:pos="1134"/>
          <w:tab w:val="left" w:pos="1701"/>
          <w:tab w:val="left" w:pos="2268"/>
          <w:tab w:val="left" w:pos="2835"/>
        </w:tabs>
        <w:bidi/>
        <w:ind w:left="6182"/>
        <w:jc w:val="center"/>
        <w:rPr>
          <w:rFonts w:ascii="David" w:hAnsi="David"/>
          <w:sz w:val="22"/>
          <w:szCs w:val="22"/>
          <w:rtl/>
        </w:rPr>
      </w:pPr>
      <w:r w:rsidRPr="00204ED8">
        <w:rPr>
          <w:rFonts w:ascii="David" w:hAnsi="David"/>
          <w:sz w:val="22"/>
          <w:szCs w:val="22"/>
          <w:rtl/>
        </w:rPr>
        <w:t>________________</w:t>
      </w:r>
    </w:p>
    <w:p w14:paraId="4EEF752D" w14:textId="77777777" w:rsidR="00F3521D" w:rsidRPr="00204ED8" w:rsidRDefault="00F3521D" w:rsidP="00F3521D">
      <w:pPr>
        <w:tabs>
          <w:tab w:val="left" w:pos="567"/>
          <w:tab w:val="left" w:pos="1134"/>
          <w:tab w:val="left" w:pos="1701"/>
          <w:tab w:val="left" w:pos="2268"/>
          <w:tab w:val="left" w:pos="2835"/>
        </w:tabs>
        <w:bidi/>
        <w:ind w:left="6182"/>
        <w:jc w:val="center"/>
        <w:rPr>
          <w:rFonts w:ascii="David" w:hAnsi="David"/>
          <w:sz w:val="22"/>
          <w:szCs w:val="22"/>
          <w:rtl/>
        </w:rPr>
      </w:pPr>
      <w:r w:rsidRPr="00204ED8">
        <w:rPr>
          <w:rFonts w:ascii="David" w:hAnsi="David"/>
          <w:sz w:val="22"/>
          <w:szCs w:val="22"/>
          <w:rtl/>
        </w:rPr>
        <w:t>עו"ד (חתימה +חותמת)</w:t>
      </w:r>
    </w:p>
    <w:p w14:paraId="164C81D3" w14:textId="77777777" w:rsidR="007A0DF1" w:rsidRPr="00204ED8" w:rsidRDefault="007A0DF1" w:rsidP="00F3521D">
      <w:pPr>
        <w:tabs>
          <w:tab w:val="left" w:pos="567"/>
          <w:tab w:val="left" w:pos="1134"/>
          <w:tab w:val="left" w:pos="1701"/>
          <w:tab w:val="left" w:pos="2268"/>
          <w:tab w:val="left" w:pos="2835"/>
          <w:tab w:val="left" w:pos="3402"/>
        </w:tabs>
        <w:bidi/>
        <w:jc w:val="right"/>
        <w:rPr>
          <w:rFonts w:ascii="David" w:hAnsi="David"/>
          <w:b/>
          <w:bCs/>
          <w:sz w:val="22"/>
          <w:szCs w:val="22"/>
          <w:u w:val="single"/>
          <w:rtl/>
        </w:rPr>
      </w:pPr>
    </w:p>
    <w:p w14:paraId="101D37AC" w14:textId="77777777" w:rsidR="007A0DF1" w:rsidRPr="00794F15" w:rsidRDefault="007A0DF1" w:rsidP="007A0DF1">
      <w:pPr>
        <w:tabs>
          <w:tab w:val="left" w:pos="567"/>
          <w:tab w:val="left" w:pos="1134"/>
          <w:tab w:val="left" w:pos="1701"/>
          <w:tab w:val="left" w:pos="2268"/>
          <w:tab w:val="left" w:pos="2835"/>
          <w:tab w:val="left" w:pos="3402"/>
        </w:tabs>
        <w:bidi/>
        <w:jc w:val="right"/>
        <w:rPr>
          <w:b/>
          <w:bCs/>
          <w:u w:val="single"/>
          <w:rtl/>
        </w:rPr>
      </w:pPr>
    </w:p>
    <w:p w14:paraId="4BED87EB" w14:textId="77777777" w:rsidR="007A0DF1" w:rsidRPr="00794F15" w:rsidRDefault="007A0DF1" w:rsidP="007A0DF1">
      <w:pPr>
        <w:tabs>
          <w:tab w:val="left" w:pos="567"/>
          <w:tab w:val="left" w:pos="1134"/>
          <w:tab w:val="left" w:pos="1701"/>
          <w:tab w:val="left" w:pos="2268"/>
          <w:tab w:val="left" w:pos="2835"/>
          <w:tab w:val="left" w:pos="3402"/>
        </w:tabs>
        <w:bidi/>
        <w:jc w:val="right"/>
        <w:rPr>
          <w:b/>
          <w:bCs/>
          <w:u w:val="single"/>
          <w:rtl/>
        </w:rPr>
      </w:pPr>
    </w:p>
    <w:p w14:paraId="72841251" w14:textId="77777777" w:rsidR="007A0DF1" w:rsidRPr="00794F15" w:rsidRDefault="007A0DF1" w:rsidP="007A0DF1">
      <w:pPr>
        <w:tabs>
          <w:tab w:val="left" w:pos="567"/>
          <w:tab w:val="left" w:pos="1134"/>
          <w:tab w:val="left" w:pos="1701"/>
          <w:tab w:val="left" w:pos="2268"/>
          <w:tab w:val="left" w:pos="2835"/>
          <w:tab w:val="left" w:pos="3402"/>
        </w:tabs>
        <w:bidi/>
        <w:jc w:val="right"/>
        <w:rPr>
          <w:b/>
          <w:bCs/>
          <w:u w:val="single"/>
          <w:rtl/>
        </w:rPr>
      </w:pPr>
    </w:p>
    <w:p w14:paraId="4FBFA65C" w14:textId="77777777" w:rsidR="007A0DF1" w:rsidRPr="00794F15" w:rsidRDefault="007A0DF1" w:rsidP="007A0DF1">
      <w:pPr>
        <w:tabs>
          <w:tab w:val="left" w:pos="567"/>
          <w:tab w:val="left" w:pos="1134"/>
          <w:tab w:val="left" w:pos="1701"/>
          <w:tab w:val="left" w:pos="2268"/>
          <w:tab w:val="left" w:pos="2835"/>
          <w:tab w:val="left" w:pos="3402"/>
        </w:tabs>
        <w:bidi/>
        <w:jc w:val="right"/>
        <w:rPr>
          <w:b/>
          <w:bCs/>
          <w:u w:val="single"/>
          <w:rtl/>
        </w:rPr>
      </w:pPr>
    </w:p>
    <w:p w14:paraId="065DF7DC" w14:textId="77777777" w:rsidR="007A0DF1" w:rsidRPr="00794F15" w:rsidRDefault="007A0DF1" w:rsidP="007A0DF1">
      <w:pPr>
        <w:tabs>
          <w:tab w:val="left" w:pos="567"/>
          <w:tab w:val="left" w:pos="1134"/>
          <w:tab w:val="left" w:pos="1701"/>
          <w:tab w:val="left" w:pos="2268"/>
          <w:tab w:val="left" w:pos="2835"/>
          <w:tab w:val="left" w:pos="3402"/>
        </w:tabs>
        <w:bidi/>
        <w:jc w:val="right"/>
        <w:rPr>
          <w:b/>
          <w:bCs/>
          <w:u w:val="single"/>
          <w:rtl/>
        </w:rPr>
      </w:pPr>
    </w:p>
    <w:p w14:paraId="5DFA5DA1" w14:textId="77777777" w:rsidR="007A0DF1" w:rsidRPr="00794F15" w:rsidRDefault="007A0DF1" w:rsidP="007A0DF1">
      <w:pPr>
        <w:tabs>
          <w:tab w:val="left" w:pos="567"/>
          <w:tab w:val="left" w:pos="1134"/>
          <w:tab w:val="left" w:pos="1701"/>
          <w:tab w:val="left" w:pos="2268"/>
          <w:tab w:val="left" w:pos="2835"/>
          <w:tab w:val="left" w:pos="3402"/>
        </w:tabs>
        <w:bidi/>
        <w:jc w:val="right"/>
        <w:rPr>
          <w:b/>
          <w:bCs/>
          <w:u w:val="single"/>
          <w:rtl/>
        </w:rPr>
      </w:pPr>
    </w:p>
    <w:p w14:paraId="68E6D7DB" w14:textId="77777777" w:rsidR="007A0DF1" w:rsidRPr="00794F15" w:rsidRDefault="007A0DF1" w:rsidP="007A0DF1">
      <w:pPr>
        <w:tabs>
          <w:tab w:val="left" w:pos="567"/>
          <w:tab w:val="left" w:pos="1134"/>
          <w:tab w:val="left" w:pos="1701"/>
          <w:tab w:val="left" w:pos="2268"/>
          <w:tab w:val="left" w:pos="2835"/>
          <w:tab w:val="left" w:pos="3402"/>
        </w:tabs>
        <w:bidi/>
        <w:jc w:val="right"/>
        <w:rPr>
          <w:b/>
          <w:bCs/>
          <w:u w:val="single"/>
          <w:rtl/>
        </w:rPr>
      </w:pPr>
    </w:p>
    <w:p w14:paraId="7AF3DBC0" w14:textId="77777777" w:rsidR="007A0DF1" w:rsidRPr="00794F15" w:rsidRDefault="007A0DF1" w:rsidP="007A0DF1">
      <w:pPr>
        <w:tabs>
          <w:tab w:val="left" w:pos="567"/>
          <w:tab w:val="left" w:pos="1134"/>
          <w:tab w:val="left" w:pos="1701"/>
          <w:tab w:val="left" w:pos="2268"/>
          <w:tab w:val="left" w:pos="2835"/>
          <w:tab w:val="left" w:pos="3402"/>
        </w:tabs>
        <w:bidi/>
        <w:jc w:val="right"/>
        <w:rPr>
          <w:b/>
          <w:bCs/>
          <w:u w:val="single"/>
          <w:rtl/>
        </w:rPr>
      </w:pPr>
    </w:p>
    <w:p w14:paraId="784243DE" w14:textId="77777777" w:rsidR="007A0DF1" w:rsidRPr="00794F15" w:rsidRDefault="007A0DF1" w:rsidP="007A0DF1">
      <w:pPr>
        <w:tabs>
          <w:tab w:val="left" w:pos="567"/>
          <w:tab w:val="left" w:pos="1134"/>
          <w:tab w:val="left" w:pos="1701"/>
          <w:tab w:val="left" w:pos="2268"/>
          <w:tab w:val="left" w:pos="2835"/>
          <w:tab w:val="left" w:pos="3402"/>
        </w:tabs>
        <w:bidi/>
        <w:jc w:val="right"/>
        <w:rPr>
          <w:b/>
          <w:bCs/>
          <w:u w:val="single"/>
          <w:rtl/>
        </w:rPr>
      </w:pPr>
    </w:p>
    <w:p w14:paraId="213283E0" w14:textId="77777777" w:rsidR="007A0DF1" w:rsidRPr="00794F15" w:rsidRDefault="007A0DF1" w:rsidP="007A0DF1">
      <w:pPr>
        <w:tabs>
          <w:tab w:val="left" w:pos="567"/>
          <w:tab w:val="left" w:pos="1134"/>
          <w:tab w:val="left" w:pos="1701"/>
          <w:tab w:val="left" w:pos="2268"/>
          <w:tab w:val="left" w:pos="2835"/>
          <w:tab w:val="left" w:pos="3402"/>
        </w:tabs>
        <w:bidi/>
        <w:jc w:val="right"/>
        <w:rPr>
          <w:b/>
          <w:bCs/>
          <w:u w:val="single"/>
          <w:rtl/>
        </w:rPr>
      </w:pPr>
    </w:p>
    <w:p w14:paraId="5F528843" w14:textId="77777777" w:rsidR="007A0DF1" w:rsidRPr="00794F15" w:rsidRDefault="007A0DF1" w:rsidP="007A0DF1">
      <w:pPr>
        <w:pStyle w:val="a7"/>
        <w:tabs>
          <w:tab w:val="clear" w:pos="4153"/>
          <w:tab w:val="clear" w:pos="8306"/>
        </w:tabs>
        <w:bidi/>
        <w:jc w:val="right"/>
        <w:rPr>
          <w:b/>
          <w:bCs/>
          <w:u w:val="single"/>
          <w:rtl/>
          <w:lang w:val="en-US"/>
        </w:rPr>
      </w:pPr>
    </w:p>
    <w:p w14:paraId="7C425BE9" w14:textId="77777777" w:rsidR="007A0DF1" w:rsidRPr="00794F15" w:rsidRDefault="007A0DF1" w:rsidP="007A0DF1">
      <w:pPr>
        <w:pStyle w:val="a7"/>
        <w:tabs>
          <w:tab w:val="clear" w:pos="4153"/>
          <w:tab w:val="clear" w:pos="8306"/>
        </w:tabs>
        <w:bidi/>
        <w:jc w:val="right"/>
        <w:rPr>
          <w:b/>
          <w:bCs/>
          <w:u w:val="single"/>
          <w:rtl/>
          <w:lang w:val="en-US"/>
        </w:rPr>
      </w:pPr>
    </w:p>
    <w:p w14:paraId="16CDC692" w14:textId="77777777" w:rsidR="007A0DF1" w:rsidRDefault="007A0DF1" w:rsidP="00AB37FF">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highlight w:val="yellow"/>
          <w:u w:val="single"/>
          <w:rtl/>
        </w:rPr>
      </w:pPr>
    </w:p>
    <w:p w14:paraId="6A2D9C3C" w14:textId="77777777" w:rsidR="006E16DA" w:rsidRDefault="006E16DA" w:rsidP="00AB37FF">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highlight w:val="yellow"/>
          <w:u w:val="single"/>
          <w:rtl/>
        </w:rPr>
      </w:pPr>
    </w:p>
    <w:p w14:paraId="72CFA1AE" w14:textId="77777777" w:rsidR="006E16DA" w:rsidRDefault="006E16DA" w:rsidP="00AB37FF">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highlight w:val="yellow"/>
          <w:u w:val="single"/>
          <w:rtl/>
        </w:rPr>
      </w:pPr>
    </w:p>
    <w:p w14:paraId="227A8207" w14:textId="77777777" w:rsidR="006E16DA" w:rsidRDefault="006E16DA" w:rsidP="00AB37FF">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highlight w:val="yellow"/>
          <w:u w:val="single"/>
          <w:rtl/>
        </w:rPr>
      </w:pPr>
    </w:p>
    <w:p w14:paraId="50DB1D16" w14:textId="77777777" w:rsidR="006E16DA" w:rsidRDefault="006E16DA" w:rsidP="00AB37FF">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highlight w:val="yellow"/>
          <w:u w:val="single"/>
          <w:rtl/>
        </w:rPr>
      </w:pPr>
    </w:p>
    <w:p w14:paraId="00F7A6F8" w14:textId="77777777" w:rsidR="006E16DA" w:rsidRDefault="006E16DA" w:rsidP="00AB37FF">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highlight w:val="yellow"/>
          <w:u w:val="single"/>
          <w:rtl/>
        </w:rPr>
      </w:pPr>
    </w:p>
    <w:p w14:paraId="37CD20A1" w14:textId="77777777" w:rsidR="006E16DA" w:rsidRDefault="006E16DA" w:rsidP="00AB37FF">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highlight w:val="yellow"/>
          <w:u w:val="single"/>
          <w:rtl/>
        </w:rPr>
      </w:pPr>
    </w:p>
    <w:p w14:paraId="5369A498" w14:textId="77777777" w:rsidR="006E16DA" w:rsidRDefault="006E16DA" w:rsidP="00AB37FF">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highlight w:val="yellow"/>
          <w:u w:val="single"/>
          <w:rtl/>
        </w:rPr>
      </w:pPr>
    </w:p>
    <w:p w14:paraId="16DC33F0" w14:textId="77777777" w:rsidR="006E16DA" w:rsidRDefault="006E16DA" w:rsidP="00AB37FF">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highlight w:val="yellow"/>
          <w:u w:val="single"/>
          <w:rtl/>
        </w:rPr>
      </w:pPr>
    </w:p>
    <w:p w14:paraId="11680A6A" w14:textId="77777777" w:rsidR="006E16DA" w:rsidRPr="00D139B6" w:rsidRDefault="006E16DA" w:rsidP="006E16DA">
      <w:pPr>
        <w:pBdr>
          <w:top w:val="single" w:sz="4" w:space="1" w:color="auto"/>
          <w:left w:val="single" w:sz="4" w:space="4" w:color="auto"/>
          <w:bottom w:val="single" w:sz="4" w:space="1" w:color="auto"/>
          <w:right w:val="single" w:sz="4" w:space="4" w:color="auto"/>
        </w:pBdr>
        <w:jc w:val="center"/>
        <w:rPr>
          <w:rFonts w:ascii="David" w:hAnsi="David"/>
          <w:b/>
          <w:bCs/>
          <w:u w:val="single"/>
          <w:rtl/>
        </w:rPr>
      </w:pPr>
      <w:r w:rsidRPr="00C554C8">
        <w:rPr>
          <w:rFonts w:ascii="David" w:hAnsi="David"/>
          <w:b/>
          <w:bCs/>
          <w:rtl/>
        </w:rPr>
        <w:lastRenderedPageBreak/>
        <w:t xml:space="preserve">שימו לב - למועצה המקומית </w:t>
      </w:r>
      <w:r w:rsidRPr="00681D4E">
        <w:rPr>
          <w:rFonts w:ascii="David" w:hAnsi="David" w:hint="eastAsia"/>
          <w:b/>
          <w:bCs/>
          <w:rtl/>
        </w:rPr>
        <w:t>בני</w:t>
      </w:r>
      <w:r w:rsidRPr="00681D4E">
        <w:rPr>
          <w:rFonts w:ascii="David" w:hAnsi="David"/>
          <w:b/>
          <w:bCs/>
          <w:rtl/>
        </w:rPr>
        <w:t xml:space="preserve"> </w:t>
      </w:r>
      <w:r w:rsidRPr="00681D4E">
        <w:rPr>
          <w:rFonts w:ascii="David" w:hAnsi="David" w:hint="eastAsia"/>
          <w:b/>
          <w:bCs/>
          <w:rtl/>
        </w:rPr>
        <w:t>עי</w:t>
      </w:r>
      <w:r w:rsidRPr="00681D4E">
        <w:rPr>
          <w:rFonts w:ascii="David" w:hAnsi="David"/>
          <w:b/>
          <w:bCs/>
          <w:rtl/>
        </w:rPr>
        <w:t>"ש</w:t>
      </w:r>
      <w:r w:rsidRPr="00C554C8">
        <w:rPr>
          <w:rFonts w:ascii="David" w:hAnsi="David"/>
          <w:b/>
          <w:bCs/>
          <w:rtl/>
        </w:rPr>
        <w:t xml:space="preserve"> מונה חשב מלווה מטעם משרד הפנים; ללא חתימת החשב המלווה לצד יתר מורשי החתימה במועצה, אין להסכם זה תוקף מחייב כלפי המועצה</w:t>
      </w:r>
      <w:r w:rsidRPr="00681D4E">
        <w:rPr>
          <w:rFonts w:ascii="David" w:hAnsi="David"/>
          <w:b/>
          <w:bCs/>
          <w:rtl/>
        </w:rPr>
        <w:t>.</w:t>
      </w:r>
    </w:p>
    <w:p w14:paraId="0FD249DB" w14:textId="77777777" w:rsidR="006E16DA" w:rsidRDefault="006E16DA" w:rsidP="00AB37FF">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highlight w:val="yellow"/>
          <w:u w:val="single"/>
          <w:rtl/>
        </w:rPr>
      </w:pPr>
    </w:p>
    <w:p w14:paraId="5F642C4B" w14:textId="77777777" w:rsidR="006E16DA" w:rsidRDefault="006E16DA" w:rsidP="00AB37FF">
      <w:pPr>
        <w:pStyle w:val="Normal2"/>
        <w:tabs>
          <w:tab w:val="left" w:pos="567"/>
          <w:tab w:val="left" w:pos="1134"/>
          <w:tab w:val="left" w:pos="1701"/>
          <w:tab w:val="left" w:pos="2268"/>
          <w:tab w:val="left" w:pos="2835"/>
        </w:tabs>
        <w:spacing w:after="0" w:line="240" w:lineRule="auto"/>
        <w:ind w:left="1440"/>
        <w:jc w:val="right"/>
        <w:rPr>
          <w:rFonts w:ascii="Times New Roman" w:hAnsi="Times New Roman"/>
          <w:b/>
          <w:bCs/>
          <w:sz w:val="28"/>
          <w:szCs w:val="28"/>
          <w:highlight w:val="yellow"/>
          <w:u w:val="single"/>
          <w:rtl/>
        </w:rPr>
      </w:pPr>
    </w:p>
    <w:p w14:paraId="44F609BB" w14:textId="6D2897C5" w:rsidR="005D5B08" w:rsidRPr="00EF0F21" w:rsidRDefault="00EF0F21" w:rsidP="00EF0F21">
      <w:pPr>
        <w:pBdr>
          <w:top w:val="single" w:sz="4" w:space="1" w:color="auto" w:shadow="1"/>
          <w:left w:val="single" w:sz="4" w:space="4" w:color="auto" w:shadow="1"/>
          <w:bottom w:val="single" w:sz="4" w:space="1" w:color="auto" w:shadow="1"/>
          <w:right w:val="single" w:sz="4" w:space="4" w:color="auto" w:shadow="1"/>
        </w:pBdr>
        <w:shd w:val="pct5" w:color="auto" w:fill="auto"/>
        <w:tabs>
          <w:tab w:val="left" w:pos="567"/>
          <w:tab w:val="left" w:pos="1134"/>
          <w:tab w:val="left" w:pos="1701"/>
          <w:tab w:val="left" w:pos="2268"/>
          <w:tab w:val="left" w:pos="2835"/>
        </w:tabs>
        <w:bidi/>
        <w:jc w:val="center"/>
        <w:rPr>
          <w:b/>
          <w:bCs/>
          <w:sz w:val="32"/>
          <w:szCs w:val="32"/>
          <w:u w:val="single"/>
          <w:rtl/>
          <w:lang w:val="en-US"/>
        </w:rPr>
      </w:pPr>
      <w:r w:rsidRPr="0074227B">
        <w:rPr>
          <w:rFonts w:hint="cs"/>
          <w:b/>
          <w:bCs/>
          <w:sz w:val="32"/>
          <w:szCs w:val="32"/>
          <w:u w:val="single"/>
          <w:rtl/>
          <w:lang w:val="en-US"/>
        </w:rPr>
        <w:t xml:space="preserve">מסמך </w:t>
      </w:r>
      <w:r>
        <w:rPr>
          <w:rFonts w:hint="cs"/>
          <w:b/>
          <w:bCs/>
          <w:sz w:val="32"/>
          <w:szCs w:val="32"/>
          <w:u w:val="single"/>
          <w:rtl/>
          <w:lang w:val="en-US"/>
        </w:rPr>
        <w:t>ב</w:t>
      </w:r>
      <w:r w:rsidRPr="0074227B">
        <w:rPr>
          <w:rFonts w:hint="cs"/>
          <w:b/>
          <w:bCs/>
          <w:sz w:val="32"/>
          <w:szCs w:val="32"/>
          <w:u w:val="single"/>
          <w:rtl/>
          <w:lang w:val="en-US"/>
        </w:rPr>
        <w:t xml:space="preserve">': </w:t>
      </w:r>
      <w:r>
        <w:rPr>
          <w:rFonts w:hint="cs"/>
          <w:b/>
          <w:bCs/>
          <w:sz w:val="32"/>
          <w:szCs w:val="32"/>
          <w:u w:val="single"/>
          <w:rtl/>
        </w:rPr>
        <w:t>הסכם לאספקת טובין</w:t>
      </w:r>
      <w:r w:rsidR="005D5B08" w:rsidRPr="00EF0F21">
        <w:rPr>
          <w:rFonts w:hint="cs"/>
          <w:b/>
          <w:bCs/>
          <w:sz w:val="32"/>
          <w:szCs w:val="32"/>
          <w:u w:val="single"/>
          <w:rtl/>
        </w:rPr>
        <w:t xml:space="preserve"> </w:t>
      </w:r>
    </w:p>
    <w:p w14:paraId="43AFA301" w14:textId="77777777" w:rsidR="004E7926" w:rsidRPr="00EF0F21" w:rsidRDefault="004E7926" w:rsidP="004E7926">
      <w:pPr>
        <w:pStyle w:val="a7"/>
        <w:tabs>
          <w:tab w:val="clear" w:pos="4153"/>
          <w:tab w:val="clear" w:pos="8306"/>
        </w:tabs>
        <w:bidi/>
        <w:jc w:val="right"/>
        <w:rPr>
          <w:b/>
          <w:bCs/>
          <w:u w:val="single"/>
          <w:rtl/>
          <w:lang w:val="en-US"/>
        </w:rPr>
      </w:pPr>
    </w:p>
    <w:p w14:paraId="56A700C7" w14:textId="01A7114C" w:rsidR="001B6318" w:rsidRPr="00EF0F21" w:rsidRDefault="001B6318" w:rsidP="00AB401B">
      <w:pPr>
        <w:pStyle w:val="a7"/>
        <w:tabs>
          <w:tab w:val="clear" w:pos="4153"/>
          <w:tab w:val="clear" w:pos="8306"/>
          <w:tab w:val="left" w:pos="567"/>
          <w:tab w:val="left" w:pos="1134"/>
          <w:tab w:val="left" w:pos="1701"/>
          <w:tab w:val="left" w:pos="2268"/>
          <w:tab w:val="left" w:pos="2835"/>
          <w:tab w:val="left" w:pos="3402"/>
        </w:tabs>
        <w:bidi/>
        <w:ind w:left="567" w:hanging="567"/>
        <w:jc w:val="center"/>
        <w:rPr>
          <w:b/>
          <w:bCs/>
          <w:sz w:val="24"/>
          <w:szCs w:val="24"/>
          <w:rtl/>
          <w:lang w:val="en-US"/>
        </w:rPr>
      </w:pPr>
      <w:r w:rsidRPr="00EF0F21">
        <w:rPr>
          <w:rFonts w:hint="cs"/>
          <w:b/>
          <w:bCs/>
          <w:sz w:val="24"/>
          <w:szCs w:val="24"/>
          <w:rtl/>
          <w:lang w:val="en-US"/>
        </w:rPr>
        <w:t xml:space="preserve">שנערך ונחתם </w:t>
      </w:r>
      <w:r w:rsidR="005900D1" w:rsidRPr="00EF0F21">
        <w:rPr>
          <w:rFonts w:hint="cs"/>
          <w:b/>
          <w:bCs/>
          <w:sz w:val="24"/>
          <w:szCs w:val="24"/>
          <w:rtl/>
          <w:lang w:val="en-US"/>
        </w:rPr>
        <w:t>ב</w:t>
      </w:r>
      <w:r w:rsidR="00AB401B" w:rsidRPr="00EF0F21">
        <w:rPr>
          <w:rFonts w:hint="cs"/>
          <w:b/>
          <w:bCs/>
          <w:sz w:val="24"/>
          <w:szCs w:val="24"/>
          <w:rtl/>
          <w:lang w:val="en-US"/>
        </w:rPr>
        <w:t>בני עי"ש</w:t>
      </w:r>
      <w:r w:rsidRPr="00EF0F21">
        <w:rPr>
          <w:rFonts w:hint="cs"/>
          <w:b/>
          <w:bCs/>
          <w:sz w:val="24"/>
          <w:szCs w:val="24"/>
          <w:rtl/>
          <w:lang w:val="en-US"/>
        </w:rPr>
        <w:t xml:space="preserve"> ביום _____ לחודש____________ שנת </w:t>
      </w:r>
      <w:r w:rsidR="00AB401B" w:rsidRPr="00EF0F21">
        <w:rPr>
          <w:rFonts w:hint="cs"/>
          <w:b/>
          <w:bCs/>
          <w:sz w:val="24"/>
          <w:szCs w:val="24"/>
          <w:rtl/>
          <w:lang w:val="en-US"/>
        </w:rPr>
        <w:t>2020</w:t>
      </w:r>
    </w:p>
    <w:p w14:paraId="5FD5B173" w14:textId="77777777" w:rsidR="001B6318" w:rsidRPr="00EF0F21" w:rsidRDefault="001B6318" w:rsidP="001B6318">
      <w:pPr>
        <w:pStyle w:val="a7"/>
        <w:tabs>
          <w:tab w:val="clear" w:pos="4153"/>
          <w:tab w:val="clear" w:pos="8306"/>
          <w:tab w:val="left" w:pos="567"/>
          <w:tab w:val="left" w:pos="1134"/>
          <w:tab w:val="left" w:pos="1701"/>
          <w:tab w:val="left" w:pos="2268"/>
          <w:tab w:val="left" w:pos="2835"/>
          <w:tab w:val="left" w:pos="3402"/>
        </w:tabs>
        <w:bidi/>
        <w:ind w:left="567" w:hanging="567"/>
        <w:jc w:val="both"/>
        <w:rPr>
          <w:b/>
          <w:bCs/>
          <w:sz w:val="24"/>
          <w:szCs w:val="24"/>
          <w:rtl/>
          <w:lang w:val="en-US"/>
        </w:rPr>
      </w:pPr>
    </w:p>
    <w:p w14:paraId="24057CD8" w14:textId="77777777" w:rsidR="001B6318" w:rsidRPr="00EF0F21" w:rsidRDefault="001B6318" w:rsidP="001B6318">
      <w:pPr>
        <w:pStyle w:val="a7"/>
        <w:tabs>
          <w:tab w:val="clear" w:pos="4153"/>
          <w:tab w:val="clear" w:pos="8306"/>
          <w:tab w:val="left" w:pos="567"/>
          <w:tab w:val="left" w:pos="1134"/>
          <w:tab w:val="left" w:pos="1701"/>
          <w:tab w:val="left" w:pos="2268"/>
          <w:tab w:val="left" w:pos="2835"/>
          <w:tab w:val="left" w:pos="3402"/>
        </w:tabs>
        <w:bidi/>
        <w:ind w:left="2835" w:hanging="567"/>
        <w:jc w:val="both"/>
        <w:rPr>
          <w:b/>
          <w:bCs/>
          <w:sz w:val="24"/>
          <w:szCs w:val="24"/>
          <w:rtl/>
          <w:lang w:val="en-US"/>
        </w:rPr>
      </w:pPr>
      <w:r w:rsidRPr="00EF0F21">
        <w:rPr>
          <w:rFonts w:hint="cs"/>
          <w:b/>
          <w:bCs/>
          <w:sz w:val="24"/>
          <w:szCs w:val="24"/>
          <w:rtl/>
          <w:lang w:val="en-US"/>
        </w:rPr>
        <w:t>בין:</w:t>
      </w:r>
    </w:p>
    <w:p w14:paraId="01932BCF" w14:textId="2FE1D9FD" w:rsidR="001B6318" w:rsidRPr="00EF0F21" w:rsidRDefault="00EF0F21" w:rsidP="00EF0F21">
      <w:pPr>
        <w:pStyle w:val="a7"/>
        <w:tabs>
          <w:tab w:val="clear" w:pos="4153"/>
          <w:tab w:val="clear" w:pos="8306"/>
          <w:tab w:val="left" w:pos="567"/>
          <w:tab w:val="left" w:pos="1134"/>
          <w:tab w:val="left" w:pos="1701"/>
          <w:tab w:val="left" w:pos="2268"/>
          <w:tab w:val="left" w:pos="2835"/>
          <w:tab w:val="left" w:pos="3402"/>
        </w:tabs>
        <w:bidi/>
        <w:ind w:left="3402" w:hanging="567"/>
        <w:jc w:val="both"/>
        <w:rPr>
          <w:b/>
          <w:bCs/>
          <w:sz w:val="24"/>
          <w:szCs w:val="24"/>
          <w:rtl/>
          <w:lang w:val="en-US"/>
        </w:rPr>
      </w:pPr>
      <w:r w:rsidRPr="00EF0F21">
        <w:rPr>
          <w:rFonts w:hint="cs"/>
          <w:b/>
          <w:bCs/>
          <w:sz w:val="24"/>
          <w:szCs w:val="24"/>
          <w:rtl/>
          <w:lang w:val="en-US"/>
        </w:rPr>
        <w:t>המועצה המקומית בני עי"ש</w:t>
      </w:r>
      <w:r w:rsidR="001B6318" w:rsidRPr="00EF0F21">
        <w:rPr>
          <w:rFonts w:hint="cs"/>
          <w:b/>
          <w:bCs/>
          <w:sz w:val="24"/>
          <w:szCs w:val="24"/>
          <w:rtl/>
          <w:lang w:val="en-US"/>
        </w:rPr>
        <w:t xml:space="preserve"> </w:t>
      </w:r>
    </w:p>
    <w:p w14:paraId="060466AA" w14:textId="77777777" w:rsidR="001B6318" w:rsidRPr="00EF0F21" w:rsidRDefault="001B6318" w:rsidP="001B6318">
      <w:pPr>
        <w:pStyle w:val="a7"/>
        <w:tabs>
          <w:tab w:val="clear" w:pos="4153"/>
          <w:tab w:val="clear" w:pos="8306"/>
          <w:tab w:val="left" w:pos="567"/>
          <w:tab w:val="left" w:pos="1134"/>
          <w:tab w:val="left" w:pos="1701"/>
          <w:tab w:val="left" w:pos="2268"/>
          <w:tab w:val="left" w:pos="2835"/>
          <w:tab w:val="left" w:pos="3402"/>
        </w:tabs>
        <w:bidi/>
        <w:ind w:left="3402" w:hanging="567"/>
        <w:jc w:val="both"/>
        <w:rPr>
          <w:sz w:val="24"/>
          <w:szCs w:val="24"/>
          <w:rtl/>
          <w:lang w:val="en-US"/>
        </w:rPr>
      </w:pPr>
      <w:r w:rsidRPr="00EF0F21">
        <w:rPr>
          <w:rFonts w:hint="cs"/>
          <w:sz w:val="24"/>
          <w:szCs w:val="24"/>
          <w:rtl/>
          <w:lang w:val="en-US"/>
        </w:rPr>
        <w:t>שכתובתה לעניין הסכם זה:</w:t>
      </w:r>
    </w:p>
    <w:p w14:paraId="71E33FA7" w14:textId="1D7209A1" w:rsidR="001B6318" w:rsidRPr="00EF0F21" w:rsidRDefault="00EF0F21" w:rsidP="001B6318">
      <w:pPr>
        <w:pStyle w:val="a7"/>
        <w:tabs>
          <w:tab w:val="clear" w:pos="4153"/>
          <w:tab w:val="clear" w:pos="8306"/>
          <w:tab w:val="left" w:pos="567"/>
          <w:tab w:val="left" w:pos="1134"/>
          <w:tab w:val="left" w:pos="1701"/>
          <w:tab w:val="left" w:pos="2268"/>
          <w:tab w:val="left" w:pos="2835"/>
          <w:tab w:val="left" w:pos="3402"/>
        </w:tabs>
        <w:bidi/>
        <w:ind w:left="3402" w:hanging="567"/>
        <w:jc w:val="both"/>
        <w:rPr>
          <w:sz w:val="24"/>
          <w:szCs w:val="24"/>
          <w:rtl/>
          <w:lang w:val="en-US"/>
        </w:rPr>
      </w:pPr>
      <w:r w:rsidRPr="00EF0F21">
        <w:rPr>
          <w:rFonts w:hint="cs"/>
          <w:sz w:val="24"/>
          <w:szCs w:val="24"/>
          <w:rtl/>
          <w:lang w:val="en-US"/>
        </w:rPr>
        <w:t>הכהנים 4, בני עי"ש</w:t>
      </w:r>
    </w:p>
    <w:p w14:paraId="360DE256" w14:textId="12A33172" w:rsidR="001B6318" w:rsidRPr="00EF0F21" w:rsidRDefault="001B6318" w:rsidP="00EF0F21">
      <w:pPr>
        <w:pStyle w:val="a7"/>
        <w:tabs>
          <w:tab w:val="clear" w:pos="4153"/>
          <w:tab w:val="clear" w:pos="8306"/>
          <w:tab w:val="left" w:pos="567"/>
          <w:tab w:val="left" w:pos="1134"/>
          <w:tab w:val="left" w:pos="1701"/>
          <w:tab w:val="left" w:pos="2268"/>
          <w:tab w:val="left" w:pos="2835"/>
          <w:tab w:val="left" w:pos="3402"/>
        </w:tabs>
        <w:bidi/>
        <w:ind w:left="3402" w:hanging="567"/>
        <w:jc w:val="both"/>
        <w:rPr>
          <w:sz w:val="24"/>
          <w:szCs w:val="24"/>
          <w:rtl/>
          <w:lang w:val="en-US"/>
        </w:rPr>
      </w:pPr>
      <w:r w:rsidRPr="00EF0F21">
        <w:rPr>
          <w:rFonts w:hint="cs"/>
          <w:sz w:val="24"/>
          <w:szCs w:val="24"/>
          <w:rtl/>
          <w:lang w:val="en-US"/>
        </w:rPr>
        <w:t>על-ידי מורשי החתימה מטעמה</w:t>
      </w:r>
      <w:r w:rsidR="00EF0F21" w:rsidRPr="00EF0F21">
        <w:rPr>
          <w:rFonts w:hint="cs"/>
          <w:sz w:val="24"/>
          <w:szCs w:val="24"/>
          <w:rtl/>
          <w:lang w:val="en-US"/>
        </w:rPr>
        <w:t xml:space="preserve"> עפ"י דין</w:t>
      </w:r>
    </w:p>
    <w:p w14:paraId="13469D2B" w14:textId="7AF42A23" w:rsidR="001B6318" w:rsidRPr="00EF0F21" w:rsidRDefault="00EF0F21" w:rsidP="00EF0F21">
      <w:pPr>
        <w:pStyle w:val="a7"/>
        <w:tabs>
          <w:tab w:val="clear" w:pos="4153"/>
          <w:tab w:val="clear" w:pos="8306"/>
          <w:tab w:val="left" w:pos="567"/>
          <w:tab w:val="left" w:pos="1134"/>
          <w:tab w:val="left" w:pos="1701"/>
          <w:tab w:val="left" w:pos="2268"/>
          <w:tab w:val="left" w:pos="2835"/>
          <w:tab w:val="left" w:pos="3402"/>
        </w:tabs>
        <w:bidi/>
        <w:ind w:left="3402" w:hanging="567"/>
        <w:jc w:val="both"/>
        <w:rPr>
          <w:b/>
          <w:bCs/>
          <w:sz w:val="24"/>
          <w:szCs w:val="24"/>
          <w:rtl/>
          <w:lang w:val="en-US"/>
        </w:rPr>
      </w:pPr>
      <w:r w:rsidRPr="00EF0F21">
        <w:rPr>
          <w:rFonts w:hint="cs"/>
          <w:sz w:val="24"/>
          <w:szCs w:val="24"/>
          <w:rtl/>
          <w:lang w:val="en-US"/>
        </w:rPr>
        <w:t xml:space="preserve"> </w:t>
      </w:r>
      <w:r w:rsidR="001B6318" w:rsidRPr="00EF0F21">
        <w:rPr>
          <w:rFonts w:hint="cs"/>
          <w:sz w:val="24"/>
          <w:szCs w:val="24"/>
          <w:rtl/>
          <w:lang w:val="en-US"/>
        </w:rPr>
        <w:t>(להלן: "</w:t>
      </w:r>
      <w:r w:rsidRPr="00EF0F21">
        <w:rPr>
          <w:rFonts w:hint="cs"/>
          <w:b/>
          <w:bCs/>
          <w:sz w:val="24"/>
          <w:szCs w:val="24"/>
          <w:rtl/>
          <w:lang w:val="en-US"/>
        </w:rPr>
        <w:t>המועצה</w:t>
      </w:r>
      <w:r w:rsidR="001B6318" w:rsidRPr="00EF0F21">
        <w:rPr>
          <w:rFonts w:hint="cs"/>
          <w:sz w:val="24"/>
          <w:szCs w:val="24"/>
          <w:rtl/>
          <w:lang w:val="en-US"/>
        </w:rPr>
        <w:t>")</w:t>
      </w:r>
    </w:p>
    <w:p w14:paraId="17082E8D" w14:textId="77777777" w:rsidR="001B6318" w:rsidRPr="00EF0F21" w:rsidRDefault="001B6318" w:rsidP="001B6318">
      <w:pPr>
        <w:pStyle w:val="a7"/>
        <w:tabs>
          <w:tab w:val="clear" w:pos="4153"/>
          <w:tab w:val="clear" w:pos="8306"/>
          <w:tab w:val="left" w:pos="567"/>
          <w:tab w:val="left" w:pos="1134"/>
          <w:tab w:val="left" w:pos="1701"/>
          <w:tab w:val="left" w:pos="2268"/>
          <w:tab w:val="left" w:pos="2835"/>
          <w:tab w:val="left" w:pos="3402"/>
        </w:tabs>
        <w:bidi/>
        <w:ind w:left="2835" w:hanging="567"/>
        <w:jc w:val="right"/>
        <w:rPr>
          <w:b/>
          <w:bCs/>
          <w:sz w:val="24"/>
          <w:szCs w:val="24"/>
          <w:u w:val="single"/>
          <w:rtl/>
          <w:lang w:val="en-US"/>
        </w:rPr>
      </w:pPr>
      <w:r w:rsidRPr="00EF0F21">
        <w:rPr>
          <w:rFonts w:hint="cs"/>
          <w:b/>
          <w:bCs/>
          <w:sz w:val="24"/>
          <w:szCs w:val="24"/>
          <w:u w:val="single"/>
          <w:rtl/>
          <w:lang w:val="en-US"/>
        </w:rPr>
        <w:t>מצד אחד</w:t>
      </w:r>
    </w:p>
    <w:p w14:paraId="2FEE85FB" w14:textId="77777777" w:rsidR="001B6318" w:rsidRPr="00EF0F21" w:rsidRDefault="001B6318" w:rsidP="001B6318">
      <w:pPr>
        <w:pStyle w:val="a7"/>
        <w:tabs>
          <w:tab w:val="clear" w:pos="4153"/>
          <w:tab w:val="clear" w:pos="8306"/>
          <w:tab w:val="left" w:pos="567"/>
          <w:tab w:val="left" w:pos="1134"/>
          <w:tab w:val="left" w:pos="1701"/>
          <w:tab w:val="left" w:pos="2268"/>
          <w:tab w:val="left" w:pos="2835"/>
          <w:tab w:val="left" w:pos="3402"/>
        </w:tabs>
        <w:bidi/>
        <w:ind w:left="2835" w:hanging="567"/>
        <w:jc w:val="both"/>
        <w:rPr>
          <w:sz w:val="24"/>
          <w:szCs w:val="24"/>
          <w:rtl/>
          <w:lang w:val="en-US"/>
        </w:rPr>
      </w:pPr>
      <w:r w:rsidRPr="00EF0F21">
        <w:rPr>
          <w:rFonts w:hint="cs"/>
          <w:b/>
          <w:bCs/>
          <w:sz w:val="24"/>
          <w:szCs w:val="24"/>
          <w:rtl/>
          <w:lang w:val="en-US"/>
        </w:rPr>
        <w:t>לבין:</w:t>
      </w:r>
      <w:r w:rsidRPr="00EF0F21">
        <w:rPr>
          <w:rFonts w:hint="cs"/>
          <w:b/>
          <w:bCs/>
          <w:sz w:val="24"/>
          <w:szCs w:val="24"/>
          <w:rtl/>
          <w:lang w:val="en-US"/>
        </w:rPr>
        <w:tab/>
      </w:r>
      <w:r w:rsidRPr="00EF0F21">
        <w:rPr>
          <w:rFonts w:hint="cs"/>
          <w:sz w:val="24"/>
          <w:szCs w:val="24"/>
          <w:rtl/>
          <w:lang w:val="en-US"/>
        </w:rPr>
        <w:t>___________________________.</w:t>
      </w:r>
    </w:p>
    <w:p w14:paraId="6C96AED8" w14:textId="77777777" w:rsidR="001B6318" w:rsidRPr="00EF0F21" w:rsidRDefault="001B6318" w:rsidP="001B6318">
      <w:pPr>
        <w:pStyle w:val="a7"/>
        <w:tabs>
          <w:tab w:val="clear" w:pos="4153"/>
          <w:tab w:val="clear" w:pos="8306"/>
          <w:tab w:val="left" w:pos="567"/>
          <w:tab w:val="left" w:pos="1134"/>
          <w:tab w:val="left" w:pos="1701"/>
          <w:tab w:val="left" w:pos="2268"/>
          <w:tab w:val="left" w:pos="2835"/>
          <w:tab w:val="left" w:pos="3402"/>
        </w:tabs>
        <w:bidi/>
        <w:ind w:left="2268"/>
        <w:jc w:val="both"/>
        <w:rPr>
          <w:sz w:val="24"/>
          <w:szCs w:val="24"/>
          <w:rtl/>
          <w:lang w:val="en-US"/>
        </w:rPr>
      </w:pPr>
      <w:r w:rsidRPr="00EF0F21">
        <w:rPr>
          <w:rFonts w:hint="cs"/>
          <w:sz w:val="24"/>
          <w:szCs w:val="24"/>
          <w:rtl/>
          <w:lang w:val="en-US"/>
        </w:rPr>
        <w:tab/>
        <w:t>ח.פ./ת.ז. _____________________.</w:t>
      </w:r>
    </w:p>
    <w:p w14:paraId="6BBE8B4D" w14:textId="77777777" w:rsidR="001B6318" w:rsidRPr="00EF0F21" w:rsidRDefault="001B6318" w:rsidP="001B6318">
      <w:pPr>
        <w:pStyle w:val="a7"/>
        <w:tabs>
          <w:tab w:val="clear" w:pos="4153"/>
          <w:tab w:val="clear" w:pos="8306"/>
          <w:tab w:val="left" w:pos="567"/>
          <w:tab w:val="left" w:pos="1134"/>
          <w:tab w:val="left" w:pos="1701"/>
          <w:tab w:val="left" w:pos="2268"/>
          <w:tab w:val="left" w:pos="2835"/>
          <w:tab w:val="left" w:pos="3402"/>
        </w:tabs>
        <w:bidi/>
        <w:ind w:left="2268"/>
        <w:jc w:val="both"/>
        <w:rPr>
          <w:sz w:val="24"/>
          <w:szCs w:val="24"/>
          <w:rtl/>
          <w:lang w:val="en-US"/>
        </w:rPr>
      </w:pPr>
      <w:r w:rsidRPr="00EF0F21">
        <w:rPr>
          <w:rFonts w:hint="cs"/>
          <w:sz w:val="24"/>
          <w:szCs w:val="24"/>
          <w:rtl/>
          <w:lang w:val="en-US"/>
        </w:rPr>
        <w:tab/>
        <w:t xml:space="preserve">שכתובתו היא: </w:t>
      </w:r>
    </w:p>
    <w:p w14:paraId="07F30C7A" w14:textId="77777777" w:rsidR="001B6318" w:rsidRPr="00EF0F21" w:rsidRDefault="001B6318" w:rsidP="001B6318">
      <w:pPr>
        <w:pStyle w:val="a7"/>
        <w:tabs>
          <w:tab w:val="clear" w:pos="4153"/>
          <w:tab w:val="clear" w:pos="8306"/>
          <w:tab w:val="left" w:pos="567"/>
          <w:tab w:val="left" w:pos="1134"/>
          <w:tab w:val="left" w:pos="1701"/>
          <w:tab w:val="left" w:pos="2268"/>
          <w:tab w:val="left" w:pos="2835"/>
          <w:tab w:val="left" w:pos="3402"/>
        </w:tabs>
        <w:bidi/>
        <w:ind w:left="2268"/>
        <w:jc w:val="both"/>
        <w:rPr>
          <w:sz w:val="24"/>
          <w:szCs w:val="24"/>
          <w:rtl/>
          <w:lang w:val="en-US"/>
        </w:rPr>
      </w:pPr>
      <w:r w:rsidRPr="00EF0F21">
        <w:rPr>
          <w:rFonts w:hint="cs"/>
          <w:sz w:val="24"/>
          <w:szCs w:val="24"/>
          <w:rtl/>
          <w:lang w:val="en-US"/>
        </w:rPr>
        <w:tab/>
        <w:t>ברח' ________________________.</w:t>
      </w:r>
    </w:p>
    <w:p w14:paraId="12324F68" w14:textId="77777777" w:rsidR="001B6318" w:rsidRPr="00EF0F21" w:rsidRDefault="001B6318" w:rsidP="001B6318">
      <w:pPr>
        <w:pStyle w:val="a7"/>
        <w:tabs>
          <w:tab w:val="clear" w:pos="4153"/>
          <w:tab w:val="clear" w:pos="8306"/>
          <w:tab w:val="left" w:pos="567"/>
          <w:tab w:val="left" w:pos="1134"/>
          <w:tab w:val="left" w:pos="1701"/>
          <w:tab w:val="left" w:pos="2268"/>
          <w:tab w:val="left" w:pos="2835"/>
          <w:tab w:val="left" w:pos="3402"/>
        </w:tabs>
        <w:bidi/>
        <w:ind w:left="2268"/>
        <w:jc w:val="both"/>
        <w:rPr>
          <w:sz w:val="24"/>
          <w:szCs w:val="24"/>
          <w:rtl/>
          <w:lang w:val="en-US"/>
        </w:rPr>
      </w:pPr>
      <w:r w:rsidRPr="00EF0F21">
        <w:rPr>
          <w:rFonts w:hint="cs"/>
          <w:sz w:val="24"/>
          <w:szCs w:val="24"/>
          <w:rtl/>
          <w:lang w:val="en-US"/>
        </w:rPr>
        <w:tab/>
        <w:t>על-ידי מורשי החתימה מטעמו:</w:t>
      </w:r>
    </w:p>
    <w:p w14:paraId="2F1D0D44" w14:textId="77777777" w:rsidR="001B6318" w:rsidRPr="00EF0F21" w:rsidRDefault="001B6318" w:rsidP="001B6318">
      <w:pPr>
        <w:pStyle w:val="a7"/>
        <w:tabs>
          <w:tab w:val="clear" w:pos="4153"/>
          <w:tab w:val="clear" w:pos="8306"/>
          <w:tab w:val="left" w:pos="567"/>
          <w:tab w:val="left" w:pos="1134"/>
          <w:tab w:val="left" w:pos="1701"/>
          <w:tab w:val="left" w:pos="2268"/>
          <w:tab w:val="left" w:pos="2835"/>
          <w:tab w:val="left" w:pos="3402"/>
        </w:tabs>
        <w:bidi/>
        <w:ind w:left="2268"/>
        <w:jc w:val="both"/>
        <w:rPr>
          <w:sz w:val="24"/>
          <w:szCs w:val="24"/>
          <w:rtl/>
          <w:lang w:val="en-US"/>
        </w:rPr>
      </w:pPr>
      <w:r w:rsidRPr="00EF0F21">
        <w:rPr>
          <w:rFonts w:hint="cs"/>
          <w:sz w:val="24"/>
          <w:szCs w:val="24"/>
          <w:rtl/>
          <w:lang w:val="en-US"/>
        </w:rPr>
        <w:tab/>
        <w:t>ה"ה ___________ ת.ז. __________.</w:t>
      </w:r>
    </w:p>
    <w:p w14:paraId="0892C44C" w14:textId="77777777" w:rsidR="001B6318" w:rsidRPr="00EF0F21" w:rsidRDefault="001B6318" w:rsidP="001B6318">
      <w:pPr>
        <w:pStyle w:val="a7"/>
        <w:tabs>
          <w:tab w:val="clear" w:pos="4153"/>
          <w:tab w:val="clear" w:pos="8306"/>
          <w:tab w:val="left" w:pos="567"/>
          <w:tab w:val="left" w:pos="1134"/>
          <w:tab w:val="left" w:pos="1701"/>
          <w:tab w:val="left" w:pos="2268"/>
          <w:tab w:val="left" w:pos="2835"/>
          <w:tab w:val="left" w:pos="3402"/>
        </w:tabs>
        <w:bidi/>
        <w:ind w:left="2268"/>
        <w:jc w:val="both"/>
        <w:rPr>
          <w:sz w:val="24"/>
          <w:szCs w:val="24"/>
          <w:rtl/>
          <w:lang w:val="en-US"/>
        </w:rPr>
      </w:pPr>
      <w:r w:rsidRPr="00EF0F21">
        <w:rPr>
          <w:rFonts w:hint="cs"/>
          <w:sz w:val="24"/>
          <w:szCs w:val="24"/>
          <w:rtl/>
          <w:lang w:val="en-US"/>
        </w:rPr>
        <w:tab/>
        <w:t>ו- _____________ ת.ז. __________.</w:t>
      </w:r>
    </w:p>
    <w:p w14:paraId="01813BE1" w14:textId="1323A969" w:rsidR="001B6318" w:rsidRPr="00EF0F21" w:rsidRDefault="001B6318" w:rsidP="00794F15">
      <w:pPr>
        <w:pStyle w:val="a7"/>
        <w:tabs>
          <w:tab w:val="clear" w:pos="4153"/>
          <w:tab w:val="clear" w:pos="8306"/>
          <w:tab w:val="left" w:pos="567"/>
          <w:tab w:val="left" w:pos="1134"/>
          <w:tab w:val="left" w:pos="1701"/>
          <w:tab w:val="left" w:pos="2268"/>
          <w:tab w:val="left" w:pos="2835"/>
          <w:tab w:val="left" w:pos="3402"/>
        </w:tabs>
        <w:bidi/>
        <w:ind w:left="3402" w:hanging="567"/>
        <w:jc w:val="both"/>
        <w:rPr>
          <w:sz w:val="24"/>
          <w:szCs w:val="24"/>
          <w:lang w:val="en-US"/>
        </w:rPr>
      </w:pPr>
      <w:r w:rsidRPr="00EF0F21">
        <w:rPr>
          <w:rFonts w:hint="cs"/>
          <w:sz w:val="24"/>
          <w:szCs w:val="24"/>
          <w:rtl/>
          <w:lang w:val="en-US"/>
        </w:rPr>
        <w:t>(להלן: "</w:t>
      </w:r>
      <w:r w:rsidR="00794F15" w:rsidRPr="00EF0F21">
        <w:rPr>
          <w:rFonts w:hint="cs"/>
          <w:b/>
          <w:bCs/>
          <w:sz w:val="24"/>
          <w:szCs w:val="24"/>
          <w:rtl/>
          <w:lang w:val="en-US"/>
        </w:rPr>
        <w:t>הספק</w:t>
      </w:r>
      <w:r w:rsidRPr="00EF0F21">
        <w:rPr>
          <w:rFonts w:hint="cs"/>
          <w:sz w:val="24"/>
          <w:szCs w:val="24"/>
          <w:rtl/>
          <w:lang w:val="en-US"/>
        </w:rPr>
        <w:t>")</w:t>
      </w:r>
    </w:p>
    <w:p w14:paraId="55E2D6EB" w14:textId="77777777" w:rsidR="001B6318" w:rsidRPr="00EF0F21" w:rsidRDefault="001B6318" w:rsidP="001B6318">
      <w:pPr>
        <w:pStyle w:val="a7"/>
        <w:tabs>
          <w:tab w:val="clear" w:pos="4153"/>
          <w:tab w:val="clear" w:pos="8306"/>
          <w:tab w:val="left" w:pos="567"/>
          <w:tab w:val="left" w:pos="1134"/>
          <w:tab w:val="left" w:pos="1701"/>
          <w:tab w:val="left" w:pos="2268"/>
          <w:tab w:val="left" w:pos="2835"/>
          <w:tab w:val="left" w:pos="3402"/>
        </w:tabs>
        <w:bidi/>
        <w:ind w:left="2268" w:hanging="567"/>
        <w:jc w:val="right"/>
        <w:rPr>
          <w:b/>
          <w:bCs/>
          <w:sz w:val="24"/>
          <w:szCs w:val="24"/>
          <w:u w:val="single"/>
          <w:rtl/>
          <w:lang w:val="en-US"/>
        </w:rPr>
      </w:pPr>
      <w:r w:rsidRPr="00EF0F21">
        <w:rPr>
          <w:rFonts w:hint="cs"/>
          <w:b/>
          <w:bCs/>
          <w:sz w:val="24"/>
          <w:szCs w:val="24"/>
          <w:u w:val="single"/>
          <w:rtl/>
          <w:lang w:val="en-US"/>
        </w:rPr>
        <w:t xml:space="preserve">מצד שני </w:t>
      </w:r>
    </w:p>
    <w:p w14:paraId="1E057A1E" w14:textId="77777777" w:rsidR="001B6318" w:rsidRPr="00EF0F21" w:rsidRDefault="001B6318" w:rsidP="001B6318">
      <w:pPr>
        <w:tabs>
          <w:tab w:val="left" w:pos="567"/>
          <w:tab w:val="left" w:pos="1134"/>
          <w:tab w:val="left" w:pos="1701"/>
          <w:tab w:val="left" w:pos="2268"/>
        </w:tabs>
        <w:bidi/>
        <w:ind w:left="567" w:hanging="567"/>
        <w:jc w:val="both"/>
        <w:rPr>
          <w:sz w:val="24"/>
          <w:szCs w:val="24"/>
          <w:rtl/>
        </w:rPr>
      </w:pPr>
    </w:p>
    <w:p w14:paraId="13C511D6" w14:textId="7F28A89B" w:rsidR="005900D1" w:rsidRPr="00EF0F21" w:rsidRDefault="001B6318" w:rsidP="00EF0F21">
      <w:pPr>
        <w:tabs>
          <w:tab w:val="left" w:pos="567"/>
          <w:tab w:val="left" w:pos="1134"/>
          <w:tab w:val="left" w:pos="1701"/>
          <w:tab w:val="left" w:pos="2268"/>
        </w:tabs>
        <w:bidi/>
        <w:ind w:left="1134" w:hanging="1134"/>
        <w:jc w:val="both"/>
        <w:rPr>
          <w:sz w:val="24"/>
          <w:szCs w:val="24"/>
          <w:rtl/>
        </w:rPr>
      </w:pPr>
      <w:r w:rsidRPr="00EF0F21">
        <w:rPr>
          <w:rFonts w:hint="cs"/>
          <w:b/>
          <w:bCs/>
          <w:sz w:val="24"/>
          <w:szCs w:val="24"/>
          <w:rtl/>
        </w:rPr>
        <w:t>והואיל:</w:t>
      </w:r>
      <w:r w:rsidRPr="00EF0F21">
        <w:rPr>
          <w:rFonts w:hint="cs"/>
          <w:b/>
          <w:bCs/>
          <w:sz w:val="24"/>
          <w:szCs w:val="24"/>
          <w:rtl/>
        </w:rPr>
        <w:tab/>
      </w:r>
      <w:r w:rsidRPr="00EF0F21">
        <w:rPr>
          <w:sz w:val="24"/>
          <w:szCs w:val="24"/>
          <w:rtl/>
        </w:rPr>
        <w:t>ו</w:t>
      </w:r>
      <w:r w:rsidRPr="00EF0F21">
        <w:rPr>
          <w:rFonts w:hint="cs"/>
          <w:sz w:val="24"/>
          <w:szCs w:val="24"/>
          <w:rtl/>
        </w:rPr>
        <w:t>ה</w:t>
      </w:r>
      <w:r w:rsidR="00EF0F21" w:rsidRPr="00EF0F21">
        <w:rPr>
          <w:rFonts w:hint="cs"/>
          <w:sz w:val="24"/>
          <w:szCs w:val="24"/>
          <w:rtl/>
        </w:rPr>
        <w:t xml:space="preserve">מועצה </w:t>
      </w:r>
      <w:r w:rsidRPr="00EF0F21">
        <w:rPr>
          <w:rFonts w:hint="cs"/>
          <w:sz w:val="24"/>
          <w:szCs w:val="24"/>
          <w:rtl/>
        </w:rPr>
        <w:t xml:space="preserve">פרסמה </w:t>
      </w:r>
      <w:r w:rsidR="00920D1D" w:rsidRPr="00EF0F21">
        <w:rPr>
          <w:rFonts w:hint="cs"/>
          <w:sz w:val="24"/>
          <w:szCs w:val="24"/>
          <w:rtl/>
        </w:rPr>
        <w:t xml:space="preserve">מכרז </w:t>
      </w:r>
      <w:r w:rsidR="00920D1D" w:rsidRPr="00EF0F21">
        <w:rPr>
          <w:rFonts w:hint="cs"/>
          <w:sz w:val="24"/>
          <w:szCs w:val="24"/>
          <w:rtl/>
          <w:lang w:val="en-US"/>
        </w:rPr>
        <w:t>פומבי מס'</w:t>
      </w:r>
      <w:r w:rsidR="00EF0F21" w:rsidRPr="00EF0F21">
        <w:rPr>
          <w:rFonts w:hint="cs"/>
          <w:sz w:val="24"/>
          <w:szCs w:val="24"/>
          <w:rtl/>
          <w:lang w:val="en-US"/>
        </w:rPr>
        <w:t xml:space="preserve"> 01/2020 לאספקת כלי רכב מסוג טנדר עבור, </w:t>
      </w:r>
      <w:r w:rsidR="00EF0F21" w:rsidRPr="00EF0F21">
        <w:rPr>
          <w:rFonts w:hint="cs"/>
          <w:sz w:val="24"/>
          <w:szCs w:val="24"/>
          <w:rtl/>
        </w:rPr>
        <w:t>הכל כמפורט במסמכי המכרז ונספחיו</w:t>
      </w:r>
      <w:r w:rsidR="005900D1" w:rsidRPr="00EF0F21">
        <w:rPr>
          <w:sz w:val="24"/>
          <w:szCs w:val="24"/>
          <w:lang w:val="en-US"/>
        </w:rPr>
        <w:t xml:space="preserve">  </w:t>
      </w:r>
      <w:r w:rsidRPr="00EF0F21">
        <w:rPr>
          <w:rFonts w:hint="cs"/>
          <w:sz w:val="24"/>
          <w:szCs w:val="24"/>
          <w:rtl/>
        </w:rPr>
        <w:t>(להלן: "</w:t>
      </w:r>
      <w:r w:rsidRPr="00EF0F21">
        <w:rPr>
          <w:rFonts w:hint="cs"/>
          <w:b/>
          <w:bCs/>
          <w:sz w:val="24"/>
          <w:szCs w:val="24"/>
          <w:rtl/>
        </w:rPr>
        <w:t>המכרז</w:t>
      </w:r>
      <w:r w:rsidRPr="00EF0F21">
        <w:rPr>
          <w:rFonts w:hint="cs"/>
          <w:sz w:val="24"/>
          <w:szCs w:val="24"/>
          <w:rtl/>
        </w:rPr>
        <w:t>"</w:t>
      </w:r>
      <w:r w:rsidR="005900D1" w:rsidRPr="00EF0F21">
        <w:rPr>
          <w:rFonts w:hint="cs"/>
          <w:sz w:val="24"/>
          <w:szCs w:val="24"/>
          <w:rtl/>
        </w:rPr>
        <w:t>, "</w:t>
      </w:r>
      <w:r w:rsidR="005900D1" w:rsidRPr="00EF0F21">
        <w:rPr>
          <w:rFonts w:hint="cs"/>
          <w:b/>
          <w:bCs/>
          <w:sz w:val="24"/>
          <w:szCs w:val="24"/>
          <w:rtl/>
        </w:rPr>
        <w:t>ה</w:t>
      </w:r>
      <w:r w:rsidR="00EF0F21" w:rsidRPr="00EF0F21">
        <w:rPr>
          <w:rFonts w:hint="cs"/>
          <w:b/>
          <w:bCs/>
          <w:sz w:val="24"/>
          <w:szCs w:val="24"/>
          <w:rtl/>
        </w:rPr>
        <w:t>טובין</w:t>
      </w:r>
      <w:r w:rsidR="005900D1" w:rsidRPr="00EF0F21">
        <w:rPr>
          <w:rFonts w:hint="cs"/>
          <w:sz w:val="24"/>
          <w:szCs w:val="24"/>
          <w:rtl/>
        </w:rPr>
        <w:t>"</w:t>
      </w:r>
      <w:r w:rsidR="00F160C8" w:rsidRPr="00EF0F21">
        <w:rPr>
          <w:rFonts w:hint="cs"/>
          <w:sz w:val="24"/>
          <w:szCs w:val="24"/>
          <w:rtl/>
        </w:rPr>
        <w:t xml:space="preserve"> ו/או "</w:t>
      </w:r>
      <w:r w:rsidR="00EF0F21" w:rsidRPr="00EF0F21">
        <w:rPr>
          <w:rFonts w:hint="cs"/>
          <w:b/>
          <w:bCs/>
          <w:sz w:val="24"/>
          <w:szCs w:val="24"/>
          <w:rtl/>
        </w:rPr>
        <w:t>כלי הרכב</w:t>
      </w:r>
      <w:r w:rsidR="00F160C8" w:rsidRPr="00EF0F21">
        <w:rPr>
          <w:rFonts w:hint="cs"/>
          <w:sz w:val="24"/>
          <w:szCs w:val="24"/>
          <w:rtl/>
        </w:rPr>
        <w:t>"</w:t>
      </w:r>
      <w:r w:rsidR="005900D1" w:rsidRPr="00EF0F21">
        <w:rPr>
          <w:rFonts w:hint="cs"/>
          <w:sz w:val="24"/>
          <w:szCs w:val="24"/>
          <w:rtl/>
        </w:rPr>
        <w:t>, בהתאמה</w:t>
      </w:r>
      <w:r w:rsidRPr="00EF0F21">
        <w:rPr>
          <w:rFonts w:hint="cs"/>
          <w:sz w:val="24"/>
          <w:szCs w:val="24"/>
          <w:rtl/>
        </w:rPr>
        <w:t>)</w:t>
      </w:r>
      <w:r w:rsidR="005900D1" w:rsidRPr="00EF0F21">
        <w:rPr>
          <w:rFonts w:hint="cs"/>
          <w:sz w:val="24"/>
          <w:szCs w:val="24"/>
          <w:rtl/>
        </w:rPr>
        <w:t>;</w:t>
      </w:r>
    </w:p>
    <w:p w14:paraId="5575F6A1" w14:textId="77777777" w:rsidR="005900D1" w:rsidRPr="00EF0F21" w:rsidRDefault="005900D1" w:rsidP="005900D1">
      <w:pPr>
        <w:tabs>
          <w:tab w:val="left" w:pos="567"/>
          <w:tab w:val="left" w:pos="1134"/>
          <w:tab w:val="left" w:pos="1701"/>
          <w:tab w:val="left" w:pos="2268"/>
        </w:tabs>
        <w:bidi/>
        <w:ind w:left="1134" w:hanging="1134"/>
        <w:jc w:val="both"/>
        <w:rPr>
          <w:sz w:val="24"/>
          <w:szCs w:val="24"/>
          <w:rtl/>
        </w:rPr>
      </w:pPr>
    </w:p>
    <w:p w14:paraId="3FE87B70" w14:textId="012C585D" w:rsidR="00794F15" w:rsidRPr="00EF0F21" w:rsidRDefault="005900D1" w:rsidP="00EF0F21">
      <w:pPr>
        <w:tabs>
          <w:tab w:val="left" w:pos="567"/>
          <w:tab w:val="left" w:pos="1134"/>
          <w:tab w:val="left" w:pos="1701"/>
          <w:tab w:val="left" w:pos="2268"/>
        </w:tabs>
        <w:bidi/>
        <w:ind w:left="1134" w:hanging="1134"/>
        <w:jc w:val="both"/>
        <w:rPr>
          <w:sz w:val="24"/>
          <w:szCs w:val="24"/>
          <w:rtl/>
        </w:rPr>
      </w:pPr>
      <w:r w:rsidRPr="00EF0F21">
        <w:rPr>
          <w:rFonts w:hint="cs"/>
          <w:b/>
          <w:bCs/>
          <w:sz w:val="24"/>
          <w:szCs w:val="24"/>
          <w:rtl/>
        </w:rPr>
        <w:t>והואיל</w:t>
      </w:r>
      <w:r w:rsidR="00F160C8" w:rsidRPr="00EF0F21">
        <w:rPr>
          <w:rFonts w:hint="cs"/>
          <w:b/>
          <w:bCs/>
          <w:sz w:val="24"/>
          <w:szCs w:val="24"/>
          <w:rtl/>
        </w:rPr>
        <w:t>:</w:t>
      </w:r>
      <w:r w:rsidRPr="00EF0F21">
        <w:rPr>
          <w:rFonts w:hint="cs"/>
          <w:sz w:val="24"/>
          <w:szCs w:val="24"/>
          <w:rtl/>
        </w:rPr>
        <w:tab/>
      </w:r>
      <w:r w:rsidR="001B6318" w:rsidRPr="00EF0F21">
        <w:rPr>
          <w:rFonts w:hint="cs"/>
          <w:sz w:val="24"/>
          <w:szCs w:val="24"/>
          <w:rtl/>
        </w:rPr>
        <w:t>ו</w:t>
      </w:r>
      <w:r w:rsidR="00794F15" w:rsidRPr="00EF0F21">
        <w:rPr>
          <w:rFonts w:hint="cs"/>
          <w:sz w:val="24"/>
          <w:szCs w:val="24"/>
          <w:rtl/>
        </w:rPr>
        <w:t xml:space="preserve">הספק הצהיר כי </w:t>
      </w:r>
      <w:r w:rsidR="00794F15" w:rsidRPr="00EF0F21">
        <w:rPr>
          <w:sz w:val="24"/>
          <w:szCs w:val="24"/>
          <w:rtl/>
        </w:rPr>
        <w:t>הוא בעל הידע, המיומנות, הנ</w:t>
      </w:r>
      <w:r w:rsidR="00794F15" w:rsidRPr="00EF0F21">
        <w:rPr>
          <w:rFonts w:hint="cs"/>
          <w:sz w:val="24"/>
          <w:szCs w:val="24"/>
          <w:rtl/>
        </w:rPr>
        <w:t>י</w:t>
      </w:r>
      <w:r w:rsidR="00794F15" w:rsidRPr="00EF0F21">
        <w:rPr>
          <w:sz w:val="24"/>
          <w:szCs w:val="24"/>
          <w:rtl/>
        </w:rPr>
        <w:t>סיון הדרוש</w:t>
      </w:r>
      <w:r w:rsidR="00794F15" w:rsidRPr="00EF0F21">
        <w:rPr>
          <w:rFonts w:hint="cs"/>
          <w:sz w:val="24"/>
          <w:szCs w:val="24"/>
          <w:rtl/>
        </w:rPr>
        <w:t xml:space="preserve"> וכוח האדם</w:t>
      </w:r>
      <w:r w:rsidR="00794F15" w:rsidRPr="00EF0F21">
        <w:rPr>
          <w:sz w:val="24"/>
          <w:szCs w:val="24"/>
          <w:rtl/>
        </w:rPr>
        <w:t xml:space="preserve"> </w:t>
      </w:r>
      <w:r w:rsidR="00EF0F21" w:rsidRPr="00EF0F21">
        <w:rPr>
          <w:rFonts w:hint="cs"/>
          <w:sz w:val="24"/>
          <w:szCs w:val="24"/>
          <w:rtl/>
        </w:rPr>
        <w:t>לספק את הטובין</w:t>
      </w:r>
      <w:r w:rsidR="00794F15" w:rsidRPr="00EF0F21">
        <w:rPr>
          <w:rFonts w:hint="cs"/>
          <w:sz w:val="24"/>
          <w:szCs w:val="24"/>
          <w:rtl/>
        </w:rPr>
        <w:t xml:space="preserve"> ומלוא השירותים הנלווים לכך </w:t>
      </w:r>
      <w:r w:rsidR="00794F15" w:rsidRPr="00EF0F21">
        <w:rPr>
          <w:sz w:val="24"/>
          <w:szCs w:val="24"/>
          <w:rtl/>
        </w:rPr>
        <w:t xml:space="preserve">וכי הוא מוכן לקבל על עצמו את </w:t>
      </w:r>
      <w:r w:rsidR="00794F15" w:rsidRPr="00EF0F21">
        <w:rPr>
          <w:rFonts w:hint="cs"/>
          <w:sz w:val="24"/>
          <w:szCs w:val="24"/>
          <w:rtl/>
        </w:rPr>
        <w:t>האספקה</w:t>
      </w:r>
      <w:r w:rsidR="00794F15" w:rsidRPr="00EF0F21">
        <w:rPr>
          <w:sz w:val="24"/>
          <w:szCs w:val="24"/>
          <w:rtl/>
        </w:rPr>
        <w:t xml:space="preserve"> במועדים ובתנאים כמפורט </w:t>
      </w:r>
      <w:r w:rsidR="00794F15" w:rsidRPr="00EF0F21">
        <w:rPr>
          <w:rFonts w:hint="cs"/>
          <w:sz w:val="24"/>
          <w:szCs w:val="24"/>
          <w:rtl/>
        </w:rPr>
        <w:t>בהסכם</w:t>
      </w:r>
      <w:r w:rsidR="00794F15" w:rsidRPr="00EF0F21">
        <w:rPr>
          <w:sz w:val="24"/>
          <w:szCs w:val="24"/>
          <w:rtl/>
        </w:rPr>
        <w:t xml:space="preserve"> זה</w:t>
      </w:r>
      <w:r w:rsidR="00794F15" w:rsidRPr="00EF0F21">
        <w:rPr>
          <w:rFonts w:ascii="Courier" w:hAnsi="Courier" w:hint="cs"/>
          <w:sz w:val="24"/>
          <w:szCs w:val="24"/>
          <w:rtl/>
        </w:rPr>
        <w:t>;</w:t>
      </w:r>
    </w:p>
    <w:p w14:paraId="54D44217" w14:textId="77777777" w:rsidR="00794F15" w:rsidRPr="00EF0F21" w:rsidRDefault="00794F15" w:rsidP="00794F15">
      <w:pPr>
        <w:tabs>
          <w:tab w:val="left" w:pos="567"/>
          <w:tab w:val="left" w:pos="1134"/>
          <w:tab w:val="left" w:pos="1701"/>
          <w:tab w:val="left" w:pos="2268"/>
        </w:tabs>
        <w:bidi/>
        <w:ind w:left="1134" w:hanging="1134"/>
        <w:jc w:val="both"/>
        <w:rPr>
          <w:sz w:val="24"/>
          <w:szCs w:val="24"/>
          <w:rtl/>
        </w:rPr>
      </w:pPr>
    </w:p>
    <w:p w14:paraId="532A9B60" w14:textId="60B83B00" w:rsidR="001B6318" w:rsidRPr="00EF0F21" w:rsidRDefault="00794F15" w:rsidP="00EF0F21">
      <w:pPr>
        <w:tabs>
          <w:tab w:val="left" w:pos="567"/>
          <w:tab w:val="left" w:pos="1134"/>
          <w:tab w:val="left" w:pos="1701"/>
          <w:tab w:val="left" w:pos="2268"/>
        </w:tabs>
        <w:bidi/>
        <w:ind w:left="1134" w:hanging="1134"/>
        <w:jc w:val="both"/>
        <w:rPr>
          <w:sz w:val="24"/>
          <w:szCs w:val="24"/>
          <w:rtl/>
        </w:rPr>
      </w:pPr>
      <w:r w:rsidRPr="00EF0F21">
        <w:rPr>
          <w:rFonts w:hint="cs"/>
          <w:b/>
          <w:bCs/>
          <w:sz w:val="24"/>
          <w:szCs w:val="24"/>
          <w:rtl/>
        </w:rPr>
        <w:t>והואיל</w:t>
      </w:r>
      <w:r w:rsidRPr="00EF0F21">
        <w:rPr>
          <w:rFonts w:hint="cs"/>
          <w:sz w:val="24"/>
          <w:szCs w:val="24"/>
          <w:rtl/>
        </w:rPr>
        <w:t>:</w:t>
      </w:r>
      <w:r w:rsidRPr="00EF0F21">
        <w:rPr>
          <w:sz w:val="24"/>
          <w:szCs w:val="24"/>
          <w:rtl/>
        </w:rPr>
        <w:tab/>
        <w:t>וה</w:t>
      </w:r>
      <w:r w:rsidR="00EF0F21" w:rsidRPr="00EF0F21">
        <w:rPr>
          <w:rFonts w:hint="cs"/>
          <w:sz w:val="24"/>
          <w:szCs w:val="24"/>
          <w:rtl/>
        </w:rPr>
        <w:t xml:space="preserve">מועצה </w:t>
      </w:r>
      <w:r w:rsidRPr="00EF0F21">
        <w:rPr>
          <w:sz w:val="24"/>
          <w:szCs w:val="24"/>
          <w:rtl/>
        </w:rPr>
        <w:t>הסכימה לקבל את הצעת הספק</w:t>
      </w:r>
      <w:r w:rsidRPr="00EF0F21">
        <w:rPr>
          <w:rFonts w:hint="cs"/>
          <w:sz w:val="24"/>
          <w:szCs w:val="24"/>
          <w:rtl/>
        </w:rPr>
        <w:t xml:space="preserve"> במסגרת המכרז</w:t>
      </w:r>
      <w:r w:rsidRPr="00EF0F21">
        <w:rPr>
          <w:rFonts w:hint="cs"/>
          <w:spacing w:val="10"/>
          <w:sz w:val="24"/>
          <w:szCs w:val="24"/>
          <w:rtl/>
        </w:rPr>
        <w:t xml:space="preserve"> </w:t>
      </w:r>
      <w:r w:rsidRPr="00EF0F21">
        <w:rPr>
          <w:rFonts w:hint="cs"/>
          <w:sz w:val="24"/>
          <w:szCs w:val="24"/>
          <w:rtl/>
        </w:rPr>
        <w:t>בכפוף לכל מסמכי המכרז ותנאי הסכם זה</w:t>
      </w:r>
      <w:r w:rsidR="001B6318" w:rsidRPr="00EF0F21">
        <w:rPr>
          <w:rFonts w:hint="cs"/>
          <w:sz w:val="24"/>
          <w:szCs w:val="24"/>
          <w:rtl/>
        </w:rPr>
        <w:t>;</w:t>
      </w:r>
    </w:p>
    <w:p w14:paraId="6417F63F" w14:textId="77777777" w:rsidR="000603BF" w:rsidRPr="00EF0F21" w:rsidRDefault="000603BF" w:rsidP="000603BF">
      <w:pPr>
        <w:tabs>
          <w:tab w:val="left" w:pos="567"/>
          <w:tab w:val="left" w:pos="1134"/>
          <w:tab w:val="left" w:pos="1701"/>
          <w:tab w:val="left" w:pos="2268"/>
        </w:tabs>
        <w:bidi/>
        <w:ind w:left="1134" w:hanging="1134"/>
        <w:jc w:val="both"/>
        <w:rPr>
          <w:sz w:val="24"/>
          <w:szCs w:val="24"/>
          <w:rtl/>
        </w:rPr>
      </w:pPr>
    </w:p>
    <w:p w14:paraId="5460D1C0" w14:textId="16BC5B46" w:rsidR="005900D1" w:rsidRPr="00EF0F21" w:rsidRDefault="005900D1" w:rsidP="00F160C8">
      <w:pPr>
        <w:tabs>
          <w:tab w:val="left" w:pos="567"/>
          <w:tab w:val="left" w:pos="1134"/>
          <w:tab w:val="left" w:pos="1701"/>
          <w:tab w:val="left" w:pos="2268"/>
        </w:tabs>
        <w:bidi/>
        <w:ind w:left="1134" w:hanging="1134"/>
        <w:jc w:val="both"/>
        <w:rPr>
          <w:sz w:val="24"/>
          <w:szCs w:val="24"/>
          <w:rtl/>
        </w:rPr>
      </w:pPr>
      <w:r w:rsidRPr="00EF0F21">
        <w:rPr>
          <w:b/>
          <w:bCs/>
          <w:sz w:val="24"/>
          <w:szCs w:val="24"/>
          <w:rtl/>
        </w:rPr>
        <w:t>והואיל</w:t>
      </w:r>
      <w:r w:rsidRPr="00EF0F21">
        <w:rPr>
          <w:sz w:val="24"/>
          <w:szCs w:val="24"/>
          <w:rtl/>
        </w:rPr>
        <w:t xml:space="preserve">: </w:t>
      </w:r>
      <w:r w:rsidR="00F160C8" w:rsidRPr="00EF0F21">
        <w:rPr>
          <w:sz w:val="24"/>
          <w:szCs w:val="24"/>
          <w:rtl/>
        </w:rPr>
        <w:tab/>
      </w:r>
      <w:r w:rsidRPr="00EF0F21">
        <w:rPr>
          <w:sz w:val="24"/>
          <w:szCs w:val="24"/>
          <w:rtl/>
        </w:rPr>
        <w:t>וברצון הצדדים לקבוע את יחסיהם ההדדיים, זכויותיהם וחובותיהם בכל הנוגע</w:t>
      </w:r>
      <w:r w:rsidR="00F160C8" w:rsidRPr="00EF0F21">
        <w:rPr>
          <w:rFonts w:hint="cs"/>
          <w:sz w:val="24"/>
          <w:szCs w:val="24"/>
          <w:rtl/>
        </w:rPr>
        <w:t xml:space="preserve"> </w:t>
      </w:r>
      <w:r w:rsidRPr="00EF0F21">
        <w:rPr>
          <w:sz w:val="24"/>
          <w:szCs w:val="24"/>
          <w:rtl/>
        </w:rPr>
        <w:t>ל</w:t>
      </w:r>
      <w:r w:rsidR="00EF0F21" w:rsidRPr="00EF0F21">
        <w:rPr>
          <w:rFonts w:hint="cs"/>
          <w:sz w:val="24"/>
          <w:szCs w:val="24"/>
          <w:rtl/>
        </w:rPr>
        <w:t>אספקה/</w:t>
      </w:r>
      <w:r w:rsidR="00F160C8" w:rsidRPr="00EF0F21">
        <w:rPr>
          <w:rFonts w:hint="cs"/>
          <w:sz w:val="24"/>
          <w:szCs w:val="24"/>
          <w:rtl/>
        </w:rPr>
        <w:t>עבודות/שירותים</w:t>
      </w:r>
      <w:r w:rsidRPr="00EF0F21">
        <w:rPr>
          <w:sz w:val="24"/>
          <w:szCs w:val="24"/>
          <w:rtl/>
        </w:rPr>
        <w:t xml:space="preserve"> נשוא המכרז בהסכם זה</w:t>
      </w:r>
      <w:r w:rsidR="00F160C8" w:rsidRPr="00EF0F21">
        <w:rPr>
          <w:rFonts w:hint="cs"/>
          <w:sz w:val="24"/>
          <w:szCs w:val="24"/>
          <w:rtl/>
        </w:rPr>
        <w:t>;</w:t>
      </w:r>
    </w:p>
    <w:p w14:paraId="0935268E" w14:textId="77777777" w:rsidR="005900D1" w:rsidRPr="00EF0F21" w:rsidRDefault="005900D1" w:rsidP="005900D1">
      <w:pPr>
        <w:tabs>
          <w:tab w:val="left" w:pos="567"/>
          <w:tab w:val="left" w:pos="1134"/>
          <w:tab w:val="left" w:pos="1701"/>
          <w:tab w:val="left" w:pos="2268"/>
        </w:tabs>
        <w:bidi/>
        <w:ind w:left="1134" w:hanging="1134"/>
        <w:jc w:val="both"/>
        <w:rPr>
          <w:sz w:val="24"/>
          <w:szCs w:val="24"/>
          <w:rtl/>
        </w:rPr>
      </w:pPr>
    </w:p>
    <w:p w14:paraId="2EF4D4DC" w14:textId="77777777" w:rsidR="00794F15" w:rsidRPr="00EF0F21" w:rsidRDefault="00794F15" w:rsidP="00794F15">
      <w:pPr>
        <w:tabs>
          <w:tab w:val="left" w:pos="567"/>
          <w:tab w:val="left" w:pos="1134"/>
          <w:tab w:val="left" w:pos="1701"/>
          <w:tab w:val="left" w:pos="2268"/>
        </w:tabs>
        <w:bidi/>
        <w:ind w:left="1134" w:hanging="1134"/>
        <w:jc w:val="both"/>
        <w:rPr>
          <w:sz w:val="24"/>
          <w:szCs w:val="24"/>
          <w:rtl/>
        </w:rPr>
      </w:pPr>
    </w:p>
    <w:p w14:paraId="364A650A" w14:textId="77777777" w:rsidR="001B6318" w:rsidRPr="0048316F" w:rsidRDefault="001B6318" w:rsidP="001B6318">
      <w:pPr>
        <w:tabs>
          <w:tab w:val="left" w:pos="567"/>
          <w:tab w:val="left" w:pos="1134"/>
          <w:tab w:val="left" w:pos="1701"/>
          <w:tab w:val="left" w:pos="2268"/>
        </w:tabs>
        <w:bidi/>
        <w:ind w:left="1134" w:hanging="1134"/>
        <w:jc w:val="center"/>
        <w:rPr>
          <w:b/>
          <w:bCs/>
          <w:sz w:val="24"/>
          <w:szCs w:val="24"/>
          <w:rtl/>
        </w:rPr>
      </w:pPr>
      <w:r w:rsidRPr="00EF0F21">
        <w:rPr>
          <w:rFonts w:hint="cs"/>
          <w:b/>
          <w:bCs/>
          <w:sz w:val="24"/>
          <w:szCs w:val="24"/>
          <w:rtl/>
        </w:rPr>
        <w:t xml:space="preserve">לפיכך, </w:t>
      </w:r>
      <w:r w:rsidRPr="0048316F">
        <w:rPr>
          <w:rFonts w:hint="cs"/>
          <w:b/>
          <w:bCs/>
          <w:sz w:val="24"/>
          <w:szCs w:val="24"/>
          <w:rtl/>
        </w:rPr>
        <w:t>הוצהר, הותנה והוסכם בין הצדדים כדלקמן</w:t>
      </w:r>
      <w:r w:rsidRPr="0048316F">
        <w:rPr>
          <w:b/>
          <w:bCs/>
          <w:sz w:val="24"/>
          <w:szCs w:val="24"/>
          <w:rtl/>
        </w:rPr>
        <w:t>:</w:t>
      </w:r>
    </w:p>
    <w:p w14:paraId="5F1308AC" w14:textId="77777777" w:rsidR="001B6318" w:rsidRPr="0048316F" w:rsidRDefault="001B6318" w:rsidP="001B6318">
      <w:pPr>
        <w:pStyle w:val="23"/>
        <w:tabs>
          <w:tab w:val="left" w:pos="567"/>
          <w:tab w:val="left" w:pos="1134"/>
          <w:tab w:val="left" w:pos="1701"/>
          <w:tab w:val="left" w:pos="2268"/>
        </w:tabs>
        <w:bidi/>
        <w:spacing w:after="0" w:line="240" w:lineRule="auto"/>
        <w:ind w:left="567" w:hanging="567"/>
        <w:jc w:val="center"/>
        <w:rPr>
          <w:sz w:val="24"/>
          <w:szCs w:val="24"/>
          <w:rtl/>
        </w:rPr>
      </w:pPr>
    </w:p>
    <w:p w14:paraId="784098BB" w14:textId="77777777" w:rsidR="001B6318" w:rsidRPr="0048316F" w:rsidRDefault="001B6318" w:rsidP="001B6318">
      <w:pPr>
        <w:pStyle w:val="23"/>
        <w:tabs>
          <w:tab w:val="left" w:pos="567"/>
          <w:tab w:val="left" w:pos="1134"/>
          <w:tab w:val="left" w:pos="1701"/>
          <w:tab w:val="left" w:pos="2268"/>
        </w:tabs>
        <w:bidi/>
        <w:spacing w:after="0" w:line="240" w:lineRule="auto"/>
        <w:rPr>
          <w:b/>
          <w:bCs/>
          <w:sz w:val="24"/>
          <w:szCs w:val="24"/>
          <w:u w:val="single"/>
          <w:rtl/>
        </w:rPr>
      </w:pPr>
      <w:r w:rsidRPr="0048316F">
        <w:rPr>
          <w:rFonts w:hint="cs"/>
          <w:b/>
          <w:bCs/>
          <w:sz w:val="24"/>
          <w:szCs w:val="24"/>
          <w:u w:val="single"/>
          <w:rtl/>
        </w:rPr>
        <w:t>מבוא</w:t>
      </w:r>
    </w:p>
    <w:p w14:paraId="61302D80" w14:textId="77777777" w:rsidR="001B6318" w:rsidRPr="0048316F" w:rsidRDefault="001B6318" w:rsidP="001B6318">
      <w:pPr>
        <w:pStyle w:val="23"/>
        <w:tabs>
          <w:tab w:val="left" w:pos="567"/>
          <w:tab w:val="left" w:pos="1134"/>
          <w:tab w:val="left" w:pos="1701"/>
          <w:tab w:val="left" w:pos="2268"/>
        </w:tabs>
        <w:bidi/>
        <w:spacing w:after="0" w:line="240" w:lineRule="auto"/>
        <w:jc w:val="both"/>
        <w:rPr>
          <w:b/>
          <w:bCs/>
          <w:sz w:val="24"/>
          <w:szCs w:val="24"/>
        </w:rPr>
      </w:pPr>
    </w:p>
    <w:p w14:paraId="6BD381BF" w14:textId="5FEF8509" w:rsidR="00D973E2" w:rsidRPr="0048316F" w:rsidRDefault="00D973E2" w:rsidP="006A3ACE">
      <w:pPr>
        <w:pStyle w:val="23"/>
        <w:numPr>
          <w:ilvl w:val="0"/>
          <w:numId w:val="7"/>
        </w:numPr>
        <w:tabs>
          <w:tab w:val="left" w:pos="567"/>
          <w:tab w:val="left" w:pos="1134"/>
          <w:tab w:val="left" w:pos="1701"/>
          <w:tab w:val="left" w:pos="2268"/>
        </w:tabs>
        <w:bidi/>
        <w:spacing w:after="0" w:line="240" w:lineRule="auto"/>
        <w:jc w:val="both"/>
        <w:rPr>
          <w:sz w:val="24"/>
          <w:szCs w:val="24"/>
        </w:rPr>
      </w:pPr>
      <w:r w:rsidRPr="0048316F">
        <w:rPr>
          <w:sz w:val="24"/>
          <w:szCs w:val="24"/>
          <w:rtl/>
        </w:rPr>
        <w:t>המבוא והנספחים לחוזה זה מהווים חלק בלתי נפרד ממנו ויש לקוראם כאחד.</w:t>
      </w:r>
    </w:p>
    <w:p w14:paraId="5EF64119" w14:textId="77777777" w:rsidR="00A25C68" w:rsidRPr="0048316F" w:rsidRDefault="00A25C68" w:rsidP="00A25C68">
      <w:pPr>
        <w:pStyle w:val="23"/>
        <w:tabs>
          <w:tab w:val="left" w:pos="567"/>
          <w:tab w:val="left" w:pos="1134"/>
          <w:tab w:val="left" w:pos="1701"/>
          <w:tab w:val="left" w:pos="2268"/>
        </w:tabs>
        <w:bidi/>
        <w:spacing w:after="0" w:line="240" w:lineRule="auto"/>
        <w:ind w:left="360"/>
        <w:jc w:val="both"/>
        <w:rPr>
          <w:sz w:val="24"/>
          <w:szCs w:val="24"/>
        </w:rPr>
      </w:pPr>
    </w:p>
    <w:p w14:paraId="2164018C" w14:textId="77777777" w:rsidR="001B6318" w:rsidRPr="0048316F" w:rsidRDefault="001B6318" w:rsidP="006A3ACE">
      <w:pPr>
        <w:pStyle w:val="23"/>
        <w:numPr>
          <w:ilvl w:val="0"/>
          <w:numId w:val="7"/>
        </w:numPr>
        <w:tabs>
          <w:tab w:val="left" w:pos="567"/>
          <w:tab w:val="left" w:pos="1134"/>
          <w:tab w:val="left" w:pos="1701"/>
          <w:tab w:val="left" w:pos="2268"/>
        </w:tabs>
        <w:bidi/>
        <w:spacing w:after="0" w:line="240" w:lineRule="auto"/>
        <w:jc w:val="both"/>
        <w:rPr>
          <w:sz w:val="24"/>
          <w:szCs w:val="24"/>
        </w:rPr>
      </w:pPr>
      <w:r w:rsidRPr="0048316F">
        <w:rPr>
          <w:rFonts w:hint="cs"/>
          <w:sz w:val="24"/>
          <w:szCs w:val="24"/>
          <w:rtl/>
        </w:rPr>
        <w:t>כותרות הסעיפים הן לשם הנוחות בלבד, ואין לגזור מהן פרשנות משפטית כלשהי, או כל פרשנות אחרות.</w:t>
      </w:r>
    </w:p>
    <w:p w14:paraId="149C2A49" w14:textId="77777777" w:rsidR="001B6318" w:rsidRPr="0048316F" w:rsidRDefault="001B6318" w:rsidP="001B6318">
      <w:pPr>
        <w:pStyle w:val="23"/>
        <w:tabs>
          <w:tab w:val="left" w:pos="567"/>
          <w:tab w:val="left" w:pos="1134"/>
          <w:tab w:val="left" w:pos="1701"/>
          <w:tab w:val="left" w:pos="2268"/>
        </w:tabs>
        <w:bidi/>
        <w:spacing w:after="0" w:line="240" w:lineRule="auto"/>
        <w:ind w:left="567"/>
        <w:jc w:val="both"/>
        <w:rPr>
          <w:sz w:val="24"/>
          <w:szCs w:val="24"/>
        </w:rPr>
      </w:pPr>
    </w:p>
    <w:p w14:paraId="460EDE81" w14:textId="77777777" w:rsidR="001B6318" w:rsidRPr="0048316F" w:rsidRDefault="001B6318" w:rsidP="006A3ACE">
      <w:pPr>
        <w:pStyle w:val="23"/>
        <w:numPr>
          <w:ilvl w:val="0"/>
          <w:numId w:val="7"/>
        </w:numPr>
        <w:tabs>
          <w:tab w:val="left" w:pos="567"/>
          <w:tab w:val="left" w:pos="1134"/>
          <w:tab w:val="left" w:pos="1701"/>
          <w:tab w:val="left" w:pos="2268"/>
        </w:tabs>
        <w:bidi/>
        <w:spacing w:after="0" w:line="240" w:lineRule="auto"/>
        <w:ind w:left="567" w:hanging="567"/>
        <w:jc w:val="both"/>
        <w:rPr>
          <w:sz w:val="24"/>
          <w:szCs w:val="24"/>
        </w:rPr>
      </w:pPr>
      <w:r w:rsidRPr="0048316F">
        <w:rPr>
          <w:sz w:val="24"/>
          <w:szCs w:val="24"/>
          <w:rtl/>
        </w:rPr>
        <w:t>המסמכים שלהלן</w:t>
      </w:r>
      <w:r w:rsidRPr="0048316F">
        <w:rPr>
          <w:rFonts w:hint="cs"/>
          <w:sz w:val="24"/>
          <w:szCs w:val="24"/>
          <w:rtl/>
        </w:rPr>
        <w:t xml:space="preserve">, לרבות כל המסמכים המתקנים ו/או המשנים אותם ו/או הנזכרים בהם ו/או הנוספים להם ומצוינים במפורש ככאלה, </w:t>
      </w:r>
      <w:r w:rsidRPr="0048316F">
        <w:rPr>
          <w:sz w:val="24"/>
          <w:szCs w:val="24"/>
          <w:rtl/>
        </w:rPr>
        <w:t>יהוו</w:t>
      </w:r>
      <w:r w:rsidRPr="0048316F">
        <w:rPr>
          <w:rFonts w:hint="cs"/>
          <w:sz w:val="24"/>
          <w:szCs w:val="24"/>
          <w:rtl/>
        </w:rPr>
        <w:t xml:space="preserve"> ו/או ייחשבו</w:t>
      </w:r>
      <w:r w:rsidRPr="0048316F">
        <w:rPr>
          <w:sz w:val="24"/>
          <w:szCs w:val="24"/>
          <w:rtl/>
        </w:rPr>
        <w:t xml:space="preserve"> חלק בלתי נפרד מחוזה זה (להלן</w:t>
      </w:r>
      <w:r w:rsidRPr="0048316F">
        <w:rPr>
          <w:rFonts w:hint="cs"/>
          <w:sz w:val="24"/>
          <w:szCs w:val="24"/>
          <w:rtl/>
        </w:rPr>
        <w:t>: "</w:t>
      </w:r>
      <w:r w:rsidRPr="0048316F">
        <w:rPr>
          <w:b/>
          <w:bCs/>
          <w:sz w:val="24"/>
          <w:szCs w:val="24"/>
          <w:rtl/>
        </w:rPr>
        <w:t>החוזה</w:t>
      </w:r>
      <w:r w:rsidRPr="0048316F">
        <w:rPr>
          <w:rFonts w:hint="cs"/>
          <w:sz w:val="24"/>
          <w:szCs w:val="24"/>
          <w:rtl/>
        </w:rPr>
        <w:t>"</w:t>
      </w:r>
      <w:r w:rsidRPr="0048316F">
        <w:rPr>
          <w:sz w:val="24"/>
          <w:szCs w:val="24"/>
          <w:rtl/>
        </w:rPr>
        <w:t>)</w:t>
      </w:r>
      <w:r w:rsidRPr="0048316F">
        <w:rPr>
          <w:rFonts w:hint="cs"/>
          <w:sz w:val="24"/>
          <w:szCs w:val="24"/>
          <w:rtl/>
        </w:rPr>
        <w:t>:</w:t>
      </w:r>
    </w:p>
    <w:p w14:paraId="437AC63E" w14:textId="77777777" w:rsidR="001B6318" w:rsidRPr="0048316F" w:rsidRDefault="001B6318" w:rsidP="001B6318">
      <w:pPr>
        <w:pStyle w:val="23"/>
        <w:tabs>
          <w:tab w:val="left" w:pos="567"/>
          <w:tab w:val="left" w:pos="1134"/>
          <w:tab w:val="left" w:pos="1701"/>
          <w:tab w:val="left" w:pos="2268"/>
        </w:tabs>
        <w:bidi/>
        <w:spacing w:after="0" w:line="240" w:lineRule="auto"/>
        <w:ind w:left="1134"/>
        <w:jc w:val="both"/>
        <w:rPr>
          <w:sz w:val="24"/>
          <w:szCs w:val="24"/>
          <w:rtl/>
        </w:rPr>
      </w:pPr>
    </w:p>
    <w:p w14:paraId="58140805" w14:textId="757E0836" w:rsidR="001B6318" w:rsidRPr="0048316F" w:rsidRDefault="001B6318" w:rsidP="006A3ACE">
      <w:pPr>
        <w:pStyle w:val="23"/>
        <w:numPr>
          <w:ilvl w:val="1"/>
          <w:numId w:val="7"/>
        </w:numPr>
        <w:tabs>
          <w:tab w:val="left" w:pos="567"/>
          <w:tab w:val="left" w:pos="1134"/>
          <w:tab w:val="left" w:pos="1701"/>
          <w:tab w:val="left" w:pos="2268"/>
        </w:tabs>
        <w:bidi/>
        <w:spacing w:after="0" w:line="240" w:lineRule="auto"/>
        <w:ind w:left="1134" w:hanging="567"/>
        <w:jc w:val="both"/>
        <w:rPr>
          <w:sz w:val="24"/>
          <w:szCs w:val="24"/>
          <w:rtl/>
        </w:rPr>
      </w:pPr>
      <w:r w:rsidRPr="0048316F">
        <w:rPr>
          <w:sz w:val="24"/>
          <w:szCs w:val="24"/>
          <w:rtl/>
        </w:rPr>
        <w:t xml:space="preserve">הצעתו של </w:t>
      </w:r>
      <w:r w:rsidR="0048316F" w:rsidRPr="0048316F">
        <w:rPr>
          <w:rFonts w:hint="cs"/>
          <w:sz w:val="24"/>
          <w:szCs w:val="24"/>
          <w:rtl/>
        </w:rPr>
        <w:t>הספק</w:t>
      </w:r>
      <w:r w:rsidRPr="0048316F">
        <w:rPr>
          <w:rFonts w:hint="cs"/>
          <w:sz w:val="24"/>
          <w:szCs w:val="24"/>
          <w:rtl/>
        </w:rPr>
        <w:t xml:space="preserve"> למכרז</w:t>
      </w:r>
      <w:r w:rsidR="00D973E2" w:rsidRPr="0048316F">
        <w:rPr>
          <w:rFonts w:hint="cs"/>
          <w:sz w:val="24"/>
          <w:szCs w:val="24"/>
          <w:rtl/>
        </w:rPr>
        <w:t xml:space="preserve"> המסומנת </w:t>
      </w:r>
      <w:r w:rsidR="00D973E2" w:rsidRPr="00ED3879">
        <w:rPr>
          <w:rFonts w:hint="cs"/>
          <w:b/>
          <w:bCs/>
          <w:sz w:val="24"/>
          <w:szCs w:val="24"/>
          <w:u w:val="single"/>
          <w:rtl/>
        </w:rPr>
        <w:t>כ</w:t>
      </w:r>
      <w:r w:rsidR="00ED3879" w:rsidRPr="00ED3879">
        <w:rPr>
          <w:rFonts w:hint="cs"/>
          <w:b/>
          <w:bCs/>
          <w:sz w:val="24"/>
          <w:szCs w:val="24"/>
          <w:u w:val="single"/>
          <w:rtl/>
        </w:rPr>
        <w:t>נספח א'</w:t>
      </w:r>
      <w:r w:rsidR="00ED3879">
        <w:rPr>
          <w:rFonts w:hint="cs"/>
          <w:sz w:val="24"/>
          <w:szCs w:val="24"/>
          <w:rtl/>
        </w:rPr>
        <w:t xml:space="preserve"> להלן</w:t>
      </w:r>
      <w:r w:rsidRPr="0048316F">
        <w:rPr>
          <w:rFonts w:hint="cs"/>
          <w:sz w:val="24"/>
          <w:szCs w:val="24"/>
          <w:rtl/>
        </w:rPr>
        <w:t>, לרבות כל פרטים ו/או המסמכים ו/או ההבהרות שנמסרו על ידי ה</w:t>
      </w:r>
      <w:r w:rsidR="00D973E2" w:rsidRPr="0048316F">
        <w:rPr>
          <w:rFonts w:hint="cs"/>
          <w:sz w:val="24"/>
          <w:szCs w:val="24"/>
          <w:rtl/>
        </w:rPr>
        <w:t>זכיין</w:t>
      </w:r>
      <w:r w:rsidRPr="0048316F">
        <w:rPr>
          <w:rFonts w:hint="cs"/>
          <w:sz w:val="24"/>
          <w:szCs w:val="24"/>
          <w:rtl/>
        </w:rPr>
        <w:t xml:space="preserve"> במהלך המכרז</w:t>
      </w:r>
      <w:r w:rsidRPr="0048316F">
        <w:rPr>
          <w:sz w:val="24"/>
          <w:szCs w:val="24"/>
          <w:rtl/>
        </w:rPr>
        <w:t>;</w:t>
      </w:r>
    </w:p>
    <w:p w14:paraId="32D01105" w14:textId="77777777" w:rsidR="00D973E2" w:rsidRPr="0048316F" w:rsidRDefault="00D973E2" w:rsidP="00D973E2">
      <w:pPr>
        <w:pStyle w:val="af8"/>
        <w:rPr>
          <w:sz w:val="24"/>
          <w:szCs w:val="24"/>
          <w:rtl/>
        </w:rPr>
      </w:pPr>
    </w:p>
    <w:p w14:paraId="36833017" w14:textId="77777777" w:rsidR="001B6318" w:rsidRPr="0048316F" w:rsidRDefault="001B6318" w:rsidP="001B6318">
      <w:pPr>
        <w:pStyle w:val="23"/>
        <w:tabs>
          <w:tab w:val="left" w:pos="567"/>
          <w:tab w:val="left" w:pos="1134"/>
          <w:tab w:val="left" w:pos="1701"/>
          <w:tab w:val="left" w:pos="2268"/>
        </w:tabs>
        <w:bidi/>
        <w:spacing w:after="0" w:line="240" w:lineRule="auto"/>
        <w:ind w:left="1134"/>
        <w:jc w:val="both"/>
        <w:rPr>
          <w:sz w:val="24"/>
          <w:szCs w:val="24"/>
        </w:rPr>
      </w:pPr>
    </w:p>
    <w:p w14:paraId="480D73CC" w14:textId="77777777" w:rsidR="00F160C8" w:rsidRPr="0048316F" w:rsidRDefault="00F160C8" w:rsidP="00F160C8">
      <w:pPr>
        <w:pStyle w:val="af8"/>
        <w:rPr>
          <w:sz w:val="24"/>
          <w:szCs w:val="24"/>
          <w:rtl/>
        </w:rPr>
      </w:pPr>
    </w:p>
    <w:p w14:paraId="6E274205" w14:textId="500AD6AA" w:rsidR="00D973E2" w:rsidRPr="0048316F" w:rsidRDefault="0048316F" w:rsidP="006A3ACE">
      <w:pPr>
        <w:pStyle w:val="23"/>
        <w:numPr>
          <w:ilvl w:val="1"/>
          <w:numId w:val="7"/>
        </w:numPr>
        <w:tabs>
          <w:tab w:val="left" w:pos="567"/>
          <w:tab w:val="left" w:pos="1134"/>
          <w:tab w:val="left" w:pos="1701"/>
          <w:tab w:val="left" w:pos="2268"/>
        </w:tabs>
        <w:bidi/>
        <w:spacing w:after="0" w:line="240" w:lineRule="auto"/>
        <w:ind w:left="1134" w:hanging="567"/>
        <w:jc w:val="both"/>
        <w:rPr>
          <w:sz w:val="24"/>
          <w:szCs w:val="24"/>
        </w:rPr>
      </w:pPr>
      <w:r w:rsidRPr="0048316F">
        <w:rPr>
          <w:rFonts w:hint="cs"/>
          <w:sz w:val="24"/>
          <w:szCs w:val="24"/>
          <w:rtl/>
        </w:rPr>
        <w:lastRenderedPageBreak/>
        <w:t>הסכם</w:t>
      </w:r>
      <w:r w:rsidR="00D973E2" w:rsidRPr="0048316F">
        <w:rPr>
          <w:rFonts w:hint="cs"/>
          <w:sz w:val="24"/>
          <w:szCs w:val="24"/>
          <w:rtl/>
        </w:rPr>
        <w:t xml:space="preserve"> זה על נספחיו; </w:t>
      </w:r>
    </w:p>
    <w:p w14:paraId="731CB7FE" w14:textId="77777777" w:rsidR="00D973E2" w:rsidRPr="0048316F" w:rsidRDefault="00D973E2" w:rsidP="00D973E2">
      <w:pPr>
        <w:pStyle w:val="23"/>
        <w:tabs>
          <w:tab w:val="left" w:pos="567"/>
          <w:tab w:val="left" w:pos="1134"/>
          <w:tab w:val="left" w:pos="1701"/>
          <w:tab w:val="left" w:pos="2268"/>
        </w:tabs>
        <w:bidi/>
        <w:spacing w:after="0" w:line="240" w:lineRule="auto"/>
        <w:ind w:left="1134"/>
        <w:jc w:val="both"/>
        <w:rPr>
          <w:sz w:val="24"/>
          <w:szCs w:val="24"/>
        </w:rPr>
      </w:pPr>
    </w:p>
    <w:p w14:paraId="2FCB86FB" w14:textId="4ADA0562" w:rsidR="00D973E2" w:rsidRPr="0048316F" w:rsidRDefault="00D973E2" w:rsidP="006A3ACE">
      <w:pPr>
        <w:pStyle w:val="23"/>
        <w:numPr>
          <w:ilvl w:val="1"/>
          <w:numId w:val="7"/>
        </w:numPr>
        <w:tabs>
          <w:tab w:val="left" w:pos="567"/>
          <w:tab w:val="left" w:pos="1134"/>
          <w:tab w:val="left" w:pos="1701"/>
          <w:tab w:val="left" w:pos="2268"/>
        </w:tabs>
        <w:bidi/>
        <w:spacing w:after="0" w:line="240" w:lineRule="auto"/>
        <w:ind w:left="1134" w:hanging="567"/>
        <w:jc w:val="both"/>
        <w:rPr>
          <w:sz w:val="24"/>
          <w:szCs w:val="24"/>
        </w:rPr>
      </w:pPr>
      <w:r w:rsidRPr="0048316F">
        <w:rPr>
          <w:sz w:val="24"/>
          <w:szCs w:val="24"/>
          <w:rtl/>
        </w:rPr>
        <w:t>המפרט</w:t>
      </w:r>
      <w:r w:rsidRPr="0048316F">
        <w:rPr>
          <w:rFonts w:hint="cs"/>
          <w:sz w:val="24"/>
          <w:szCs w:val="24"/>
          <w:rtl/>
        </w:rPr>
        <w:t xml:space="preserve"> </w:t>
      </w:r>
      <w:r w:rsidR="0048316F">
        <w:rPr>
          <w:rFonts w:hint="cs"/>
          <w:sz w:val="24"/>
          <w:szCs w:val="24"/>
          <w:rtl/>
        </w:rPr>
        <w:t xml:space="preserve">המיוחד </w:t>
      </w:r>
      <w:r w:rsidRPr="0048316F">
        <w:rPr>
          <w:rFonts w:hint="cs"/>
          <w:sz w:val="24"/>
          <w:szCs w:val="24"/>
          <w:rtl/>
        </w:rPr>
        <w:t xml:space="preserve">המסומן </w:t>
      </w:r>
      <w:r w:rsidRPr="0048316F">
        <w:rPr>
          <w:rFonts w:hint="cs"/>
          <w:b/>
          <w:bCs/>
          <w:sz w:val="24"/>
          <w:szCs w:val="24"/>
          <w:u w:val="single"/>
          <w:rtl/>
        </w:rPr>
        <w:t xml:space="preserve">כמסמך ג' </w:t>
      </w:r>
      <w:r w:rsidRPr="0048316F">
        <w:rPr>
          <w:rFonts w:hint="cs"/>
          <w:sz w:val="24"/>
          <w:szCs w:val="24"/>
          <w:rtl/>
        </w:rPr>
        <w:t>למסמכי המכרז</w:t>
      </w:r>
      <w:r w:rsidRPr="0048316F">
        <w:rPr>
          <w:sz w:val="24"/>
          <w:szCs w:val="24"/>
          <w:rtl/>
        </w:rPr>
        <w:t>;</w:t>
      </w:r>
    </w:p>
    <w:p w14:paraId="3C263018" w14:textId="77777777" w:rsidR="00D973E2" w:rsidRPr="0048316F" w:rsidRDefault="00D973E2" w:rsidP="00D973E2">
      <w:pPr>
        <w:pStyle w:val="af8"/>
        <w:rPr>
          <w:sz w:val="24"/>
          <w:szCs w:val="24"/>
          <w:rtl/>
        </w:rPr>
      </w:pPr>
    </w:p>
    <w:p w14:paraId="74DF1F02" w14:textId="282C327A" w:rsidR="001B6318" w:rsidRPr="0048316F" w:rsidRDefault="001B6318" w:rsidP="00A25C68">
      <w:pPr>
        <w:pStyle w:val="23"/>
        <w:tabs>
          <w:tab w:val="left" w:pos="567"/>
          <w:tab w:val="left" w:pos="1134"/>
          <w:tab w:val="left" w:pos="1701"/>
          <w:tab w:val="left" w:pos="2268"/>
        </w:tabs>
        <w:bidi/>
        <w:spacing w:after="0" w:line="240" w:lineRule="auto"/>
        <w:jc w:val="both"/>
        <w:rPr>
          <w:bCs/>
          <w:sz w:val="24"/>
          <w:szCs w:val="24"/>
          <w:u w:val="single"/>
        </w:rPr>
      </w:pPr>
      <w:r w:rsidRPr="0048316F">
        <w:rPr>
          <w:bCs/>
          <w:sz w:val="24"/>
          <w:szCs w:val="24"/>
          <w:u w:val="single"/>
          <w:rtl/>
        </w:rPr>
        <w:t>הגדרות</w:t>
      </w:r>
      <w:r w:rsidRPr="0048316F">
        <w:rPr>
          <w:rFonts w:hint="cs"/>
          <w:bCs/>
          <w:sz w:val="24"/>
          <w:szCs w:val="24"/>
          <w:u w:val="single"/>
          <w:rtl/>
        </w:rPr>
        <w:t xml:space="preserve"> ופרשנות</w:t>
      </w:r>
    </w:p>
    <w:p w14:paraId="2EB589B6" w14:textId="77777777" w:rsidR="001B6318" w:rsidRPr="0048316F" w:rsidRDefault="001B6318" w:rsidP="001B6318">
      <w:pPr>
        <w:pStyle w:val="23"/>
        <w:tabs>
          <w:tab w:val="left" w:pos="567"/>
          <w:tab w:val="left" w:pos="1134"/>
          <w:tab w:val="left" w:pos="1701"/>
          <w:tab w:val="left" w:pos="2268"/>
        </w:tabs>
        <w:bidi/>
        <w:spacing w:after="0" w:line="240" w:lineRule="auto"/>
        <w:ind w:left="567"/>
        <w:jc w:val="both"/>
        <w:rPr>
          <w:bCs/>
          <w:sz w:val="24"/>
          <w:szCs w:val="24"/>
          <w:rtl/>
        </w:rPr>
      </w:pPr>
    </w:p>
    <w:p w14:paraId="0570D9DF" w14:textId="77777777" w:rsidR="001B6318" w:rsidRPr="0064553B" w:rsidRDefault="001B6318" w:rsidP="006A3ACE">
      <w:pPr>
        <w:pStyle w:val="23"/>
        <w:numPr>
          <w:ilvl w:val="0"/>
          <w:numId w:val="7"/>
        </w:numPr>
        <w:tabs>
          <w:tab w:val="left" w:pos="567"/>
          <w:tab w:val="left" w:pos="1134"/>
          <w:tab w:val="left" w:pos="1701"/>
          <w:tab w:val="left" w:pos="2268"/>
        </w:tabs>
        <w:bidi/>
        <w:spacing w:after="0" w:line="240" w:lineRule="auto"/>
        <w:jc w:val="both"/>
        <w:rPr>
          <w:b/>
          <w:sz w:val="24"/>
          <w:szCs w:val="24"/>
          <w:rtl/>
        </w:rPr>
      </w:pPr>
      <w:r w:rsidRPr="0064553B">
        <w:rPr>
          <w:rFonts w:hint="cs"/>
          <w:b/>
          <w:sz w:val="24"/>
          <w:szCs w:val="24"/>
          <w:rtl/>
        </w:rPr>
        <w:t xml:space="preserve">בחוזה זה, יהיו למונחים הבאים המשמעות הבאה: </w:t>
      </w:r>
    </w:p>
    <w:p w14:paraId="5562EFD1" w14:textId="77777777" w:rsidR="001B6318" w:rsidRPr="0064553B" w:rsidRDefault="001B6318" w:rsidP="001B6318">
      <w:pPr>
        <w:pStyle w:val="23"/>
        <w:tabs>
          <w:tab w:val="left" w:pos="567"/>
          <w:tab w:val="left" w:pos="1134"/>
          <w:tab w:val="left" w:pos="1701"/>
          <w:tab w:val="left" w:pos="2268"/>
        </w:tabs>
        <w:bidi/>
        <w:spacing w:after="0" w:line="240" w:lineRule="auto"/>
        <w:ind w:left="567"/>
        <w:jc w:val="both"/>
        <w:rPr>
          <w:bCs/>
          <w:sz w:val="24"/>
          <w:szCs w:val="24"/>
          <w:rtl/>
        </w:rPr>
      </w:pPr>
    </w:p>
    <w:p w14:paraId="141312B4" w14:textId="1B2622CF" w:rsidR="000E1914" w:rsidRPr="0064553B" w:rsidRDefault="001B6318" w:rsidP="006A3ACE">
      <w:pPr>
        <w:pStyle w:val="23"/>
        <w:numPr>
          <w:ilvl w:val="1"/>
          <w:numId w:val="7"/>
        </w:numPr>
        <w:tabs>
          <w:tab w:val="left" w:pos="567"/>
          <w:tab w:val="left" w:pos="1134"/>
          <w:tab w:val="left" w:pos="2268"/>
        </w:tabs>
        <w:bidi/>
        <w:spacing w:after="0" w:line="240" w:lineRule="auto"/>
        <w:jc w:val="both"/>
        <w:rPr>
          <w:sz w:val="24"/>
          <w:szCs w:val="24"/>
        </w:rPr>
      </w:pPr>
      <w:r w:rsidRPr="0064553B">
        <w:rPr>
          <w:rFonts w:hint="cs"/>
          <w:sz w:val="24"/>
          <w:szCs w:val="24"/>
          <w:rtl/>
        </w:rPr>
        <w:t>"</w:t>
      </w:r>
      <w:r w:rsidRPr="0064553B">
        <w:rPr>
          <w:rFonts w:hint="cs"/>
          <w:b/>
          <w:bCs/>
          <w:sz w:val="24"/>
          <w:szCs w:val="24"/>
          <w:rtl/>
        </w:rPr>
        <w:t>המכרז</w:t>
      </w:r>
      <w:r w:rsidR="00D973E2" w:rsidRPr="0064553B">
        <w:rPr>
          <w:rFonts w:hint="cs"/>
          <w:sz w:val="24"/>
          <w:szCs w:val="24"/>
          <w:rtl/>
        </w:rPr>
        <w:t xml:space="preserve">": </w:t>
      </w:r>
      <w:r w:rsidR="00920D1D" w:rsidRPr="0064553B">
        <w:rPr>
          <w:rFonts w:hint="cs"/>
          <w:sz w:val="24"/>
          <w:szCs w:val="24"/>
          <w:rtl/>
          <w:lang w:val="en-US"/>
        </w:rPr>
        <w:t>כמוגדר בכותרת הסכם זה</w:t>
      </w:r>
      <w:r w:rsidR="00D973E2" w:rsidRPr="0064553B">
        <w:rPr>
          <w:rFonts w:hint="cs"/>
          <w:sz w:val="24"/>
          <w:szCs w:val="24"/>
          <w:rtl/>
        </w:rPr>
        <w:t xml:space="preserve">. </w:t>
      </w:r>
      <w:r w:rsidR="00D973E2" w:rsidRPr="0064553B">
        <w:rPr>
          <w:sz w:val="24"/>
          <w:szCs w:val="24"/>
          <w:lang w:val="en-US"/>
        </w:rPr>
        <w:t xml:space="preserve">  </w:t>
      </w:r>
    </w:p>
    <w:p w14:paraId="24D25B1E" w14:textId="77777777" w:rsidR="000E1914" w:rsidRPr="0064553B" w:rsidRDefault="000E1914" w:rsidP="000E1914">
      <w:pPr>
        <w:pStyle w:val="23"/>
        <w:tabs>
          <w:tab w:val="left" w:pos="567"/>
          <w:tab w:val="left" w:pos="1134"/>
          <w:tab w:val="left" w:pos="2268"/>
        </w:tabs>
        <w:bidi/>
        <w:spacing w:after="0" w:line="240" w:lineRule="auto"/>
        <w:ind w:left="2268"/>
        <w:jc w:val="both"/>
        <w:rPr>
          <w:sz w:val="24"/>
          <w:szCs w:val="24"/>
        </w:rPr>
      </w:pPr>
    </w:p>
    <w:p w14:paraId="73D53A38" w14:textId="77777777" w:rsidR="000E1914" w:rsidRPr="0064553B" w:rsidRDefault="001B6318" w:rsidP="006A3ACE">
      <w:pPr>
        <w:pStyle w:val="23"/>
        <w:numPr>
          <w:ilvl w:val="1"/>
          <w:numId w:val="7"/>
        </w:numPr>
        <w:tabs>
          <w:tab w:val="left" w:pos="567"/>
          <w:tab w:val="left" w:pos="1134"/>
          <w:tab w:val="left" w:pos="2268"/>
        </w:tabs>
        <w:bidi/>
        <w:spacing w:after="0" w:line="240" w:lineRule="auto"/>
        <w:jc w:val="both"/>
        <w:rPr>
          <w:sz w:val="24"/>
          <w:szCs w:val="24"/>
        </w:rPr>
      </w:pPr>
      <w:r w:rsidRPr="0064553B">
        <w:rPr>
          <w:rFonts w:hint="cs"/>
          <w:sz w:val="24"/>
          <w:szCs w:val="24"/>
          <w:rtl/>
        </w:rPr>
        <w:t>"</w:t>
      </w:r>
      <w:r w:rsidRPr="0064553B">
        <w:rPr>
          <w:rFonts w:hint="cs"/>
          <w:b/>
          <w:bCs/>
          <w:sz w:val="24"/>
          <w:szCs w:val="24"/>
          <w:rtl/>
        </w:rPr>
        <w:t>החוזה</w:t>
      </w:r>
      <w:r w:rsidRPr="0064553B">
        <w:rPr>
          <w:rFonts w:hint="cs"/>
          <w:sz w:val="24"/>
          <w:szCs w:val="24"/>
          <w:rtl/>
        </w:rPr>
        <w:t>" או "</w:t>
      </w:r>
      <w:r w:rsidRPr="0064553B">
        <w:rPr>
          <w:rFonts w:hint="cs"/>
          <w:b/>
          <w:bCs/>
          <w:sz w:val="24"/>
          <w:szCs w:val="24"/>
          <w:rtl/>
        </w:rPr>
        <w:t>ההסכם</w:t>
      </w:r>
      <w:r w:rsidRPr="0064553B">
        <w:rPr>
          <w:rFonts w:hint="cs"/>
          <w:sz w:val="24"/>
          <w:szCs w:val="24"/>
          <w:rtl/>
        </w:rPr>
        <w:t>": מסמך זה, הנספחים המצורפים אליו וכן המסמכים הנוספים שאינם מצורפים להסכם זה, ככל שהם נזכרים בהוראותיו של ההסכם כנספחים מחייבים. הפניה בהסכם זה או באחד הנספחים ל"הסכם" או ל"מסמכי ההסכם", משמע</w:t>
      </w:r>
      <w:r w:rsidR="002F0609" w:rsidRPr="0064553B">
        <w:rPr>
          <w:rFonts w:hint="cs"/>
          <w:sz w:val="24"/>
          <w:szCs w:val="24"/>
          <w:rtl/>
        </w:rPr>
        <w:t>ה הפניה להסכם זה ולנספחיו.</w:t>
      </w:r>
    </w:p>
    <w:p w14:paraId="40218B75" w14:textId="77777777" w:rsidR="000E1914" w:rsidRPr="0064553B" w:rsidRDefault="000E1914" w:rsidP="000E1914">
      <w:pPr>
        <w:pStyle w:val="af8"/>
        <w:rPr>
          <w:sz w:val="24"/>
          <w:szCs w:val="24"/>
          <w:rtl/>
        </w:rPr>
      </w:pPr>
    </w:p>
    <w:p w14:paraId="20BB6896" w14:textId="7E310185" w:rsidR="000E1914" w:rsidRPr="0064553B" w:rsidRDefault="002F0609" w:rsidP="006A3ACE">
      <w:pPr>
        <w:pStyle w:val="23"/>
        <w:numPr>
          <w:ilvl w:val="1"/>
          <w:numId w:val="7"/>
        </w:numPr>
        <w:tabs>
          <w:tab w:val="left" w:pos="567"/>
          <w:tab w:val="left" w:pos="1134"/>
          <w:tab w:val="left" w:pos="2268"/>
        </w:tabs>
        <w:bidi/>
        <w:spacing w:after="0" w:line="240" w:lineRule="auto"/>
        <w:jc w:val="both"/>
        <w:rPr>
          <w:sz w:val="24"/>
          <w:szCs w:val="24"/>
        </w:rPr>
      </w:pPr>
      <w:r w:rsidRPr="0064553B">
        <w:rPr>
          <w:rFonts w:hint="cs"/>
          <w:sz w:val="24"/>
          <w:szCs w:val="24"/>
          <w:rtl/>
        </w:rPr>
        <w:t>"</w:t>
      </w:r>
      <w:r w:rsidR="0043789E" w:rsidRPr="0064553B">
        <w:rPr>
          <w:rFonts w:hint="cs"/>
          <w:b/>
          <w:bCs/>
          <w:sz w:val="24"/>
          <w:szCs w:val="24"/>
          <w:rtl/>
        </w:rPr>
        <w:t>המועצה</w:t>
      </w:r>
      <w:r w:rsidRPr="0064553B">
        <w:rPr>
          <w:rFonts w:hint="cs"/>
          <w:sz w:val="24"/>
          <w:szCs w:val="24"/>
          <w:rtl/>
        </w:rPr>
        <w:t>"</w:t>
      </w:r>
      <w:r w:rsidR="001B6318" w:rsidRPr="0064553B">
        <w:rPr>
          <w:rFonts w:hint="cs"/>
          <w:sz w:val="24"/>
          <w:szCs w:val="24"/>
          <w:rtl/>
        </w:rPr>
        <w:t>: לרבות כל אדם המורשה בכתב על-ידה, לפעול בשמו לצורך ההסכם; כל עוד לא נאמר אחרת, כנציג ה</w:t>
      </w:r>
      <w:r w:rsidR="00CC44B0" w:rsidRPr="0064553B">
        <w:rPr>
          <w:rFonts w:hint="cs"/>
          <w:sz w:val="24"/>
          <w:szCs w:val="24"/>
          <w:rtl/>
        </w:rPr>
        <w:t>מועצה</w:t>
      </w:r>
      <w:r w:rsidR="001B6318" w:rsidRPr="0064553B">
        <w:rPr>
          <w:rFonts w:hint="cs"/>
          <w:sz w:val="24"/>
          <w:szCs w:val="24"/>
          <w:rtl/>
        </w:rPr>
        <w:t xml:space="preserve"> המורשה ל</w:t>
      </w:r>
      <w:r w:rsidRPr="0064553B">
        <w:rPr>
          <w:rFonts w:hint="cs"/>
          <w:sz w:val="24"/>
          <w:szCs w:val="24"/>
          <w:rtl/>
        </w:rPr>
        <w:t>פעול מטעמה על-פי הוראות הסכם זה.</w:t>
      </w:r>
    </w:p>
    <w:p w14:paraId="5696DCA3" w14:textId="77777777" w:rsidR="000E1914" w:rsidRPr="0064553B" w:rsidRDefault="000E1914" w:rsidP="000E1914">
      <w:pPr>
        <w:pStyle w:val="af8"/>
        <w:rPr>
          <w:sz w:val="24"/>
          <w:szCs w:val="24"/>
          <w:rtl/>
          <w:lang w:val="en-US"/>
        </w:rPr>
      </w:pPr>
    </w:p>
    <w:p w14:paraId="22A9FB10" w14:textId="2908E6F6" w:rsidR="000E1914" w:rsidRPr="0064553B" w:rsidRDefault="002F0609" w:rsidP="006A3ACE">
      <w:pPr>
        <w:pStyle w:val="23"/>
        <w:numPr>
          <w:ilvl w:val="1"/>
          <w:numId w:val="7"/>
        </w:numPr>
        <w:tabs>
          <w:tab w:val="left" w:pos="567"/>
          <w:tab w:val="left" w:pos="1134"/>
          <w:tab w:val="left" w:pos="2268"/>
        </w:tabs>
        <w:bidi/>
        <w:spacing w:after="0" w:line="240" w:lineRule="auto"/>
        <w:jc w:val="both"/>
        <w:rPr>
          <w:sz w:val="24"/>
          <w:szCs w:val="24"/>
        </w:rPr>
      </w:pPr>
      <w:r w:rsidRPr="0064553B">
        <w:rPr>
          <w:rFonts w:hint="cs"/>
          <w:sz w:val="24"/>
          <w:szCs w:val="24"/>
          <w:rtl/>
        </w:rPr>
        <w:t>"</w:t>
      </w:r>
      <w:r w:rsidR="00794F15" w:rsidRPr="0064553B">
        <w:rPr>
          <w:rFonts w:hint="cs"/>
          <w:b/>
          <w:bCs/>
          <w:sz w:val="24"/>
          <w:szCs w:val="24"/>
          <w:rtl/>
        </w:rPr>
        <w:t>ספק</w:t>
      </w:r>
      <w:r w:rsidRPr="0064553B">
        <w:rPr>
          <w:rFonts w:hint="cs"/>
          <w:sz w:val="24"/>
          <w:szCs w:val="24"/>
          <w:rtl/>
        </w:rPr>
        <w:t>":</w:t>
      </w:r>
      <w:r w:rsidRPr="0064553B">
        <w:rPr>
          <w:sz w:val="24"/>
          <w:szCs w:val="24"/>
          <w:rtl/>
        </w:rPr>
        <w:t xml:space="preserve"> ה</w:t>
      </w:r>
      <w:r w:rsidR="00794F15" w:rsidRPr="0064553B">
        <w:rPr>
          <w:rFonts w:hint="cs"/>
          <w:sz w:val="24"/>
          <w:szCs w:val="24"/>
          <w:rtl/>
        </w:rPr>
        <w:t>ספק</w:t>
      </w:r>
      <w:r w:rsidRPr="0064553B">
        <w:rPr>
          <w:sz w:val="24"/>
          <w:szCs w:val="24"/>
          <w:rtl/>
        </w:rPr>
        <w:t xml:space="preserve"> ולרבות נציגיו, שליחיו </w:t>
      </w:r>
      <w:proofErr w:type="spellStart"/>
      <w:r w:rsidRPr="0064553B">
        <w:rPr>
          <w:sz w:val="24"/>
          <w:szCs w:val="24"/>
          <w:rtl/>
        </w:rPr>
        <w:t>ומורשיו</w:t>
      </w:r>
      <w:proofErr w:type="spellEnd"/>
      <w:r w:rsidRPr="0064553B">
        <w:rPr>
          <w:sz w:val="24"/>
          <w:szCs w:val="24"/>
          <w:rtl/>
        </w:rPr>
        <w:t xml:space="preserve"> המוסמכים ולרבות כל -העובדים שיועסקו על ידו לצורך ביצוע חוזה זה וכל הקשור אליו,</w:t>
      </w:r>
      <w:r w:rsidRPr="0064553B">
        <w:rPr>
          <w:rFonts w:hint="cs"/>
          <w:sz w:val="24"/>
          <w:szCs w:val="24"/>
          <w:rtl/>
        </w:rPr>
        <w:t xml:space="preserve"> </w:t>
      </w:r>
      <w:r w:rsidRPr="0064553B">
        <w:rPr>
          <w:sz w:val="24"/>
          <w:szCs w:val="24"/>
          <w:rtl/>
        </w:rPr>
        <w:t>לרבות כל אדם הפועל בשמו או בשבילו בביצוע העבודות נשוא</w:t>
      </w:r>
      <w:r w:rsidRPr="0064553B">
        <w:rPr>
          <w:rFonts w:hint="cs"/>
          <w:sz w:val="24"/>
          <w:szCs w:val="24"/>
          <w:rtl/>
        </w:rPr>
        <w:t xml:space="preserve"> </w:t>
      </w:r>
      <w:r w:rsidRPr="0064553B">
        <w:rPr>
          <w:sz w:val="24"/>
          <w:szCs w:val="24"/>
          <w:rtl/>
        </w:rPr>
        <w:t>ההרשאה או חלק מהן.</w:t>
      </w:r>
    </w:p>
    <w:p w14:paraId="2D5613C6" w14:textId="77777777" w:rsidR="000E1914" w:rsidRPr="0064553B" w:rsidRDefault="000E1914" w:rsidP="000E1914">
      <w:pPr>
        <w:pStyle w:val="af8"/>
        <w:rPr>
          <w:sz w:val="24"/>
          <w:szCs w:val="24"/>
          <w:rtl/>
        </w:rPr>
      </w:pPr>
    </w:p>
    <w:p w14:paraId="58669E06" w14:textId="4B7CF38B" w:rsidR="00794F15" w:rsidRPr="0064553B" w:rsidRDefault="001B6318" w:rsidP="006A3ACE">
      <w:pPr>
        <w:pStyle w:val="23"/>
        <w:numPr>
          <w:ilvl w:val="1"/>
          <w:numId w:val="7"/>
        </w:numPr>
        <w:tabs>
          <w:tab w:val="left" w:pos="567"/>
          <w:tab w:val="left" w:pos="1134"/>
          <w:tab w:val="left" w:pos="2268"/>
        </w:tabs>
        <w:bidi/>
        <w:spacing w:after="0" w:line="240" w:lineRule="auto"/>
        <w:jc w:val="both"/>
        <w:rPr>
          <w:sz w:val="24"/>
          <w:szCs w:val="24"/>
        </w:rPr>
      </w:pPr>
      <w:r w:rsidRPr="0064553B">
        <w:rPr>
          <w:rFonts w:hint="cs"/>
          <w:sz w:val="24"/>
          <w:szCs w:val="24"/>
          <w:rtl/>
        </w:rPr>
        <w:t>"</w:t>
      </w:r>
      <w:r w:rsidR="00CC44B0" w:rsidRPr="0064553B">
        <w:rPr>
          <w:rFonts w:hint="cs"/>
          <w:b/>
          <w:bCs/>
          <w:sz w:val="24"/>
          <w:szCs w:val="24"/>
          <w:rtl/>
        </w:rPr>
        <w:t>כלי רכב</w:t>
      </w:r>
      <w:r w:rsidRPr="0064553B">
        <w:rPr>
          <w:rFonts w:hint="cs"/>
          <w:sz w:val="24"/>
          <w:szCs w:val="24"/>
          <w:rtl/>
        </w:rPr>
        <w:t>"</w:t>
      </w:r>
      <w:r w:rsidR="00CC44B0" w:rsidRPr="0064553B">
        <w:rPr>
          <w:rFonts w:hint="cs"/>
          <w:sz w:val="24"/>
          <w:szCs w:val="24"/>
          <w:rtl/>
        </w:rPr>
        <w:t xml:space="preserve"> או "</w:t>
      </w:r>
      <w:r w:rsidR="00CC44B0" w:rsidRPr="0064553B">
        <w:rPr>
          <w:rFonts w:hint="cs"/>
          <w:b/>
          <w:bCs/>
          <w:sz w:val="24"/>
          <w:szCs w:val="24"/>
          <w:rtl/>
        </w:rPr>
        <w:t>הטובין</w:t>
      </w:r>
      <w:r w:rsidR="00CC44B0" w:rsidRPr="0064553B">
        <w:rPr>
          <w:rFonts w:hint="cs"/>
          <w:sz w:val="24"/>
          <w:szCs w:val="24"/>
          <w:rtl/>
        </w:rPr>
        <w:t>"</w:t>
      </w:r>
      <w:r w:rsidRPr="0064553B">
        <w:rPr>
          <w:rFonts w:hint="cs"/>
          <w:sz w:val="24"/>
          <w:szCs w:val="24"/>
          <w:rtl/>
        </w:rPr>
        <w:t>: כ</w:t>
      </w:r>
      <w:r w:rsidR="00794F15" w:rsidRPr="0064553B">
        <w:rPr>
          <w:rFonts w:hint="cs"/>
          <w:sz w:val="24"/>
          <w:szCs w:val="24"/>
          <w:rtl/>
        </w:rPr>
        <w:t>מוגדר ב</w:t>
      </w:r>
      <w:r w:rsidR="00CC44B0" w:rsidRPr="0064553B">
        <w:rPr>
          <w:rFonts w:hint="cs"/>
          <w:sz w:val="24"/>
          <w:szCs w:val="24"/>
          <w:rtl/>
        </w:rPr>
        <w:t>מפרט מיוחד המסומן כמס</w:t>
      </w:r>
      <w:r w:rsidR="00794F15" w:rsidRPr="0064553B">
        <w:rPr>
          <w:rFonts w:hint="cs"/>
          <w:sz w:val="24"/>
          <w:szCs w:val="24"/>
          <w:rtl/>
        </w:rPr>
        <w:t xml:space="preserve">מך ג' </w:t>
      </w:r>
      <w:r w:rsidR="00CC44B0" w:rsidRPr="0064553B">
        <w:rPr>
          <w:rFonts w:hint="cs"/>
          <w:sz w:val="24"/>
          <w:szCs w:val="24"/>
          <w:rtl/>
        </w:rPr>
        <w:t>למסמכי המכרז</w:t>
      </w:r>
      <w:r w:rsidR="00794F15" w:rsidRPr="0064553B">
        <w:rPr>
          <w:rFonts w:hint="cs"/>
          <w:sz w:val="24"/>
          <w:szCs w:val="24"/>
          <w:rtl/>
        </w:rPr>
        <w:t xml:space="preserve">. </w:t>
      </w:r>
    </w:p>
    <w:p w14:paraId="68BCCABA" w14:textId="77777777" w:rsidR="00794F15" w:rsidRPr="0064553B" w:rsidRDefault="00794F15" w:rsidP="00794F15">
      <w:pPr>
        <w:pStyle w:val="af8"/>
        <w:rPr>
          <w:sz w:val="24"/>
          <w:szCs w:val="24"/>
          <w:rtl/>
        </w:rPr>
      </w:pPr>
    </w:p>
    <w:p w14:paraId="5A3F8A5C" w14:textId="77777777" w:rsidR="000E1914" w:rsidRPr="0064553B" w:rsidRDefault="001B6318" w:rsidP="006A3ACE">
      <w:pPr>
        <w:pStyle w:val="23"/>
        <w:numPr>
          <w:ilvl w:val="1"/>
          <w:numId w:val="7"/>
        </w:numPr>
        <w:tabs>
          <w:tab w:val="left" w:pos="567"/>
          <w:tab w:val="left" w:pos="1134"/>
          <w:tab w:val="left" w:pos="2268"/>
        </w:tabs>
        <w:bidi/>
        <w:spacing w:after="0" w:line="240" w:lineRule="auto"/>
        <w:jc w:val="both"/>
        <w:rPr>
          <w:sz w:val="24"/>
          <w:szCs w:val="24"/>
        </w:rPr>
      </w:pPr>
      <w:r w:rsidRPr="0064553B">
        <w:rPr>
          <w:rFonts w:hint="cs"/>
          <w:sz w:val="24"/>
          <w:szCs w:val="24"/>
          <w:rtl/>
        </w:rPr>
        <w:t>ביטוי שהוגדר באחד מן המסמכים המהווים את החוזה, כמפורט בחוזה, תהא לו אותה משמעות במסמכיו האחרים של החוזה, זולת אם נקבעה במסמך האחר הגדרה שונה או שהקשר הדברים מחייב פרשנות שונה.</w:t>
      </w:r>
    </w:p>
    <w:p w14:paraId="2716BAD6" w14:textId="77777777" w:rsidR="000E1914" w:rsidRPr="0064553B" w:rsidRDefault="000E1914" w:rsidP="000E1914">
      <w:pPr>
        <w:pStyle w:val="23"/>
        <w:tabs>
          <w:tab w:val="left" w:pos="567"/>
          <w:tab w:val="left" w:pos="1134"/>
          <w:tab w:val="left" w:pos="2268"/>
        </w:tabs>
        <w:bidi/>
        <w:spacing w:after="0" w:line="240" w:lineRule="auto"/>
        <w:ind w:left="792"/>
        <w:jc w:val="both"/>
        <w:rPr>
          <w:sz w:val="24"/>
          <w:szCs w:val="24"/>
        </w:rPr>
      </w:pPr>
    </w:p>
    <w:p w14:paraId="30683647" w14:textId="77777777" w:rsidR="00ED3879" w:rsidRDefault="001B6318" w:rsidP="006A3ACE">
      <w:pPr>
        <w:pStyle w:val="23"/>
        <w:numPr>
          <w:ilvl w:val="1"/>
          <w:numId w:val="7"/>
        </w:numPr>
        <w:tabs>
          <w:tab w:val="left" w:pos="567"/>
          <w:tab w:val="left" w:pos="1134"/>
          <w:tab w:val="left" w:pos="2268"/>
        </w:tabs>
        <w:bidi/>
        <w:spacing w:after="0" w:line="240" w:lineRule="auto"/>
        <w:jc w:val="both"/>
        <w:rPr>
          <w:sz w:val="24"/>
          <w:szCs w:val="24"/>
        </w:rPr>
      </w:pPr>
      <w:r w:rsidRPr="0064553B">
        <w:rPr>
          <w:rFonts w:hint="cs"/>
          <w:sz w:val="24"/>
          <w:szCs w:val="24"/>
          <w:rtl/>
        </w:rPr>
        <w:t>ההגדרות בסעיף זה באות בנוסף להגדרות המופיעות בסעיפים שונים של ההסכם, ואינן גורעות מהן.</w:t>
      </w:r>
    </w:p>
    <w:p w14:paraId="29A9F602" w14:textId="77777777" w:rsidR="00ED3879" w:rsidRDefault="00ED3879" w:rsidP="00ED3879">
      <w:pPr>
        <w:pStyle w:val="af8"/>
        <w:rPr>
          <w:b/>
          <w:bCs/>
          <w:sz w:val="24"/>
          <w:szCs w:val="24"/>
          <w:u w:val="single"/>
          <w:rtl/>
        </w:rPr>
      </w:pPr>
    </w:p>
    <w:p w14:paraId="67A27171" w14:textId="7D6BA931" w:rsidR="00ED3879" w:rsidRPr="00777AD6" w:rsidRDefault="00ED3879" w:rsidP="00ED3879">
      <w:pPr>
        <w:pStyle w:val="23"/>
        <w:tabs>
          <w:tab w:val="left" w:pos="567"/>
          <w:tab w:val="left" w:pos="1134"/>
          <w:tab w:val="left" w:pos="2268"/>
        </w:tabs>
        <w:bidi/>
        <w:spacing w:after="0" w:line="240" w:lineRule="auto"/>
        <w:jc w:val="both"/>
        <w:rPr>
          <w:sz w:val="24"/>
          <w:szCs w:val="24"/>
        </w:rPr>
      </w:pPr>
      <w:r w:rsidRPr="00777AD6">
        <w:rPr>
          <w:rFonts w:hint="cs"/>
          <w:b/>
          <w:bCs/>
          <w:sz w:val="24"/>
          <w:szCs w:val="24"/>
          <w:u w:val="single"/>
          <w:rtl/>
        </w:rPr>
        <w:t>מ</w:t>
      </w:r>
      <w:r w:rsidR="0064553B" w:rsidRPr="00777AD6">
        <w:rPr>
          <w:b/>
          <w:bCs/>
          <w:sz w:val="24"/>
          <w:szCs w:val="24"/>
          <w:u w:val="single"/>
          <w:rtl/>
        </w:rPr>
        <w:t>הות ההסכם</w:t>
      </w:r>
      <w:bookmarkStart w:id="29" w:name="מהות"/>
      <w:bookmarkEnd w:id="29"/>
    </w:p>
    <w:p w14:paraId="6A960BF3" w14:textId="77777777" w:rsidR="00ED3879" w:rsidRPr="00777AD6" w:rsidRDefault="0064553B" w:rsidP="006A3ACE">
      <w:pPr>
        <w:pStyle w:val="23"/>
        <w:numPr>
          <w:ilvl w:val="0"/>
          <w:numId w:val="7"/>
        </w:numPr>
        <w:tabs>
          <w:tab w:val="left" w:pos="567"/>
          <w:tab w:val="left" w:pos="1134"/>
          <w:tab w:val="left" w:pos="2268"/>
        </w:tabs>
        <w:bidi/>
        <w:spacing w:after="0" w:line="240" w:lineRule="auto"/>
        <w:jc w:val="both"/>
        <w:rPr>
          <w:sz w:val="24"/>
          <w:szCs w:val="24"/>
        </w:rPr>
      </w:pPr>
      <w:r w:rsidRPr="00777AD6">
        <w:rPr>
          <w:sz w:val="24"/>
          <w:szCs w:val="24"/>
          <w:rtl/>
        </w:rPr>
        <w:t>הספק יספק ל</w:t>
      </w:r>
      <w:r w:rsidRPr="00777AD6">
        <w:rPr>
          <w:rFonts w:hint="cs"/>
          <w:sz w:val="24"/>
          <w:szCs w:val="24"/>
          <w:rtl/>
        </w:rPr>
        <w:t>מועצה את ה</w:t>
      </w:r>
      <w:r w:rsidRPr="00777AD6">
        <w:rPr>
          <w:sz w:val="24"/>
          <w:szCs w:val="24"/>
          <w:rtl/>
        </w:rPr>
        <w:t>טובין –</w:t>
      </w:r>
      <w:r w:rsidRPr="00777AD6">
        <w:rPr>
          <w:rFonts w:hint="cs"/>
          <w:sz w:val="24"/>
          <w:szCs w:val="24"/>
          <w:rtl/>
        </w:rPr>
        <w:t xml:space="preserve"> כלי רכב מסוג טנדר - בכפוף להוראות הסכם זה.</w:t>
      </w:r>
    </w:p>
    <w:p w14:paraId="06340371" w14:textId="77777777" w:rsidR="009B3B2B" w:rsidRPr="00777AD6" w:rsidRDefault="009B3B2B" w:rsidP="00ED3879">
      <w:pPr>
        <w:pStyle w:val="23"/>
        <w:tabs>
          <w:tab w:val="left" w:pos="567"/>
          <w:tab w:val="left" w:pos="1134"/>
          <w:tab w:val="left" w:pos="2268"/>
        </w:tabs>
        <w:bidi/>
        <w:spacing w:after="0" w:line="240" w:lineRule="auto"/>
        <w:jc w:val="both"/>
        <w:rPr>
          <w:b/>
          <w:bCs/>
          <w:sz w:val="24"/>
          <w:szCs w:val="24"/>
          <w:u w:val="single"/>
          <w:rtl/>
        </w:rPr>
      </w:pPr>
    </w:p>
    <w:p w14:paraId="3B747DC5" w14:textId="12370EFC" w:rsidR="00ED3879" w:rsidRPr="00777AD6" w:rsidRDefault="00ED3879" w:rsidP="009B3B2B">
      <w:pPr>
        <w:pStyle w:val="23"/>
        <w:tabs>
          <w:tab w:val="left" w:pos="567"/>
          <w:tab w:val="left" w:pos="1134"/>
          <w:tab w:val="left" w:pos="2268"/>
        </w:tabs>
        <w:bidi/>
        <w:spacing w:after="0" w:line="240" w:lineRule="auto"/>
        <w:jc w:val="both"/>
        <w:rPr>
          <w:sz w:val="24"/>
          <w:szCs w:val="24"/>
        </w:rPr>
      </w:pPr>
      <w:r w:rsidRPr="00777AD6">
        <w:rPr>
          <w:rFonts w:hint="cs"/>
          <w:b/>
          <w:bCs/>
          <w:sz w:val="24"/>
          <w:szCs w:val="24"/>
          <w:u w:val="single"/>
          <w:rtl/>
        </w:rPr>
        <w:t xml:space="preserve">לוחות זמנים ותקופת ההתקשרות </w:t>
      </w:r>
    </w:p>
    <w:p w14:paraId="78090947" w14:textId="77777777" w:rsidR="00777AD6" w:rsidRDefault="00777AD6" w:rsidP="00777AD6">
      <w:pPr>
        <w:pStyle w:val="23"/>
        <w:numPr>
          <w:ilvl w:val="0"/>
          <w:numId w:val="7"/>
        </w:numPr>
        <w:tabs>
          <w:tab w:val="left" w:pos="567"/>
          <w:tab w:val="left" w:pos="1134"/>
          <w:tab w:val="left" w:pos="1701"/>
          <w:tab w:val="left" w:pos="2268"/>
          <w:tab w:val="left" w:pos="2835"/>
        </w:tabs>
        <w:bidi/>
        <w:spacing w:before="120" w:line="240" w:lineRule="auto"/>
        <w:jc w:val="both"/>
        <w:rPr>
          <w:sz w:val="24"/>
          <w:szCs w:val="24"/>
        </w:rPr>
      </w:pPr>
      <w:r w:rsidRPr="00777AD6">
        <w:rPr>
          <w:rFonts w:hint="cs"/>
          <w:sz w:val="24"/>
          <w:szCs w:val="24"/>
          <w:rtl/>
        </w:rPr>
        <w:t>ת</w:t>
      </w:r>
      <w:r w:rsidRPr="00777AD6">
        <w:rPr>
          <w:sz w:val="24"/>
          <w:szCs w:val="24"/>
          <w:rtl/>
        </w:rPr>
        <w:t xml:space="preserve">קופת ההתקשרות הינה </w:t>
      </w:r>
      <w:r w:rsidRPr="00777AD6">
        <w:rPr>
          <w:rFonts w:hint="cs"/>
          <w:sz w:val="24"/>
          <w:szCs w:val="24"/>
          <w:rtl/>
        </w:rPr>
        <w:t>ממועד חתימת ההסכם ע"י מורשי החתימה של המועצה עפ"י דין ועד לאספקת כלי הרכב למועצה והשלמת כל מחויבויות הספק עפ"י ההסכם (</w:t>
      </w:r>
      <w:r w:rsidRPr="00777AD6">
        <w:rPr>
          <w:sz w:val="24"/>
          <w:szCs w:val="24"/>
          <w:rtl/>
        </w:rPr>
        <w:t>להלן: "</w:t>
      </w:r>
      <w:r w:rsidRPr="00777AD6">
        <w:rPr>
          <w:b/>
          <w:bCs/>
          <w:sz w:val="24"/>
          <w:szCs w:val="24"/>
          <w:rtl/>
        </w:rPr>
        <w:t xml:space="preserve">תקופת </w:t>
      </w:r>
      <w:r w:rsidRPr="00777AD6">
        <w:rPr>
          <w:rFonts w:hint="cs"/>
          <w:b/>
          <w:bCs/>
          <w:sz w:val="24"/>
          <w:szCs w:val="24"/>
          <w:rtl/>
        </w:rPr>
        <w:t>ההתקשרות</w:t>
      </w:r>
      <w:r w:rsidRPr="00777AD6">
        <w:rPr>
          <w:sz w:val="24"/>
          <w:szCs w:val="24"/>
          <w:rtl/>
        </w:rPr>
        <w:t xml:space="preserve">"). </w:t>
      </w:r>
    </w:p>
    <w:p w14:paraId="7F1BE02B" w14:textId="77777777" w:rsidR="00777AD6" w:rsidRPr="00777AD6" w:rsidRDefault="00777AD6" w:rsidP="00777AD6">
      <w:pPr>
        <w:pStyle w:val="23"/>
        <w:numPr>
          <w:ilvl w:val="0"/>
          <w:numId w:val="7"/>
        </w:numPr>
        <w:tabs>
          <w:tab w:val="left" w:pos="567"/>
          <w:tab w:val="left" w:pos="1134"/>
          <w:tab w:val="left" w:pos="1701"/>
          <w:tab w:val="left" w:pos="2268"/>
          <w:tab w:val="left" w:pos="2835"/>
        </w:tabs>
        <w:bidi/>
        <w:spacing w:before="120" w:line="240" w:lineRule="auto"/>
        <w:jc w:val="both"/>
        <w:rPr>
          <w:sz w:val="24"/>
          <w:szCs w:val="24"/>
        </w:rPr>
      </w:pPr>
      <w:r w:rsidRPr="00777AD6">
        <w:rPr>
          <w:rFonts w:ascii="David" w:hAnsi="David" w:hint="eastAsia"/>
          <w:sz w:val="24"/>
          <w:szCs w:val="24"/>
          <w:rtl/>
        </w:rPr>
        <w:t>תנאי</w:t>
      </w:r>
      <w:r w:rsidRPr="00777AD6">
        <w:rPr>
          <w:rFonts w:ascii="David" w:hAnsi="David"/>
          <w:sz w:val="24"/>
          <w:szCs w:val="24"/>
          <w:rtl/>
        </w:rPr>
        <w:t xml:space="preserve"> </w:t>
      </w:r>
      <w:r w:rsidRPr="00777AD6">
        <w:rPr>
          <w:rFonts w:ascii="David" w:hAnsi="David" w:hint="eastAsia"/>
          <w:sz w:val="24"/>
          <w:szCs w:val="24"/>
          <w:rtl/>
        </w:rPr>
        <w:t>ל</w:t>
      </w:r>
      <w:r w:rsidRPr="00777AD6">
        <w:rPr>
          <w:rFonts w:ascii="David" w:hAnsi="David" w:hint="cs"/>
          <w:sz w:val="24"/>
          <w:szCs w:val="24"/>
          <w:rtl/>
        </w:rPr>
        <w:t xml:space="preserve">חתימה על הסכם </w:t>
      </w:r>
      <w:r w:rsidRPr="00777AD6">
        <w:rPr>
          <w:rFonts w:ascii="David" w:hAnsi="David" w:hint="eastAsia"/>
          <w:sz w:val="24"/>
          <w:szCs w:val="24"/>
          <w:rtl/>
        </w:rPr>
        <w:t>התקשרות</w:t>
      </w:r>
      <w:r w:rsidRPr="00777AD6">
        <w:rPr>
          <w:rFonts w:ascii="David" w:hAnsi="David"/>
          <w:sz w:val="24"/>
          <w:szCs w:val="24"/>
          <w:rtl/>
        </w:rPr>
        <w:t xml:space="preserve"> </w:t>
      </w:r>
      <w:r w:rsidRPr="00777AD6">
        <w:rPr>
          <w:rFonts w:ascii="David" w:hAnsi="David" w:hint="eastAsia"/>
          <w:sz w:val="24"/>
          <w:szCs w:val="24"/>
          <w:rtl/>
        </w:rPr>
        <w:t>הינו</w:t>
      </w:r>
      <w:r w:rsidRPr="00777AD6">
        <w:rPr>
          <w:rFonts w:ascii="David" w:hAnsi="David"/>
          <w:sz w:val="24"/>
          <w:szCs w:val="24"/>
          <w:rtl/>
        </w:rPr>
        <w:t xml:space="preserve"> </w:t>
      </w:r>
      <w:r w:rsidRPr="00777AD6">
        <w:rPr>
          <w:rFonts w:ascii="David" w:hAnsi="David" w:hint="eastAsia"/>
          <w:sz w:val="24"/>
          <w:szCs w:val="24"/>
          <w:rtl/>
        </w:rPr>
        <w:t>תקינות</w:t>
      </w:r>
      <w:r w:rsidRPr="00777AD6">
        <w:rPr>
          <w:rFonts w:ascii="David" w:hAnsi="David"/>
          <w:sz w:val="24"/>
          <w:szCs w:val="24"/>
          <w:rtl/>
        </w:rPr>
        <w:t xml:space="preserve"> </w:t>
      </w:r>
      <w:r w:rsidRPr="00777AD6">
        <w:rPr>
          <w:rFonts w:ascii="David" w:hAnsi="David" w:hint="eastAsia"/>
          <w:sz w:val="24"/>
          <w:szCs w:val="24"/>
          <w:rtl/>
        </w:rPr>
        <w:t>הרכב</w:t>
      </w:r>
      <w:r w:rsidRPr="00777AD6">
        <w:rPr>
          <w:rFonts w:ascii="David" w:hAnsi="David"/>
          <w:sz w:val="24"/>
          <w:szCs w:val="24"/>
          <w:rtl/>
        </w:rPr>
        <w:t xml:space="preserve"> </w:t>
      </w:r>
      <w:r w:rsidRPr="00777AD6">
        <w:rPr>
          <w:rFonts w:ascii="David" w:hAnsi="David" w:hint="eastAsia"/>
          <w:sz w:val="24"/>
          <w:szCs w:val="24"/>
          <w:rtl/>
        </w:rPr>
        <w:t>עפ</w:t>
      </w:r>
      <w:r w:rsidRPr="00777AD6">
        <w:rPr>
          <w:rFonts w:ascii="David" w:hAnsi="David"/>
          <w:sz w:val="24"/>
          <w:szCs w:val="24"/>
          <w:rtl/>
        </w:rPr>
        <w:t xml:space="preserve">"י </w:t>
      </w:r>
      <w:r w:rsidRPr="00777AD6">
        <w:rPr>
          <w:rFonts w:ascii="David" w:hAnsi="David" w:hint="eastAsia"/>
          <w:sz w:val="24"/>
          <w:szCs w:val="24"/>
          <w:rtl/>
        </w:rPr>
        <w:t>בדיק</w:t>
      </w:r>
      <w:r w:rsidRPr="00777AD6">
        <w:rPr>
          <w:rFonts w:ascii="David" w:hAnsi="David" w:hint="cs"/>
          <w:sz w:val="24"/>
          <w:szCs w:val="24"/>
          <w:rtl/>
        </w:rPr>
        <w:t>ה ממוחשבת של</w:t>
      </w:r>
      <w:r w:rsidRPr="00777AD6">
        <w:rPr>
          <w:rFonts w:ascii="David" w:hAnsi="David"/>
          <w:sz w:val="24"/>
          <w:szCs w:val="24"/>
          <w:rtl/>
        </w:rPr>
        <w:t xml:space="preserve"> מכון מורשה </w:t>
      </w:r>
      <w:r w:rsidRPr="00777AD6">
        <w:rPr>
          <w:rFonts w:ascii="David" w:hAnsi="David" w:hint="cs"/>
          <w:sz w:val="24"/>
          <w:szCs w:val="24"/>
          <w:rtl/>
        </w:rPr>
        <w:t>עפ"י בחירת המועצה</w:t>
      </w:r>
      <w:r w:rsidRPr="00777AD6">
        <w:rPr>
          <w:rFonts w:ascii="David" w:hAnsi="David"/>
          <w:sz w:val="24"/>
          <w:szCs w:val="24"/>
          <w:rtl/>
        </w:rPr>
        <w:t xml:space="preserve">. מובהר כי תוך 7 ימים מהמצאת הודעה הזכייה, על </w:t>
      </w:r>
      <w:r>
        <w:rPr>
          <w:rFonts w:ascii="David" w:hAnsi="David" w:hint="cs"/>
          <w:sz w:val="24"/>
          <w:szCs w:val="24"/>
          <w:rtl/>
        </w:rPr>
        <w:t>הספק</w:t>
      </w:r>
      <w:r w:rsidRPr="00777AD6">
        <w:rPr>
          <w:rFonts w:ascii="David" w:hAnsi="David"/>
          <w:sz w:val="24"/>
          <w:szCs w:val="24"/>
          <w:rtl/>
        </w:rPr>
        <w:t xml:space="preserve"> לתאם עם נציג המועצה פגישה במכון מורשה לבדיקה ממוחשבת של הרכב נשוא הזכייה. בדיקה זו תהא על חשבון </w:t>
      </w:r>
      <w:r>
        <w:rPr>
          <w:rFonts w:ascii="David" w:hAnsi="David" w:hint="cs"/>
          <w:sz w:val="24"/>
          <w:szCs w:val="24"/>
          <w:rtl/>
        </w:rPr>
        <w:t>הספק</w:t>
      </w:r>
      <w:r w:rsidRPr="00777AD6">
        <w:rPr>
          <w:rFonts w:ascii="David" w:hAnsi="David"/>
          <w:sz w:val="24"/>
          <w:szCs w:val="24"/>
          <w:rtl/>
        </w:rPr>
        <w:t xml:space="preserve"> בלבד. מודגש כי ככל והרכב יימצא כלא כשיר/לא תקין בבדיקה זו, הרי שהמועצה שומרת על זכותה על פי שיקול דעתה הבלעדי להודיע </w:t>
      </w:r>
      <w:r>
        <w:rPr>
          <w:rFonts w:ascii="David" w:hAnsi="David" w:hint="cs"/>
          <w:sz w:val="24"/>
          <w:szCs w:val="24"/>
          <w:rtl/>
        </w:rPr>
        <w:t>לספק</w:t>
      </w:r>
      <w:r w:rsidRPr="00777AD6">
        <w:rPr>
          <w:rFonts w:ascii="David" w:hAnsi="David"/>
          <w:sz w:val="24"/>
          <w:szCs w:val="24"/>
          <w:rtl/>
        </w:rPr>
        <w:t xml:space="preserve"> על ביטול זכייתו, לרבות פניה אל הכשיר השני ככל ונבחר ע"י ועדת המכרזים ו/או כל החלטה אחרת, לרבות ביטול המכרז. </w:t>
      </w:r>
      <w:r w:rsidRPr="00777AD6">
        <w:rPr>
          <w:rFonts w:ascii="David" w:hAnsi="David" w:hint="eastAsia"/>
          <w:sz w:val="24"/>
          <w:szCs w:val="24"/>
          <w:rtl/>
        </w:rPr>
        <w:t>יצוין</w:t>
      </w:r>
      <w:r w:rsidRPr="00777AD6">
        <w:rPr>
          <w:rFonts w:ascii="David" w:hAnsi="David"/>
          <w:sz w:val="24"/>
          <w:szCs w:val="24"/>
          <w:rtl/>
        </w:rPr>
        <w:t xml:space="preserve">, </w:t>
      </w:r>
      <w:r w:rsidRPr="00777AD6">
        <w:rPr>
          <w:rFonts w:ascii="David" w:hAnsi="David" w:hint="eastAsia"/>
          <w:sz w:val="24"/>
          <w:szCs w:val="24"/>
          <w:rtl/>
        </w:rPr>
        <w:t>כי</w:t>
      </w:r>
      <w:r w:rsidRPr="00777AD6">
        <w:rPr>
          <w:rFonts w:ascii="David" w:hAnsi="David"/>
          <w:sz w:val="24"/>
          <w:szCs w:val="24"/>
          <w:rtl/>
        </w:rPr>
        <w:t xml:space="preserve"> </w:t>
      </w:r>
      <w:r w:rsidRPr="00777AD6">
        <w:rPr>
          <w:rFonts w:ascii="David" w:hAnsi="David" w:hint="eastAsia"/>
          <w:sz w:val="24"/>
          <w:szCs w:val="24"/>
          <w:rtl/>
        </w:rPr>
        <w:t>ככל</w:t>
      </w:r>
      <w:r w:rsidRPr="00777AD6">
        <w:rPr>
          <w:rFonts w:ascii="David" w:hAnsi="David"/>
          <w:sz w:val="24"/>
          <w:szCs w:val="24"/>
          <w:rtl/>
        </w:rPr>
        <w:t xml:space="preserve"> </w:t>
      </w:r>
      <w:r w:rsidRPr="00777AD6">
        <w:rPr>
          <w:rFonts w:ascii="David" w:hAnsi="David" w:hint="eastAsia"/>
          <w:sz w:val="24"/>
          <w:szCs w:val="24"/>
          <w:rtl/>
        </w:rPr>
        <w:t>ומציע</w:t>
      </w:r>
      <w:r w:rsidRPr="00777AD6">
        <w:rPr>
          <w:rFonts w:ascii="David" w:hAnsi="David"/>
          <w:sz w:val="24"/>
          <w:szCs w:val="24"/>
          <w:rtl/>
        </w:rPr>
        <w:t xml:space="preserve"> יצרף להצעתו </w:t>
      </w:r>
      <w:r w:rsidRPr="00777AD6">
        <w:rPr>
          <w:rFonts w:ascii="David" w:hAnsi="David" w:hint="eastAsia"/>
          <w:sz w:val="24"/>
          <w:szCs w:val="24"/>
          <w:rtl/>
        </w:rPr>
        <w:t>תוצאות</w:t>
      </w:r>
      <w:r w:rsidRPr="00777AD6">
        <w:rPr>
          <w:rFonts w:ascii="David" w:hAnsi="David"/>
          <w:sz w:val="24"/>
          <w:szCs w:val="24"/>
          <w:rtl/>
        </w:rPr>
        <w:t xml:space="preserve"> </w:t>
      </w:r>
      <w:r w:rsidRPr="00777AD6">
        <w:rPr>
          <w:rFonts w:ascii="David" w:hAnsi="David" w:hint="eastAsia"/>
          <w:sz w:val="24"/>
          <w:szCs w:val="24"/>
          <w:rtl/>
        </w:rPr>
        <w:t>בדיקת</w:t>
      </w:r>
      <w:r w:rsidRPr="00777AD6">
        <w:rPr>
          <w:rFonts w:ascii="David" w:hAnsi="David"/>
          <w:sz w:val="24"/>
          <w:szCs w:val="24"/>
          <w:rtl/>
        </w:rPr>
        <w:t xml:space="preserve"> </w:t>
      </w:r>
      <w:r w:rsidRPr="00777AD6">
        <w:rPr>
          <w:rFonts w:ascii="David" w:hAnsi="David" w:hint="eastAsia"/>
          <w:sz w:val="24"/>
          <w:szCs w:val="24"/>
          <w:rtl/>
        </w:rPr>
        <w:t>הרכב</w:t>
      </w:r>
      <w:r w:rsidRPr="00777AD6">
        <w:rPr>
          <w:rFonts w:ascii="David" w:hAnsi="David"/>
          <w:sz w:val="24"/>
          <w:szCs w:val="24"/>
          <w:rtl/>
        </w:rPr>
        <w:t xml:space="preserve"> </w:t>
      </w:r>
      <w:r w:rsidRPr="00777AD6">
        <w:rPr>
          <w:rFonts w:ascii="David" w:hAnsi="David" w:hint="eastAsia"/>
          <w:sz w:val="24"/>
          <w:szCs w:val="24"/>
          <w:rtl/>
        </w:rPr>
        <w:t>במכון</w:t>
      </w:r>
      <w:r w:rsidRPr="00777AD6">
        <w:rPr>
          <w:rFonts w:ascii="David" w:hAnsi="David"/>
          <w:sz w:val="24"/>
          <w:szCs w:val="24"/>
          <w:rtl/>
        </w:rPr>
        <w:t xml:space="preserve"> </w:t>
      </w:r>
      <w:r w:rsidRPr="00777AD6">
        <w:rPr>
          <w:rFonts w:ascii="David" w:hAnsi="David" w:hint="eastAsia"/>
          <w:sz w:val="24"/>
          <w:szCs w:val="24"/>
          <w:rtl/>
        </w:rPr>
        <w:t>מורשה</w:t>
      </w:r>
      <w:r w:rsidRPr="00777AD6">
        <w:rPr>
          <w:rFonts w:ascii="David" w:hAnsi="David"/>
          <w:sz w:val="24"/>
          <w:szCs w:val="24"/>
          <w:rtl/>
        </w:rPr>
        <w:t xml:space="preserve"> אין בכך כדי לגרוע מ</w:t>
      </w:r>
      <w:r w:rsidRPr="00777AD6">
        <w:rPr>
          <w:rFonts w:ascii="David" w:hAnsi="David" w:hint="eastAsia"/>
          <w:sz w:val="24"/>
          <w:szCs w:val="24"/>
          <w:rtl/>
        </w:rPr>
        <w:t>החובה</w:t>
      </w:r>
      <w:r w:rsidRPr="00777AD6">
        <w:rPr>
          <w:rFonts w:ascii="David" w:hAnsi="David"/>
          <w:sz w:val="24"/>
          <w:szCs w:val="24"/>
          <w:rtl/>
        </w:rPr>
        <w:t xml:space="preserve"> לערוך בדיקה במכון מורשה כמוגדר </w:t>
      </w:r>
      <w:r w:rsidRPr="00777AD6">
        <w:rPr>
          <w:rFonts w:ascii="David" w:hAnsi="David" w:hint="eastAsia"/>
          <w:sz w:val="24"/>
          <w:szCs w:val="24"/>
          <w:rtl/>
        </w:rPr>
        <w:t>לעיל</w:t>
      </w:r>
      <w:r w:rsidRPr="00777AD6">
        <w:rPr>
          <w:rFonts w:ascii="David" w:hAnsi="David"/>
          <w:sz w:val="24"/>
          <w:szCs w:val="24"/>
          <w:rtl/>
        </w:rPr>
        <w:t xml:space="preserve">. </w:t>
      </w:r>
    </w:p>
    <w:p w14:paraId="08D31C90" w14:textId="77777777" w:rsidR="00777AD6" w:rsidRPr="00777AD6" w:rsidRDefault="00777AD6" w:rsidP="00777AD6">
      <w:pPr>
        <w:pStyle w:val="23"/>
        <w:numPr>
          <w:ilvl w:val="0"/>
          <w:numId w:val="7"/>
        </w:numPr>
        <w:tabs>
          <w:tab w:val="left" w:pos="567"/>
          <w:tab w:val="left" w:pos="1134"/>
          <w:tab w:val="left" w:pos="1701"/>
          <w:tab w:val="left" w:pos="2268"/>
          <w:tab w:val="left" w:pos="2835"/>
        </w:tabs>
        <w:bidi/>
        <w:spacing w:before="120" w:line="240" w:lineRule="auto"/>
        <w:jc w:val="both"/>
        <w:rPr>
          <w:sz w:val="24"/>
          <w:szCs w:val="24"/>
        </w:rPr>
      </w:pPr>
      <w:r w:rsidRPr="00777AD6">
        <w:rPr>
          <w:rFonts w:ascii="David" w:hAnsi="David" w:hint="eastAsia"/>
          <w:sz w:val="24"/>
          <w:szCs w:val="24"/>
          <w:rtl/>
        </w:rPr>
        <w:t>במידה</w:t>
      </w:r>
      <w:r w:rsidRPr="00777AD6">
        <w:rPr>
          <w:rFonts w:ascii="David" w:hAnsi="David"/>
          <w:sz w:val="24"/>
          <w:szCs w:val="24"/>
          <w:rtl/>
        </w:rPr>
        <w:t xml:space="preserve"> </w:t>
      </w:r>
      <w:r w:rsidRPr="00777AD6">
        <w:rPr>
          <w:rFonts w:ascii="David" w:hAnsi="David" w:hint="eastAsia"/>
          <w:sz w:val="24"/>
          <w:szCs w:val="24"/>
          <w:rtl/>
        </w:rPr>
        <w:t>והרכב</w:t>
      </w:r>
      <w:r w:rsidRPr="00777AD6">
        <w:rPr>
          <w:rFonts w:ascii="David" w:hAnsi="David"/>
          <w:sz w:val="24"/>
          <w:szCs w:val="24"/>
          <w:rtl/>
        </w:rPr>
        <w:t xml:space="preserve"> </w:t>
      </w:r>
      <w:r w:rsidRPr="00777AD6">
        <w:rPr>
          <w:rFonts w:ascii="David" w:hAnsi="David" w:hint="eastAsia"/>
          <w:sz w:val="24"/>
          <w:szCs w:val="24"/>
          <w:rtl/>
        </w:rPr>
        <w:t>יימצא</w:t>
      </w:r>
      <w:r w:rsidRPr="00777AD6">
        <w:rPr>
          <w:rFonts w:ascii="David" w:hAnsi="David"/>
          <w:sz w:val="24"/>
          <w:szCs w:val="24"/>
          <w:rtl/>
        </w:rPr>
        <w:t xml:space="preserve"> </w:t>
      </w:r>
      <w:r w:rsidRPr="00777AD6">
        <w:rPr>
          <w:rFonts w:ascii="David" w:hAnsi="David" w:hint="eastAsia"/>
          <w:sz w:val="24"/>
          <w:szCs w:val="24"/>
          <w:rtl/>
        </w:rPr>
        <w:t>תקין</w:t>
      </w:r>
      <w:r w:rsidRPr="00777AD6">
        <w:rPr>
          <w:rFonts w:ascii="David" w:hAnsi="David"/>
          <w:sz w:val="24"/>
          <w:szCs w:val="24"/>
          <w:rtl/>
        </w:rPr>
        <w:t xml:space="preserve"> </w:t>
      </w:r>
      <w:r w:rsidRPr="00777AD6">
        <w:rPr>
          <w:rFonts w:ascii="David" w:hAnsi="David" w:hint="eastAsia"/>
          <w:sz w:val="24"/>
          <w:szCs w:val="24"/>
          <w:rtl/>
        </w:rPr>
        <w:t>בבדיקה</w:t>
      </w:r>
      <w:r w:rsidRPr="00777AD6">
        <w:rPr>
          <w:rFonts w:ascii="David" w:hAnsi="David"/>
          <w:sz w:val="24"/>
          <w:szCs w:val="24"/>
          <w:rtl/>
        </w:rPr>
        <w:t xml:space="preserve"> </w:t>
      </w:r>
      <w:r w:rsidRPr="00777AD6">
        <w:rPr>
          <w:rFonts w:ascii="David" w:hAnsi="David" w:hint="eastAsia"/>
          <w:sz w:val="24"/>
          <w:szCs w:val="24"/>
          <w:rtl/>
        </w:rPr>
        <w:t>כאמור</w:t>
      </w:r>
      <w:r w:rsidRPr="00777AD6">
        <w:rPr>
          <w:rFonts w:ascii="David" w:hAnsi="David"/>
          <w:sz w:val="24"/>
          <w:szCs w:val="24"/>
          <w:rtl/>
        </w:rPr>
        <w:t xml:space="preserve"> </w:t>
      </w:r>
      <w:r w:rsidRPr="00777AD6">
        <w:rPr>
          <w:rFonts w:ascii="David" w:hAnsi="David" w:hint="eastAsia"/>
          <w:sz w:val="24"/>
          <w:szCs w:val="24"/>
          <w:rtl/>
        </w:rPr>
        <w:t>לעיל</w:t>
      </w:r>
      <w:r w:rsidRPr="00777AD6">
        <w:rPr>
          <w:rFonts w:ascii="David" w:hAnsi="David" w:hint="cs"/>
          <w:sz w:val="24"/>
          <w:szCs w:val="24"/>
          <w:rtl/>
        </w:rPr>
        <w:t xml:space="preserve">, </w:t>
      </w:r>
      <w:r w:rsidRPr="00777AD6">
        <w:rPr>
          <w:rFonts w:hint="eastAsia"/>
          <w:sz w:val="24"/>
          <w:szCs w:val="24"/>
          <w:rtl/>
        </w:rPr>
        <w:t>המועצה</w:t>
      </w:r>
      <w:r w:rsidRPr="00777AD6">
        <w:rPr>
          <w:sz w:val="24"/>
          <w:szCs w:val="24"/>
          <w:rtl/>
        </w:rPr>
        <w:t xml:space="preserve"> תמציא </w:t>
      </w:r>
      <w:r>
        <w:rPr>
          <w:rFonts w:hint="cs"/>
          <w:sz w:val="24"/>
          <w:szCs w:val="24"/>
          <w:rtl/>
        </w:rPr>
        <w:t>לספק</w:t>
      </w:r>
      <w:r w:rsidRPr="00777AD6">
        <w:rPr>
          <w:sz w:val="24"/>
          <w:szCs w:val="24"/>
          <w:rtl/>
        </w:rPr>
        <w:t xml:space="preserve"> הסכם חתום בחתימת מורשי החתימה של המועצה. בהקשר זה מודגש, כי </w:t>
      </w:r>
      <w:r w:rsidRPr="00777AD6">
        <w:rPr>
          <w:rFonts w:ascii="David" w:eastAsia="Calibri" w:hAnsi="David"/>
          <w:sz w:val="24"/>
          <w:szCs w:val="24"/>
          <w:rtl/>
        </w:rPr>
        <w:t>למועצה מונה חשב מלווה מטעם משרד הפנים, וכי כל התחייבות כספית (ובכלל זה הסכם), שאינה חתומה ומאושרת מראש ובכתב על-ידי החשב המלווה, בנוסף על חתימות מורשי החתימה במועצה (ראש מועצה, גזבר) ובצירוף חותמת הרשות המקומית, הינה בניגוד לדרישות הדין, ואין לה תוקף חוקי מחייב כלפי קופת המועצה (</w:t>
      </w:r>
      <w:proofErr w:type="spellStart"/>
      <w:r w:rsidRPr="00777AD6">
        <w:rPr>
          <w:rFonts w:ascii="David" w:eastAsia="Calibri" w:hAnsi="David"/>
          <w:sz w:val="24"/>
          <w:szCs w:val="24"/>
        </w:rPr>
        <w:t>void</w:t>
      </w:r>
      <w:proofErr w:type="spellEnd"/>
      <w:r w:rsidRPr="00777AD6">
        <w:rPr>
          <w:rFonts w:ascii="David" w:eastAsia="Calibri" w:hAnsi="David"/>
          <w:sz w:val="24"/>
          <w:szCs w:val="24"/>
          <w:rtl/>
        </w:rPr>
        <w:t>). צד ג' שיבחר לבצע עבודה או לתת שירותים למועצה ו/או מי מטעמה, ללא שבידו התחייבות חתומה ומאושרת כדין ע"י החשב המלווה גילה דעתו בכך שהוא נוטל על עצמו סיכון מודע ל</w:t>
      </w:r>
      <w:r w:rsidRPr="00777AD6">
        <w:rPr>
          <w:rFonts w:ascii="David" w:eastAsia="Calibri" w:hAnsi="David" w:hint="eastAsia"/>
          <w:sz w:val="24"/>
          <w:szCs w:val="24"/>
          <w:rtl/>
        </w:rPr>
        <w:t>התקשרות</w:t>
      </w:r>
      <w:r w:rsidRPr="00777AD6">
        <w:rPr>
          <w:rFonts w:ascii="David" w:eastAsia="Calibri" w:hAnsi="David"/>
          <w:sz w:val="24"/>
          <w:szCs w:val="24"/>
          <w:rtl/>
        </w:rPr>
        <w:t xml:space="preserve"> ללא קבלת תמורה. </w:t>
      </w:r>
    </w:p>
    <w:p w14:paraId="4046F728" w14:textId="77777777" w:rsidR="00ED5041" w:rsidRDefault="00ED5041" w:rsidP="00ED5041">
      <w:pPr>
        <w:pStyle w:val="23"/>
        <w:numPr>
          <w:ilvl w:val="0"/>
          <w:numId w:val="7"/>
        </w:numPr>
        <w:tabs>
          <w:tab w:val="left" w:pos="567"/>
          <w:tab w:val="left" w:pos="1134"/>
          <w:tab w:val="left" w:pos="1701"/>
          <w:tab w:val="left" w:pos="2268"/>
          <w:tab w:val="left" w:pos="2835"/>
        </w:tabs>
        <w:bidi/>
        <w:spacing w:before="120" w:line="240" w:lineRule="auto"/>
        <w:jc w:val="both"/>
        <w:rPr>
          <w:sz w:val="24"/>
          <w:szCs w:val="24"/>
        </w:rPr>
      </w:pPr>
      <w:r>
        <w:rPr>
          <w:rFonts w:ascii="David" w:hAnsi="David" w:hint="cs"/>
          <w:sz w:val="24"/>
          <w:szCs w:val="24"/>
          <w:rtl/>
        </w:rPr>
        <w:t xml:space="preserve">הסכם זה </w:t>
      </w:r>
      <w:r w:rsidR="00777AD6" w:rsidRPr="00777AD6">
        <w:rPr>
          <w:rFonts w:ascii="David" w:hAnsi="David"/>
          <w:sz w:val="24"/>
          <w:szCs w:val="24"/>
          <w:rtl/>
        </w:rPr>
        <w:t>כפו</w:t>
      </w:r>
      <w:r>
        <w:rPr>
          <w:rFonts w:ascii="David" w:hAnsi="David" w:hint="cs"/>
          <w:sz w:val="24"/>
          <w:szCs w:val="24"/>
          <w:rtl/>
        </w:rPr>
        <w:t>ף</w:t>
      </w:r>
      <w:r w:rsidR="00777AD6" w:rsidRPr="00777AD6">
        <w:rPr>
          <w:rFonts w:ascii="David" w:hAnsi="David"/>
          <w:sz w:val="24"/>
          <w:szCs w:val="24"/>
          <w:rtl/>
        </w:rPr>
        <w:t xml:space="preserve"> ל</w:t>
      </w:r>
      <w:r w:rsidR="00777AD6" w:rsidRPr="00777AD6">
        <w:rPr>
          <w:rFonts w:ascii="David" w:hAnsi="David" w:hint="cs"/>
          <w:sz w:val="24"/>
          <w:szCs w:val="24"/>
          <w:rtl/>
        </w:rPr>
        <w:t>קבלת כספי התמורה מגורם מימון חיצוני (משרד הפנים) בקופת המועצה</w:t>
      </w:r>
      <w:r>
        <w:rPr>
          <w:rFonts w:ascii="David" w:hAnsi="David" w:hint="cs"/>
          <w:sz w:val="24"/>
          <w:szCs w:val="24"/>
          <w:rtl/>
        </w:rPr>
        <w:t xml:space="preserve"> (להלן: "</w:t>
      </w:r>
      <w:r w:rsidRPr="00ED5041">
        <w:rPr>
          <w:rFonts w:ascii="David" w:hAnsi="David" w:hint="cs"/>
          <w:b/>
          <w:bCs/>
          <w:sz w:val="24"/>
          <w:szCs w:val="24"/>
          <w:rtl/>
        </w:rPr>
        <w:t>תנאי מתלה</w:t>
      </w:r>
      <w:r>
        <w:rPr>
          <w:rFonts w:ascii="David" w:hAnsi="David" w:hint="cs"/>
          <w:sz w:val="24"/>
          <w:szCs w:val="24"/>
          <w:rtl/>
        </w:rPr>
        <w:t>")</w:t>
      </w:r>
      <w:r w:rsidR="00777AD6" w:rsidRPr="00777AD6">
        <w:rPr>
          <w:rFonts w:ascii="David" w:hAnsi="David"/>
          <w:sz w:val="24"/>
          <w:szCs w:val="24"/>
          <w:rtl/>
        </w:rPr>
        <w:t xml:space="preserve">. </w:t>
      </w:r>
      <w:r w:rsidR="00777AD6" w:rsidRPr="00777AD6">
        <w:rPr>
          <w:rFonts w:ascii="David" w:hAnsi="David" w:hint="cs"/>
          <w:sz w:val="24"/>
          <w:szCs w:val="24"/>
          <w:rtl/>
        </w:rPr>
        <w:t>ככל והכספים לא יופקדו בקופת המועצה תוך 60 יום ממועד חתימת ההסכם,</w:t>
      </w:r>
      <w:r w:rsidR="00777AD6" w:rsidRPr="00777AD6">
        <w:rPr>
          <w:rFonts w:ascii="David" w:hAnsi="David"/>
          <w:sz w:val="24"/>
          <w:szCs w:val="24"/>
          <w:rtl/>
        </w:rPr>
        <w:t xml:space="preserve"> ההסכם יתבטל מעיקרו, </w:t>
      </w:r>
      <w:r w:rsidR="00777AD6" w:rsidRPr="00777AD6">
        <w:rPr>
          <w:rFonts w:ascii="David" w:hAnsi="David" w:hint="cs"/>
          <w:sz w:val="24"/>
          <w:szCs w:val="24"/>
          <w:rtl/>
        </w:rPr>
        <w:t xml:space="preserve">כלי הרכב לא </w:t>
      </w:r>
      <w:r w:rsidR="00777AD6" w:rsidRPr="00777AD6">
        <w:rPr>
          <w:rFonts w:ascii="David" w:hAnsi="David"/>
          <w:sz w:val="24"/>
          <w:szCs w:val="24"/>
          <w:rtl/>
        </w:rPr>
        <w:t>יוזמ</w:t>
      </w:r>
      <w:r w:rsidR="00777AD6" w:rsidRPr="00777AD6">
        <w:rPr>
          <w:rFonts w:ascii="David" w:hAnsi="David" w:hint="cs"/>
          <w:sz w:val="24"/>
          <w:szCs w:val="24"/>
          <w:rtl/>
        </w:rPr>
        <w:t>ן</w:t>
      </w:r>
      <w:r w:rsidR="00777AD6" w:rsidRPr="00777AD6">
        <w:rPr>
          <w:rFonts w:ascii="David" w:hAnsi="David"/>
          <w:sz w:val="24"/>
          <w:szCs w:val="24"/>
          <w:rtl/>
        </w:rPr>
        <w:t xml:space="preserve"> ולא תהיינה </w:t>
      </w:r>
      <w:r>
        <w:rPr>
          <w:rFonts w:ascii="David" w:hAnsi="David" w:hint="cs"/>
          <w:sz w:val="24"/>
          <w:szCs w:val="24"/>
          <w:rtl/>
        </w:rPr>
        <w:t>לספק</w:t>
      </w:r>
      <w:r w:rsidR="00777AD6" w:rsidRPr="00777AD6">
        <w:rPr>
          <w:rFonts w:ascii="David" w:hAnsi="David"/>
          <w:sz w:val="24"/>
          <w:szCs w:val="24"/>
          <w:rtl/>
        </w:rPr>
        <w:t xml:space="preserve"> כל טענות ו/או דרישות ו/או תביעות בגין כך כנגד ה</w:t>
      </w:r>
      <w:r w:rsidR="00777AD6" w:rsidRPr="00777AD6">
        <w:rPr>
          <w:rFonts w:ascii="David" w:hAnsi="David" w:hint="cs"/>
          <w:sz w:val="24"/>
          <w:szCs w:val="24"/>
          <w:rtl/>
        </w:rPr>
        <w:t>מועצה</w:t>
      </w:r>
      <w:r w:rsidR="00777AD6" w:rsidRPr="00777AD6">
        <w:rPr>
          <w:rFonts w:ascii="David" w:hAnsi="David"/>
          <w:sz w:val="24"/>
          <w:szCs w:val="24"/>
          <w:rtl/>
        </w:rPr>
        <w:t xml:space="preserve">, לרבות לעניין </w:t>
      </w:r>
      <w:r w:rsidR="00777AD6" w:rsidRPr="00777AD6">
        <w:rPr>
          <w:rFonts w:ascii="David" w:hAnsi="David"/>
          <w:sz w:val="24"/>
          <w:szCs w:val="24"/>
          <w:rtl/>
        </w:rPr>
        <w:lastRenderedPageBreak/>
        <w:t>הוצאות / השקעות שביצע לצרכי ה</w:t>
      </w:r>
      <w:r w:rsidR="00777AD6" w:rsidRPr="00777AD6">
        <w:rPr>
          <w:rFonts w:ascii="David" w:hAnsi="David" w:hint="cs"/>
          <w:sz w:val="24"/>
          <w:szCs w:val="24"/>
          <w:rtl/>
        </w:rPr>
        <w:t>מכרז</w:t>
      </w:r>
      <w:r w:rsidR="00777AD6" w:rsidRPr="00777AD6">
        <w:rPr>
          <w:rFonts w:ascii="David" w:hAnsi="David"/>
          <w:sz w:val="24"/>
          <w:szCs w:val="24"/>
          <w:rtl/>
        </w:rPr>
        <w:t xml:space="preserve"> ו/או ההסכם. </w:t>
      </w:r>
      <w:r w:rsidR="00777AD6" w:rsidRPr="00777AD6">
        <w:rPr>
          <w:rFonts w:hint="cs"/>
          <w:sz w:val="24"/>
          <w:szCs w:val="24"/>
          <w:rtl/>
        </w:rPr>
        <w:t>המועצה שומרת על זכותה להאריך את התקופה ב-60 יום נוספים.</w:t>
      </w:r>
    </w:p>
    <w:p w14:paraId="0000A570" w14:textId="07AD6E54" w:rsidR="00ED5041" w:rsidRDefault="00777AD6" w:rsidP="00ED5041">
      <w:pPr>
        <w:pStyle w:val="23"/>
        <w:numPr>
          <w:ilvl w:val="0"/>
          <w:numId w:val="7"/>
        </w:numPr>
        <w:tabs>
          <w:tab w:val="left" w:pos="567"/>
          <w:tab w:val="left" w:pos="1134"/>
          <w:tab w:val="left" w:pos="1701"/>
          <w:tab w:val="left" w:pos="2268"/>
          <w:tab w:val="left" w:pos="2835"/>
        </w:tabs>
        <w:bidi/>
        <w:spacing w:before="120" w:line="240" w:lineRule="auto"/>
        <w:jc w:val="both"/>
        <w:rPr>
          <w:sz w:val="24"/>
          <w:szCs w:val="24"/>
        </w:rPr>
      </w:pPr>
      <w:r w:rsidRPr="00ED5041">
        <w:rPr>
          <w:rFonts w:hint="cs"/>
          <w:sz w:val="24"/>
          <w:szCs w:val="24"/>
          <w:rtl/>
        </w:rPr>
        <w:t xml:space="preserve">בשל רצון המועצה להבטיח כי לא יחולו שינויים ברכב, לרבות מבחינה פיסית ו/או במד אוץ, </w:t>
      </w:r>
      <w:r w:rsidR="00ED5041">
        <w:rPr>
          <w:rFonts w:hint="cs"/>
          <w:sz w:val="24"/>
          <w:szCs w:val="24"/>
          <w:rtl/>
        </w:rPr>
        <w:t>הספק</w:t>
      </w:r>
      <w:r w:rsidRPr="00ED5041">
        <w:rPr>
          <w:rFonts w:hint="cs"/>
          <w:sz w:val="24"/>
          <w:szCs w:val="24"/>
          <w:rtl/>
        </w:rPr>
        <w:t xml:space="preserve"> </w:t>
      </w:r>
      <w:r w:rsidR="00ED5041">
        <w:rPr>
          <w:rFonts w:hint="cs"/>
          <w:sz w:val="24"/>
          <w:szCs w:val="24"/>
          <w:rtl/>
        </w:rPr>
        <w:t>מ</w:t>
      </w:r>
      <w:r w:rsidRPr="00ED5041">
        <w:rPr>
          <w:rFonts w:hint="cs"/>
          <w:sz w:val="24"/>
          <w:szCs w:val="24"/>
          <w:rtl/>
        </w:rPr>
        <w:t xml:space="preserve">תחייב שלא לעשות שימוש ברכב במהלך תקופת 60 הימים או עד למסירתו למועצה, לפי המוקדם מביניהם. </w:t>
      </w:r>
    </w:p>
    <w:p w14:paraId="6AECCB1A" w14:textId="11706C97" w:rsidR="00777AD6" w:rsidRPr="00ED5041" w:rsidRDefault="00ED5041" w:rsidP="0094191F">
      <w:pPr>
        <w:pStyle w:val="23"/>
        <w:numPr>
          <w:ilvl w:val="0"/>
          <w:numId w:val="7"/>
        </w:numPr>
        <w:tabs>
          <w:tab w:val="left" w:pos="567"/>
          <w:tab w:val="left" w:pos="1134"/>
          <w:tab w:val="left" w:pos="1701"/>
          <w:tab w:val="left" w:pos="2268"/>
          <w:tab w:val="left" w:pos="2835"/>
        </w:tabs>
        <w:bidi/>
        <w:spacing w:before="120" w:line="240" w:lineRule="auto"/>
        <w:jc w:val="both"/>
        <w:rPr>
          <w:sz w:val="24"/>
          <w:szCs w:val="24"/>
        </w:rPr>
      </w:pPr>
      <w:r>
        <w:rPr>
          <w:rFonts w:hint="cs"/>
          <w:sz w:val="24"/>
          <w:szCs w:val="24"/>
          <w:rtl/>
        </w:rPr>
        <w:t>הספק מת</w:t>
      </w:r>
      <w:r w:rsidR="00777AD6" w:rsidRPr="00ED5041">
        <w:rPr>
          <w:rFonts w:hint="cs"/>
          <w:sz w:val="24"/>
          <w:szCs w:val="24"/>
          <w:rtl/>
        </w:rPr>
        <w:t xml:space="preserve">חייב </w:t>
      </w:r>
      <w:r>
        <w:rPr>
          <w:rFonts w:hint="cs"/>
          <w:sz w:val="24"/>
          <w:szCs w:val="24"/>
          <w:rtl/>
        </w:rPr>
        <w:t xml:space="preserve">כי </w:t>
      </w:r>
      <w:r w:rsidR="00834F67">
        <w:rPr>
          <w:rFonts w:hint="cs"/>
          <w:sz w:val="24"/>
          <w:szCs w:val="24"/>
          <w:rtl/>
        </w:rPr>
        <w:t>ימסור למועצה את</w:t>
      </w:r>
      <w:r w:rsidR="00777AD6" w:rsidRPr="00ED5041">
        <w:rPr>
          <w:rFonts w:hint="cs"/>
          <w:sz w:val="24"/>
          <w:szCs w:val="24"/>
          <w:rtl/>
        </w:rPr>
        <w:t xml:space="preserve"> החזקה ברכב ו</w:t>
      </w:r>
      <w:r w:rsidR="00834F67">
        <w:rPr>
          <w:rFonts w:hint="cs"/>
          <w:sz w:val="24"/>
          <w:szCs w:val="24"/>
          <w:rtl/>
        </w:rPr>
        <w:t>יעביר את</w:t>
      </w:r>
      <w:r w:rsidR="00777AD6" w:rsidRPr="00ED5041">
        <w:rPr>
          <w:rFonts w:hint="cs"/>
          <w:sz w:val="24"/>
          <w:szCs w:val="24"/>
          <w:rtl/>
        </w:rPr>
        <w:t xml:space="preserve"> הבעלות ברכב על שם המועצה תוך 3 ימים מקבלת הודעת המועצה בדבר קבלת כספי התמורה מהגורם הממן ובקשתה בכתב לאספקת כלי הרכב. כנגד אספקת הרכב והעברת </w:t>
      </w:r>
      <w:r w:rsidR="00777AD6" w:rsidRPr="00ED5041">
        <w:rPr>
          <w:rFonts w:hint="eastAsia"/>
          <w:sz w:val="24"/>
          <w:szCs w:val="24"/>
          <w:rtl/>
        </w:rPr>
        <w:t>הבעלות</w:t>
      </w:r>
      <w:r w:rsidR="00777AD6" w:rsidRPr="00ED5041">
        <w:rPr>
          <w:sz w:val="24"/>
          <w:szCs w:val="24"/>
          <w:rtl/>
        </w:rPr>
        <w:t xml:space="preserve"> ע"ש המועצה </w:t>
      </w:r>
      <w:r w:rsidR="00777AD6" w:rsidRPr="00ED5041">
        <w:rPr>
          <w:rFonts w:hint="eastAsia"/>
          <w:sz w:val="24"/>
          <w:szCs w:val="24"/>
          <w:rtl/>
        </w:rPr>
        <w:t>במשרד</w:t>
      </w:r>
      <w:r w:rsidR="00777AD6" w:rsidRPr="00ED5041">
        <w:rPr>
          <w:sz w:val="24"/>
          <w:szCs w:val="24"/>
          <w:rtl/>
        </w:rPr>
        <w:t xml:space="preserve"> </w:t>
      </w:r>
      <w:r w:rsidR="00777AD6" w:rsidRPr="00ED5041">
        <w:rPr>
          <w:rFonts w:hint="eastAsia"/>
          <w:sz w:val="24"/>
          <w:szCs w:val="24"/>
          <w:rtl/>
        </w:rPr>
        <w:t>הרישוי</w:t>
      </w:r>
      <w:r w:rsidR="00777AD6" w:rsidRPr="00ED5041">
        <w:rPr>
          <w:sz w:val="24"/>
          <w:szCs w:val="24"/>
          <w:rtl/>
        </w:rPr>
        <w:t xml:space="preserve">, </w:t>
      </w:r>
      <w:r w:rsidR="00777AD6" w:rsidRPr="00ED5041">
        <w:rPr>
          <w:rFonts w:hint="eastAsia"/>
          <w:sz w:val="24"/>
          <w:szCs w:val="24"/>
          <w:rtl/>
        </w:rPr>
        <w:t>המועצה</w:t>
      </w:r>
      <w:r w:rsidR="00777AD6" w:rsidRPr="00ED5041">
        <w:rPr>
          <w:sz w:val="24"/>
          <w:szCs w:val="24"/>
          <w:rtl/>
        </w:rPr>
        <w:t xml:space="preserve"> </w:t>
      </w:r>
      <w:r w:rsidR="00777AD6" w:rsidRPr="00ED5041">
        <w:rPr>
          <w:rFonts w:hint="eastAsia"/>
          <w:sz w:val="24"/>
          <w:szCs w:val="24"/>
          <w:rtl/>
        </w:rPr>
        <w:t>ת</w:t>
      </w:r>
      <w:r w:rsidR="00777AD6" w:rsidRPr="00ED5041">
        <w:rPr>
          <w:rFonts w:hint="cs"/>
          <w:sz w:val="24"/>
          <w:szCs w:val="24"/>
          <w:rtl/>
        </w:rPr>
        <w:t>נפיק המחאה לפקודת ה</w:t>
      </w:r>
      <w:r w:rsidR="00834F67">
        <w:rPr>
          <w:rFonts w:hint="cs"/>
          <w:sz w:val="24"/>
          <w:szCs w:val="24"/>
          <w:rtl/>
        </w:rPr>
        <w:t>ספק</w:t>
      </w:r>
      <w:r w:rsidR="00777AD6" w:rsidRPr="00ED5041">
        <w:rPr>
          <w:rFonts w:hint="cs"/>
          <w:sz w:val="24"/>
          <w:szCs w:val="24"/>
          <w:rtl/>
        </w:rPr>
        <w:t>. מ</w:t>
      </w:r>
      <w:r w:rsidR="00777AD6" w:rsidRPr="00ED5041">
        <w:rPr>
          <w:rFonts w:hint="eastAsia"/>
          <w:sz w:val="24"/>
          <w:szCs w:val="24"/>
          <w:rtl/>
        </w:rPr>
        <w:t>ובהר</w:t>
      </w:r>
      <w:r w:rsidR="00777AD6" w:rsidRPr="00ED5041">
        <w:rPr>
          <w:sz w:val="24"/>
          <w:szCs w:val="24"/>
          <w:rtl/>
        </w:rPr>
        <w:t xml:space="preserve">, כי </w:t>
      </w:r>
      <w:r w:rsidR="00777AD6" w:rsidRPr="00ED5041">
        <w:rPr>
          <w:rFonts w:hint="eastAsia"/>
          <w:sz w:val="24"/>
          <w:szCs w:val="24"/>
          <w:rtl/>
        </w:rPr>
        <w:t>דמי</w:t>
      </w:r>
      <w:r w:rsidR="00777AD6" w:rsidRPr="00ED5041">
        <w:rPr>
          <w:sz w:val="24"/>
          <w:szCs w:val="24"/>
          <w:rtl/>
        </w:rPr>
        <w:t xml:space="preserve"> העברת הבעלות במשרד הרישוי, ככל ויהיו, יחולו על </w:t>
      </w:r>
      <w:r w:rsidR="00834F67">
        <w:rPr>
          <w:rFonts w:hint="cs"/>
          <w:sz w:val="24"/>
          <w:szCs w:val="24"/>
          <w:rtl/>
        </w:rPr>
        <w:t>הספק</w:t>
      </w:r>
      <w:r w:rsidR="00777AD6" w:rsidRPr="00ED5041">
        <w:rPr>
          <w:sz w:val="24"/>
          <w:szCs w:val="24"/>
          <w:rtl/>
        </w:rPr>
        <w:t xml:space="preserve">. </w:t>
      </w:r>
    </w:p>
    <w:p w14:paraId="4B7F00D0" w14:textId="77777777" w:rsidR="00FA366B" w:rsidRPr="00FA366B" w:rsidRDefault="00794F15" w:rsidP="00CD4363">
      <w:pPr>
        <w:pStyle w:val="10"/>
        <w:keepNext w:val="0"/>
        <w:keepLines/>
        <w:bidi/>
        <w:spacing w:line="300" w:lineRule="exact"/>
        <w:jc w:val="both"/>
        <w:rPr>
          <w:rFonts w:ascii="David" w:hAnsi="David"/>
          <w:b/>
          <w:bCs/>
          <w:color w:val="auto"/>
          <w:sz w:val="24"/>
          <w:szCs w:val="24"/>
          <w:u w:val="single"/>
        </w:rPr>
      </w:pPr>
      <w:r w:rsidRPr="00FA366B">
        <w:rPr>
          <w:rFonts w:ascii="David" w:hAnsi="David"/>
          <w:b/>
          <w:bCs/>
          <w:color w:val="auto"/>
          <w:sz w:val="24"/>
          <w:szCs w:val="24"/>
          <w:u w:val="single"/>
          <w:rtl/>
        </w:rPr>
        <w:t>הצהרות הספק</w:t>
      </w:r>
    </w:p>
    <w:p w14:paraId="6ADCE8AE" w14:textId="624EF717" w:rsidR="00794F15" w:rsidRPr="00FA366B" w:rsidRDefault="00794F15" w:rsidP="006A3ACE">
      <w:pPr>
        <w:pStyle w:val="10"/>
        <w:keepNext w:val="0"/>
        <w:keepLines/>
        <w:numPr>
          <w:ilvl w:val="0"/>
          <w:numId w:val="7"/>
        </w:numPr>
        <w:bidi/>
        <w:spacing w:line="300" w:lineRule="exact"/>
        <w:jc w:val="both"/>
        <w:rPr>
          <w:rFonts w:ascii="David" w:hAnsi="David"/>
          <w:color w:val="auto"/>
          <w:sz w:val="24"/>
          <w:szCs w:val="24"/>
          <w:u w:val="single"/>
          <w:rtl/>
        </w:rPr>
      </w:pPr>
      <w:r w:rsidRPr="00FA366B">
        <w:rPr>
          <w:rFonts w:ascii="David" w:hAnsi="David"/>
          <w:color w:val="auto"/>
          <w:sz w:val="24"/>
          <w:szCs w:val="24"/>
          <w:rtl/>
        </w:rPr>
        <w:t>הספק מצהיר ומתחייב בזה כדלקמן כי:</w:t>
      </w:r>
    </w:p>
    <w:p w14:paraId="58C726B0" w14:textId="77777777" w:rsidR="00794F15" w:rsidRPr="00FA366B" w:rsidRDefault="00794F15" w:rsidP="006A3ACE">
      <w:pPr>
        <w:pStyle w:val="10"/>
        <w:keepNext w:val="0"/>
        <w:keepLines/>
        <w:numPr>
          <w:ilvl w:val="1"/>
          <w:numId w:val="7"/>
        </w:numPr>
        <w:bidi/>
        <w:spacing w:line="300" w:lineRule="exact"/>
        <w:ind w:left="1134" w:hanging="567"/>
        <w:jc w:val="both"/>
        <w:rPr>
          <w:rFonts w:ascii="David" w:hAnsi="David"/>
          <w:b/>
          <w:bCs/>
          <w:color w:val="auto"/>
          <w:sz w:val="24"/>
          <w:szCs w:val="24"/>
          <w:rtl/>
        </w:rPr>
      </w:pPr>
      <w:r w:rsidRPr="00FA366B">
        <w:rPr>
          <w:rFonts w:ascii="David" w:hAnsi="David"/>
          <w:b/>
          <w:color w:val="auto"/>
          <w:sz w:val="24"/>
          <w:szCs w:val="24"/>
          <w:rtl/>
        </w:rPr>
        <w:t>כי הוא עיין בהסכם על נספחיו, וכי חתם על הסכם זה לאחר שנמסרו לו מלוא ההבהרות לשביעות רצונו בכל הקשור לתנאי ההסכם, למתן השירותים והמשתמע מהם ומביצועם.</w:t>
      </w:r>
    </w:p>
    <w:p w14:paraId="3A6A5E87" w14:textId="4463794F" w:rsidR="00794F15" w:rsidRPr="00FA366B" w:rsidRDefault="00794F15" w:rsidP="006A3ACE">
      <w:pPr>
        <w:pStyle w:val="10"/>
        <w:keepNext w:val="0"/>
        <w:keepLines/>
        <w:numPr>
          <w:ilvl w:val="1"/>
          <w:numId w:val="7"/>
        </w:numPr>
        <w:bidi/>
        <w:spacing w:line="300" w:lineRule="exact"/>
        <w:ind w:left="1134" w:hanging="567"/>
        <w:jc w:val="both"/>
        <w:rPr>
          <w:rFonts w:ascii="David" w:hAnsi="David"/>
          <w:b/>
          <w:bCs/>
          <w:color w:val="auto"/>
          <w:sz w:val="24"/>
          <w:szCs w:val="24"/>
          <w:rtl/>
        </w:rPr>
      </w:pPr>
      <w:r w:rsidRPr="00FA366B">
        <w:rPr>
          <w:rFonts w:ascii="David" w:hAnsi="David"/>
          <w:b/>
          <w:color w:val="auto"/>
          <w:sz w:val="24"/>
          <w:szCs w:val="24"/>
          <w:rtl/>
        </w:rPr>
        <w:t xml:space="preserve">כי אין כל מניעה, חוקית, חוזית או אחרת להתקשרותו עם </w:t>
      </w:r>
      <w:r w:rsidR="00FA366B" w:rsidRPr="00FA366B">
        <w:rPr>
          <w:rFonts w:ascii="David" w:hAnsi="David" w:hint="cs"/>
          <w:b/>
          <w:color w:val="auto"/>
          <w:sz w:val="24"/>
          <w:szCs w:val="24"/>
          <w:rtl/>
        </w:rPr>
        <w:t>המועצה</w:t>
      </w:r>
      <w:r w:rsidRPr="00FA366B">
        <w:rPr>
          <w:rFonts w:ascii="David" w:hAnsi="David"/>
          <w:b/>
          <w:color w:val="auto"/>
          <w:sz w:val="24"/>
          <w:szCs w:val="24"/>
          <w:rtl/>
        </w:rPr>
        <w:t xml:space="preserve"> בהסכם זה.</w:t>
      </w:r>
    </w:p>
    <w:p w14:paraId="671D35E0" w14:textId="66D4D9E4" w:rsidR="00794F15" w:rsidRPr="00FA366B" w:rsidRDefault="00794F15" w:rsidP="006A3ACE">
      <w:pPr>
        <w:pStyle w:val="10"/>
        <w:keepNext w:val="0"/>
        <w:keepLines/>
        <w:numPr>
          <w:ilvl w:val="1"/>
          <w:numId w:val="7"/>
        </w:numPr>
        <w:bidi/>
        <w:spacing w:line="300" w:lineRule="exact"/>
        <w:ind w:left="1134" w:hanging="567"/>
        <w:jc w:val="both"/>
        <w:rPr>
          <w:rFonts w:ascii="David" w:hAnsi="David"/>
          <w:b/>
          <w:bCs/>
          <w:color w:val="auto"/>
          <w:sz w:val="24"/>
          <w:szCs w:val="24"/>
          <w:rtl/>
        </w:rPr>
      </w:pPr>
      <w:r w:rsidRPr="00FA366B">
        <w:rPr>
          <w:rFonts w:ascii="David" w:hAnsi="David"/>
          <w:b/>
          <w:color w:val="auto"/>
          <w:sz w:val="24"/>
          <w:szCs w:val="24"/>
          <w:rtl/>
        </w:rPr>
        <w:t xml:space="preserve">לפעול בהתאם להוראות כל דין ולוודא כי </w:t>
      </w:r>
      <w:r w:rsidR="00FA366B" w:rsidRPr="00FA366B">
        <w:rPr>
          <w:rFonts w:ascii="David" w:hAnsi="David" w:hint="cs"/>
          <w:b/>
          <w:color w:val="auto"/>
          <w:sz w:val="24"/>
          <w:szCs w:val="24"/>
          <w:rtl/>
        </w:rPr>
        <w:t>הטובין עומד</w:t>
      </w:r>
      <w:r w:rsidRPr="00FA366B">
        <w:rPr>
          <w:rFonts w:ascii="David" w:hAnsi="David"/>
          <w:b/>
          <w:color w:val="auto"/>
          <w:sz w:val="24"/>
          <w:szCs w:val="24"/>
          <w:rtl/>
        </w:rPr>
        <w:t xml:space="preserve"> בכל התקנים הישראליים הנדרשים.</w:t>
      </w:r>
    </w:p>
    <w:p w14:paraId="7E364EC2" w14:textId="19885210" w:rsidR="00794F15" w:rsidRPr="00FA366B" w:rsidRDefault="00794F15" w:rsidP="006A3ACE">
      <w:pPr>
        <w:pStyle w:val="10"/>
        <w:keepNext w:val="0"/>
        <w:keepLines/>
        <w:numPr>
          <w:ilvl w:val="1"/>
          <w:numId w:val="7"/>
        </w:numPr>
        <w:bidi/>
        <w:spacing w:line="300" w:lineRule="exact"/>
        <w:ind w:left="1134" w:hanging="567"/>
        <w:jc w:val="both"/>
        <w:rPr>
          <w:rFonts w:ascii="David" w:hAnsi="David"/>
          <w:b/>
          <w:bCs/>
          <w:color w:val="auto"/>
          <w:sz w:val="24"/>
          <w:szCs w:val="24"/>
          <w:rtl/>
        </w:rPr>
      </w:pPr>
      <w:r w:rsidRPr="00FA366B">
        <w:rPr>
          <w:rFonts w:ascii="David" w:hAnsi="David"/>
          <w:b/>
          <w:color w:val="auto"/>
          <w:sz w:val="24"/>
          <w:szCs w:val="24"/>
          <w:rtl/>
        </w:rPr>
        <w:t xml:space="preserve">כי הוא יספק את </w:t>
      </w:r>
      <w:r w:rsidR="00FA366B" w:rsidRPr="00FA366B">
        <w:rPr>
          <w:rFonts w:ascii="David" w:hAnsi="David" w:hint="cs"/>
          <w:b/>
          <w:color w:val="auto"/>
          <w:sz w:val="24"/>
          <w:szCs w:val="24"/>
          <w:rtl/>
        </w:rPr>
        <w:t>הטובין</w:t>
      </w:r>
      <w:r w:rsidRPr="00FA366B">
        <w:rPr>
          <w:rFonts w:ascii="David" w:hAnsi="David"/>
          <w:b/>
          <w:color w:val="auto"/>
          <w:sz w:val="24"/>
          <w:szCs w:val="24"/>
          <w:rtl/>
        </w:rPr>
        <w:t xml:space="preserve"> תחת פיקוחו ובהתאם להנחיותיו של </w:t>
      </w:r>
      <w:r w:rsidR="00FA366B" w:rsidRPr="00FA366B">
        <w:rPr>
          <w:rFonts w:ascii="David" w:hAnsi="David" w:hint="cs"/>
          <w:b/>
          <w:color w:val="auto"/>
          <w:sz w:val="24"/>
          <w:szCs w:val="24"/>
          <w:rtl/>
        </w:rPr>
        <w:t>נציג המועצה</w:t>
      </w:r>
      <w:r w:rsidRPr="00FA366B">
        <w:rPr>
          <w:rFonts w:ascii="David" w:hAnsi="David"/>
          <w:b/>
          <w:color w:val="auto"/>
          <w:sz w:val="24"/>
          <w:szCs w:val="24"/>
          <w:rtl/>
        </w:rPr>
        <w:t>.</w:t>
      </w:r>
    </w:p>
    <w:p w14:paraId="763F0381" w14:textId="77777777" w:rsidR="00794F15" w:rsidRPr="00FA366B" w:rsidRDefault="00794F15" w:rsidP="006A3ACE">
      <w:pPr>
        <w:pStyle w:val="10"/>
        <w:keepNext w:val="0"/>
        <w:keepLines/>
        <w:numPr>
          <w:ilvl w:val="1"/>
          <w:numId w:val="7"/>
        </w:numPr>
        <w:bidi/>
        <w:spacing w:line="300" w:lineRule="exact"/>
        <w:ind w:left="1134" w:hanging="567"/>
        <w:jc w:val="both"/>
        <w:rPr>
          <w:rFonts w:ascii="David" w:hAnsi="David"/>
          <w:b/>
          <w:bCs/>
          <w:color w:val="auto"/>
          <w:sz w:val="24"/>
          <w:szCs w:val="24"/>
          <w:rtl/>
        </w:rPr>
      </w:pPr>
      <w:r w:rsidRPr="00FA366B">
        <w:rPr>
          <w:rFonts w:ascii="David" w:hAnsi="David"/>
          <w:b/>
          <w:color w:val="auto"/>
          <w:sz w:val="24"/>
          <w:szCs w:val="24"/>
          <w:rtl/>
        </w:rPr>
        <w:t>כמו כן מובהר בזאת כי השירותים כוללים את כל המפורט בהסכם זה על כל נספחיו, וכן כל שירות אחר גם אם לא פורט במפורש ואשר קשור באופן ישיר או עקיף לביצוע השירותים על-ידי הספק במלואם, במועדם וברמה ואיכות מעולות, לרבות, ומבלי לגרוע מכלליות האמור לעיל, רכישה, הובלה ואספקה של כל המוצרים, החומרים, כוח-האדם הציוד וכו' הנדרשים לביצוע השירותים כאמור, ובכלל זה כל הוצאה ו/או עלות ו/או תשלום ו/או מס, על חשבונו ובאחריותו הבלעדית של הספק.</w:t>
      </w:r>
    </w:p>
    <w:p w14:paraId="10068619" w14:textId="655321C1" w:rsidR="00FA366B" w:rsidRPr="00FA366B" w:rsidRDefault="00FA366B" w:rsidP="006A3ACE">
      <w:pPr>
        <w:pStyle w:val="10"/>
        <w:keepNext w:val="0"/>
        <w:keepLines/>
        <w:numPr>
          <w:ilvl w:val="1"/>
          <w:numId w:val="7"/>
        </w:numPr>
        <w:bidi/>
        <w:spacing w:line="300" w:lineRule="exact"/>
        <w:ind w:left="1134" w:hanging="567"/>
        <w:jc w:val="both"/>
        <w:rPr>
          <w:rFonts w:ascii="David" w:hAnsi="David"/>
          <w:b/>
          <w:bCs/>
          <w:color w:val="auto"/>
          <w:sz w:val="24"/>
          <w:szCs w:val="24"/>
          <w:rtl/>
        </w:rPr>
      </w:pPr>
      <w:r w:rsidRPr="00FA366B">
        <w:rPr>
          <w:rFonts w:ascii="David" w:hAnsi="David"/>
          <w:color w:val="auto"/>
          <w:sz w:val="24"/>
          <w:szCs w:val="24"/>
          <w:rtl/>
        </w:rPr>
        <w:t xml:space="preserve">הספק מצהיר בזאת כי ידוע לו שעמידה בלוח הזמנים הנקוב לעיל הנה מעיקרי הסכם זה, והתחייבותו לעמוד בלוח זמנים זה מהווה תנאי לבחירת </w:t>
      </w:r>
      <w:r w:rsidRPr="00FA366B">
        <w:rPr>
          <w:rFonts w:ascii="David" w:hAnsi="David" w:hint="cs"/>
          <w:color w:val="auto"/>
          <w:sz w:val="24"/>
          <w:szCs w:val="24"/>
          <w:rtl/>
        </w:rPr>
        <w:t>המועצה</w:t>
      </w:r>
      <w:r w:rsidRPr="00FA366B">
        <w:rPr>
          <w:rFonts w:ascii="David" w:hAnsi="David"/>
          <w:color w:val="auto"/>
          <w:sz w:val="24"/>
          <w:szCs w:val="24"/>
          <w:rtl/>
        </w:rPr>
        <w:t xml:space="preserve"> בהצעתו והתקשרותה עמו. הספק יהא מנוע ומושתק מהעלאת כל טענה ו/או דרישה ו/או תביעה כנגד </w:t>
      </w:r>
      <w:r w:rsidRPr="00FA366B">
        <w:rPr>
          <w:rFonts w:ascii="David" w:hAnsi="David" w:hint="cs"/>
          <w:color w:val="auto"/>
          <w:sz w:val="24"/>
          <w:szCs w:val="24"/>
          <w:rtl/>
        </w:rPr>
        <w:t>המועצה</w:t>
      </w:r>
      <w:r w:rsidRPr="00FA366B">
        <w:rPr>
          <w:rFonts w:ascii="David" w:hAnsi="David"/>
          <w:color w:val="auto"/>
          <w:sz w:val="24"/>
          <w:szCs w:val="24"/>
          <w:rtl/>
        </w:rPr>
        <w:t xml:space="preserve"> בקשר עם לוח הזמנים האמור.</w:t>
      </w:r>
    </w:p>
    <w:p w14:paraId="53E776A3" w14:textId="77777777" w:rsidR="00794F15" w:rsidRPr="00FA366B" w:rsidRDefault="00794F15" w:rsidP="009B3B2B">
      <w:pPr>
        <w:pStyle w:val="10"/>
        <w:keepNext w:val="0"/>
        <w:keepLines/>
        <w:bidi/>
        <w:spacing w:line="300" w:lineRule="exact"/>
        <w:jc w:val="both"/>
        <w:rPr>
          <w:rFonts w:ascii="David" w:hAnsi="David"/>
          <w:b/>
          <w:bCs/>
          <w:color w:val="auto"/>
          <w:sz w:val="24"/>
          <w:szCs w:val="24"/>
          <w:u w:val="single"/>
        </w:rPr>
      </w:pPr>
      <w:r w:rsidRPr="00FA366B">
        <w:rPr>
          <w:rFonts w:ascii="David" w:hAnsi="David"/>
          <w:b/>
          <w:bCs/>
          <w:color w:val="auto"/>
          <w:sz w:val="24"/>
          <w:szCs w:val="24"/>
          <w:u w:val="single"/>
          <w:rtl/>
        </w:rPr>
        <w:t>התמורה</w:t>
      </w:r>
    </w:p>
    <w:p w14:paraId="3D59594F" w14:textId="213EB091" w:rsidR="00FA366B" w:rsidRDefault="00FA366B" w:rsidP="007B4516">
      <w:pPr>
        <w:pStyle w:val="10"/>
        <w:keepNext w:val="0"/>
        <w:keepLines/>
        <w:numPr>
          <w:ilvl w:val="0"/>
          <w:numId w:val="7"/>
        </w:numPr>
        <w:bidi/>
        <w:spacing w:line="300" w:lineRule="exact"/>
        <w:jc w:val="both"/>
        <w:rPr>
          <w:rFonts w:ascii="David" w:hAnsi="David"/>
          <w:color w:val="auto"/>
          <w:sz w:val="24"/>
          <w:szCs w:val="24"/>
          <w:rtl/>
        </w:rPr>
      </w:pPr>
      <w:r w:rsidRPr="00FA366B">
        <w:rPr>
          <w:rFonts w:ascii="David" w:hAnsi="David" w:hint="cs"/>
          <w:color w:val="auto"/>
          <w:sz w:val="24"/>
          <w:szCs w:val="24"/>
          <w:rtl/>
        </w:rPr>
        <w:t xml:space="preserve">בכפוף למילוי מלוא התחייבויות הספק, לרבות </w:t>
      </w:r>
      <w:r w:rsidR="009B3B2B">
        <w:rPr>
          <w:rFonts w:ascii="David" w:hAnsi="David" w:hint="cs"/>
          <w:color w:val="auto"/>
          <w:sz w:val="24"/>
          <w:szCs w:val="24"/>
          <w:rtl/>
        </w:rPr>
        <w:t xml:space="preserve">"אספקה בפועל" - שמשמעותה </w:t>
      </w:r>
      <w:r w:rsidRPr="00FA366B">
        <w:rPr>
          <w:rFonts w:ascii="David" w:hAnsi="David" w:hint="cs"/>
          <w:color w:val="auto"/>
          <w:sz w:val="24"/>
          <w:szCs w:val="24"/>
          <w:rtl/>
        </w:rPr>
        <w:t>מסירת החזקה ברכב למועצה והעברת הבעלות ברכב במשרד הרישוי ע"ש המועצה</w:t>
      </w:r>
      <w:r w:rsidR="009B3B2B">
        <w:rPr>
          <w:rFonts w:ascii="David" w:hAnsi="David" w:hint="cs"/>
          <w:color w:val="auto"/>
          <w:sz w:val="24"/>
          <w:szCs w:val="24"/>
          <w:rtl/>
        </w:rPr>
        <w:t xml:space="preserve"> וקבלת אישור נציג המועצה בכתב כי בוצעה אספקה בפועל כאמור</w:t>
      </w:r>
      <w:r w:rsidRPr="00FA366B">
        <w:rPr>
          <w:rFonts w:ascii="David" w:hAnsi="David" w:hint="cs"/>
          <w:color w:val="auto"/>
          <w:sz w:val="24"/>
          <w:szCs w:val="24"/>
          <w:rtl/>
        </w:rPr>
        <w:t xml:space="preserve">, המועצה תשלם לספק את התמורה בהתאם לגובה </w:t>
      </w:r>
      <w:r w:rsidRPr="00FA366B">
        <w:rPr>
          <w:rFonts w:ascii="David" w:hAnsi="David"/>
          <w:color w:val="auto"/>
          <w:sz w:val="24"/>
          <w:szCs w:val="24"/>
          <w:rtl/>
        </w:rPr>
        <w:t xml:space="preserve">הצעת המחיר </w:t>
      </w:r>
      <w:r w:rsidR="009B3B2B">
        <w:rPr>
          <w:rFonts w:ascii="David" w:hAnsi="David" w:hint="cs"/>
          <w:color w:val="auto"/>
          <w:sz w:val="24"/>
          <w:szCs w:val="24"/>
          <w:rtl/>
        </w:rPr>
        <w:t>המסומנת כ</w:t>
      </w:r>
      <w:r w:rsidRPr="00FA366B">
        <w:rPr>
          <w:rFonts w:ascii="David" w:hAnsi="David" w:hint="cs"/>
          <w:color w:val="auto"/>
          <w:sz w:val="24"/>
          <w:szCs w:val="24"/>
          <w:rtl/>
        </w:rPr>
        <w:t xml:space="preserve">נספח א' להלן, </w:t>
      </w:r>
      <w:r w:rsidR="00905F45">
        <w:rPr>
          <w:rFonts w:ascii="David" w:hAnsi="David" w:hint="cs"/>
          <w:color w:val="auto"/>
          <w:sz w:val="24"/>
          <w:szCs w:val="24"/>
          <w:rtl/>
        </w:rPr>
        <w:t>כולל</w:t>
      </w:r>
      <w:r w:rsidR="00905F45" w:rsidRPr="00FA366B">
        <w:rPr>
          <w:rFonts w:ascii="David" w:hAnsi="David"/>
          <w:color w:val="auto"/>
          <w:sz w:val="24"/>
          <w:szCs w:val="24"/>
          <w:rtl/>
        </w:rPr>
        <w:t xml:space="preserve"> </w:t>
      </w:r>
      <w:r w:rsidRPr="00FA366B">
        <w:rPr>
          <w:rFonts w:ascii="David" w:hAnsi="David"/>
          <w:color w:val="auto"/>
          <w:sz w:val="24"/>
          <w:szCs w:val="24"/>
          <w:rtl/>
        </w:rPr>
        <w:t>מע"מ כדין (להלן: "</w:t>
      </w:r>
      <w:r w:rsidRPr="009B3B2B">
        <w:rPr>
          <w:rFonts w:ascii="David" w:hAnsi="David"/>
          <w:b/>
          <w:bCs/>
          <w:color w:val="auto"/>
          <w:sz w:val="24"/>
          <w:szCs w:val="24"/>
          <w:rtl/>
        </w:rPr>
        <w:t>התמורה</w:t>
      </w:r>
      <w:r w:rsidRPr="00FA366B">
        <w:rPr>
          <w:rFonts w:ascii="David" w:hAnsi="David"/>
          <w:color w:val="auto"/>
          <w:sz w:val="24"/>
          <w:szCs w:val="24"/>
          <w:rtl/>
        </w:rPr>
        <w:t>").</w:t>
      </w:r>
    </w:p>
    <w:p w14:paraId="74C6EA0C" w14:textId="7B4B43AE" w:rsidR="00FA366B" w:rsidRPr="00FA366B" w:rsidRDefault="00FA366B" w:rsidP="0094191F">
      <w:pPr>
        <w:pStyle w:val="10"/>
        <w:keepNext w:val="0"/>
        <w:keepLines/>
        <w:numPr>
          <w:ilvl w:val="0"/>
          <w:numId w:val="7"/>
        </w:numPr>
        <w:bidi/>
        <w:spacing w:line="300" w:lineRule="exact"/>
        <w:jc w:val="both"/>
        <w:rPr>
          <w:rFonts w:ascii="David" w:hAnsi="David"/>
          <w:color w:val="auto"/>
          <w:sz w:val="24"/>
          <w:szCs w:val="24"/>
        </w:rPr>
      </w:pPr>
      <w:r w:rsidRPr="00FA366B">
        <w:rPr>
          <w:rFonts w:ascii="David" w:hAnsi="David" w:hint="cs"/>
          <w:color w:val="auto"/>
          <w:sz w:val="24"/>
          <w:szCs w:val="24"/>
          <w:rtl/>
        </w:rPr>
        <w:t xml:space="preserve">המועצה תשלם לספק את התמורה </w:t>
      </w:r>
      <w:r w:rsidR="0094191F">
        <w:rPr>
          <w:rFonts w:ascii="David" w:hAnsi="David" w:hint="cs"/>
          <w:color w:val="auto"/>
          <w:sz w:val="24"/>
          <w:szCs w:val="24"/>
          <w:rtl/>
        </w:rPr>
        <w:t>כמוגדר בסעיף 11 לעיל</w:t>
      </w:r>
      <w:r w:rsidRPr="00FA366B">
        <w:rPr>
          <w:rFonts w:ascii="David" w:hAnsi="David" w:hint="cs"/>
          <w:color w:val="auto"/>
          <w:sz w:val="24"/>
          <w:szCs w:val="24"/>
          <w:rtl/>
        </w:rPr>
        <w:t xml:space="preserve"> וכנגד המצאת חשבונית מס כחוק. </w:t>
      </w:r>
    </w:p>
    <w:p w14:paraId="6A0861DE" w14:textId="77777777" w:rsidR="00FA366B" w:rsidRPr="00FA366B" w:rsidRDefault="00FA366B" w:rsidP="006A3ACE">
      <w:pPr>
        <w:pStyle w:val="10"/>
        <w:keepNext w:val="0"/>
        <w:keepLines/>
        <w:numPr>
          <w:ilvl w:val="0"/>
          <w:numId w:val="7"/>
        </w:numPr>
        <w:bidi/>
        <w:spacing w:line="300" w:lineRule="exact"/>
        <w:jc w:val="both"/>
        <w:rPr>
          <w:rFonts w:ascii="David" w:hAnsi="David"/>
          <w:color w:val="auto"/>
          <w:sz w:val="24"/>
          <w:szCs w:val="24"/>
        </w:rPr>
      </w:pPr>
      <w:r w:rsidRPr="00FA366B">
        <w:rPr>
          <w:rFonts w:ascii="David" w:hAnsi="David" w:hint="cs"/>
          <w:color w:val="auto"/>
          <w:sz w:val="24"/>
          <w:szCs w:val="24"/>
          <w:rtl/>
        </w:rPr>
        <w:t>לעניין זה מתחייב הספק להמציא למועצה</w:t>
      </w:r>
      <w:r w:rsidR="00794F15" w:rsidRPr="00FA366B">
        <w:rPr>
          <w:rFonts w:ascii="David" w:hAnsi="David"/>
          <w:color w:val="auto"/>
          <w:sz w:val="24"/>
          <w:szCs w:val="24"/>
          <w:rtl/>
        </w:rPr>
        <w:t xml:space="preserve"> אישורים תקפים למועדי התשלום בדבר ניהול חשבונות לפי החוק, אישור בדבר היותו עוסק מורשה ואישור לצורך ניכוי מס במקור ואישורי הביטוח הנדרשים.</w:t>
      </w:r>
    </w:p>
    <w:p w14:paraId="76730E7B" w14:textId="77777777" w:rsidR="00FA366B" w:rsidRPr="00FA366B" w:rsidRDefault="00794F15" w:rsidP="006A3ACE">
      <w:pPr>
        <w:pStyle w:val="10"/>
        <w:keepNext w:val="0"/>
        <w:keepLines/>
        <w:numPr>
          <w:ilvl w:val="0"/>
          <w:numId w:val="7"/>
        </w:numPr>
        <w:bidi/>
        <w:spacing w:line="300" w:lineRule="exact"/>
        <w:jc w:val="both"/>
        <w:rPr>
          <w:rFonts w:ascii="David" w:hAnsi="David"/>
          <w:b/>
          <w:bCs/>
          <w:color w:val="auto"/>
          <w:sz w:val="24"/>
          <w:szCs w:val="24"/>
        </w:rPr>
      </w:pPr>
      <w:r w:rsidRPr="00FA366B">
        <w:rPr>
          <w:rFonts w:ascii="David" w:hAnsi="David"/>
          <w:color w:val="auto"/>
          <w:sz w:val="24"/>
          <w:szCs w:val="24"/>
          <w:rtl/>
        </w:rPr>
        <w:t>כל מס, אגרה, תשלום חובה, היטל או הוצאות אחרות</w:t>
      </w:r>
      <w:r w:rsidRPr="00FA366B">
        <w:rPr>
          <w:rFonts w:ascii="David" w:hAnsi="David"/>
          <w:b/>
          <w:color w:val="auto"/>
          <w:sz w:val="24"/>
          <w:szCs w:val="24"/>
          <w:rtl/>
        </w:rPr>
        <w:t xml:space="preserve"> על-פי כל דין והסכם, הכרוכים בביצועו של הסכם זה ו/או נדרשים לשם ביצועו, בין אם ידועים במועד חתימת ההסכם ובין אם לאו, יחולו על הספק וישולמו על-ידו.</w:t>
      </w:r>
    </w:p>
    <w:p w14:paraId="5AECE610" w14:textId="3BBB2AC2" w:rsidR="00FA366B" w:rsidRPr="00FA366B" w:rsidRDefault="00794F15" w:rsidP="006A3ACE">
      <w:pPr>
        <w:pStyle w:val="10"/>
        <w:keepNext w:val="0"/>
        <w:keepLines/>
        <w:numPr>
          <w:ilvl w:val="0"/>
          <w:numId w:val="7"/>
        </w:numPr>
        <w:bidi/>
        <w:spacing w:line="300" w:lineRule="exact"/>
        <w:jc w:val="both"/>
        <w:rPr>
          <w:rFonts w:ascii="David" w:hAnsi="David"/>
          <w:b/>
          <w:bCs/>
          <w:color w:val="auto"/>
          <w:sz w:val="24"/>
          <w:szCs w:val="24"/>
        </w:rPr>
      </w:pPr>
      <w:r w:rsidRPr="00FA366B">
        <w:rPr>
          <w:rFonts w:ascii="David" w:hAnsi="David"/>
          <w:b/>
          <w:color w:val="auto"/>
          <w:sz w:val="24"/>
          <w:szCs w:val="24"/>
          <w:rtl/>
        </w:rPr>
        <w:t>עוד מוסכם כי פרט לתמורה האמורה לעיל, לא יחולו על ה</w:t>
      </w:r>
      <w:r w:rsidR="00B363C9">
        <w:rPr>
          <w:rFonts w:ascii="David" w:hAnsi="David"/>
          <w:b/>
          <w:color w:val="auto"/>
          <w:sz w:val="24"/>
          <w:szCs w:val="24"/>
          <w:rtl/>
        </w:rPr>
        <w:t>מועצה</w:t>
      </w:r>
      <w:r w:rsidRPr="00FA366B">
        <w:rPr>
          <w:rFonts w:ascii="David" w:hAnsi="David"/>
          <w:b/>
          <w:color w:val="auto"/>
          <w:sz w:val="24"/>
          <w:szCs w:val="24"/>
          <w:rtl/>
        </w:rPr>
        <w:t xml:space="preserve"> תשלומים, עלויות ו/או הוצאות כלשהם בקשר להסכם, מכל מין וסוג שהוא, ולרבות במקרה של ביטול ההסכם על-ידי ה</w:t>
      </w:r>
      <w:r w:rsidR="00B363C9">
        <w:rPr>
          <w:rFonts w:ascii="David" w:hAnsi="David"/>
          <w:b/>
          <w:color w:val="auto"/>
          <w:sz w:val="24"/>
          <w:szCs w:val="24"/>
          <w:rtl/>
        </w:rPr>
        <w:t>מועצה</w:t>
      </w:r>
      <w:r w:rsidRPr="00FA366B">
        <w:rPr>
          <w:rFonts w:ascii="David" w:hAnsi="David"/>
          <w:b/>
          <w:color w:val="auto"/>
          <w:sz w:val="24"/>
          <w:szCs w:val="24"/>
          <w:rtl/>
        </w:rPr>
        <w:t xml:space="preserve"> מכל סיבה שהיא.</w:t>
      </w:r>
    </w:p>
    <w:p w14:paraId="3A579793" w14:textId="1B437742" w:rsidR="00FA366B" w:rsidRPr="006E16DA" w:rsidRDefault="00794F15" w:rsidP="006A3ACE">
      <w:pPr>
        <w:pStyle w:val="10"/>
        <w:keepNext w:val="0"/>
        <w:keepLines/>
        <w:numPr>
          <w:ilvl w:val="0"/>
          <w:numId w:val="7"/>
        </w:numPr>
        <w:bidi/>
        <w:spacing w:line="300" w:lineRule="exact"/>
        <w:jc w:val="both"/>
        <w:rPr>
          <w:rFonts w:ascii="David" w:hAnsi="David"/>
          <w:b/>
          <w:bCs/>
          <w:color w:val="auto"/>
          <w:sz w:val="24"/>
          <w:szCs w:val="24"/>
        </w:rPr>
      </w:pPr>
      <w:r w:rsidRPr="00FA366B">
        <w:rPr>
          <w:rFonts w:ascii="David" w:hAnsi="David"/>
          <w:b/>
          <w:color w:val="auto"/>
          <w:sz w:val="24"/>
          <w:szCs w:val="24"/>
          <w:rtl/>
        </w:rPr>
        <w:t>מבלי לפגוע באמור לעיל, מודגש כי התמורה כוללת כל עלות ותשלום החלים על הספק בגין כוח-אדם, ביטוחים, ציוד, שינוע, אספקה, ייבוא מחו"ל וכלי-עזר למתן השירותים, ואת כל ההוצאות, לרבות עקיפות ולרבות מיוחדות ו/או חריגות, הכרוכות במתן השירותים בהתאם לדרישות ההסכם. הספק מצהיר בזה כי בשום מקרה (אף אם ההסכם יבוטל ו/או יצומצם מכל סיבה שהיא), לא תהיינה לו שום תביעות ו/או טענות כלפי ה</w:t>
      </w:r>
      <w:r w:rsidR="00B363C9">
        <w:rPr>
          <w:rFonts w:ascii="David" w:hAnsi="David"/>
          <w:b/>
          <w:color w:val="auto"/>
          <w:sz w:val="24"/>
          <w:szCs w:val="24"/>
          <w:rtl/>
        </w:rPr>
        <w:t>מועצה</w:t>
      </w:r>
      <w:r w:rsidRPr="00FA366B">
        <w:rPr>
          <w:rFonts w:ascii="David" w:hAnsi="David"/>
          <w:b/>
          <w:color w:val="auto"/>
          <w:sz w:val="24"/>
          <w:szCs w:val="24"/>
          <w:rtl/>
        </w:rPr>
        <w:t xml:space="preserve"> בקשר לכל </w:t>
      </w:r>
      <w:r w:rsidRPr="006E16DA">
        <w:rPr>
          <w:rFonts w:ascii="David" w:hAnsi="David"/>
          <w:b/>
          <w:color w:val="auto"/>
          <w:sz w:val="24"/>
          <w:szCs w:val="24"/>
          <w:rtl/>
        </w:rPr>
        <w:t>הוצאה ו/או השקעה שהיו לו לצורך ביצוע התחייבויותיו על-פי הסכם זה.</w:t>
      </w:r>
    </w:p>
    <w:p w14:paraId="5B82A7A0" w14:textId="77777777" w:rsidR="009B3B2B" w:rsidRDefault="00794F15" w:rsidP="006A3ACE">
      <w:pPr>
        <w:pStyle w:val="10"/>
        <w:keepNext w:val="0"/>
        <w:keepLines/>
        <w:numPr>
          <w:ilvl w:val="0"/>
          <w:numId w:val="7"/>
        </w:numPr>
        <w:bidi/>
        <w:spacing w:line="300" w:lineRule="exact"/>
        <w:jc w:val="both"/>
        <w:rPr>
          <w:rFonts w:ascii="David" w:hAnsi="David"/>
          <w:b/>
          <w:bCs/>
          <w:color w:val="auto"/>
          <w:sz w:val="24"/>
          <w:szCs w:val="24"/>
          <w:rtl/>
        </w:rPr>
      </w:pPr>
      <w:r w:rsidRPr="006E16DA">
        <w:rPr>
          <w:rFonts w:ascii="David" w:hAnsi="David"/>
          <w:b/>
          <w:color w:val="auto"/>
          <w:sz w:val="24"/>
          <w:szCs w:val="24"/>
          <w:rtl/>
        </w:rPr>
        <w:t>ה</w:t>
      </w:r>
      <w:r w:rsidR="00FA366B" w:rsidRPr="006E16DA">
        <w:rPr>
          <w:rFonts w:ascii="David" w:hAnsi="David" w:hint="cs"/>
          <w:b/>
          <w:color w:val="auto"/>
          <w:sz w:val="24"/>
          <w:szCs w:val="24"/>
          <w:rtl/>
        </w:rPr>
        <w:t>מועצה</w:t>
      </w:r>
      <w:r w:rsidRPr="006E16DA">
        <w:rPr>
          <w:rFonts w:ascii="David" w:hAnsi="David"/>
          <w:b/>
          <w:color w:val="auto"/>
          <w:sz w:val="24"/>
          <w:szCs w:val="24"/>
          <w:rtl/>
        </w:rPr>
        <w:t xml:space="preserve"> תנכה מן התמורה כל תשלום אשר היא חייבת לנכותו על-פי כל דין ותעבירו לכל רשות מוסמכת אשר אליה עליה להעבירו, אלא אם כן המציא הספק מסמך בדבר פטור מניכוי כדין. </w:t>
      </w:r>
    </w:p>
    <w:p w14:paraId="60B278B4" w14:textId="77777777" w:rsidR="007B45C7" w:rsidRDefault="007B45C7" w:rsidP="009B3B2B">
      <w:pPr>
        <w:pStyle w:val="10"/>
        <w:keepNext w:val="0"/>
        <w:keepLines/>
        <w:bidi/>
        <w:spacing w:line="300" w:lineRule="exact"/>
        <w:jc w:val="both"/>
        <w:rPr>
          <w:b/>
          <w:bCs/>
          <w:color w:val="auto"/>
          <w:sz w:val="24"/>
          <w:szCs w:val="24"/>
          <w:u w:val="single"/>
          <w:rtl/>
        </w:rPr>
      </w:pPr>
    </w:p>
    <w:p w14:paraId="63A4CAE2" w14:textId="77777777" w:rsidR="00786CF6" w:rsidRDefault="00786CF6" w:rsidP="00786CF6">
      <w:pPr>
        <w:bidi/>
        <w:rPr>
          <w:rtl/>
          <w:lang w:val="en-US"/>
        </w:rPr>
      </w:pPr>
    </w:p>
    <w:p w14:paraId="440826E7" w14:textId="77777777" w:rsidR="00786CF6" w:rsidRPr="00786CF6" w:rsidRDefault="00786CF6" w:rsidP="00786CF6">
      <w:pPr>
        <w:bidi/>
        <w:rPr>
          <w:rtl/>
          <w:lang w:val="en-US"/>
        </w:rPr>
      </w:pPr>
    </w:p>
    <w:p w14:paraId="2275AF47" w14:textId="77777777" w:rsidR="00794F15" w:rsidRPr="006E16DA" w:rsidRDefault="00794F15" w:rsidP="00FA366B">
      <w:pPr>
        <w:pStyle w:val="10"/>
        <w:keepNext w:val="0"/>
        <w:keepLines/>
        <w:bidi/>
        <w:spacing w:line="300" w:lineRule="exact"/>
        <w:jc w:val="both"/>
        <w:rPr>
          <w:rFonts w:ascii="David" w:hAnsi="David"/>
          <w:b/>
          <w:bCs/>
          <w:color w:val="auto"/>
          <w:sz w:val="24"/>
          <w:szCs w:val="24"/>
          <w:u w:val="single"/>
          <w:rtl/>
        </w:rPr>
      </w:pPr>
      <w:bookmarkStart w:id="30" w:name="תמורה"/>
      <w:bookmarkEnd w:id="30"/>
      <w:r w:rsidRPr="006E16DA">
        <w:rPr>
          <w:rFonts w:ascii="David" w:hAnsi="David"/>
          <w:b/>
          <w:bCs/>
          <w:color w:val="auto"/>
          <w:sz w:val="24"/>
          <w:szCs w:val="24"/>
          <w:u w:val="single"/>
          <w:rtl/>
        </w:rPr>
        <w:lastRenderedPageBreak/>
        <w:t>נזיקין ואחריות</w:t>
      </w:r>
    </w:p>
    <w:p w14:paraId="2B4DA5D1" w14:textId="4D0EF81F" w:rsidR="00794F15" w:rsidRPr="006E16DA"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6E16DA">
        <w:rPr>
          <w:rFonts w:ascii="David" w:hAnsi="David"/>
          <w:b/>
          <w:color w:val="auto"/>
          <w:sz w:val="24"/>
          <w:szCs w:val="24"/>
          <w:rtl/>
        </w:rPr>
        <w:t>הספק מתחייב בזאת לשפות ולפצות באופן מלא את ה</w:t>
      </w:r>
      <w:r w:rsidR="00B363C9">
        <w:rPr>
          <w:rFonts w:ascii="David" w:hAnsi="David"/>
          <w:b/>
          <w:color w:val="auto"/>
          <w:sz w:val="24"/>
          <w:szCs w:val="24"/>
          <w:rtl/>
        </w:rPr>
        <w:t>מועצה</w:t>
      </w:r>
      <w:r w:rsidRPr="006E16DA">
        <w:rPr>
          <w:rFonts w:ascii="David" w:hAnsi="David"/>
          <w:b/>
          <w:color w:val="auto"/>
          <w:sz w:val="24"/>
          <w:szCs w:val="24"/>
          <w:rtl/>
        </w:rPr>
        <w:t xml:space="preserve"> בכל סכום אשר יידרש ו/או ייתבע ו/או ייפסק לחובתה בקשר לנזקים דלעיל, לרבות הוצאות בורר, הוצאות משפט ושכ"ט עו"ד, ובגין כל הוצאה ונזק אשר יגרמו ל</w:t>
      </w:r>
      <w:r w:rsidR="00B363C9">
        <w:rPr>
          <w:rFonts w:ascii="David" w:hAnsi="David"/>
          <w:b/>
          <w:color w:val="auto"/>
          <w:sz w:val="24"/>
          <w:szCs w:val="24"/>
          <w:rtl/>
        </w:rPr>
        <w:t>מועצה</w:t>
      </w:r>
      <w:r w:rsidRPr="006E16DA">
        <w:rPr>
          <w:rFonts w:ascii="David" w:hAnsi="David"/>
          <w:b/>
          <w:color w:val="auto"/>
          <w:sz w:val="24"/>
          <w:szCs w:val="24"/>
          <w:rtl/>
        </w:rPr>
        <w:t xml:space="preserve"> כתוצאה מהנזקים דלעיל, וזאת על-פי דרישה ראשונה.</w:t>
      </w:r>
    </w:p>
    <w:p w14:paraId="5CDF01A4" w14:textId="48438F1A" w:rsidR="00794F15" w:rsidRPr="006E16DA"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6E16DA">
        <w:rPr>
          <w:rFonts w:ascii="David" w:hAnsi="David"/>
          <w:b/>
          <w:color w:val="auto"/>
          <w:sz w:val="24"/>
          <w:szCs w:val="24"/>
          <w:rtl/>
        </w:rPr>
        <w:t>הספק פוטר בזאת את ה</w:t>
      </w:r>
      <w:r w:rsidR="00B363C9">
        <w:rPr>
          <w:rFonts w:ascii="David" w:hAnsi="David"/>
          <w:b/>
          <w:color w:val="auto"/>
          <w:sz w:val="24"/>
          <w:szCs w:val="24"/>
          <w:rtl/>
        </w:rPr>
        <w:t>מועצה</w:t>
      </w:r>
      <w:r w:rsidRPr="006E16DA">
        <w:rPr>
          <w:rFonts w:ascii="David" w:hAnsi="David"/>
          <w:b/>
          <w:color w:val="auto"/>
          <w:sz w:val="24"/>
          <w:szCs w:val="24"/>
          <w:rtl/>
        </w:rPr>
        <w:t xml:space="preserve"> ו/או עובדיה ו/או מי מטעמה בגין כל נזק שייגרם עקב ו/או כתוצאה ו/או במהלך ביצוע/מתן השירותים על ידו.</w:t>
      </w:r>
    </w:p>
    <w:p w14:paraId="013C4AAB" w14:textId="3E3EC87F" w:rsidR="006E16DA" w:rsidRPr="006E16DA" w:rsidRDefault="00794F15" w:rsidP="006A3ACE">
      <w:pPr>
        <w:pStyle w:val="10"/>
        <w:keepNext w:val="0"/>
        <w:keepLines/>
        <w:numPr>
          <w:ilvl w:val="0"/>
          <w:numId w:val="28"/>
        </w:numPr>
        <w:bidi/>
        <w:spacing w:line="300" w:lineRule="exact"/>
        <w:jc w:val="both"/>
        <w:rPr>
          <w:rFonts w:ascii="David" w:hAnsi="David"/>
          <w:b/>
          <w:bCs/>
          <w:color w:val="auto"/>
          <w:sz w:val="24"/>
          <w:szCs w:val="24"/>
        </w:rPr>
      </w:pPr>
      <w:r w:rsidRPr="006E16DA">
        <w:rPr>
          <w:rFonts w:ascii="David" w:hAnsi="David"/>
          <w:b/>
          <w:color w:val="auto"/>
          <w:sz w:val="24"/>
          <w:szCs w:val="24"/>
          <w:rtl/>
        </w:rPr>
        <w:t>מבלי לגרוע מכל אחריות המוטלת על הספק על פי כל דין ומכל חובה המוטלת עליו לספק תעודות אחריות, הספק מקבל על עצמו בזה אחריות מלאה, בלעדית ומוחלטת לטיב המוצר והשירותים על פי הסכם זה, לרבות אחריות בגין כל פגם ביצור ואספקה, כל ליקוי הנובע מפגם ביצור ואספקה, אי התאמה בין ההזמנה ובין המוצר שסופק בפועל, וכל הנזקים שיגרמו ל</w:t>
      </w:r>
      <w:r w:rsidR="00B363C9">
        <w:rPr>
          <w:rFonts w:ascii="David" w:hAnsi="David"/>
          <w:b/>
          <w:color w:val="auto"/>
          <w:sz w:val="24"/>
          <w:szCs w:val="24"/>
          <w:rtl/>
        </w:rPr>
        <w:t>מועצה</w:t>
      </w:r>
      <w:r w:rsidRPr="006E16DA">
        <w:rPr>
          <w:rFonts w:ascii="David" w:hAnsi="David"/>
          <w:b/>
          <w:color w:val="auto"/>
          <w:sz w:val="24"/>
          <w:szCs w:val="24"/>
          <w:rtl/>
        </w:rPr>
        <w:t xml:space="preserve"> כתוצאה מכל אותם פגמים וליקויים כאמור.</w:t>
      </w:r>
    </w:p>
    <w:p w14:paraId="3DF674FE" w14:textId="77777777" w:rsidR="007B45C7" w:rsidRDefault="007B45C7" w:rsidP="007B45C7">
      <w:pPr>
        <w:pStyle w:val="10"/>
        <w:keepNext w:val="0"/>
        <w:keepLines/>
        <w:bidi/>
        <w:spacing w:line="300" w:lineRule="exact"/>
        <w:jc w:val="both"/>
        <w:rPr>
          <w:rFonts w:ascii="David" w:hAnsi="David"/>
          <w:b/>
          <w:bCs/>
          <w:color w:val="auto"/>
          <w:sz w:val="24"/>
          <w:szCs w:val="24"/>
          <w:u w:val="single"/>
          <w:rtl/>
        </w:rPr>
      </w:pPr>
    </w:p>
    <w:p w14:paraId="7A9456B0" w14:textId="77777777" w:rsidR="00794F15" w:rsidRPr="006E16DA" w:rsidRDefault="00794F15" w:rsidP="006E16DA">
      <w:pPr>
        <w:pStyle w:val="10"/>
        <w:keepNext w:val="0"/>
        <w:keepLines/>
        <w:bidi/>
        <w:spacing w:line="300" w:lineRule="exact"/>
        <w:jc w:val="both"/>
        <w:rPr>
          <w:rFonts w:ascii="David" w:hAnsi="David"/>
          <w:b/>
          <w:bCs/>
          <w:color w:val="auto"/>
          <w:sz w:val="24"/>
          <w:szCs w:val="24"/>
          <w:u w:val="single"/>
        </w:rPr>
      </w:pPr>
      <w:r w:rsidRPr="006E16DA">
        <w:rPr>
          <w:rFonts w:ascii="David" w:hAnsi="David"/>
          <w:b/>
          <w:bCs/>
          <w:color w:val="auto"/>
          <w:sz w:val="24"/>
          <w:szCs w:val="24"/>
          <w:u w:val="single"/>
          <w:rtl/>
        </w:rPr>
        <w:t>פיצויים מוסכמים על איחורים</w:t>
      </w:r>
    </w:p>
    <w:p w14:paraId="7AD34CAA" w14:textId="241436FE" w:rsidR="006E16DA" w:rsidRDefault="00794F15" w:rsidP="006A3ACE">
      <w:pPr>
        <w:pStyle w:val="10"/>
        <w:keepNext w:val="0"/>
        <w:keepLines/>
        <w:numPr>
          <w:ilvl w:val="0"/>
          <w:numId w:val="28"/>
        </w:numPr>
        <w:bidi/>
        <w:spacing w:line="300" w:lineRule="exact"/>
        <w:jc w:val="both"/>
        <w:rPr>
          <w:rFonts w:ascii="David" w:hAnsi="David"/>
          <w:color w:val="auto"/>
          <w:sz w:val="24"/>
          <w:szCs w:val="24"/>
        </w:rPr>
      </w:pPr>
      <w:r w:rsidRPr="006E16DA">
        <w:rPr>
          <w:rFonts w:ascii="David" w:hAnsi="David"/>
          <w:color w:val="auto"/>
          <w:sz w:val="24"/>
          <w:szCs w:val="24"/>
          <w:rtl/>
        </w:rPr>
        <w:t xml:space="preserve">במקרה בו הספק לא </w:t>
      </w:r>
      <w:r w:rsidR="006E16DA">
        <w:rPr>
          <w:rFonts w:ascii="David" w:hAnsi="David" w:hint="cs"/>
          <w:color w:val="auto"/>
          <w:sz w:val="24"/>
          <w:szCs w:val="24"/>
          <w:rtl/>
        </w:rPr>
        <w:t>עמד בלוחות הזמנים שהוגדרו לעיל</w:t>
      </w:r>
      <w:r w:rsidRPr="006E16DA">
        <w:rPr>
          <w:rFonts w:ascii="David" w:hAnsi="David"/>
          <w:color w:val="auto"/>
          <w:sz w:val="24"/>
          <w:szCs w:val="24"/>
          <w:rtl/>
        </w:rPr>
        <w:t xml:space="preserve">, ישלם הספק </w:t>
      </w:r>
      <w:r w:rsidR="006E16DA">
        <w:rPr>
          <w:rFonts w:ascii="David" w:hAnsi="David" w:hint="cs"/>
          <w:color w:val="auto"/>
          <w:sz w:val="24"/>
          <w:szCs w:val="24"/>
          <w:rtl/>
        </w:rPr>
        <w:t>למועצה</w:t>
      </w:r>
      <w:r w:rsidRPr="006E16DA">
        <w:rPr>
          <w:rFonts w:ascii="David" w:hAnsi="David"/>
          <w:color w:val="auto"/>
          <w:sz w:val="24"/>
          <w:szCs w:val="24"/>
          <w:rtl/>
        </w:rPr>
        <w:t xml:space="preserve"> כפיצויים מוסכמים וקבועים מראש בגין כל יום של איחור או כל חלק ממנו, סכום השווה ל</w:t>
      </w:r>
      <w:r w:rsidRPr="006E16DA">
        <w:rPr>
          <w:rFonts w:ascii="David" w:hAnsi="David"/>
          <w:color w:val="auto"/>
          <w:position w:val="3"/>
          <w:sz w:val="24"/>
          <w:szCs w:val="24"/>
          <w:rtl/>
        </w:rPr>
        <w:t>-</w:t>
      </w:r>
      <w:r w:rsidRPr="006E16DA">
        <w:rPr>
          <w:rFonts w:ascii="David" w:hAnsi="David"/>
          <w:color w:val="auto"/>
          <w:sz w:val="24"/>
          <w:szCs w:val="24"/>
          <w:rtl/>
        </w:rPr>
        <w:t xml:space="preserve">3,000 ש"ח (שלושת אלפים שקלים חדשים), וזאת עד למועד השלמת הביצוע בפועל לפי המקרה (להלן: </w:t>
      </w:r>
      <w:r w:rsidRPr="006E16DA">
        <w:rPr>
          <w:rFonts w:ascii="David" w:hAnsi="David"/>
          <w:b/>
          <w:color w:val="auto"/>
          <w:sz w:val="24"/>
          <w:szCs w:val="24"/>
          <w:rtl/>
        </w:rPr>
        <w:t>"</w:t>
      </w:r>
      <w:r w:rsidRPr="006E16DA">
        <w:rPr>
          <w:rFonts w:ascii="David" w:hAnsi="David"/>
          <w:bCs/>
          <w:color w:val="auto"/>
          <w:sz w:val="24"/>
          <w:szCs w:val="24"/>
          <w:rtl/>
        </w:rPr>
        <w:t>הפיצויים המוסכמים</w:t>
      </w:r>
      <w:r w:rsidRPr="006E16DA">
        <w:rPr>
          <w:rFonts w:ascii="David" w:hAnsi="David"/>
          <w:b/>
          <w:color w:val="auto"/>
          <w:sz w:val="24"/>
          <w:szCs w:val="24"/>
          <w:rtl/>
        </w:rPr>
        <w:t>"</w:t>
      </w:r>
      <w:r w:rsidRPr="006E16DA">
        <w:rPr>
          <w:rFonts w:ascii="David" w:hAnsi="David"/>
          <w:color w:val="auto"/>
          <w:sz w:val="24"/>
          <w:szCs w:val="24"/>
          <w:rtl/>
        </w:rPr>
        <w:t xml:space="preserve">). סכום הפיצויים המוסכמים יישא הפרשי הצמדה למדד הבסיסי, ואולם במקרה שבו שער המדד החדש ירד או לא השתנה ביחס למדד הבסיסי כאמור, ישולמו הפיצויים המוסכמים כנקוב לעיל. חובת הספק לשלם </w:t>
      </w:r>
      <w:r w:rsidR="006E16DA">
        <w:rPr>
          <w:rFonts w:ascii="David" w:hAnsi="David" w:hint="cs"/>
          <w:color w:val="auto"/>
          <w:sz w:val="24"/>
          <w:szCs w:val="24"/>
          <w:rtl/>
        </w:rPr>
        <w:t>למועצה</w:t>
      </w:r>
      <w:r w:rsidRPr="006E16DA">
        <w:rPr>
          <w:rFonts w:ascii="David" w:hAnsi="David"/>
          <w:color w:val="auto"/>
          <w:sz w:val="24"/>
          <w:szCs w:val="24"/>
          <w:rtl/>
        </w:rPr>
        <w:t xml:space="preserve"> את הפיצויים המוסכמים הינה בנוסף לכל זכות ו/או סעד אחרים של ה</w:t>
      </w:r>
      <w:r w:rsidR="00B363C9">
        <w:rPr>
          <w:rFonts w:ascii="David" w:hAnsi="David"/>
          <w:color w:val="auto"/>
          <w:sz w:val="24"/>
          <w:szCs w:val="24"/>
          <w:rtl/>
        </w:rPr>
        <w:t>מועצה</w:t>
      </w:r>
      <w:r w:rsidRPr="006E16DA">
        <w:rPr>
          <w:rFonts w:ascii="David" w:hAnsi="David"/>
          <w:color w:val="auto"/>
          <w:sz w:val="24"/>
          <w:szCs w:val="24"/>
          <w:rtl/>
        </w:rPr>
        <w:t xml:space="preserve"> על</w:t>
      </w:r>
      <w:r w:rsidRPr="006E16DA">
        <w:rPr>
          <w:rFonts w:ascii="David" w:hAnsi="David"/>
          <w:color w:val="auto"/>
          <w:position w:val="3"/>
          <w:sz w:val="24"/>
          <w:szCs w:val="24"/>
          <w:rtl/>
        </w:rPr>
        <w:t>-</w:t>
      </w:r>
      <w:r w:rsidRPr="006E16DA">
        <w:rPr>
          <w:rFonts w:ascii="David" w:hAnsi="David"/>
          <w:color w:val="auto"/>
          <w:sz w:val="24"/>
          <w:szCs w:val="24"/>
          <w:rtl/>
        </w:rPr>
        <w:t>פי ההסכם ו/או על</w:t>
      </w:r>
      <w:r w:rsidRPr="006E16DA">
        <w:rPr>
          <w:rFonts w:ascii="David" w:hAnsi="David"/>
          <w:color w:val="auto"/>
          <w:position w:val="3"/>
          <w:sz w:val="24"/>
          <w:szCs w:val="24"/>
          <w:rtl/>
        </w:rPr>
        <w:t>-</w:t>
      </w:r>
      <w:r w:rsidRPr="006E16DA">
        <w:rPr>
          <w:rFonts w:ascii="David" w:hAnsi="David"/>
          <w:color w:val="auto"/>
          <w:sz w:val="24"/>
          <w:szCs w:val="24"/>
          <w:rtl/>
        </w:rPr>
        <w:t>פי כל דין.</w:t>
      </w:r>
    </w:p>
    <w:p w14:paraId="4A54C39F" w14:textId="77777777" w:rsidR="006E16DA" w:rsidRDefault="00794F15" w:rsidP="006A3ACE">
      <w:pPr>
        <w:pStyle w:val="10"/>
        <w:keepNext w:val="0"/>
        <w:keepLines/>
        <w:numPr>
          <w:ilvl w:val="0"/>
          <w:numId w:val="28"/>
        </w:numPr>
        <w:bidi/>
        <w:spacing w:line="300" w:lineRule="exact"/>
        <w:jc w:val="both"/>
        <w:rPr>
          <w:rFonts w:ascii="David" w:hAnsi="David"/>
          <w:color w:val="auto"/>
          <w:sz w:val="24"/>
          <w:szCs w:val="24"/>
        </w:rPr>
      </w:pPr>
      <w:r w:rsidRPr="006E16DA">
        <w:rPr>
          <w:rFonts w:ascii="David" w:hAnsi="David"/>
          <w:color w:val="auto"/>
          <w:sz w:val="24"/>
          <w:szCs w:val="24"/>
          <w:rtl/>
        </w:rPr>
        <w:t xml:space="preserve">יובהר כי גובה הפיצויים המוסכמים דלעיל נקבע, בין היתר, לאור הנזק העלול להיגרם </w:t>
      </w:r>
      <w:r w:rsidR="006E16DA">
        <w:rPr>
          <w:rFonts w:ascii="David" w:hAnsi="David" w:hint="cs"/>
          <w:color w:val="auto"/>
          <w:sz w:val="24"/>
          <w:szCs w:val="24"/>
          <w:rtl/>
        </w:rPr>
        <w:t>למועצה</w:t>
      </w:r>
      <w:r w:rsidRPr="006E16DA">
        <w:rPr>
          <w:rFonts w:ascii="David" w:hAnsi="David"/>
          <w:color w:val="auto"/>
          <w:sz w:val="24"/>
          <w:szCs w:val="24"/>
          <w:rtl/>
        </w:rPr>
        <w:t xml:space="preserve">, ולצדדים שלישיים נוספים כתוצאה מפיגור כלשהו בלוחות הזמנים, והוא נשקל היטב על ידי הצדדים ונמצא כסביר בנסיבות </w:t>
      </w:r>
      <w:proofErr w:type="spellStart"/>
      <w:r w:rsidRPr="006E16DA">
        <w:rPr>
          <w:rFonts w:ascii="David" w:hAnsi="David"/>
          <w:color w:val="auto"/>
          <w:sz w:val="24"/>
          <w:szCs w:val="24"/>
          <w:rtl/>
        </w:rPr>
        <w:t>הענין</w:t>
      </w:r>
      <w:proofErr w:type="spellEnd"/>
      <w:r w:rsidRPr="006E16DA">
        <w:rPr>
          <w:rFonts w:ascii="David" w:hAnsi="David"/>
          <w:color w:val="auto"/>
          <w:sz w:val="24"/>
          <w:szCs w:val="24"/>
          <w:rtl/>
        </w:rPr>
        <w:t>.</w:t>
      </w:r>
    </w:p>
    <w:p w14:paraId="26CE6918" w14:textId="0948FCC4" w:rsidR="00794F15" w:rsidRPr="006E16DA" w:rsidRDefault="00794F15" w:rsidP="006A3ACE">
      <w:pPr>
        <w:pStyle w:val="10"/>
        <w:keepNext w:val="0"/>
        <w:keepLines/>
        <w:numPr>
          <w:ilvl w:val="0"/>
          <w:numId w:val="28"/>
        </w:numPr>
        <w:bidi/>
        <w:spacing w:line="300" w:lineRule="exact"/>
        <w:jc w:val="both"/>
        <w:rPr>
          <w:rFonts w:ascii="David" w:hAnsi="David"/>
          <w:color w:val="auto"/>
          <w:sz w:val="24"/>
          <w:szCs w:val="24"/>
          <w:rtl/>
        </w:rPr>
      </w:pPr>
      <w:r w:rsidRPr="006E16DA">
        <w:rPr>
          <w:rFonts w:ascii="David" w:hAnsi="David"/>
          <w:color w:val="auto"/>
          <w:sz w:val="24"/>
          <w:szCs w:val="24"/>
          <w:rtl/>
        </w:rPr>
        <w:t>ה</w:t>
      </w:r>
      <w:r w:rsidR="006E16DA">
        <w:rPr>
          <w:rFonts w:ascii="David" w:hAnsi="David" w:hint="cs"/>
          <w:color w:val="auto"/>
          <w:sz w:val="24"/>
          <w:szCs w:val="24"/>
          <w:rtl/>
        </w:rPr>
        <w:t xml:space="preserve">מועצה </w:t>
      </w:r>
      <w:r w:rsidRPr="006E16DA">
        <w:rPr>
          <w:rFonts w:ascii="David" w:hAnsi="David"/>
          <w:color w:val="auto"/>
          <w:sz w:val="24"/>
          <w:szCs w:val="24"/>
          <w:rtl/>
        </w:rPr>
        <w:t xml:space="preserve">תהא רשאית לנכות את סכום הפיצויים המוסכמים ו/או כל סכום אחר אשר הספק יהיה חייב </w:t>
      </w:r>
      <w:r w:rsidR="006E16DA">
        <w:rPr>
          <w:rFonts w:ascii="David" w:hAnsi="David" w:hint="cs"/>
          <w:color w:val="auto"/>
          <w:sz w:val="24"/>
          <w:szCs w:val="24"/>
          <w:rtl/>
        </w:rPr>
        <w:t>למועצה</w:t>
      </w:r>
      <w:r w:rsidRPr="006E16DA">
        <w:rPr>
          <w:rFonts w:ascii="David" w:hAnsi="David"/>
          <w:color w:val="auto"/>
          <w:sz w:val="24"/>
          <w:szCs w:val="24"/>
          <w:rtl/>
        </w:rPr>
        <w:t xml:space="preserve">, מכל סכום שיגיע לספק </w:t>
      </w:r>
      <w:r w:rsidR="006E16DA">
        <w:rPr>
          <w:rFonts w:ascii="David" w:hAnsi="David" w:hint="cs"/>
          <w:color w:val="auto"/>
          <w:sz w:val="24"/>
          <w:szCs w:val="24"/>
          <w:rtl/>
        </w:rPr>
        <w:t>מהמועצה</w:t>
      </w:r>
      <w:r w:rsidRPr="006E16DA">
        <w:rPr>
          <w:rFonts w:ascii="David" w:hAnsi="David"/>
          <w:color w:val="auto"/>
          <w:sz w:val="24"/>
          <w:szCs w:val="24"/>
          <w:rtl/>
        </w:rPr>
        <w:t xml:space="preserve"> בכל זמן שהוא. למען הסר ספק מוצהר בזאת כי אין בתשלום הפיצויים המוסכמים כאמור לעיל, כשלעצמם או בניכויים מהספק, משום שחרור הספק מהתחייבותו לס</w:t>
      </w:r>
      <w:r w:rsidR="006E16DA">
        <w:rPr>
          <w:rFonts w:ascii="David" w:hAnsi="David" w:hint="cs"/>
          <w:color w:val="auto"/>
          <w:sz w:val="24"/>
          <w:szCs w:val="24"/>
          <w:rtl/>
        </w:rPr>
        <w:t>פק את הטובין</w:t>
      </w:r>
      <w:r w:rsidRPr="006E16DA">
        <w:rPr>
          <w:rFonts w:ascii="David" w:hAnsi="David"/>
          <w:color w:val="auto"/>
          <w:sz w:val="24"/>
          <w:szCs w:val="24"/>
          <w:rtl/>
        </w:rPr>
        <w:t xml:space="preserve"> על-פי ההסכם.</w:t>
      </w:r>
    </w:p>
    <w:p w14:paraId="4FAA1AA9" w14:textId="77777777" w:rsidR="00794F15" w:rsidRPr="006E16DA" w:rsidRDefault="00794F15" w:rsidP="006E16DA">
      <w:pPr>
        <w:pStyle w:val="10"/>
        <w:keepNext w:val="0"/>
        <w:keepLines/>
        <w:bidi/>
        <w:spacing w:line="300" w:lineRule="exact"/>
        <w:jc w:val="both"/>
        <w:rPr>
          <w:rFonts w:ascii="David" w:hAnsi="David"/>
          <w:b/>
          <w:bCs/>
          <w:color w:val="auto"/>
          <w:sz w:val="24"/>
          <w:szCs w:val="24"/>
          <w:u w:val="single"/>
        </w:rPr>
      </w:pPr>
      <w:r w:rsidRPr="006E16DA">
        <w:rPr>
          <w:rFonts w:ascii="David" w:hAnsi="David"/>
          <w:b/>
          <w:bCs/>
          <w:color w:val="auto"/>
          <w:sz w:val="24"/>
          <w:szCs w:val="24"/>
          <w:u w:val="single"/>
          <w:rtl/>
        </w:rPr>
        <w:t>אי-תחולת יחסי עובד-מעביד</w:t>
      </w:r>
    </w:p>
    <w:p w14:paraId="4BCDB004" w14:textId="29E2C32C" w:rsidR="00794F15" w:rsidRPr="006E16DA"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6E16DA">
        <w:rPr>
          <w:rFonts w:ascii="David" w:hAnsi="David"/>
          <w:b/>
          <w:color w:val="auto"/>
          <w:sz w:val="24"/>
          <w:szCs w:val="24"/>
          <w:rtl/>
        </w:rPr>
        <w:t>הספק מצהיר, כי אין בהסכם זה או בתנאי מתנאיו כדי ליצור בין הספק ו/או מי מטעמו לבין ה</w:t>
      </w:r>
      <w:r w:rsidR="00B363C9">
        <w:rPr>
          <w:rFonts w:ascii="David" w:hAnsi="David"/>
          <w:b/>
          <w:color w:val="auto"/>
          <w:sz w:val="24"/>
          <w:szCs w:val="24"/>
          <w:rtl/>
        </w:rPr>
        <w:t>מועצה</w:t>
      </w:r>
      <w:r w:rsidRPr="006E16DA">
        <w:rPr>
          <w:rFonts w:ascii="David" w:hAnsi="David"/>
          <w:b/>
          <w:color w:val="auto"/>
          <w:sz w:val="24"/>
          <w:szCs w:val="24"/>
          <w:rtl/>
        </w:rPr>
        <w:t xml:space="preserve"> יחסי עובד-מעביד, וכי כל העובדים שיועסקו מטעם הספק לצורך ביצוע התחייבויותיו על-פי הסכם זה יהיו וייחשבו עובדים של הספק בלבד, ולא יהיו בין הספק ו/או עובדיו ובין ה</w:t>
      </w:r>
      <w:r w:rsidR="00B363C9">
        <w:rPr>
          <w:rFonts w:ascii="David" w:hAnsi="David"/>
          <w:b/>
          <w:color w:val="auto"/>
          <w:sz w:val="24"/>
          <w:szCs w:val="24"/>
          <w:rtl/>
        </w:rPr>
        <w:t>מועצה</w:t>
      </w:r>
      <w:r w:rsidRPr="006E16DA">
        <w:rPr>
          <w:rFonts w:ascii="David" w:hAnsi="David"/>
          <w:b/>
          <w:color w:val="auto"/>
          <w:sz w:val="24"/>
          <w:szCs w:val="24"/>
          <w:rtl/>
        </w:rPr>
        <w:t xml:space="preserve"> כל יחסי עובד-מעביד. </w:t>
      </w:r>
    </w:p>
    <w:p w14:paraId="2036867E" w14:textId="1C2D2D89" w:rsidR="00794F15" w:rsidRPr="006E16DA"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6E16DA">
        <w:rPr>
          <w:rFonts w:ascii="David" w:hAnsi="David"/>
          <w:b/>
          <w:color w:val="auto"/>
          <w:sz w:val="24"/>
          <w:szCs w:val="24"/>
          <w:rtl/>
        </w:rPr>
        <w:t>כל התשלומים מכל מין וסוג מכוח כל דין ו/או הסכם לעובדי הספק יחולו על הספק וישולמו על-ידו, וה</w:t>
      </w:r>
      <w:r w:rsidR="00B363C9">
        <w:rPr>
          <w:rFonts w:ascii="David" w:hAnsi="David"/>
          <w:b/>
          <w:color w:val="auto"/>
          <w:sz w:val="24"/>
          <w:szCs w:val="24"/>
          <w:rtl/>
        </w:rPr>
        <w:t>מועצה</w:t>
      </w:r>
      <w:r w:rsidRPr="006E16DA">
        <w:rPr>
          <w:rFonts w:ascii="David" w:hAnsi="David"/>
          <w:b/>
          <w:color w:val="auto"/>
          <w:sz w:val="24"/>
          <w:szCs w:val="24"/>
          <w:rtl/>
        </w:rPr>
        <w:t xml:space="preserve"> לא תהיה אחראית לכך בכל צורה ואופן שהוא.</w:t>
      </w:r>
    </w:p>
    <w:p w14:paraId="3080E557" w14:textId="27584BFA" w:rsidR="00794F15" w:rsidRPr="006E16DA"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6E16DA">
        <w:rPr>
          <w:rFonts w:ascii="David" w:hAnsi="David"/>
          <w:b/>
          <w:color w:val="auto"/>
          <w:sz w:val="24"/>
          <w:szCs w:val="24"/>
          <w:rtl/>
        </w:rPr>
        <w:t>מובהר ומוסכם, כי באם יקבע על-ידי רשות מוסמכת, כי מתקיימים יחסי עובד-מעביד בין הספק ו/או עובדיו ו/או מי מטעמו לבין ה</w:t>
      </w:r>
      <w:r w:rsidR="00B363C9">
        <w:rPr>
          <w:rFonts w:ascii="David" w:hAnsi="David"/>
          <w:b/>
          <w:color w:val="auto"/>
          <w:sz w:val="24"/>
          <w:szCs w:val="24"/>
          <w:rtl/>
        </w:rPr>
        <w:t>מועצה</w:t>
      </w:r>
      <w:r w:rsidRPr="006E16DA">
        <w:rPr>
          <w:rFonts w:ascii="David" w:hAnsi="David"/>
          <w:b/>
          <w:color w:val="auto"/>
          <w:sz w:val="24"/>
          <w:szCs w:val="24"/>
          <w:rtl/>
        </w:rPr>
        <w:t>, אזי הספק מתחייב כי התמורה בהסכם זה תהיה נמוכה במחצית מהקבוע בהסכם, והספק מתחייב להשיב ל</w:t>
      </w:r>
      <w:r w:rsidR="00B363C9">
        <w:rPr>
          <w:rFonts w:ascii="David" w:hAnsi="David"/>
          <w:b/>
          <w:color w:val="auto"/>
          <w:sz w:val="24"/>
          <w:szCs w:val="24"/>
          <w:rtl/>
        </w:rPr>
        <w:t>מועצה</w:t>
      </w:r>
      <w:r w:rsidRPr="006E16DA">
        <w:rPr>
          <w:rFonts w:ascii="David" w:hAnsi="David"/>
          <w:b/>
          <w:color w:val="auto"/>
          <w:sz w:val="24"/>
          <w:szCs w:val="24"/>
          <w:rtl/>
        </w:rPr>
        <w:t xml:space="preserve"> מחצית מהתמורה ששולמה לו, ובאם לא שולמה תהיה ה</w:t>
      </w:r>
      <w:r w:rsidR="00B363C9">
        <w:rPr>
          <w:rFonts w:ascii="David" w:hAnsi="David"/>
          <w:b/>
          <w:color w:val="auto"/>
          <w:sz w:val="24"/>
          <w:szCs w:val="24"/>
          <w:rtl/>
        </w:rPr>
        <w:t>מועצה</w:t>
      </w:r>
      <w:r w:rsidRPr="006E16DA">
        <w:rPr>
          <w:rFonts w:ascii="David" w:hAnsi="David"/>
          <w:b/>
          <w:color w:val="auto"/>
          <w:sz w:val="24"/>
          <w:szCs w:val="24"/>
          <w:rtl/>
        </w:rPr>
        <w:t xml:space="preserve"> רשאית לקזז סכום זה מהסכומים המגיעים, אם מגיעים, לספק.</w:t>
      </w:r>
    </w:p>
    <w:p w14:paraId="609C77B4" w14:textId="6FEEB7FC" w:rsidR="00794F15" w:rsidRPr="006E16DA"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6E16DA">
        <w:rPr>
          <w:rFonts w:ascii="David" w:hAnsi="David"/>
          <w:b/>
          <w:color w:val="auto"/>
          <w:sz w:val="24"/>
          <w:szCs w:val="24"/>
          <w:rtl/>
        </w:rPr>
        <w:t>מבלי לגרוע מהאמור לעיל, הספק מתחייב לשפות את ה</w:t>
      </w:r>
      <w:r w:rsidR="00B363C9">
        <w:rPr>
          <w:rFonts w:ascii="David" w:hAnsi="David"/>
          <w:b/>
          <w:color w:val="auto"/>
          <w:sz w:val="24"/>
          <w:szCs w:val="24"/>
          <w:rtl/>
        </w:rPr>
        <w:t>מועצה</w:t>
      </w:r>
      <w:r w:rsidRPr="006E16DA">
        <w:rPr>
          <w:rFonts w:ascii="David" w:hAnsi="David"/>
          <w:b/>
          <w:color w:val="auto"/>
          <w:sz w:val="24"/>
          <w:szCs w:val="24"/>
          <w:rtl/>
        </w:rPr>
        <w:t>, וזאת על-פי דרישה ראשונה, בגין כל תביעה ו/או דרישה שעניינה, במישרין או בעקיפין, יחסי עובד-מעביד בין ה</w:t>
      </w:r>
      <w:r w:rsidR="00B363C9">
        <w:rPr>
          <w:rFonts w:ascii="David" w:hAnsi="David"/>
          <w:b/>
          <w:color w:val="auto"/>
          <w:sz w:val="24"/>
          <w:szCs w:val="24"/>
          <w:rtl/>
        </w:rPr>
        <w:t>מועצה</w:t>
      </w:r>
      <w:r w:rsidRPr="006E16DA">
        <w:rPr>
          <w:rFonts w:ascii="David" w:hAnsi="David"/>
          <w:b/>
          <w:color w:val="auto"/>
          <w:sz w:val="24"/>
          <w:szCs w:val="24"/>
          <w:rtl/>
        </w:rPr>
        <w:t xml:space="preserve"> לבין הספק ו/או עובדיו ו/או מי מטעמו, לרבות שכר עבודה וזכויות סוציאליות מכל מין וסוג.</w:t>
      </w:r>
    </w:p>
    <w:p w14:paraId="09DB9BE0" w14:textId="77777777" w:rsidR="00794F15" w:rsidRPr="006E16DA" w:rsidRDefault="00794F15" w:rsidP="006E16DA">
      <w:pPr>
        <w:pStyle w:val="10"/>
        <w:keepNext w:val="0"/>
        <w:keepLines/>
        <w:bidi/>
        <w:spacing w:line="300" w:lineRule="exact"/>
        <w:jc w:val="both"/>
        <w:rPr>
          <w:rFonts w:ascii="David" w:hAnsi="David"/>
          <w:b/>
          <w:bCs/>
          <w:color w:val="auto"/>
          <w:sz w:val="24"/>
          <w:szCs w:val="24"/>
          <w:u w:val="single"/>
          <w:rtl/>
        </w:rPr>
      </w:pPr>
      <w:r w:rsidRPr="006E16DA">
        <w:rPr>
          <w:rFonts w:ascii="David" w:hAnsi="David"/>
          <w:b/>
          <w:bCs/>
          <w:color w:val="auto"/>
          <w:sz w:val="24"/>
          <w:szCs w:val="24"/>
          <w:u w:val="single"/>
          <w:rtl/>
        </w:rPr>
        <w:t>סודיות וזכויות יוצרים</w:t>
      </w:r>
    </w:p>
    <w:p w14:paraId="48F79F8A" w14:textId="77777777" w:rsidR="00794F15" w:rsidRPr="006E16DA"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6E16DA">
        <w:rPr>
          <w:rFonts w:ascii="David" w:hAnsi="David"/>
          <w:b/>
          <w:color w:val="auto"/>
          <w:sz w:val="24"/>
          <w:szCs w:val="24"/>
          <w:rtl/>
        </w:rPr>
        <w:t>הספק מתחייב בשמו ובשם עובדיו וכל הפועלים מטעמו לשמור בסוד ולא להעביר, להודיע, למסור, להביא לידיעת ו/או לאפשר להביא לידיעת כל אדם או גוף אחר, כל ידיעה שתגיע אליו בקשר למתן השירותים ו/או לפרויקט, וכל נתון או כל חומר הקשור בביצוע שירותים של הפרויקט, והכול בעת מתן השירותים או בכל זמן אחר.</w:t>
      </w:r>
    </w:p>
    <w:p w14:paraId="2CEE1BFC" w14:textId="77777777" w:rsidR="00794F15" w:rsidRPr="006E16DA"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6E16DA">
        <w:rPr>
          <w:rFonts w:ascii="David" w:hAnsi="David"/>
          <w:b/>
          <w:color w:val="auto"/>
          <w:sz w:val="24"/>
          <w:szCs w:val="24"/>
          <w:rtl/>
        </w:rPr>
        <w:t>הספק מצהיר כי בהתקשרותו על פי הסכם זה הוא אינו מפר ולא יפר זכויות צד שלישי כלשהו לרבות זכויות קניין רוחני, וכי הוא, הבעלים היחידים של כל זכויות הקנין הרוחני במוצר.</w:t>
      </w:r>
    </w:p>
    <w:p w14:paraId="3133F73D" w14:textId="2EAD7692" w:rsidR="00794F15" w:rsidRPr="006E16DA"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6E16DA">
        <w:rPr>
          <w:rFonts w:ascii="David" w:hAnsi="David"/>
          <w:b/>
          <w:color w:val="auto"/>
          <w:sz w:val="24"/>
          <w:szCs w:val="24"/>
          <w:rtl/>
        </w:rPr>
        <w:t>הספק מצהיר כי הינו מוסמך ומורשה לאספקת השירותים ל</w:t>
      </w:r>
      <w:r w:rsidR="00B363C9">
        <w:rPr>
          <w:rFonts w:ascii="David" w:hAnsi="David"/>
          <w:b/>
          <w:color w:val="auto"/>
          <w:sz w:val="24"/>
          <w:szCs w:val="24"/>
          <w:rtl/>
        </w:rPr>
        <w:t>מועצה</w:t>
      </w:r>
      <w:r w:rsidRPr="006E16DA">
        <w:rPr>
          <w:rFonts w:ascii="David" w:hAnsi="David"/>
          <w:b/>
          <w:color w:val="auto"/>
          <w:sz w:val="24"/>
          <w:szCs w:val="24"/>
          <w:rtl/>
        </w:rPr>
        <w:t xml:space="preserve"> ולביצוע כל התחייבויותיו על פי הסכם זה.</w:t>
      </w:r>
    </w:p>
    <w:p w14:paraId="7D08B0A0" w14:textId="77777777" w:rsidR="00794F15" w:rsidRPr="00CD4363" w:rsidRDefault="00794F15" w:rsidP="006E16DA">
      <w:pPr>
        <w:pStyle w:val="10"/>
        <w:keepNext w:val="0"/>
        <w:keepLines/>
        <w:bidi/>
        <w:spacing w:line="300" w:lineRule="exact"/>
        <w:jc w:val="both"/>
        <w:rPr>
          <w:rFonts w:ascii="David" w:hAnsi="David"/>
          <w:b/>
          <w:bCs/>
          <w:color w:val="auto"/>
          <w:sz w:val="24"/>
          <w:szCs w:val="24"/>
          <w:u w:val="single"/>
          <w:rtl/>
        </w:rPr>
      </w:pPr>
      <w:r w:rsidRPr="00CD4363">
        <w:rPr>
          <w:rFonts w:ascii="David" w:hAnsi="David"/>
          <w:b/>
          <w:bCs/>
          <w:color w:val="auto"/>
          <w:sz w:val="24"/>
          <w:szCs w:val="24"/>
          <w:u w:val="single"/>
          <w:rtl/>
        </w:rPr>
        <w:lastRenderedPageBreak/>
        <w:t>תרופות</w:t>
      </w:r>
    </w:p>
    <w:p w14:paraId="516CF44B" w14:textId="77777777" w:rsidR="00794F15" w:rsidRPr="00CD4363"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CD4363">
        <w:rPr>
          <w:rFonts w:ascii="David" w:hAnsi="David"/>
          <w:b/>
          <w:color w:val="auto"/>
          <w:sz w:val="24"/>
          <w:szCs w:val="24"/>
          <w:rtl/>
        </w:rPr>
        <w:t>חוק החוזים (תרופות בשל הפרת חוזה) התשל"ג-1973 יחול על הוראות הסכם זה, אלא אם הוסכם אחרת על-פי הוראות הסכם זה.</w:t>
      </w:r>
      <w:r w:rsidRPr="00CD4363">
        <w:rPr>
          <w:rFonts w:ascii="David" w:hAnsi="David"/>
          <w:b/>
          <w:color w:val="auto"/>
          <w:sz w:val="24"/>
          <w:szCs w:val="24"/>
          <w:rtl/>
        </w:rPr>
        <w:tab/>
      </w:r>
    </w:p>
    <w:p w14:paraId="70999048" w14:textId="5AAA1018" w:rsidR="00794F15" w:rsidRPr="00CD4363"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CD4363">
        <w:rPr>
          <w:rFonts w:ascii="David" w:hAnsi="David"/>
          <w:b/>
          <w:color w:val="auto"/>
          <w:sz w:val="24"/>
          <w:szCs w:val="24"/>
          <w:rtl/>
        </w:rPr>
        <w:t>בקרות כל אחד מהמקרים המפורטים להלן, לאחר מתן הודעה מראש ובכתב של 7 ימים, או במקרה של הפרה יסודית של הסכם זה על-ידי הספק, תהיה ה</w:t>
      </w:r>
      <w:r w:rsidR="00B363C9" w:rsidRPr="00CD4363">
        <w:rPr>
          <w:rFonts w:ascii="David" w:hAnsi="David"/>
          <w:b/>
          <w:color w:val="auto"/>
          <w:sz w:val="24"/>
          <w:szCs w:val="24"/>
          <w:rtl/>
        </w:rPr>
        <w:t>מועצה</w:t>
      </w:r>
      <w:r w:rsidRPr="00CD4363">
        <w:rPr>
          <w:rFonts w:ascii="David" w:hAnsi="David"/>
          <w:b/>
          <w:color w:val="auto"/>
          <w:sz w:val="24"/>
          <w:szCs w:val="24"/>
          <w:rtl/>
        </w:rPr>
        <w:t xml:space="preserve"> רשאית לבטל, לסלק את ידו של הספק מהפרויקט ולהשלים את השירותים בעצמה ו/או בכל דרך אחרת, ואלה המקרים:</w:t>
      </w:r>
    </w:p>
    <w:p w14:paraId="4E411A35" w14:textId="77777777" w:rsidR="00794F15" w:rsidRPr="00CD4363" w:rsidRDefault="00794F15" w:rsidP="00794F15">
      <w:pPr>
        <w:rPr>
          <w:rFonts w:ascii="David" w:hAnsi="David"/>
          <w:sz w:val="24"/>
          <w:szCs w:val="24"/>
          <w:rtl/>
        </w:rPr>
      </w:pPr>
    </w:p>
    <w:p w14:paraId="32974D6E" w14:textId="77777777" w:rsidR="00794F15" w:rsidRPr="00CD4363" w:rsidRDefault="00794F15" w:rsidP="006A3ACE">
      <w:pPr>
        <w:pStyle w:val="10"/>
        <w:keepNext w:val="0"/>
        <w:keepLines/>
        <w:numPr>
          <w:ilvl w:val="0"/>
          <w:numId w:val="18"/>
        </w:numPr>
        <w:bidi/>
        <w:spacing w:line="300" w:lineRule="exact"/>
        <w:ind w:left="1416" w:hanging="284"/>
        <w:jc w:val="both"/>
        <w:rPr>
          <w:rFonts w:ascii="David" w:hAnsi="David"/>
          <w:b/>
          <w:bCs/>
          <w:color w:val="auto"/>
          <w:sz w:val="24"/>
          <w:szCs w:val="24"/>
          <w:rtl/>
        </w:rPr>
      </w:pPr>
      <w:r w:rsidRPr="00CD4363">
        <w:rPr>
          <w:rFonts w:ascii="David" w:hAnsi="David"/>
          <w:b/>
          <w:color w:val="auto"/>
          <w:sz w:val="24"/>
          <w:szCs w:val="24"/>
          <w:rtl/>
        </w:rPr>
        <w:t>כשניתן נגד הספק התראת פשיטת רגל, צו כינוס נכסים, צו פשיטת רגל וכיוצ"ב, והצו לא בוטל תוך 30 יום מיום הינתנו;</w:t>
      </w:r>
    </w:p>
    <w:p w14:paraId="71823732" w14:textId="77777777" w:rsidR="00794F15" w:rsidRPr="00CD4363" w:rsidRDefault="00794F15" w:rsidP="00794F15">
      <w:pPr>
        <w:rPr>
          <w:rFonts w:ascii="David" w:hAnsi="David"/>
          <w:sz w:val="24"/>
          <w:szCs w:val="24"/>
          <w:rtl/>
        </w:rPr>
      </w:pPr>
    </w:p>
    <w:p w14:paraId="2B8C68E2" w14:textId="77777777" w:rsidR="00794F15" w:rsidRPr="00CD4363" w:rsidRDefault="00794F15" w:rsidP="006A3ACE">
      <w:pPr>
        <w:pStyle w:val="10"/>
        <w:keepNext w:val="0"/>
        <w:keepLines/>
        <w:numPr>
          <w:ilvl w:val="0"/>
          <w:numId w:val="18"/>
        </w:numPr>
        <w:bidi/>
        <w:spacing w:line="300" w:lineRule="exact"/>
        <w:ind w:left="1887" w:hanging="708"/>
        <w:jc w:val="both"/>
        <w:rPr>
          <w:rFonts w:ascii="David" w:hAnsi="David"/>
          <w:b/>
          <w:bCs/>
          <w:color w:val="auto"/>
          <w:sz w:val="24"/>
          <w:szCs w:val="24"/>
          <w:rtl/>
        </w:rPr>
      </w:pPr>
      <w:r w:rsidRPr="00CD4363">
        <w:rPr>
          <w:rFonts w:ascii="David" w:hAnsi="David"/>
          <w:b/>
          <w:color w:val="auto"/>
          <w:sz w:val="24"/>
          <w:szCs w:val="24"/>
          <w:rtl/>
        </w:rPr>
        <w:t>כשהספק מסתלק מביצוע ההסכם, במפורש או במשתמע, להלכה או למעשה;</w:t>
      </w:r>
    </w:p>
    <w:p w14:paraId="44A07959" w14:textId="77777777" w:rsidR="00794F15" w:rsidRPr="00CD4363" w:rsidRDefault="00794F15" w:rsidP="00794F15">
      <w:pPr>
        <w:rPr>
          <w:rFonts w:ascii="David" w:hAnsi="David"/>
          <w:sz w:val="24"/>
          <w:szCs w:val="24"/>
          <w:rtl/>
        </w:rPr>
      </w:pPr>
    </w:p>
    <w:p w14:paraId="5B5C1D9A" w14:textId="77777777" w:rsidR="00794F15" w:rsidRPr="00CD4363" w:rsidRDefault="00794F15" w:rsidP="006A3ACE">
      <w:pPr>
        <w:pStyle w:val="10"/>
        <w:keepNext w:val="0"/>
        <w:keepLines/>
        <w:numPr>
          <w:ilvl w:val="0"/>
          <w:numId w:val="18"/>
        </w:numPr>
        <w:bidi/>
        <w:spacing w:line="300" w:lineRule="exact"/>
        <w:ind w:left="1887" w:hanging="708"/>
        <w:jc w:val="both"/>
        <w:rPr>
          <w:rFonts w:ascii="David" w:hAnsi="David"/>
          <w:b/>
          <w:bCs/>
          <w:color w:val="auto"/>
          <w:sz w:val="24"/>
          <w:szCs w:val="24"/>
          <w:rtl/>
        </w:rPr>
      </w:pPr>
      <w:r w:rsidRPr="00CD4363">
        <w:rPr>
          <w:rFonts w:ascii="David" w:hAnsi="David"/>
          <w:b/>
          <w:color w:val="auto"/>
          <w:sz w:val="24"/>
          <w:szCs w:val="24"/>
          <w:rtl/>
        </w:rPr>
        <w:t>הספק מעל באמון שניתן בו;</w:t>
      </w:r>
    </w:p>
    <w:p w14:paraId="77E887B7" w14:textId="77777777" w:rsidR="00794F15" w:rsidRPr="00CD4363" w:rsidRDefault="00794F15" w:rsidP="00794F15">
      <w:pPr>
        <w:rPr>
          <w:rFonts w:ascii="David" w:hAnsi="David"/>
          <w:sz w:val="24"/>
          <w:szCs w:val="24"/>
          <w:rtl/>
        </w:rPr>
      </w:pPr>
    </w:p>
    <w:p w14:paraId="2EAB7177" w14:textId="12C7E6CD" w:rsidR="00794F15" w:rsidRPr="00CD4363" w:rsidRDefault="00794F15" w:rsidP="006A3ACE">
      <w:pPr>
        <w:pStyle w:val="10"/>
        <w:keepNext w:val="0"/>
        <w:keepLines/>
        <w:numPr>
          <w:ilvl w:val="0"/>
          <w:numId w:val="18"/>
        </w:numPr>
        <w:bidi/>
        <w:spacing w:line="300" w:lineRule="exact"/>
        <w:ind w:left="1416" w:hanging="284"/>
        <w:jc w:val="both"/>
        <w:rPr>
          <w:rFonts w:ascii="David" w:hAnsi="David"/>
          <w:b/>
          <w:bCs/>
          <w:color w:val="auto"/>
          <w:sz w:val="24"/>
          <w:szCs w:val="24"/>
          <w:rtl/>
        </w:rPr>
      </w:pPr>
      <w:r w:rsidRPr="00CD4363">
        <w:rPr>
          <w:rFonts w:ascii="David" w:hAnsi="David"/>
          <w:b/>
          <w:color w:val="auto"/>
          <w:sz w:val="24"/>
          <w:szCs w:val="24"/>
          <w:rtl/>
        </w:rPr>
        <w:t>בכל מקרה שהספק הפר אחת או יותר מהוראות הסכם זה או לא מילא תפקידו לשביעות רצון ה</w:t>
      </w:r>
      <w:r w:rsidR="00B363C9" w:rsidRPr="00CD4363">
        <w:rPr>
          <w:rFonts w:ascii="David" w:hAnsi="David"/>
          <w:b/>
          <w:color w:val="auto"/>
          <w:sz w:val="24"/>
          <w:szCs w:val="24"/>
          <w:rtl/>
        </w:rPr>
        <w:t>מועצה</w:t>
      </w:r>
      <w:r w:rsidRPr="00CD4363">
        <w:rPr>
          <w:rFonts w:ascii="David" w:hAnsi="David"/>
          <w:b/>
          <w:color w:val="auto"/>
          <w:sz w:val="24"/>
          <w:szCs w:val="24"/>
          <w:rtl/>
        </w:rPr>
        <w:t xml:space="preserve"> ועל-פי שיקול-דעתה המוחלט כמוגדר בהגדרת עבודתו ובלבד שקיבל מכתב התראה בנושא.</w:t>
      </w:r>
    </w:p>
    <w:p w14:paraId="078E635B" w14:textId="28814DA0" w:rsidR="00794F15" w:rsidRPr="00CD4363"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CD4363">
        <w:rPr>
          <w:rFonts w:ascii="David" w:hAnsi="David"/>
          <w:b/>
          <w:color w:val="auto"/>
          <w:sz w:val="24"/>
          <w:szCs w:val="24"/>
          <w:rtl/>
        </w:rPr>
        <w:t>בכל מקרה שבו לא מילא הספק אחר התחייבויותיו הכרוכות על פי הסכם זה, כולן או מקצתן, במהלך פרק הזמן הנקוב לביצוע השירותים, רשאית ה</w:t>
      </w:r>
      <w:r w:rsidR="00B363C9" w:rsidRPr="00CD4363">
        <w:rPr>
          <w:rFonts w:ascii="David" w:hAnsi="David"/>
          <w:b/>
          <w:color w:val="auto"/>
          <w:sz w:val="24"/>
          <w:szCs w:val="24"/>
          <w:rtl/>
        </w:rPr>
        <w:t>מועצה</w:t>
      </w:r>
      <w:r w:rsidRPr="00CD4363">
        <w:rPr>
          <w:rFonts w:ascii="David" w:hAnsi="David"/>
          <w:b/>
          <w:color w:val="auto"/>
          <w:sz w:val="24"/>
          <w:szCs w:val="24"/>
          <w:rtl/>
        </w:rPr>
        <w:t xml:space="preserve"> להביא הסכם זה לידי גמר, וה</w:t>
      </w:r>
      <w:r w:rsidR="00B363C9" w:rsidRPr="00CD4363">
        <w:rPr>
          <w:rFonts w:ascii="David" w:hAnsi="David"/>
          <w:b/>
          <w:color w:val="auto"/>
          <w:sz w:val="24"/>
          <w:szCs w:val="24"/>
          <w:rtl/>
        </w:rPr>
        <w:t>מועצה</w:t>
      </w:r>
      <w:r w:rsidRPr="00CD4363">
        <w:rPr>
          <w:rFonts w:ascii="David" w:hAnsi="David"/>
          <w:b/>
          <w:color w:val="auto"/>
          <w:sz w:val="24"/>
          <w:szCs w:val="24"/>
          <w:rtl/>
        </w:rPr>
        <w:t xml:space="preserve"> תהא פטורה מכל התחייבות כלפי הספק ותהא זכאית למסור את המשך ביצוע השירותים והשלמתם לכל אדם ו/או גוף אחר, ובנוסף תהא זכאית לקבל מן הספק פיצוי בגין הנזקים הישירים והעקיפים שנגרמו לה עקב כך.</w:t>
      </w:r>
    </w:p>
    <w:p w14:paraId="46B2B0F0" w14:textId="21A83AEB" w:rsidR="00794F15" w:rsidRPr="00CD4363"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CD4363">
        <w:rPr>
          <w:rFonts w:ascii="David" w:hAnsi="David"/>
          <w:b/>
          <w:color w:val="auto"/>
          <w:sz w:val="24"/>
          <w:szCs w:val="24"/>
          <w:rtl/>
        </w:rPr>
        <w:t>בכל מקרה של סכסוך או חילוקי-דעות שיתגלו בין הצדדים בקשר להסכם זה או הנובע ממנו, מוסכם בין הצדדים כי הספק לא יאט את קצב מתן השירותים ולא יפסיק את ביצועם בהתאם להתחייבויותיו על-פי הסכם זה ולא יפגע בכל צורה אחרת בהמשך מתן השירותים, ומתן השירות ימשיך להינתן על-ידי הספק במלואו ובמועדו על אף חילוקי-הדעות, וה</w:t>
      </w:r>
      <w:r w:rsidR="00B363C9" w:rsidRPr="00CD4363">
        <w:rPr>
          <w:rFonts w:ascii="David" w:hAnsi="David"/>
          <w:b/>
          <w:color w:val="auto"/>
          <w:sz w:val="24"/>
          <w:szCs w:val="24"/>
          <w:rtl/>
        </w:rPr>
        <w:t>מועצה</w:t>
      </w:r>
      <w:r w:rsidRPr="00CD4363">
        <w:rPr>
          <w:rFonts w:ascii="David" w:hAnsi="David"/>
          <w:b/>
          <w:color w:val="auto"/>
          <w:sz w:val="24"/>
          <w:szCs w:val="24"/>
          <w:rtl/>
        </w:rPr>
        <w:t xml:space="preserve"> תשלם לספק את אותם סכומים אשר אינם שנויים במחלוקת ללא כל עיכוב.</w:t>
      </w:r>
    </w:p>
    <w:p w14:paraId="07AE8F1D" w14:textId="77777777" w:rsidR="00CD4363" w:rsidRPr="00CD4363" w:rsidRDefault="00794F15" w:rsidP="006A3ACE">
      <w:pPr>
        <w:pStyle w:val="10"/>
        <w:keepNext w:val="0"/>
        <w:keepLines/>
        <w:numPr>
          <w:ilvl w:val="0"/>
          <w:numId w:val="28"/>
        </w:numPr>
        <w:bidi/>
        <w:spacing w:line="300" w:lineRule="exact"/>
        <w:jc w:val="both"/>
        <w:rPr>
          <w:rFonts w:ascii="David" w:hAnsi="David"/>
          <w:b/>
          <w:bCs/>
          <w:color w:val="auto"/>
          <w:sz w:val="24"/>
          <w:szCs w:val="24"/>
        </w:rPr>
      </w:pPr>
      <w:r w:rsidRPr="00CD4363">
        <w:rPr>
          <w:rFonts w:ascii="David" w:hAnsi="David"/>
          <w:b/>
          <w:color w:val="auto"/>
          <w:sz w:val="24"/>
          <w:szCs w:val="24"/>
          <w:rtl/>
        </w:rPr>
        <w:t>מובהר כי בכל מקרה בו הובא הסכם זה לידי גמר, כאמור בסעיף זה על סעיפי המשנה שבו, ימסור הספק ל</w:t>
      </w:r>
      <w:r w:rsidR="00B363C9" w:rsidRPr="00CD4363">
        <w:rPr>
          <w:rFonts w:ascii="David" w:hAnsi="David"/>
          <w:b/>
          <w:color w:val="auto"/>
          <w:sz w:val="24"/>
          <w:szCs w:val="24"/>
          <w:rtl/>
        </w:rPr>
        <w:t>מועצה</w:t>
      </w:r>
      <w:r w:rsidRPr="00CD4363">
        <w:rPr>
          <w:rFonts w:ascii="David" w:hAnsi="David"/>
          <w:b/>
          <w:color w:val="auto"/>
          <w:sz w:val="24"/>
          <w:szCs w:val="24"/>
          <w:rtl/>
        </w:rPr>
        <w:t xml:space="preserve"> את כל השרטוטים, התבניות, המסמכים, הדיסקטים, עם כל הנתונים כשהם מעודכנים ומושלמים, וכל חומר אחר שהכין לצורך או כתוצאה מאספקת השירותים וה</w:t>
      </w:r>
      <w:r w:rsidR="00B363C9" w:rsidRPr="00CD4363">
        <w:rPr>
          <w:rFonts w:ascii="David" w:hAnsi="David"/>
          <w:b/>
          <w:color w:val="auto"/>
          <w:sz w:val="24"/>
          <w:szCs w:val="24"/>
          <w:rtl/>
        </w:rPr>
        <w:t>מועצה</w:t>
      </w:r>
      <w:r w:rsidRPr="00CD4363">
        <w:rPr>
          <w:rFonts w:ascii="David" w:hAnsi="David"/>
          <w:b/>
          <w:color w:val="auto"/>
          <w:sz w:val="24"/>
          <w:szCs w:val="24"/>
          <w:rtl/>
        </w:rPr>
        <w:t xml:space="preserve"> תהיה רשאית להשתמש בכל החומרים האמורים לעיל לצורך ביצוע השירותים כאמור.</w:t>
      </w:r>
    </w:p>
    <w:p w14:paraId="12907E71" w14:textId="77777777" w:rsidR="00CD4363" w:rsidRDefault="00CD4363" w:rsidP="00CD4363">
      <w:pPr>
        <w:pStyle w:val="10"/>
        <w:keepNext w:val="0"/>
        <w:keepLines/>
        <w:bidi/>
        <w:spacing w:line="300" w:lineRule="exact"/>
        <w:jc w:val="both"/>
        <w:rPr>
          <w:rFonts w:ascii="David" w:hAnsi="David"/>
          <w:sz w:val="24"/>
          <w:szCs w:val="24"/>
          <w:u w:val="single"/>
          <w:rtl/>
        </w:rPr>
      </w:pPr>
    </w:p>
    <w:p w14:paraId="3096CA09" w14:textId="4EB4F904" w:rsidR="007B45C7" w:rsidRPr="00CD4363" w:rsidRDefault="007B45C7" w:rsidP="00CD4363">
      <w:pPr>
        <w:pStyle w:val="10"/>
        <w:keepNext w:val="0"/>
        <w:keepLines/>
        <w:bidi/>
        <w:spacing w:line="300" w:lineRule="exact"/>
        <w:jc w:val="both"/>
        <w:rPr>
          <w:rFonts w:ascii="David" w:hAnsi="David"/>
          <w:b/>
          <w:bCs/>
          <w:color w:val="auto"/>
          <w:sz w:val="24"/>
          <w:szCs w:val="24"/>
          <w:rtl/>
        </w:rPr>
      </w:pPr>
      <w:r w:rsidRPr="00CD4363">
        <w:rPr>
          <w:rFonts w:ascii="David" w:hAnsi="David"/>
          <w:b/>
          <w:bCs/>
          <w:color w:val="auto"/>
          <w:sz w:val="24"/>
          <w:szCs w:val="24"/>
          <w:u w:val="single"/>
          <w:rtl/>
        </w:rPr>
        <w:t>המחאת זכויות ו/או חובות מכוח ההסכם</w:t>
      </w:r>
    </w:p>
    <w:p w14:paraId="15D08F55" w14:textId="1E71E5FB" w:rsidR="007B45C7" w:rsidRPr="00CD4363" w:rsidRDefault="007B45C7" w:rsidP="006A3ACE">
      <w:pPr>
        <w:pStyle w:val="a1"/>
        <w:keepNext/>
        <w:widowControl w:val="0"/>
        <w:numPr>
          <w:ilvl w:val="0"/>
          <w:numId w:val="28"/>
        </w:numPr>
        <w:spacing w:before="0"/>
        <w:rPr>
          <w:rFonts w:ascii="David" w:hAnsi="David"/>
          <w:sz w:val="24"/>
          <w:rtl/>
        </w:rPr>
      </w:pPr>
      <w:bookmarkStart w:id="31" w:name="המחאה"/>
      <w:bookmarkEnd w:id="31"/>
      <w:r w:rsidRPr="00CD4363">
        <w:rPr>
          <w:rFonts w:ascii="David" w:hAnsi="David"/>
          <w:sz w:val="24"/>
          <w:rtl/>
        </w:rPr>
        <w:t>מוסכם בזאת בין הצדדים כי כל התחייבויותיו של הספק מכוח ההסכם הינן מכוח מומחיותו המקצועית ולפיכך עליו לבצען בעצמו ו/או באמצעות עובדיו.</w:t>
      </w:r>
    </w:p>
    <w:p w14:paraId="07EEED58" w14:textId="1D475645" w:rsidR="007B45C7" w:rsidRPr="00CD4363" w:rsidRDefault="007B45C7" w:rsidP="006A3ACE">
      <w:pPr>
        <w:pStyle w:val="a1"/>
        <w:widowControl w:val="0"/>
        <w:numPr>
          <w:ilvl w:val="0"/>
          <w:numId w:val="28"/>
        </w:numPr>
        <w:spacing w:before="0"/>
        <w:rPr>
          <w:rFonts w:ascii="David" w:hAnsi="David"/>
          <w:sz w:val="24"/>
          <w:rtl/>
        </w:rPr>
      </w:pPr>
      <w:r w:rsidRPr="00CD4363">
        <w:rPr>
          <w:rFonts w:ascii="David" w:hAnsi="David"/>
          <w:sz w:val="24"/>
          <w:rtl/>
        </w:rPr>
        <w:t xml:space="preserve">הספק, בכפוף לאמור להלן, לא יהיה רשאי </w:t>
      </w:r>
      <w:proofErr w:type="spellStart"/>
      <w:r w:rsidRPr="00CD4363">
        <w:rPr>
          <w:rFonts w:ascii="David" w:hAnsi="David"/>
          <w:sz w:val="24"/>
          <w:rtl/>
        </w:rPr>
        <w:t>להמחות</w:t>
      </w:r>
      <w:proofErr w:type="spellEnd"/>
      <w:r w:rsidRPr="00CD4363">
        <w:rPr>
          <w:rFonts w:ascii="David" w:hAnsi="David"/>
          <w:sz w:val="24"/>
          <w:rtl/>
        </w:rPr>
        <w:t xml:space="preserve"> את זכויותיו או חובותיו מכוח ההסכם או חלק מהן לאחר/ים וכן אין הוא רשאי להעביר או למסור לאחר כל זכות או חובה הנובעת מההסכם, ולרבות המחאת הזכות לקבלת סכומי תמורה ממנו לגורם אחר.</w:t>
      </w:r>
    </w:p>
    <w:p w14:paraId="4E322698" w14:textId="5AB3F0F6" w:rsidR="007B45C7" w:rsidRPr="00CD4363" w:rsidRDefault="007B45C7" w:rsidP="006A3ACE">
      <w:pPr>
        <w:pStyle w:val="a1"/>
        <w:widowControl w:val="0"/>
        <w:numPr>
          <w:ilvl w:val="0"/>
          <w:numId w:val="28"/>
        </w:numPr>
        <w:spacing w:before="0"/>
        <w:rPr>
          <w:rFonts w:ascii="David" w:hAnsi="David"/>
          <w:sz w:val="24"/>
          <w:rtl/>
        </w:rPr>
      </w:pPr>
      <w:r w:rsidRPr="00CD4363">
        <w:rPr>
          <w:rFonts w:ascii="David" w:hAnsi="David"/>
          <w:sz w:val="24"/>
          <w:rtl/>
        </w:rPr>
        <w:t xml:space="preserve">היה הספק תאגיד וביקש </w:t>
      </w:r>
      <w:proofErr w:type="spellStart"/>
      <w:r w:rsidRPr="00CD4363">
        <w:rPr>
          <w:rFonts w:ascii="David" w:hAnsi="David"/>
          <w:sz w:val="24"/>
          <w:rtl/>
        </w:rPr>
        <w:t>להמחות</w:t>
      </w:r>
      <w:proofErr w:type="spellEnd"/>
      <w:r w:rsidRPr="00CD4363">
        <w:rPr>
          <w:rFonts w:ascii="David" w:hAnsi="David"/>
          <w:sz w:val="24"/>
          <w:rtl/>
        </w:rPr>
        <w:t xml:space="preserve"> את זכויותיו ו/או חובותיו מכוח ההסכם על דרך של העברת זכויות במניות החברה, יפנה לקבלת אישור הגזבר. הגזבר עפ"י שיקול דעתו הבלעדי יקבע האם לאשר המחאה כאמור ואם לאו. החלטתו של הגזבר תהיה סופית ותחייב את הספק.</w:t>
      </w:r>
    </w:p>
    <w:p w14:paraId="08C9E7CD" w14:textId="4B90CAF5" w:rsidR="007B45C7" w:rsidRPr="00CD4363" w:rsidRDefault="007B45C7" w:rsidP="006A3ACE">
      <w:pPr>
        <w:pStyle w:val="a1"/>
        <w:widowControl w:val="0"/>
        <w:numPr>
          <w:ilvl w:val="0"/>
          <w:numId w:val="28"/>
        </w:numPr>
        <w:spacing w:before="0"/>
        <w:rPr>
          <w:rFonts w:ascii="David" w:hAnsi="David"/>
          <w:sz w:val="24"/>
        </w:rPr>
      </w:pPr>
      <w:r w:rsidRPr="00CD4363">
        <w:rPr>
          <w:rFonts w:ascii="David" w:hAnsi="David"/>
          <w:sz w:val="24"/>
          <w:rtl/>
        </w:rPr>
        <w:t>מבלי לגרוע מהחובה האמורה לעיל מובהר כי היה וחרף האמור לעיל ימחה הספק את זכויותיו או חובותיו על פי הסכם זה או מקצתן בניגוד לאמור לעיל, או מסר את ביצועו של שרות כלשהו המוטל עליו לפי הסכם זה, כולו או מקצתו, לאחר,</w:t>
      </w:r>
      <w:r w:rsidRPr="00CD4363">
        <w:rPr>
          <w:rFonts w:ascii="David" w:hAnsi="David"/>
          <w:sz w:val="24"/>
        </w:rPr>
        <w:t xml:space="preserve"> </w:t>
      </w:r>
      <w:proofErr w:type="spellStart"/>
      <w:r w:rsidRPr="00CD4363">
        <w:rPr>
          <w:rFonts w:ascii="David" w:hAnsi="David"/>
          <w:sz w:val="24"/>
          <w:rtl/>
        </w:rPr>
        <w:t>ישאר</w:t>
      </w:r>
      <w:proofErr w:type="spellEnd"/>
      <w:r w:rsidRPr="00CD4363">
        <w:rPr>
          <w:rFonts w:ascii="David" w:hAnsi="David"/>
          <w:sz w:val="24"/>
          <w:rtl/>
        </w:rPr>
        <w:t xml:space="preserve"> הוא אחראי להתחייבויותיו המוטלות עליו עפ"י הסכם זה על אף ההמחאה האמורה ומבלי שיהיה בכך כדי לפגוע בזכויותיה של </w:t>
      </w:r>
      <w:r w:rsidR="00CD4363">
        <w:rPr>
          <w:rFonts w:ascii="David" w:hAnsi="David" w:hint="cs"/>
          <w:sz w:val="24"/>
          <w:rtl/>
        </w:rPr>
        <w:t>המועצה</w:t>
      </w:r>
      <w:r w:rsidRPr="00CD4363">
        <w:rPr>
          <w:rFonts w:ascii="David" w:hAnsi="David"/>
          <w:sz w:val="24"/>
          <w:rtl/>
        </w:rPr>
        <w:t xml:space="preserve"> כלפי הגורם הנמחה.</w:t>
      </w:r>
    </w:p>
    <w:p w14:paraId="44CE68C8" w14:textId="47D9449B" w:rsidR="007B45C7" w:rsidRPr="00CD4363" w:rsidRDefault="007B45C7" w:rsidP="006A3ACE">
      <w:pPr>
        <w:pStyle w:val="a1"/>
        <w:widowControl w:val="0"/>
        <w:numPr>
          <w:ilvl w:val="0"/>
          <w:numId w:val="28"/>
        </w:numPr>
        <w:spacing w:before="0"/>
        <w:rPr>
          <w:rFonts w:ascii="David" w:hAnsi="David"/>
          <w:sz w:val="24"/>
          <w:rtl/>
        </w:rPr>
      </w:pPr>
      <w:r w:rsidRPr="00CD4363">
        <w:rPr>
          <w:rFonts w:ascii="David" w:hAnsi="David"/>
          <w:sz w:val="24"/>
          <w:rtl/>
        </w:rPr>
        <w:t xml:space="preserve">אין באמור בכדי לגרוע מכל סעד או תרופה לה זכאית </w:t>
      </w:r>
      <w:r w:rsidR="00CD4363">
        <w:rPr>
          <w:rFonts w:ascii="David" w:hAnsi="David" w:hint="cs"/>
          <w:sz w:val="24"/>
          <w:rtl/>
        </w:rPr>
        <w:t>המועצה</w:t>
      </w:r>
      <w:r w:rsidRPr="00CD4363">
        <w:rPr>
          <w:rFonts w:ascii="David" w:hAnsi="David"/>
          <w:sz w:val="24"/>
          <w:rtl/>
        </w:rPr>
        <w:t xml:space="preserve"> עפ"י כל דין או הסכם.</w:t>
      </w:r>
    </w:p>
    <w:p w14:paraId="29461BD4" w14:textId="77777777" w:rsidR="00CD4363" w:rsidRDefault="007B45C7" w:rsidP="00CD4363">
      <w:pPr>
        <w:pStyle w:val="a1"/>
        <w:widowControl w:val="0"/>
        <w:numPr>
          <w:ilvl w:val="0"/>
          <w:numId w:val="0"/>
        </w:numPr>
        <w:spacing w:before="0"/>
        <w:rPr>
          <w:rFonts w:ascii="David" w:hAnsi="David"/>
          <w:sz w:val="24"/>
        </w:rPr>
      </w:pPr>
      <w:r w:rsidRPr="00CD4363">
        <w:rPr>
          <w:rFonts w:ascii="David" w:hAnsi="David"/>
          <w:sz w:val="24"/>
          <w:rtl/>
        </w:rPr>
        <w:t>פרק זה הינו תנאי עיקרי בהסכם והפרתו תהווה הפרה יסודית של ההסכם.</w:t>
      </w:r>
    </w:p>
    <w:p w14:paraId="3A99D45F" w14:textId="77777777" w:rsidR="00CD4363" w:rsidRDefault="00CD4363" w:rsidP="00CD4363">
      <w:pPr>
        <w:pStyle w:val="a1"/>
        <w:widowControl w:val="0"/>
        <w:numPr>
          <w:ilvl w:val="0"/>
          <w:numId w:val="0"/>
        </w:numPr>
        <w:spacing w:before="0"/>
        <w:rPr>
          <w:rFonts w:ascii="David" w:hAnsi="David"/>
          <w:b/>
          <w:bCs/>
          <w:sz w:val="24"/>
          <w:u w:val="single"/>
          <w:rtl/>
        </w:rPr>
      </w:pPr>
    </w:p>
    <w:p w14:paraId="21029DF8" w14:textId="77777777" w:rsidR="0094191F" w:rsidRPr="00CD4363" w:rsidRDefault="0094191F" w:rsidP="00CD4363">
      <w:pPr>
        <w:pStyle w:val="a1"/>
        <w:widowControl w:val="0"/>
        <w:numPr>
          <w:ilvl w:val="0"/>
          <w:numId w:val="0"/>
        </w:numPr>
        <w:spacing w:before="0"/>
        <w:rPr>
          <w:rFonts w:ascii="David" w:hAnsi="David"/>
          <w:b/>
          <w:bCs/>
          <w:sz w:val="24"/>
          <w:u w:val="single"/>
          <w:rtl/>
        </w:rPr>
      </w:pPr>
    </w:p>
    <w:p w14:paraId="281B330C" w14:textId="77777777" w:rsidR="00CD4363" w:rsidRDefault="007B45C7" w:rsidP="00CD4363">
      <w:pPr>
        <w:pStyle w:val="a1"/>
        <w:widowControl w:val="0"/>
        <w:numPr>
          <w:ilvl w:val="0"/>
          <w:numId w:val="0"/>
        </w:numPr>
        <w:spacing w:before="0"/>
        <w:rPr>
          <w:rFonts w:ascii="David" w:hAnsi="David"/>
          <w:sz w:val="24"/>
        </w:rPr>
      </w:pPr>
      <w:r w:rsidRPr="00CD4363">
        <w:rPr>
          <w:rFonts w:ascii="David" w:hAnsi="David"/>
          <w:b/>
          <w:bCs/>
          <w:sz w:val="24"/>
          <w:u w:val="single"/>
          <w:rtl/>
        </w:rPr>
        <w:t>ביטול ההסכם ותוצאותיו</w:t>
      </w:r>
      <w:bookmarkStart w:id="32" w:name="ביטול"/>
      <w:bookmarkEnd w:id="32"/>
    </w:p>
    <w:p w14:paraId="15AE5044" w14:textId="7983121F" w:rsidR="007B45C7" w:rsidRPr="00CD4363" w:rsidRDefault="007B45C7" w:rsidP="006A3ACE">
      <w:pPr>
        <w:pStyle w:val="a1"/>
        <w:widowControl w:val="0"/>
        <w:numPr>
          <w:ilvl w:val="0"/>
          <w:numId w:val="28"/>
        </w:numPr>
        <w:spacing w:before="0"/>
        <w:rPr>
          <w:rFonts w:ascii="David" w:hAnsi="David"/>
          <w:sz w:val="24"/>
          <w:rtl/>
        </w:rPr>
      </w:pPr>
      <w:r w:rsidRPr="00CD4363">
        <w:rPr>
          <w:rFonts w:ascii="David" w:hAnsi="David"/>
          <w:sz w:val="24"/>
          <w:rtl/>
        </w:rPr>
        <w:t xml:space="preserve">מוסכם בין הצדדים כי </w:t>
      </w:r>
      <w:r w:rsidR="00CD4363">
        <w:rPr>
          <w:rFonts w:ascii="David" w:hAnsi="David" w:hint="cs"/>
          <w:sz w:val="24"/>
          <w:rtl/>
        </w:rPr>
        <w:t>המועצה</w:t>
      </w:r>
      <w:r w:rsidRPr="00CD4363">
        <w:rPr>
          <w:rFonts w:ascii="David" w:hAnsi="David"/>
          <w:sz w:val="24"/>
          <w:rtl/>
        </w:rPr>
        <w:t xml:space="preserve"> תהא רשאית לבטל את ההסכם מיידית במקרים הבאים:</w:t>
      </w:r>
    </w:p>
    <w:p w14:paraId="5B49F0CE" w14:textId="77777777" w:rsidR="007B45C7" w:rsidRPr="00CD4363" w:rsidRDefault="007B45C7" w:rsidP="006A3ACE">
      <w:pPr>
        <w:pStyle w:val="a1"/>
        <w:keepNext/>
        <w:widowControl w:val="0"/>
        <w:numPr>
          <w:ilvl w:val="1"/>
          <w:numId w:val="28"/>
        </w:numPr>
        <w:rPr>
          <w:rFonts w:ascii="David" w:hAnsi="David"/>
          <w:sz w:val="24"/>
          <w:rtl/>
        </w:rPr>
      </w:pPr>
      <w:r w:rsidRPr="00CD4363">
        <w:rPr>
          <w:rFonts w:ascii="David" w:hAnsi="David"/>
          <w:sz w:val="24"/>
          <w:rtl/>
        </w:rPr>
        <w:lastRenderedPageBreak/>
        <w:t xml:space="preserve">מונה לספק כונס נכסים </w:t>
      </w:r>
      <w:proofErr w:type="spellStart"/>
      <w:r w:rsidRPr="00CD4363">
        <w:rPr>
          <w:rFonts w:ascii="David" w:hAnsi="David"/>
          <w:sz w:val="24"/>
          <w:rtl/>
        </w:rPr>
        <w:t>מכח</w:t>
      </w:r>
      <w:proofErr w:type="spellEnd"/>
      <w:r w:rsidRPr="00CD4363">
        <w:rPr>
          <w:rFonts w:ascii="David" w:hAnsi="David"/>
          <w:sz w:val="24"/>
          <w:rtl/>
        </w:rPr>
        <w:t xml:space="preserve"> כל דין ו/או הוכרז כפושט רגל, או – באם הינו תאגיד – ניתן לגביו צו הקפאת הליכים או צו פירוק – קבוע או זמני.</w:t>
      </w:r>
    </w:p>
    <w:p w14:paraId="3EA80034" w14:textId="77777777" w:rsidR="007B45C7" w:rsidRPr="00CD4363" w:rsidRDefault="007B45C7" w:rsidP="006A3ACE">
      <w:pPr>
        <w:pStyle w:val="a1"/>
        <w:widowControl w:val="0"/>
        <w:numPr>
          <w:ilvl w:val="1"/>
          <w:numId w:val="28"/>
        </w:numPr>
        <w:rPr>
          <w:rFonts w:ascii="David" w:hAnsi="David"/>
          <w:sz w:val="24"/>
          <w:rtl/>
        </w:rPr>
      </w:pPr>
      <w:r w:rsidRPr="00CD4363">
        <w:rPr>
          <w:rFonts w:ascii="David" w:hAnsi="David"/>
          <w:sz w:val="24"/>
          <w:rtl/>
        </w:rPr>
        <w:t>נגד הספק או מי ממנהליו הוגש כתב אישום, או הורשע בנוגע למעשים שהרשעה לגביהם הינה בבחינת עברה שיש עימה קלון ו/או עבירה הנוגעת לשירותים מכוח הסכם זה.</w:t>
      </w:r>
    </w:p>
    <w:p w14:paraId="4E1C9DE9" w14:textId="77777777" w:rsidR="007B45C7" w:rsidRPr="00CD4363" w:rsidRDefault="007B45C7" w:rsidP="006A3ACE">
      <w:pPr>
        <w:pStyle w:val="a1"/>
        <w:widowControl w:val="0"/>
        <w:numPr>
          <w:ilvl w:val="1"/>
          <w:numId w:val="28"/>
        </w:numPr>
        <w:rPr>
          <w:rFonts w:ascii="David" w:hAnsi="David"/>
          <w:sz w:val="24"/>
          <w:rtl/>
        </w:rPr>
      </w:pPr>
      <w:r w:rsidRPr="00CD4363">
        <w:rPr>
          <w:rFonts w:ascii="David" w:hAnsi="David"/>
          <w:sz w:val="24"/>
          <w:rtl/>
        </w:rPr>
        <w:t>הספק או מי מטעמו נתפס או נחשד בגניבה, בעבירת שוחד, או בכל מעשה מרמה.</w:t>
      </w:r>
    </w:p>
    <w:p w14:paraId="3AE2D760" w14:textId="0A79EDA7" w:rsidR="007B45C7" w:rsidRPr="00CD4363" w:rsidRDefault="00CD4363" w:rsidP="006A3ACE">
      <w:pPr>
        <w:pStyle w:val="a1"/>
        <w:widowControl w:val="0"/>
        <w:numPr>
          <w:ilvl w:val="1"/>
          <w:numId w:val="28"/>
        </w:numPr>
        <w:rPr>
          <w:rFonts w:ascii="David" w:hAnsi="David"/>
          <w:sz w:val="24"/>
          <w:rtl/>
        </w:rPr>
      </w:pPr>
      <w:r>
        <w:rPr>
          <w:rFonts w:ascii="David" w:hAnsi="David"/>
          <w:sz w:val="24"/>
          <w:rtl/>
        </w:rPr>
        <w:t>הוכח ל</w:t>
      </w:r>
      <w:r>
        <w:rPr>
          <w:rFonts w:ascii="David" w:hAnsi="David" w:hint="cs"/>
          <w:sz w:val="24"/>
          <w:rtl/>
        </w:rPr>
        <w:t>מועצ</w:t>
      </w:r>
      <w:r w:rsidR="007B45C7" w:rsidRPr="00CD4363">
        <w:rPr>
          <w:rFonts w:ascii="David" w:hAnsi="David"/>
          <w:sz w:val="24"/>
          <w:rtl/>
        </w:rPr>
        <w:t>ה כי הספק אינו מסוגל לעמוד בדרישות ההסכם מסיבה בריאותית, כספית, טכנית, או מכל סיבה אחרת.</w:t>
      </w:r>
    </w:p>
    <w:p w14:paraId="2B6D4EA6" w14:textId="24C60535" w:rsidR="007B45C7" w:rsidRPr="00CD4363" w:rsidRDefault="007B45C7" w:rsidP="00CD4363">
      <w:pPr>
        <w:pStyle w:val="afff9"/>
        <w:widowControl w:val="0"/>
        <w:ind w:left="720"/>
        <w:rPr>
          <w:rFonts w:ascii="David" w:hAnsi="David" w:cs="David"/>
          <w:sz w:val="24"/>
          <w:szCs w:val="24"/>
          <w:rtl/>
        </w:rPr>
      </w:pPr>
      <w:r w:rsidRPr="00CD4363">
        <w:rPr>
          <w:rFonts w:ascii="David" w:hAnsi="David" w:cs="David"/>
          <w:sz w:val="24"/>
          <w:szCs w:val="24"/>
          <w:rtl/>
        </w:rPr>
        <w:t xml:space="preserve">מובהר בזאת כי אין המקרים המנויים לעיל כעילות בטול ההסכם בבחינת רשימה סגורה וכי אין במנייתם בכדי לגרוע מזכות </w:t>
      </w:r>
      <w:r w:rsidR="00CD4363">
        <w:rPr>
          <w:rFonts w:ascii="David" w:hAnsi="David" w:cs="David" w:hint="cs"/>
          <w:sz w:val="24"/>
          <w:szCs w:val="24"/>
          <w:rtl/>
        </w:rPr>
        <w:t>המועצה</w:t>
      </w:r>
      <w:r w:rsidRPr="00CD4363">
        <w:rPr>
          <w:rFonts w:ascii="David" w:hAnsi="David" w:cs="David"/>
          <w:sz w:val="24"/>
          <w:szCs w:val="24"/>
          <w:rtl/>
        </w:rPr>
        <w:t xml:space="preserve"> לבטל את ההסכם מכוח כל עילה שבדין, ובכלל זה לבטל את ההסכם עקב הפרתו על ידי הספק.</w:t>
      </w:r>
    </w:p>
    <w:p w14:paraId="0A4E8CA8" w14:textId="77777777" w:rsidR="00CD4363" w:rsidRDefault="007B45C7" w:rsidP="006A3ACE">
      <w:pPr>
        <w:pStyle w:val="a1"/>
        <w:widowControl w:val="0"/>
        <w:numPr>
          <w:ilvl w:val="0"/>
          <w:numId w:val="28"/>
        </w:numPr>
        <w:rPr>
          <w:rFonts w:ascii="David" w:hAnsi="David"/>
          <w:sz w:val="24"/>
        </w:rPr>
      </w:pPr>
      <w:r w:rsidRPr="00CD4363">
        <w:rPr>
          <w:rFonts w:ascii="David" w:hAnsi="David"/>
          <w:sz w:val="24"/>
          <w:rtl/>
        </w:rPr>
        <w:t>בוטל ההסכם, תעשה ההתחשבנות הסופית בין הצדדים ביחס לתמורה שנותרה לתשלום ו/או ששולמה ביתר לפי העניין.</w:t>
      </w:r>
    </w:p>
    <w:p w14:paraId="0DB179CA" w14:textId="79537F1E" w:rsidR="007B45C7" w:rsidRPr="00CD4363" w:rsidRDefault="007B45C7" w:rsidP="006A3ACE">
      <w:pPr>
        <w:pStyle w:val="a1"/>
        <w:widowControl w:val="0"/>
        <w:numPr>
          <w:ilvl w:val="0"/>
          <w:numId w:val="28"/>
        </w:numPr>
        <w:rPr>
          <w:rFonts w:ascii="David" w:hAnsi="David"/>
          <w:sz w:val="24"/>
          <w:rtl/>
        </w:rPr>
      </w:pPr>
      <w:r w:rsidRPr="00CD4363">
        <w:rPr>
          <w:rFonts w:ascii="David" w:hAnsi="David"/>
          <w:sz w:val="24"/>
          <w:rtl/>
        </w:rPr>
        <w:t>מובהר, למען הסר כל ספק, כי היה ובוטל ההסכם כאמור בפרק תקופת ההסכם במהלך תקופת הניסיון או עקב אחד מהטעמים המצוינים לעיל או עקב הפרתו ע"י הספק, לא יהיה זכאי הספק לכל פיצוי שהוא מה</w:t>
      </w:r>
      <w:r w:rsidR="00CD4363">
        <w:rPr>
          <w:rFonts w:ascii="David" w:hAnsi="David" w:hint="cs"/>
          <w:sz w:val="24"/>
          <w:rtl/>
        </w:rPr>
        <w:t>מועצה</w:t>
      </w:r>
      <w:r w:rsidRPr="00CD4363">
        <w:rPr>
          <w:rFonts w:ascii="David" w:hAnsi="David"/>
          <w:sz w:val="24"/>
          <w:rtl/>
        </w:rPr>
        <w:t xml:space="preserve"> בגין ביטול ההסכם.</w:t>
      </w:r>
    </w:p>
    <w:p w14:paraId="7EAAD1AF" w14:textId="77777777" w:rsidR="00CD4363" w:rsidRDefault="007B45C7" w:rsidP="006A3ACE">
      <w:pPr>
        <w:pStyle w:val="a1"/>
        <w:widowControl w:val="0"/>
        <w:numPr>
          <w:ilvl w:val="0"/>
          <w:numId w:val="28"/>
        </w:numPr>
        <w:rPr>
          <w:rFonts w:ascii="David" w:hAnsi="David"/>
          <w:sz w:val="24"/>
        </w:rPr>
      </w:pPr>
      <w:r w:rsidRPr="00CD4363">
        <w:rPr>
          <w:rFonts w:ascii="David" w:hAnsi="David"/>
          <w:sz w:val="24"/>
          <w:rtl/>
        </w:rPr>
        <w:t xml:space="preserve">בכל מקרה של ביטול ההסכם כאמור לעיל ו/או מכוח כל דין או הסכם - זכויותיה של </w:t>
      </w:r>
      <w:r w:rsidR="00CD4363">
        <w:rPr>
          <w:rFonts w:ascii="David" w:hAnsi="David" w:hint="cs"/>
          <w:sz w:val="24"/>
          <w:rtl/>
        </w:rPr>
        <w:t>המועצה</w:t>
      </w:r>
      <w:r w:rsidRPr="00CD4363">
        <w:rPr>
          <w:rFonts w:ascii="David" w:hAnsi="David"/>
          <w:sz w:val="24"/>
          <w:rtl/>
        </w:rPr>
        <w:t>, חובותיו של הספק והביטחונות מטעמו לא יפגעו,</w:t>
      </w:r>
      <w:r w:rsidRPr="00CD4363">
        <w:rPr>
          <w:rFonts w:ascii="David" w:hAnsi="David"/>
          <w:sz w:val="24"/>
        </w:rPr>
        <w:t xml:space="preserve"> </w:t>
      </w:r>
      <w:r w:rsidRPr="00CD4363">
        <w:rPr>
          <w:rFonts w:ascii="David" w:hAnsi="David"/>
          <w:sz w:val="24"/>
          <w:rtl/>
        </w:rPr>
        <w:t>ויושארו בתוקפם המלא, כאילו לא בוטל ההסכם, בכל הנוגע לשירותים ו/או טובין שסופקו עד מועד הביטול.</w:t>
      </w:r>
    </w:p>
    <w:p w14:paraId="3B0CEDE5" w14:textId="4FB6EAB5" w:rsidR="007B45C7" w:rsidRPr="00CD4363" w:rsidRDefault="007B45C7" w:rsidP="00CD4363">
      <w:pPr>
        <w:pStyle w:val="a1"/>
        <w:widowControl w:val="0"/>
        <w:numPr>
          <w:ilvl w:val="0"/>
          <w:numId w:val="0"/>
        </w:numPr>
        <w:ind w:left="360"/>
        <w:rPr>
          <w:rFonts w:ascii="David" w:hAnsi="David"/>
          <w:sz w:val="24"/>
          <w:rtl/>
        </w:rPr>
      </w:pPr>
      <w:r w:rsidRPr="00CD4363">
        <w:rPr>
          <w:rFonts w:ascii="David" w:hAnsi="David"/>
          <w:sz w:val="24"/>
          <w:rtl/>
        </w:rPr>
        <w:t xml:space="preserve">האמור בפרק זה אינו בא לגורע מסעדים נוספים או חלופיים להם זכאית </w:t>
      </w:r>
      <w:r w:rsidR="00CD4363">
        <w:rPr>
          <w:rFonts w:ascii="David" w:hAnsi="David" w:hint="cs"/>
          <w:sz w:val="24"/>
          <w:rtl/>
        </w:rPr>
        <w:t>המועצה</w:t>
      </w:r>
      <w:r w:rsidRPr="00CD4363">
        <w:rPr>
          <w:rFonts w:ascii="David" w:hAnsi="David"/>
          <w:sz w:val="24"/>
          <w:rtl/>
        </w:rPr>
        <w:t xml:space="preserve"> עפ"י כל דין או הסכם. </w:t>
      </w:r>
    </w:p>
    <w:p w14:paraId="7A0F363E" w14:textId="77777777" w:rsidR="007B45C7" w:rsidRPr="00CD4363" w:rsidRDefault="007B45C7" w:rsidP="007B45C7">
      <w:pPr>
        <w:pStyle w:val="afff9"/>
        <w:widowControl w:val="0"/>
        <w:spacing w:before="0"/>
        <w:ind w:left="720"/>
        <w:rPr>
          <w:rFonts w:ascii="David" w:hAnsi="David" w:cs="David"/>
          <w:sz w:val="24"/>
          <w:szCs w:val="24"/>
          <w:rtl/>
        </w:rPr>
      </w:pPr>
    </w:p>
    <w:p w14:paraId="482844B6" w14:textId="77777777" w:rsidR="006E16DA" w:rsidRDefault="00794F15" w:rsidP="006E16DA">
      <w:pPr>
        <w:pStyle w:val="10"/>
        <w:keepNext w:val="0"/>
        <w:keepLines/>
        <w:bidi/>
        <w:spacing w:line="300" w:lineRule="exact"/>
        <w:jc w:val="both"/>
        <w:rPr>
          <w:rFonts w:ascii="David" w:hAnsi="David"/>
          <w:b/>
          <w:bCs/>
          <w:color w:val="auto"/>
          <w:sz w:val="24"/>
          <w:szCs w:val="24"/>
          <w:rtl/>
        </w:rPr>
      </w:pPr>
      <w:r w:rsidRPr="006E16DA">
        <w:rPr>
          <w:rFonts w:ascii="David" w:hAnsi="David"/>
          <w:b/>
          <w:bCs/>
          <w:color w:val="auto"/>
          <w:sz w:val="24"/>
          <w:szCs w:val="24"/>
          <w:u w:val="single"/>
          <w:rtl/>
        </w:rPr>
        <w:t>סמכות שיפוט</w:t>
      </w:r>
    </w:p>
    <w:p w14:paraId="13263C0F" w14:textId="08711318" w:rsidR="00794F15" w:rsidRPr="006E16DA" w:rsidRDefault="00794F15" w:rsidP="006A3ACE">
      <w:pPr>
        <w:pStyle w:val="10"/>
        <w:keepNext w:val="0"/>
        <w:keepLines/>
        <w:numPr>
          <w:ilvl w:val="0"/>
          <w:numId w:val="28"/>
        </w:numPr>
        <w:bidi/>
        <w:spacing w:line="300" w:lineRule="exact"/>
        <w:jc w:val="both"/>
        <w:rPr>
          <w:rFonts w:ascii="David" w:hAnsi="David"/>
          <w:b/>
          <w:bCs/>
          <w:color w:val="auto"/>
          <w:sz w:val="24"/>
          <w:szCs w:val="24"/>
          <w:rtl/>
        </w:rPr>
      </w:pPr>
      <w:r w:rsidRPr="006E16DA">
        <w:rPr>
          <w:rFonts w:ascii="David" w:hAnsi="David"/>
          <w:b/>
          <w:color w:val="auto"/>
          <w:sz w:val="24"/>
          <w:szCs w:val="24"/>
          <w:rtl/>
        </w:rPr>
        <w:t>סמכות השיפוט הייחודית לגבי כל עניין הנובע מהסכם זה תהיה בבתי-המשפט המוסמכים ב</w:t>
      </w:r>
      <w:r w:rsidR="006E16DA">
        <w:rPr>
          <w:rFonts w:ascii="David" w:hAnsi="David" w:hint="cs"/>
          <w:b/>
          <w:color w:val="auto"/>
          <w:sz w:val="24"/>
          <w:szCs w:val="24"/>
          <w:rtl/>
        </w:rPr>
        <w:t xml:space="preserve">מחוז מרכז </w:t>
      </w:r>
      <w:r w:rsidRPr="006E16DA">
        <w:rPr>
          <w:rFonts w:ascii="David" w:hAnsi="David"/>
          <w:b/>
          <w:color w:val="auto"/>
          <w:sz w:val="24"/>
          <w:szCs w:val="24"/>
          <w:rtl/>
        </w:rPr>
        <w:t>בלבד.</w:t>
      </w:r>
    </w:p>
    <w:p w14:paraId="4AC70C8E" w14:textId="77777777" w:rsidR="00CD4363" w:rsidRDefault="00CD4363" w:rsidP="006E16DA">
      <w:pPr>
        <w:pStyle w:val="10"/>
        <w:keepNext w:val="0"/>
        <w:keepLines/>
        <w:bidi/>
        <w:spacing w:line="300" w:lineRule="exact"/>
        <w:jc w:val="both"/>
        <w:rPr>
          <w:rFonts w:ascii="David" w:hAnsi="David"/>
          <w:b/>
          <w:bCs/>
          <w:color w:val="auto"/>
          <w:sz w:val="24"/>
          <w:szCs w:val="24"/>
          <w:u w:val="single"/>
          <w:rtl/>
        </w:rPr>
      </w:pPr>
    </w:p>
    <w:p w14:paraId="3125C163" w14:textId="77777777" w:rsidR="00794F15" w:rsidRPr="006E16DA" w:rsidRDefault="00794F15" w:rsidP="00CD4363">
      <w:pPr>
        <w:pStyle w:val="10"/>
        <w:keepNext w:val="0"/>
        <w:keepLines/>
        <w:bidi/>
        <w:spacing w:line="300" w:lineRule="exact"/>
        <w:jc w:val="both"/>
        <w:rPr>
          <w:rFonts w:ascii="David" w:hAnsi="David"/>
          <w:color w:val="auto"/>
          <w:sz w:val="24"/>
          <w:szCs w:val="24"/>
          <w:u w:val="single"/>
          <w:rtl/>
        </w:rPr>
      </w:pPr>
      <w:r w:rsidRPr="006E16DA">
        <w:rPr>
          <w:rFonts w:ascii="David" w:hAnsi="David"/>
          <w:b/>
          <w:bCs/>
          <w:color w:val="auto"/>
          <w:sz w:val="24"/>
          <w:szCs w:val="24"/>
          <w:u w:val="single"/>
          <w:rtl/>
        </w:rPr>
        <w:t>כללי</w:t>
      </w:r>
    </w:p>
    <w:p w14:paraId="70EF1E8E" w14:textId="77777777" w:rsidR="00A56E53" w:rsidRPr="00A56E53" w:rsidRDefault="00A56E53" w:rsidP="00A56E53">
      <w:pPr>
        <w:pStyle w:val="10"/>
        <w:keepNext w:val="0"/>
        <w:keepLines/>
        <w:bidi/>
        <w:spacing w:line="300" w:lineRule="exact"/>
        <w:ind w:left="360"/>
        <w:jc w:val="both"/>
        <w:rPr>
          <w:rFonts w:ascii="David" w:hAnsi="David"/>
          <w:b/>
          <w:bCs/>
          <w:color w:val="auto"/>
          <w:sz w:val="24"/>
          <w:szCs w:val="24"/>
        </w:rPr>
      </w:pPr>
    </w:p>
    <w:p w14:paraId="1078CFA8" w14:textId="77777777" w:rsidR="00794F15" w:rsidRPr="006E16DA" w:rsidRDefault="00794F15" w:rsidP="00A56E53">
      <w:pPr>
        <w:pStyle w:val="10"/>
        <w:keepNext w:val="0"/>
        <w:keepLines/>
        <w:numPr>
          <w:ilvl w:val="0"/>
          <w:numId w:val="28"/>
        </w:numPr>
        <w:bidi/>
        <w:spacing w:line="300" w:lineRule="exact"/>
        <w:jc w:val="both"/>
        <w:rPr>
          <w:rFonts w:ascii="David" w:hAnsi="David"/>
          <w:b/>
          <w:bCs/>
          <w:color w:val="auto"/>
          <w:sz w:val="24"/>
          <w:szCs w:val="24"/>
          <w:rtl/>
        </w:rPr>
      </w:pPr>
      <w:r w:rsidRPr="006E16DA">
        <w:rPr>
          <w:rFonts w:ascii="David" w:hAnsi="David"/>
          <w:b/>
          <w:color w:val="auto"/>
          <w:sz w:val="24"/>
          <w:szCs w:val="24"/>
          <w:rtl/>
        </w:rPr>
        <w:t>הסכם זה מהווה ביטוי מלא ושלם של הסכמות הצדדים והוא מבטל כל הסכם קודם בכתב או בעל-פה. שינוי מתנאי הסכם זה לא יהיה תקף אם לא נעשה בכתב ונחתם על-ידי שני הצדדים. הימנעות מדרישה לקיום חיוב לפי הסכם זה לא תקים טענת מניעות או ויתור.</w:t>
      </w:r>
    </w:p>
    <w:p w14:paraId="26072877" w14:textId="77777777" w:rsidR="00794F15" w:rsidRPr="006E16DA" w:rsidRDefault="00794F15" w:rsidP="00A56E53">
      <w:pPr>
        <w:pStyle w:val="10"/>
        <w:keepNext w:val="0"/>
        <w:keepLines/>
        <w:numPr>
          <w:ilvl w:val="0"/>
          <w:numId w:val="28"/>
        </w:numPr>
        <w:bidi/>
        <w:spacing w:line="300" w:lineRule="exact"/>
        <w:jc w:val="both"/>
        <w:rPr>
          <w:rFonts w:ascii="David" w:hAnsi="David"/>
          <w:b/>
          <w:bCs/>
          <w:color w:val="auto"/>
          <w:sz w:val="24"/>
          <w:szCs w:val="24"/>
          <w:rtl/>
        </w:rPr>
      </w:pPr>
      <w:r w:rsidRPr="006E16DA">
        <w:rPr>
          <w:rFonts w:ascii="David" w:hAnsi="David"/>
          <w:b/>
          <w:color w:val="auto"/>
          <w:sz w:val="24"/>
          <w:szCs w:val="24"/>
          <w:rtl/>
        </w:rPr>
        <w:t>כתובות הצדדים להסכם זה הנן כמפורט ברישא של ההסכם. כל הודעה שתשלח מצד אחד למשנהו תיחשב כאילו הגיעה לתעודתה תוך 48 שעות מיום משלוחה בדואר, במכתב רשום, לפי הכתובת של הצד הנמען.</w:t>
      </w:r>
    </w:p>
    <w:p w14:paraId="6176A561" w14:textId="77777777" w:rsidR="00775CC6" w:rsidRPr="00775CC6" w:rsidRDefault="00775CC6" w:rsidP="00775CC6">
      <w:pPr>
        <w:bidi/>
        <w:ind w:left="720"/>
        <w:rPr>
          <w:color w:val="000000"/>
          <w:sz w:val="24"/>
          <w:szCs w:val="24"/>
          <w:rtl/>
        </w:rPr>
      </w:pPr>
    </w:p>
    <w:p w14:paraId="1FB36131" w14:textId="43ACDC7E" w:rsidR="00775CC6" w:rsidRDefault="00775CC6" w:rsidP="00775CC6">
      <w:pPr>
        <w:keepNext/>
        <w:bidi/>
        <w:jc w:val="center"/>
        <w:rPr>
          <w:rFonts w:ascii="David" w:hAnsi="David"/>
          <w:bCs/>
          <w:sz w:val="24"/>
          <w:szCs w:val="24"/>
          <w:rtl/>
        </w:rPr>
      </w:pPr>
      <w:r w:rsidRPr="00775CC6">
        <w:rPr>
          <w:rFonts w:ascii="David" w:hAnsi="David"/>
          <w:bCs/>
          <w:sz w:val="24"/>
          <w:szCs w:val="24"/>
          <w:rtl/>
        </w:rPr>
        <w:t>ולראיה באו הצדדים על החתום:</w:t>
      </w:r>
    </w:p>
    <w:p w14:paraId="59939D0C" w14:textId="0EFCB5F2" w:rsidR="00074393" w:rsidRDefault="00074393" w:rsidP="00074393">
      <w:pPr>
        <w:keepNext/>
        <w:bidi/>
        <w:jc w:val="center"/>
        <w:rPr>
          <w:rFonts w:ascii="David" w:hAnsi="David"/>
          <w:bCs/>
          <w:sz w:val="24"/>
          <w:szCs w:val="24"/>
          <w:rtl/>
        </w:rPr>
      </w:pPr>
    </w:p>
    <w:p w14:paraId="0FDCBD90" w14:textId="77777777" w:rsidR="00074393" w:rsidRPr="00775CC6" w:rsidRDefault="00074393" w:rsidP="00074393">
      <w:pPr>
        <w:keepNext/>
        <w:bidi/>
        <w:jc w:val="center"/>
        <w:rPr>
          <w:rFonts w:ascii="David" w:hAnsi="David"/>
          <w:bCs/>
          <w:sz w:val="24"/>
          <w:szCs w:val="24"/>
          <w:rtl/>
        </w:rPr>
      </w:pPr>
    </w:p>
    <w:p w14:paraId="3FA45E4E" w14:textId="77777777" w:rsidR="00775CC6" w:rsidRPr="00775CC6" w:rsidRDefault="00775CC6" w:rsidP="00775CC6">
      <w:pPr>
        <w:keepNext/>
        <w:bidi/>
        <w:ind w:left="1728" w:hanging="576"/>
        <w:jc w:val="center"/>
        <w:rPr>
          <w:rFonts w:ascii="David" w:hAnsi="David"/>
          <w:sz w:val="24"/>
          <w:szCs w:val="24"/>
          <w:rtl/>
        </w:rPr>
      </w:pPr>
    </w:p>
    <w:p w14:paraId="1FC2B772" w14:textId="77777777" w:rsidR="00775CC6" w:rsidRPr="00775CC6" w:rsidRDefault="00775CC6" w:rsidP="00775CC6">
      <w:pPr>
        <w:widowControl w:val="0"/>
        <w:bidi/>
        <w:ind w:left="5760" w:hanging="5760"/>
        <w:rPr>
          <w:rFonts w:ascii="David" w:hAnsi="David"/>
          <w:bCs/>
          <w:sz w:val="24"/>
          <w:szCs w:val="24"/>
          <w:rtl/>
        </w:rPr>
      </w:pPr>
      <w:r w:rsidRPr="00775CC6">
        <w:rPr>
          <w:rFonts w:ascii="David" w:hAnsi="David"/>
          <w:bCs/>
          <w:sz w:val="24"/>
          <w:szCs w:val="24"/>
          <w:rtl/>
        </w:rPr>
        <w:t xml:space="preserve">המועצה ע"י:                                                                         </w:t>
      </w:r>
      <w:r w:rsidRPr="00775CC6">
        <w:rPr>
          <w:rFonts w:ascii="David" w:hAnsi="David" w:hint="cs"/>
          <w:bCs/>
          <w:sz w:val="24"/>
          <w:szCs w:val="24"/>
          <w:rtl/>
        </w:rPr>
        <w:t>הספק</w:t>
      </w:r>
      <w:r w:rsidRPr="00775CC6">
        <w:rPr>
          <w:rFonts w:ascii="David" w:hAnsi="David"/>
          <w:bCs/>
          <w:sz w:val="24"/>
          <w:szCs w:val="24"/>
          <w:rtl/>
        </w:rPr>
        <w:t xml:space="preserve"> ע"י:</w:t>
      </w:r>
    </w:p>
    <w:p w14:paraId="0C04537A" w14:textId="77777777" w:rsidR="00775CC6" w:rsidRPr="00775CC6" w:rsidRDefault="00775CC6" w:rsidP="00775CC6">
      <w:pPr>
        <w:widowControl w:val="0"/>
        <w:tabs>
          <w:tab w:val="left" w:pos="5670"/>
        </w:tabs>
        <w:bidi/>
        <w:rPr>
          <w:rFonts w:ascii="David" w:hAnsi="David"/>
          <w:bCs/>
          <w:sz w:val="24"/>
          <w:szCs w:val="24"/>
          <w:rtl/>
        </w:rPr>
      </w:pPr>
      <w:r w:rsidRPr="00775CC6">
        <w:rPr>
          <w:rFonts w:ascii="David" w:hAnsi="David"/>
          <w:bCs/>
          <w:sz w:val="24"/>
          <w:szCs w:val="24"/>
          <w:u w:val="single"/>
          <w:rtl/>
        </w:rPr>
        <w:t>__________________________</w:t>
      </w:r>
      <w:r w:rsidRPr="00775CC6">
        <w:rPr>
          <w:rFonts w:ascii="David" w:hAnsi="David"/>
          <w:sz w:val="24"/>
          <w:szCs w:val="24"/>
          <w:rtl/>
        </w:rPr>
        <w:t xml:space="preserve">                                  </w:t>
      </w:r>
      <w:r w:rsidRPr="00775CC6">
        <w:rPr>
          <w:rFonts w:ascii="David" w:hAnsi="David"/>
          <w:bCs/>
          <w:sz w:val="24"/>
          <w:szCs w:val="24"/>
          <w:u w:val="single"/>
          <w:rtl/>
        </w:rPr>
        <w:t>___________________________</w:t>
      </w:r>
    </w:p>
    <w:p w14:paraId="1D03389A" w14:textId="77777777" w:rsidR="00775CC6" w:rsidRPr="00775CC6" w:rsidRDefault="00775CC6" w:rsidP="00775CC6">
      <w:pPr>
        <w:widowControl w:val="0"/>
        <w:tabs>
          <w:tab w:val="left" w:pos="6237"/>
        </w:tabs>
        <w:bidi/>
        <w:rPr>
          <w:rFonts w:ascii="David" w:hAnsi="David"/>
          <w:bCs/>
          <w:sz w:val="24"/>
          <w:szCs w:val="24"/>
          <w:rtl/>
        </w:rPr>
      </w:pPr>
      <w:r w:rsidRPr="00775CC6">
        <w:rPr>
          <w:rFonts w:ascii="David" w:hAnsi="David"/>
          <w:bCs/>
          <w:sz w:val="24"/>
          <w:szCs w:val="24"/>
          <w:rtl/>
        </w:rPr>
        <w:t xml:space="preserve">                 ראש המועצה              </w:t>
      </w:r>
    </w:p>
    <w:p w14:paraId="1F9F3826" w14:textId="77777777" w:rsidR="00775CC6" w:rsidRPr="00775CC6" w:rsidRDefault="00775CC6" w:rsidP="00775CC6">
      <w:pPr>
        <w:widowControl w:val="0"/>
        <w:tabs>
          <w:tab w:val="left" w:pos="6237"/>
        </w:tabs>
        <w:bidi/>
        <w:rPr>
          <w:rFonts w:ascii="David" w:hAnsi="David"/>
          <w:bCs/>
          <w:sz w:val="24"/>
          <w:szCs w:val="24"/>
          <w:rtl/>
        </w:rPr>
      </w:pPr>
      <w:r w:rsidRPr="00775CC6">
        <w:rPr>
          <w:rFonts w:ascii="David" w:hAnsi="David"/>
          <w:bCs/>
          <w:sz w:val="24"/>
          <w:szCs w:val="24"/>
          <w:rtl/>
        </w:rPr>
        <w:t xml:space="preserve">                       </w:t>
      </w:r>
    </w:p>
    <w:p w14:paraId="3A39D93B" w14:textId="77777777" w:rsidR="00775CC6" w:rsidRPr="00775CC6" w:rsidRDefault="00775CC6" w:rsidP="00775CC6">
      <w:pPr>
        <w:widowControl w:val="0"/>
        <w:tabs>
          <w:tab w:val="left" w:pos="6237"/>
        </w:tabs>
        <w:bidi/>
        <w:rPr>
          <w:rFonts w:ascii="David" w:hAnsi="David"/>
          <w:sz w:val="24"/>
          <w:szCs w:val="24"/>
          <w:rtl/>
        </w:rPr>
      </w:pPr>
      <w:r w:rsidRPr="00775CC6">
        <w:rPr>
          <w:rFonts w:ascii="David" w:hAnsi="David"/>
          <w:bCs/>
          <w:sz w:val="24"/>
          <w:szCs w:val="24"/>
          <w:u w:val="single"/>
          <w:rtl/>
        </w:rPr>
        <w:t>__________________________</w:t>
      </w:r>
      <w:r w:rsidRPr="00775CC6">
        <w:rPr>
          <w:rFonts w:ascii="David" w:hAnsi="David"/>
          <w:bCs/>
          <w:sz w:val="24"/>
          <w:szCs w:val="24"/>
          <w:rtl/>
        </w:rPr>
        <w:t xml:space="preserve">                                  </w:t>
      </w:r>
      <w:r w:rsidRPr="00775CC6">
        <w:rPr>
          <w:rFonts w:ascii="David" w:hAnsi="David"/>
          <w:bCs/>
          <w:sz w:val="24"/>
          <w:szCs w:val="24"/>
          <w:u w:val="single"/>
          <w:rtl/>
        </w:rPr>
        <w:t>___________________________</w:t>
      </w:r>
    </w:p>
    <w:p w14:paraId="584F7497" w14:textId="77777777" w:rsidR="00775CC6" w:rsidRPr="00775CC6" w:rsidRDefault="00775CC6" w:rsidP="00775CC6">
      <w:pPr>
        <w:widowControl w:val="0"/>
        <w:bidi/>
        <w:rPr>
          <w:rFonts w:ascii="David" w:hAnsi="David"/>
          <w:bCs/>
          <w:sz w:val="24"/>
          <w:szCs w:val="24"/>
          <w:u w:val="single"/>
          <w:rtl/>
        </w:rPr>
      </w:pPr>
      <w:r w:rsidRPr="00775CC6">
        <w:rPr>
          <w:rFonts w:ascii="David" w:hAnsi="David"/>
          <w:sz w:val="24"/>
          <w:szCs w:val="24"/>
          <w:rtl/>
        </w:rPr>
        <w:t xml:space="preserve">                 </w:t>
      </w:r>
      <w:r w:rsidRPr="00775CC6">
        <w:rPr>
          <w:rFonts w:ascii="David" w:hAnsi="David"/>
          <w:bCs/>
          <w:sz w:val="24"/>
          <w:szCs w:val="24"/>
          <w:rtl/>
        </w:rPr>
        <w:t>גזבר המועצה</w:t>
      </w:r>
    </w:p>
    <w:p w14:paraId="7B389B9F" w14:textId="77777777" w:rsidR="00775CC6" w:rsidRPr="00775CC6" w:rsidRDefault="00775CC6" w:rsidP="00775CC6">
      <w:pPr>
        <w:widowControl w:val="0"/>
        <w:bidi/>
        <w:rPr>
          <w:rFonts w:ascii="David" w:hAnsi="David"/>
          <w:bCs/>
          <w:sz w:val="24"/>
          <w:szCs w:val="24"/>
          <w:u w:val="single"/>
          <w:rtl/>
        </w:rPr>
      </w:pPr>
    </w:p>
    <w:p w14:paraId="45B709A3" w14:textId="77777777" w:rsidR="00775CC6" w:rsidRPr="00775CC6" w:rsidRDefault="00775CC6" w:rsidP="00775CC6">
      <w:pPr>
        <w:widowControl w:val="0"/>
        <w:tabs>
          <w:tab w:val="left" w:pos="5670"/>
        </w:tabs>
        <w:bidi/>
        <w:rPr>
          <w:rFonts w:ascii="David" w:hAnsi="David"/>
          <w:bCs/>
          <w:sz w:val="24"/>
          <w:szCs w:val="24"/>
          <w:rtl/>
        </w:rPr>
      </w:pPr>
      <w:r w:rsidRPr="00775CC6">
        <w:rPr>
          <w:rFonts w:ascii="David" w:hAnsi="David"/>
          <w:bCs/>
          <w:sz w:val="24"/>
          <w:szCs w:val="24"/>
          <w:u w:val="single"/>
          <w:rtl/>
        </w:rPr>
        <w:t>__________________________</w:t>
      </w:r>
      <w:r w:rsidRPr="00775CC6">
        <w:rPr>
          <w:rFonts w:ascii="David" w:hAnsi="David"/>
          <w:sz w:val="24"/>
          <w:szCs w:val="24"/>
          <w:rtl/>
        </w:rPr>
        <w:t xml:space="preserve">                                  </w:t>
      </w:r>
    </w:p>
    <w:p w14:paraId="19F99B31" w14:textId="77777777" w:rsidR="00775CC6" w:rsidRPr="00775CC6" w:rsidRDefault="00775CC6" w:rsidP="00775CC6">
      <w:pPr>
        <w:widowControl w:val="0"/>
        <w:bidi/>
        <w:rPr>
          <w:rFonts w:ascii="David" w:hAnsi="David"/>
          <w:bCs/>
          <w:sz w:val="24"/>
          <w:szCs w:val="24"/>
          <w:u w:val="single"/>
          <w:rtl/>
        </w:rPr>
      </w:pPr>
      <w:r w:rsidRPr="00775CC6">
        <w:rPr>
          <w:rFonts w:ascii="David" w:hAnsi="David"/>
          <w:bCs/>
          <w:sz w:val="24"/>
          <w:szCs w:val="24"/>
          <w:rtl/>
        </w:rPr>
        <w:t xml:space="preserve">                 </w:t>
      </w:r>
      <w:r w:rsidRPr="00775CC6">
        <w:rPr>
          <w:rFonts w:ascii="David" w:hAnsi="David" w:hint="cs"/>
          <w:bCs/>
          <w:sz w:val="24"/>
          <w:szCs w:val="24"/>
          <w:rtl/>
        </w:rPr>
        <w:t>חשב מלווה</w:t>
      </w:r>
      <w:r w:rsidRPr="00775CC6">
        <w:rPr>
          <w:rFonts w:ascii="David" w:hAnsi="David"/>
          <w:bCs/>
          <w:sz w:val="24"/>
          <w:szCs w:val="24"/>
          <w:rtl/>
        </w:rPr>
        <w:t xml:space="preserve">              </w:t>
      </w:r>
    </w:p>
    <w:p w14:paraId="17C36CA3" w14:textId="77777777" w:rsidR="00775CC6" w:rsidRPr="00775CC6" w:rsidRDefault="00775CC6" w:rsidP="00775CC6">
      <w:pPr>
        <w:widowControl w:val="0"/>
        <w:bidi/>
        <w:rPr>
          <w:rFonts w:ascii="David" w:hAnsi="David"/>
          <w:bCs/>
          <w:sz w:val="24"/>
          <w:szCs w:val="24"/>
          <w:u w:val="single"/>
          <w:rtl/>
        </w:rPr>
      </w:pPr>
    </w:p>
    <w:p w14:paraId="3F2B67C8" w14:textId="77777777" w:rsidR="00775CC6" w:rsidRPr="00775CC6" w:rsidRDefault="00775CC6" w:rsidP="00775CC6">
      <w:pPr>
        <w:widowControl w:val="0"/>
        <w:bidi/>
        <w:rPr>
          <w:rFonts w:ascii="David" w:hAnsi="David"/>
          <w:bCs/>
          <w:sz w:val="24"/>
          <w:szCs w:val="24"/>
          <w:rtl/>
        </w:rPr>
      </w:pPr>
      <w:r w:rsidRPr="00775CC6">
        <w:rPr>
          <w:rFonts w:ascii="David" w:hAnsi="David"/>
          <w:bCs/>
          <w:sz w:val="24"/>
          <w:szCs w:val="24"/>
          <w:u w:val="single"/>
          <w:rtl/>
        </w:rPr>
        <w:t>__________________________</w:t>
      </w:r>
      <w:r w:rsidRPr="00775CC6">
        <w:rPr>
          <w:rFonts w:ascii="David" w:hAnsi="David"/>
          <w:bCs/>
          <w:sz w:val="24"/>
          <w:szCs w:val="24"/>
          <w:rtl/>
        </w:rPr>
        <w:t xml:space="preserve">                                 </w:t>
      </w:r>
    </w:p>
    <w:p w14:paraId="7F3930D4" w14:textId="77777777" w:rsidR="00775CC6" w:rsidRDefault="00775CC6" w:rsidP="00775CC6">
      <w:pPr>
        <w:widowControl w:val="0"/>
        <w:bidi/>
        <w:rPr>
          <w:rFonts w:ascii="David" w:hAnsi="David"/>
          <w:b/>
          <w:bCs/>
          <w:sz w:val="24"/>
          <w:szCs w:val="24"/>
          <w:rtl/>
        </w:rPr>
      </w:pPr>
      <w:r w:rsidRPr="00775CC6">
        <w:rPr>
          <w:rFonts w:ascii="David" w:hAnsi="David" w:hint="cs"/>
          <w:bCs/>
          <w:sz w:val="24"/>
          <w:szCs w:val="24"/>
          <w:rtl/>
        </w:rPr>
        <w:t xml:space="preserve">     </w:t>
      </w:r>
      <w:r w:rsidRPr="00775CC6">
        <w:rPr>
          <w:rFonts w:ascii="David" w:hAnsi="David"/>
          <w:b/>
          <w:bCs/>
          <w:sz w:val="24"/>
          <w:szCs w:val="24"/>
          <w:rtl/>
        </w:rPr>
        <w:t xml:space="preserve">            חותמת המועצה</w:t>
      </w:r>
    </w:p>
    <w:p w14:paraId="5139733C" w14:textId="77777777" w:rsidR="00CD4363" w:rsidRDefault="00CD4363" w:rsidP="00CD4363">
      <w:pPr>
        <w:widowControl w:val="0"/>
        <w:bidi/>
        <w:rPr>
          <w:rFonts w:ascii="David" w:hAnsi="David"/>
          <w:b/>
          <w:bCs/>
          <w:sz w:val="24"/>
          <w:szCs w:val="24"/>
          <w:rtl/>
        </w:rPr>
      </w:pPr>
    </w:p>
    <w:p w14:paraId="501338AA" w14:textId="77777777" w:rsidR="00775CC6" w:rsidRDefault="00775CC6" w:rsidP="00775CC6">
      <w:pPr>
        <w:tabs>
          <w:tab w:val="left" w:pos="746"/>
        </w:tabs>
        <w:bidi/>
        <w:rPr>
          <w:rFonts w:ascii="David" w:hAnsi="David"/>
          <w:b/>
          <w:bCs/>
          <w:sz w:val="24"/>
          <w:szCs w:val="24"/>
          <w:rtl/>
        </w:rPr>
      </w:pPr>
    </w:p>
    <w:p w14:paraId="3CC71008" w14:textId="77777777" w:rsidR="00A451C0" w:rsidRDefault="00A451C0" w:rsidP="00A451C0">
      <w:pPr>
        <w:tabs>
          <w:tab w:val="left" w:pos="746"/>
        </w:tabs>
        <w:bidi/>
        <w:rPr>
          <w:rFonts w:ascii="David" w:hAnsi="David"/>
          <w:b/>
          <w:bCs/>
          <w:sz w:val="24"/>
          <w:szCs w:val="24"/>
          <w:rtl/>
        </w:rPr>
      </w:pPr>
    </w:p>
    <w:p w14:paraId="3BBEE477" w14:textId="77777777" w:rsidR="00A451C0" w:rsidRPr="00775CC6" w:rsidRDefault="00A451C0" w:rsidP="00A451C0">
      <w:pPr>
        <w:tabs>
          <w:tab w:val="left" w:pos="746"/>
        </w:tabs>
        <w:bidi/>
        <w:rPr>
          <w:rFonts w:ascii="David" w:hAnsi="David"/>
          <w:b/>
          <w:bCs/>
          <w:sz w:val="24"/>
          <w:szCs w:val="24"/>
          <w:rtl/>
        </w:rPr>
      </w:pPr>
    </w:p>
    <w:p w14:paraId="0C71B125" w14:textId="77777777" w:rsidR="00775CC6" w:rsidRPr="00775CC6" w:rsidRDefault="00775CC6" w:rsidP="00775CC6">
      <w:pPr>
        <w:pBdr>
          <w:top w:val="single" w:sz="4" w:space="1" w:color="auto"/>
          <w:left w:val="single" w:sz="4" w:space="5" w:color="auto"/>
          <w:bottom w:val="single" w:sz="4" w:space="1" w:color="auto"/>
          <w:right w:val="single" w:sz="4" w:space="4" w:color="auto"/>
        </w:pBdr>
        <w:tabs>
          <w:tab w:val="left" w:pos="746"/>
        </w:tabs>
        <w:bidi/>
        <w:rPr>
          <w:rFonts w:ascii="David" w:hAnsi="David"/>
          <w:b/>
          <w:bCs/>
          <w:sz w:val="22"/>
          <w:szCs w:val="22"/>
          <w:u w:val="single"/>
          <w:rtl/>
        </w:rPr>
      </w:pPr>
      <w:r w:rsidRPr="00775CC6">
        <w:rPr>
          <w:rFonts w:ascii="David" w:hAnsi="David"/>
          <w:b/>
          <w:bCs/>
          <w:sz w:val="22"/>
          <w:szCs w:val="22"/>
          <w:u w:val="single"/>
          <w:rtl/>
        </w:rPr>
        <w:t>אימות חתימ</w:t>
      </w:r>
      <w:r w:rsidRPr="00775CC6">
        <w:rPr>
          <w:rFonts w:ascii="David" w:hAnsi="David" w:hint="cs"/>
          <w:b/>
          <w:bCs/>
          <w:sz w:val="22"/>
          <w:szCs w:val="22"/>
          <w:u w:val="single"/>
          <w:rtl/>
        </w:rPr>
        <w:t>ת הספק</w:t>
      </w:r>
      <w:r w:rsidRPr="00775CC6">
        <w:rPr>
          <w:rFonts w:ascii="David" w:hAnsi="David"/>
          <w:b/>
          <w:bCs/>
          <w:sz w:val="22"/>
          <w:szCs w:val="22"/>
          <w:u w:val="single"/>
          <w:rtl/>
        </w:rPr>
        <w:t>:</w:t>
      </w:r>
    </w:p>
    <w:p w14:paraId="00A594B0" w14:textId="77777777" w:rsidR="00775CC6" w:rsidRPr="00775CC6" w:rsidRDefault="00775CC6" w:rsidP="00775CC6">
      <w:pPr>
        <w:pBdr>
          <w:top w:val="single" w:sz="4" w:space="1" w:color="auto"/>
          <w:left w:val="single" w:sz="4" w:space="5" w:color="auto"/>
          <w:bottom w:val="single" w:sz="4" w:space="1" w:color="auto"/>
          <w:right w:val="single" w:sz="4" w:space="4" w:color="auto"/>
        </w:pBdr>
        <w:tabs>
          <w:tab w:val="left" w:pos="746"/>
        </w:tabs>
        <w:bidi/>
        <w:rPr>
          <w:rFonts w:ascii="David" w:hAnsi="David"/>
          <w:sz w:val="22"/>
          <w:szCs w:val="22"/>
          <w:rtl/>
        </w:rPr>
      </w:pPr>
      <w:r w:rsidRPr="00775CC6">
        <w:rPr>
          <w:rFonts w:ascii="David" w:hAnsi="David"/>
          <w:sz w:val="22"/>
          <w:szCs w:val="22"/>
          <w:rtl/>
        </w:rPr>
        <w:t xml:space="preserve">אני ______________הח"מ עו"ד/רו"ח מאשר בזאת כי </w:t>
      </w:r>
      <w:r w:rsidRPr="00775CC6">
        <w:rPr>
          <w:rFonts w:ascii="David" w:hAnsi="David" w:hint="cs"/>
          <w:sz w:val="22"/>
          <w:szCs w:val="22"/>
          <w:rtl/>
        </w:rPr>
        <w:t>הספק</w:t>
      </w:r>
      <w:r w:rsidRPr="00775CC6">
        <w:rPr>
          <w:rFonts w:ascii="David" w:hAnsi="David"/>
          <w:sz w:val="22"/>
          <w:szCs w:val="22"/>
          <w:rtl/>
        </w:rPr>
        <w:t xml:space="preserve"> _____________ רשום בישראל כדין; כי ה"ה_______________ </w:t>
      </w:r>
      <w:r w:rsidRPr="00775CC6">
        <w:rPr>
          <w:rFonts w:ascii="David" w:hAnsi="David" w:hint="cs"/>
          <w:sz w:val="22"/>
          <w:szCs w:val="22"/>
          <w:rtl/>
        </w:rPr>
        <w:t xml:space="preserve"> ו__________________ </w:t>
      </w:r>
      <w:r w:rsidRPr="00775CC6">
        <w:rPr>
          <w:rFonts w:ascii="David" w:hAnsi="David"/>
          <w:sz w:val="22"/>
          <w:szCs w:val="22"/>
          <w:rtl/>
        </w:rPr>
        <w:t>אשר חתמו על הסכם זה בש</w:t>
      </w:r>
      <w:r w:rsidRPr="00775CC6">
        <w:rPr>
          <w:rFonts w:ascii="David" w:hAnsi="David" w:hint="cs"/>
          <w:sz w:val="22"/>
          <w:szCs w:val="22"/>
          <w:rtl/>
        </w:rPr>
        <w:t>ם הספק</w:t>
      </w:r>
      <w:r w:rsidRPr="00775CC6">
        <w:rPr>
          <w:rFonts w:ascii="David" w:hAnsi="David"/>
          <w:sz w:val="22"/>
          <w:szCs w:val="22"/>
          <w:rtl/>
        </w:rPr>
        <w:t xml:space="preserve"> חתמו עליו לפני ומוסמכים לעשות כן בשמו; וכי חתימתם על הסכם זה מחייבת את </w:t>
      </w:r>
      <w:r w:rsidRPr="00775CC6">
        <w:rPr>
          <w:rFonts w:ascii="David" w:hAnsi="David" w:hint="cs"/>
          <w:sz w:val="22"/>
          <w:szCs w:val="22"/>
          <w:rtl/>
        </w:rPr>
        <w:t>הספק בכל דבר ועניין</w:t>
      </w:r>
      <w:r w:rsidRPr="00775CC6">
        <w:rPr>
          <w:rFonts w:ascii="David" w:hAnsi="David"/>
          <w:sz w:val="22"/>
          <w:szCs w:val="22"/>
          <w:rtl/>
        </w:rPr>
        <w:t>.</w:t>
      </w:r>
    </w:p>
    <w:p w14:paraId="6B45D8E9" w14:textId="77777777" w:rsidR="00775CC6" w:rsidRPr="00775CC6" w:rsidRDefault="00775CC6" w:rsidP="00775CC6">
      <w:pPr>
        <w:pBdr>
          <w:top w:val="single" w:sz="4" w:space="1" w:color="auto"/>
          <w:left w:val="single" w:sz="4" w:space="5" w:color="auto"/>
          <w:bottom w:val="single" w:sz="4" w:space="1" w:color="auto"/>
          <w:right w:val="single" w:sz="4" w:space="4" w:color="auto"/>
        </w:pBdr>
        <w:tabs>
          <w:tab w:val="left" w:pos="746"/>
        </w:tabs>
        <w:bidi/>
        <w:rPr>
          <w:rFonts w:ascii="David" w:hAnsi="David"/>
          <w:sz w:val="22"/>
          <w:szCs w:val="22"/>
          <w:rtl/>
        </w:rPr>
      </w:pPr>
    </w:p>
    <w:p w14:paraId="719F4C97" w14:textId="77777777" w:rsidR="00775CC6" w:rsidRPr="00775CC6" w:rsidRDefault="00775CC6" w:rsidP="00775CC6">
      <w:pPr>
        <w:pBdr>
          <w:top w:val="single" w:sz="4" w:space="1" w:color="auto"/>
          <w:left w:val="single" w:sz="4" w:space="5" w:color="auto"/>
          <w:bottom w:val="single" w:sz="4" w:space="1" w:color="auto"/>
          <w:right w:val="single" w:sz="4" w:space="4" w:color="auto"/>
        </w:pBdr>
        <w:tabs>
          <w:tab w:val="left" w:pos="746"/>
        </w:tabs>
        <w:bidi/>
        <w:rPr>
          <w:rFonts w:ascii="David" w:hAnsi="David"/>
          <w:sz w:val="22"/>
          <w:szCs w:val="22"/>
          <w:rtl/>
        </w:rPr>
      </w:pPr>
    </w:p>
    <w:p w14:paraId="074A4275" w14:textId="77777777" w:rsidR="00775CC6" w:rsidRPr="00775CC6" w:rsidRDefault="00775CC6" w:rsidP="00775CC6">
      <w:pPr>
        <w:pBdr>
          <w:top w:val="single" w:sz="4" w:space="1" w:color="auto"/>
          <w:left w:val="single" w:sz="4" w:space="5" w:color="auto"/>
          <w:bottom w:val="single" w:sz="4" w:space="1" w:color="auto"/>
          <w:right w:val="single" w:sz="4" w:space="4" w:color="auto"/>
        </w:pBdr>
        <w:tabs>
          <w:tab w:val="left" w:pos="746"/>
        </w:tabs>
        <w:bidi/>
        <w:rPr>
          <w:rFonts w:ascii="David" w:hAnsi="David"/>
          <w:sz w:val="22"/>
          <w:szCs w:val="22"/>
          <w:rtl/>
        </w:rPr>
      </w:pPr>
      <w:r w:rsidRPr="00775CC6">
        <w:rPr>
          <w:rFonts w:ascii="David" w:hAnsi="David"/>
          <w:sz w:val="22"/>
          <w:szCs w:val="22"/>
          <w:rtl/>
        </w:rPr>
        <w:t>תאריך: ________</w:t>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t>__________</w:t>
      </w:r>
      <w:r w:rsidRPr="00775CC6">
        <w:rPr>
          <w:rFonts w:ascii="David" w:hAnsi="David" w:hint="cs"/>
          <w:sz w:val="22"/>
          <w:szCs w:val="22"/>
          <w:rtl/>
        </w:rPr>
        <w:t>___</w:t>
      </w:r>
      <w:r w:rsidRPr="00775CC6">
        <w:rPr>
          <w:rFonts w:ascii="David" w:hAnsi="David"/>
          <w:sz w:val="22"/>
          <w:szCs w:val="22"/>
          <w:rtl/>
        </w:rPr>
        <w:t>_</w:t>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hint="cs"/>
          <w:sz w:val="22"/>
          <w:szCs w:val="22"/>
          <w:rtl/>
        </w:rPr>
        <w:t xml:space="preserve">               </w:t>
      </w:r>
      <w:r w:rsidRPr="00775CC6">
        <w:rPr>
          <w:rFonts w:ascii="David" w:hAnsi="David"/>
          <w:sz w:val="22"/>
          <w:szCs w:val="22"/>
          <w:rtl/>
        </w:rPr>
        <w:t>חתימה וחותמת</w:t>
      </w:r>
      <w:r w:rsidRPr="00775CC6">
        <w:rPr>
          <w:rFonts w:ascii="David" w:hAnsi="David" w:hint="cs"/>
          <w:sz w:val="22"/>
          <w:szCs w:val="22"/>
          <w:rtl/>
        </w:rPr>
        <w:t xml:space="preserve"> עו"ד</w:t>
      </w:r>
    </w:p>
    <w:p w14:paraId="46E430E2" w14:textId="77777777" w:rsidR="00775CC6" w:rsidRDefault="00775CC6" w:rsidP="00775CC6">
      <w:pPr>
        <w:bidi/>
        <w:rPr>
          <w:rFonts w:ascii="David" w:hAnsi="David"/>
          <w:b/>
          <w:bCs/>
          <w:sz w:val="22"/>
          <w:szCs w:val="22"/>
          <w:u w:val="single"/>
          <w:rtl/>
        </w:rPr>
      </w:pPr>
    </w:p>
    <w:p w14:paraId="07C94DDA" w14:textId="77777777" w:rsidR="00786CF6" w:rsidRPr="00775CC6" w:rsidRDefault="00786CF6" w:rsidP="00786CF6">
      <w:pPr>
        <w:bidi/>
        <w:rPr>
          <w:rFonts w:ascii="David" w:hAnsi="David"/>
          <w:b/>
          <w:bCs/>
          <w:sz w:val="22"/>
          <w:szCs w:val="22"/>
          <w:u w:val="single"/>
          <w:rtl/>
        </w:rPr>
      </w:pPr>
    </w:p>
    <w:p w14:paraId="3B3438A6" w14:textId="77777777" w:rsidR="00775CC6" w:rsidRPr="00775CC6" w:rsidRDefault="00775CC6" w:rsidP="00775CC6">
      <w:pPr>
        <w:pBdr>
          <w:top w:val="single" w:sz="4" w:space="1" w:color="auto"/>
          <w:left w:val="single" w:sz="4" w:space="4" w:color="auto"/>
          <w:bottom w:val="single" w:sz="4" w:space="1" w:color="auto"/>
          <w:right w:val="single" w:sz="4" w:space="4" w:color="auto"/>
        </w:pBdr>
        <w:bidi/>
        <w:rPr>
          <w:rFonts w:ascii="David" w:hAnsi="David"/>
          <w:b/>
          <w:bCs/>
          <w:sz w:val="22"/>
          <w:szCs w:val="22"/>
          <w:u w:val="single"/>
          <w:rtl/>
        </w:rPr>
      </w:pPr>
      <w:r w:rsidRPr="00775CC6">
        <w:rPr>
          <w:rFonts w:ascii="David" w:hAnsi="David"/>
          <w:b/>
          <w:bCs/>
          <w:sz w:val="22"/>
          <w:szCs w:val="22"/>
          <w:u w:val="single"/>
          <w:rtl/>
        </w:rPr>
        <w:t>אישור היועץ המשפטי למועצה:</w:t>
      </w:r>
    </w:p>
    <w:p w14:paraId="5D6E1D62" w14:textId="77777777" w:rsidR="00775CC6" w:rsidRPr="00775CC6" w:rsidRDefault="00775CC6" w:rsidP="00775CC6">
      <w:pPr>
        <w:pBdr>
          <w:top w:val="single" w:sz="4" w:space="1" w:color="auto"/>
          <w:left w:val="single" w:sz="4" w:space="4" w:color="auto"/>
          <w:bottom w:val="single" w:sz="4" w:space="1" w:color="auto"/>
          <w:right w:val="single" w:sz="4" w:space="4" w:color="auto"/>
        </w:pBdr>
        <w:bidi/>
        <w:rPr>
          <w:rFonts w:ascii="David" w:hAnsi="David"/>
          <w:sz w:val="22"/>
          <w:szCs w:val="22"/>
          <w:rtl/>
        </w:rPr>
      </w:pPr>
      <w:r w:rsidRPr="00775CC6">
        <w:rPr>
          <w:rFonts w:ascii="David" w:hAnsi="David"/>
          <w:sz w:val="22"/>
          <w:szCs w:val="22"/>
          <w:rtl/>
        </w:rPr>
        <w:t>אני, הח"מ, עו"ד קרין כהן- יועצה המשפטי של המועצה</w:t>
      </w:r>
      <w:r w:rsidRPr="00775CC6">
        <w:rPr>
          <w:rFonts w:ascii="David" w:hAnsi="David" w:hint="cs"/>
          <w:sz w:val="22"/>
          <w:szCs w:val="22"/>
          <w:rtl/>
        </w:rPr>
        <w:t xml:space="preserve"> המקומית בני עי"ש</w:t>
      </w:r>
      <w:r w:rsidRPr="00775CC6">
        <w:rPr>
          <w:rFonts w:ascii="David" w:hAnsi="David"/>
          <w:sz w:val="22"/>
          <w:szCs w:val="22"/>
          <w:rtl/>
        </w:rPr>
        <w:t xml:space="preserve">, מאשרת בזאת כי </w:t>
      </w:r>
      <w:r w:rsidRPr="00775CC6">
        <w:rPr>
          <w:rFonts w:ascii="David" w:hAnsi="David" w:hint="cs"/>
          <w:sz w:val="22"/>
          <w:szCs w:val="22"/>
          <w:rtl/>
        </w:rPr>
        <w:t>קראתי ובדקתי את ההסכם שלעיל, והריני לאשר כי ההסכם</w:t>
      </w:r>
      <w:r w:rsidRPr="00775CC6">
        <w:rPr>
          <w:rFonts w:ascii="David" w:hAnsi="David"/>
          <w:sz w:val="22"/>
          <w:szCs w:val="22"/>
          <w:rtl/>
        </w:rPr>
        <w:t xml:space="preserve"> עומד בכל דרישות החוק וההנחיות של הרשויות השונות ומשרדי הממשלה הנוגעים בעניין, לרבות משרד הפנים. כמו-כן ה</w:t>
      </w:r>
      <w:r w:rsidRPr="00775CC6">
        <w:rPr>
          <w:rFonts w:ascii="David" w:hAnsi="David" w:hint="cs"/>
          <w:sz w:val="22"/>
          <w:szCs w:val="22"/>
          <w:rtl/>
        </w:rPr>
        <w:t xml:space="preserve">הסכם מאושר לחתימת </w:t>
      </w:r>
      <w:r w:rsidRPr="00775CC6">
        <w:rPr>
          <w:rFonts w:ascii="David" w:hAnsi="David"/>
          <w:sz w:val="22"/>
          <w:szCs w:val="22"/>
          <w:rtl/>
        </w:rPr>
        <w:t xml:space="preserve">מורשי החתימה </w:t>
      </w:r>
      <w:r w:rsidRPr="00775CC6">
        <w:rPr>
          <w:rFonts w:ascii="David" w:hAnsi="David" w:hint="cs"/>
          <w:sz w:val="22"/>
          <w:szCs w:val="22"/>
          <w:rtl/>
        </w:rPr>
        <w:t xml:space="preserve">של המועצה </w:t>
      </w:r>
      <w:r w:rsidRPr="00775CC6">
        <w:rPr>
          <w:rFonts w:ascii="David" w:hAnsi="David"/>
          <w:sz w:val="22"/>
          <w:szCs w:val="22"/>
          <w:rtl/>
        </w:rPr>
        <w:t>על פי דין</w:t>
      </w:r>
      <w:r w:rsidRPr="00775CC6">
        <w:rPr>
          <w:rFonts w:ascii="David" w:hAnsi="David" w:hint="cs"/>
          <w:sz w:val="22"/>
          <w:szCs w:val="22"/>
          <w:rtl/>
        </w:rPr>
        <w:t xml:space="preserve"> אשר חתימתם מחייבת את המועצה לכל דבר ועניין</w:t>
      </w:r>
      <w:r w:rsidRPr="00775CC6">
        <w:rPr>
          <w:rFonts w:ascii="David" w:hAnsi="David"/>
          <w:sz w:val="22"/>
          <w:szCs w:val="22"/>
          <w:rtl/>
        </w:rPr>
        <w:t>.</w:t>
      </w:r>
    </w:p>
    <w:p w14:paraId="646A13B6" w14:textId="77777777" w:rsidR="00775CC6" w:rsidRPr="00775CC6" w:rsidRDefault="00775CC6" w:rsidP="00775CC6">
      <w:pPr>
        <w:pBdr>
          <w:top w:val="single" w:sz="4" w:space="1" w:color="auto"/>
          <w:left w:val="single" w:sz="4" w:space="4" w:color="auto"/>
          <w:bottom w:val="single" w:sz="4" w:space="1" w:color="auto"/>
          <w:right w:val="single" w:sz="4" w:space="4" w:color="auto"/>
        </w:pBdr>
        <w:bidi/>
        <w:jc w:val="right"/>
        <w:rPr>
          <w:rFonts w:ascii="David" w:hAnsi="David"/>
          <w:sz w:val="22"/>
          <w:szCs w:val="22"/>
          <w:rtl/>
        </w:rPr>
      </w:pPr>
      <w:r w:rsidRPr="00775CC6">
        <w:rPr>
          <w:rFonts w:ascii="David" w:hAnsi="David"/>
          <w:sz w:val="22"/>
          <w:szCs w:val="22"/>
          <w:rtl/>
        </w:rPr>
        <w:tab/>
      </w:r>
      <w:r w:rsidRPr="00775CC6">
        <w:rPr>
          <w:rFonts w:ascii="David" w:hAnsi="David"/>
          <w:sz w:val="22"/>
          <w:szCs w:val="22"/>
          <w:rtl/>
        </w:rPr>
        <w:tab/>
      </w:r>
    </w:p>
    <w:p w14:paraId="54832886" w14:textId="61DC3341" w:rsidR="00775CC6" w:rsidRPr="00775CC6" w:rsidRDefault="00775CC6" w:rsidP="00775CC6">
      <w:pPr>
        <w:pBdr>
          <w:top w:val="single" w:sz="4" w:space="1" w:color="auto"/>
          <w:left w:val="single" w:sz="4" w:space="4" w:color="auto"/>
          <w:bottom w:val="single" w:sz="4" w:space="1" w:color="auto"/>
          <w:right w:val="single" w:sz="4" w:space="4" w:color="auto"/>
        </w:pBdr>
        <w:bidi/>
        <w:rPr>
          <w:rFonts w:ascii="David" w:hAnsi="David"/>
          <w:sz w:val="22"/>
          <w:szCs w:val="22"/>
          <w:rtl/>
        </w:rPr>
      </w:pPr>
      <w:r w:rsidRPr="00775CC6">
        <w:rPr>
          <w:rFonts w:ascii="David" w:hAnsi="David" w:hint="cs"/>
          <w:sz w:val="22"/>
          <w:szCs w:val="22"/>
          <w:rtl/>
        </w:rPr>
        <w:t>תאריך: __________</w:t>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sidRPr="00775CC6">
        <w:rPr>
          <w:rFonts w:ascii="David" w:hAnsi="David"/>
          <w:sz w:val="22"/>
          <w:szCs w:val="22"/>
          <w:rtl/>
        </w:rPr>
        <w:tab/>
      </w:r>
      <w:r>
        <w:rPr>
          <w:rFonts w:ascii="David" w:hAnsi="David"/>
          <w:sz w:val="22"/>
          <w:szCs w:val="22"/>
          <w:rtl/>
        </w:rPr>
        <w:tab/>
      </w:r>
      <w:r w:rsidRPr="00775CC6">
        <w:rPr>
          <w:rFonts w:ascii="David" w:hAnsi="David"/>
          <w:sz w:val="22"/>
          <w:szCs w:val="22"/>
          <w:rtl/>
        </w:rPr>
        <w:t>____________</w:t>
      </w:r>
    </w:p>
    <w:p w14:paraId="46B67CBD" w14:textId="41B27507" w:rsidR="00775CC6" w:rsidRPr="00775CC6" w:rsidRDefault="00775CC6" w:rsidP="00775CC6">
      <w:pPr>
        <w:pBdr>
          <w:top w:val="single" w:sz="4" w:space="1" w:color="auto"/>
          <w:left w:val="single" w:sz="4" w:space="4" w:color="auto"/>
          <w:bottom w:val="single" w:sz="4" w:space="1" w:color="auto"/>
          <w:right w:val="single" w:sz="4" w:space="4" w:color="auto"/>
        </w:pBdr>
        <w:bidi/>
        <w:ind w:firstLine="720"/>
        <w:jc w:val="center"/>
        <w:rPr>
          <w:rFonts w:ascii="David" w:hAnsi="David"/>
          <w:sz w:val="22"/>
          <w:szCs w:val="22"/>
          <w:rtl/>
        </w:rPr>
      </w:pPr>
      <w:r w:rsidRPr="00775CC6">
        <w:rPr>
          <w:rFonts w:ascii="David" w:hAnsi="David" w:hint="cs"/>
          <w:sz w:val="22"/>
          <w:szCs w:val="22"/>
          <w:rtl/>
        </w:rPr>
        <w:t xml:space="preserve">                                                                       </w:t>
      </w:r>
      <w:r>
        <w:rPr>
          <w:rFonts w:ascii="David" w:hAnsi="David"/>
          <w:sz w:val="22"/>
          <w:szCs w:val="22"/>
          <w:rtl/>
        </w:rPr>
        <w:tab/>
      </w:r>
      <w:r>
        <w:rPr>
          <w:rFonts w:ascii="David" w:hAnsi="David"/>
          <w:sz w:val="22"/>
          <w:szCs w:val="22"/>
          <w:rtl/>
        </w:rPr>
        <w:tab/>
      </w:r>
      <w:r w:rsidRPr="00775CC6">
        <w:rPr>
          <w:rFonts w:ascii="David" w:hAnsi="David" w:hint="cs"/>
          <w:sz w:val="22"/>
          <w:szCs w:val="22"/>
          <w:rtl/>
        </w:rPr>
        <w:t xml:space="preserve">חתימת וחותמת עו"ד </w:t>
      </w:r>
    </w:p>
    <w:p w14:paraId="0A4A342F" w14:textId="77777777" w:rsidR="002026A9" w:rsidRPr="00794F15" w:rsidRDefault="002026A9" w:rsidP="002026A9">
      <w:pPr>
        <w:jc w:val="right"/>
        <w:rPr>
          <w:rtl/>
          <w:lang w:val="en-US"/>
        </w:rPr>
      </w:pPr>
    </w:p>
    <w:p w14:paraId="4ADBB626" w14:textId="77777777" w:rsidR="00A451C0" w:rsidRPr="00A451C0" w:rsidRDefault="00A451C0" w:rsidP="00A451C0">
      <w:pPr>
        <w:widowControl w:val="0"/>
        <w:numPr>
          <w:ilvl w:val="12"/>
          <w:numId w:val="0"/>
        </w:numPr>
        <w:tabs>
          <w:tab w:val="center" w:pos="-4111"/>
          <w:tab w:val="right" w:pos="-2126"/>
          <w:tab w:val="right" w:pos="1418"/>
          <w:tab w:val="right" w:pos="2552"/>
        </w:tabs>
        <w:bidi/>
        <w:ind w:left="709" w:hanging="709"/>
        <w:jc w:val="center"/>
        <w:rPr>
          <w:rFonts w:ascii="David" w:hAnsi="David"/>
          <w:sz w:val="24"/>
          <w:szCs w:val="24"/>
          <w:rtl/>
        </w:rPr>
      </w:pPr>
      <w:r w:rsidRPr="00A451C0">
        <w:rPr>
          <w:rFonts w:ascii="David" w:hAnsi="David"/>
          <w:b/>
          <w:bCs/>
          <w:sz w:val="24"/>
          <w:szCs w:val="24"/>
          <w:u w:val="single"/>
          <w:rtl/>
        </w:rPr>
        <w:t>אישור תקציבי</w:t>
      </w:r>
    </w:p>
    <w:p w14:paraId="69E79B1B" w14:textId="77777777" w:rsidR="00A451C0" w:rsidRPr="00A451C0" w:rsidRDefault="00A451C0" w:rsidP="00A451C0">
      <w:pPr>
        <w:widowControl w:val="0"/>
        <w:numPr>
          <w:ilvl w:val="12"/>
          <w:numId w:val="0"/>
        </w:numPr>
        <w:tabs>
          <w:tab w:val="center" w:pos="-4111"/>
          <w:tab w:val="right" w:pos="-2126"/>
          <w:tab w:val="right" w:pos="1418"/>
          <w:tab w:val="right" w:pos="2552"/>
        </w:tabs>
        <w:bidi/>
        <w:ind w:left="709" w:hanging="709"/>
        <w:rPr>
          <w:rFonts w:ascii="David" w:hAnsi="David"/>
          <w:sz w:val="24"/>
          <w:szCs w:val="24"/>
          <w:rtl/>
        </w:rPr>
      </w:pPr>
    </w:p>
    <w:p w14:paraId="753649B3" w14:textId="77777777" w:rsidR="00A451C0" w:rsidRPr="00A451C0" w:rsidRDefault="00A451C0" w:rsidP="00A451C0">
      <w:pPr>
        <w:widowControl w:val="0"/>
        <w:numPr>
          <w:ilvl w:val="12"/>
          <w:numId w:val="0"/>
        </w:numPr>
        <w:tabs>
          <w:tab w:val="center" w:pos="-4111"/>
          <w:tab w:val="right" w:pos="-2126"/>
          <w:tab w:val="right" w:pos="1418"/>
          <w:tab w:val="right" w:pos="2552"/>
        </w:tabs>
        <w:bidi/>
        <w:ind w:left="-8" w:firstLine="8"/>
        <w:rPr>
          <w:rFonts w:ascii="David" w:hAnsi="David"/>
          <w:sz w:val="24"/>
          <w:szCs w:val="24"/>
          <w:rtl/>
        </w:rPr>
      </w:pPr>
      <w:r w:rsidRPr="00A451C0">
        <w:rPr>
          <w:rFonts w:ascii="David" w:hAnsi="David"/>
          <w:sz w:val="24"/>
          <w:szCs w:val="24"/>
          <w:rtl/>
        </w:rPr>
        <w:tab/>
        <w:t>הרינו לאשר בזאת כי:</w:t>
      </w:r>
    </w:p>
    <w:p w14:paraId="3EB651A3" w14:textId="77777777" w:rsidR="00A451C0" w:rsidRPr="00A451C0" w:rsidRDefault="00A451C0" w:rsidP="00A451C0">
      <w:pPr>
        <w:pStyle w:val="afff9"/>
        <w:widowControl w:val="0"/>
        <w:spacing w:before="0"/>
        <w:rPr>
          <w:rFonts w:ascii="David" w:hAnsi="David" w:cs="David"/>
          <w:sz w:val="24"/>
          <w:szCs w:val="24"/>
          <w:rtl/>
        </w:rPr>
      </w:pPr>
    </w:p>
    <w:p w14:paraId="7366AC8F" w14:textId="77777777" w:rsidR="00A451C0" w:rsidRPr="00A451C0" w:rsidRDefault="00A451C0" w:rsidP="00A451C0">
      <w:pPr>
        <w:pStyle w:val="afff9"/>
        <w:widowControl w:val="0"/>
        <w:spacing w:before="0"/>
        <w:rPr>
          <w:rFonts w:ascii="David" w:hAnsi="David" w:cs="David"/>
          <w:sz w:val="24"/>
          <w:szCs w:val="24"/>
          <w:rtl/>
        </w:rPr>
      </w:pPr>
      <w:r w:rsidRPr="00A451C0">
        <w:rPr>
          <w:rFonts w:ascii="David" w:hAnsi="David" w:cs="David"/>
          <w:sz w:val="24"/>
          <w:szCs w:val="24"/>
          <w:rtl/>
        </w:rPr>
        <w:t>נתקיימו בחוזה זה כל התנאים וניתנו לגביו כל האישורים הדרושים לפי כל דין.</w:t>
      </w:r>
    </w:p>
    <w:p w14:paraId="44F6DBB1" w14:textId="77777777" w:rsidR="00A451C0" w:rsidRPr="00A451C0" w:rsidRDefault="00A451C0" w:rsidP="00A451C0">
      <w:pPr>
        <w:pStyle w:val="afff9"/>
        <w:widowControl w:val="0"/>
        <w:spacing w:before="0"/>
        <w:rPr>
          <w:rFonts w:ascii="David" w:hAnsi="David" w:cs="David"/>
          <w:sz w:val="24"/>
          <w:szCs w:val="24"/>
          <w:rtl/>
        </w:rPr>
      </w:pPr>
      <w:r w:rsidRPr="00A451C0">
        <w:rPr>
          <w:rFonts w:ascii="David" w:hAnsi="David" w:cs="David"/>
          <w:sz w:val="24"/>
          <w:szCs w:val="24"/>
          <w:rtl/>
        </w:rPr>
        <w:t>ההוצאה הכספית לביצועו של חוזה זה מתוקצבת:</w:t>
      </w:r>
    </w:p>
    <w:p w14:paraId="4D56E4F3" w14:textId="77777777" w:rsidR="00A451C0" w:rsidRPr="00A451C0" w:rsidRDefault="00A451C0" w:rsidP="00A451C0">
      <w:pPr>
        <w:pStyle w:val="afff9"/>
        <w:widowControl w:val="0"/>
        <w:spacing w:before="0"/>
        <w:rPr>
          <w:rFonts w:ascii="David" w:hAnsi="David" w:cs="David"/>
          <w:sz w:val="24"/>
          <w:szCs w:val="24"/>
          <w:rtl/>
        </w:rPr>
      </w:pPr>
    </w:p>
    <w:p w14:paraId="199A1B57" w14:textId="77777777" w:rsidR="00A451C0" w:rsidRPr="00A451C0" w:rsidRDefault="00A451C0" w:rsidP="00A451C0">
      <w:pPr>
        <w:pStyle w:val="afff9"/>
        <w:widowControl w:val="0"/>
        <w:spacing w:before="0"/>
        <w:rPr>
          <w:rFonts w:ascii="David" w:hAnsi="David" w:cs="David"/>
          <w:sz w:val="24"/>
          <w:szCs w:val="24"/>
          <w:rtl/>
        </w:rPr>
      </w:pPr>
      <w:r w:rsidRPr="00A451C0">
        <w:rPr>
          <w:rFonts w:ascii="David" w:hAnsi="David" w:cs="David"/>
          <w:sz w:val="24"/>
          <w:szCs w:val="24"/>
          <w:rtl/>
        </w:rPr>
        <w:fldChar w:fldCharType="begin">
          <w:ffData>
            <w:name w:val="סימון1"/>
            <w:enabled/>
            <w:calcOnExit w:val="0"/>
            <w:checkBox>
              <w:sizeAuto/>
              <w:default w:val="0"/>
            </w:checkBox>
          </w:ffData>
        </w:fldChar>
      </w:r>
      <w:r w:rsidRPr="00A451C0">
        <w:rPr>
          <w:rFonts w:ascii="David" w:hAnsi="David" w:cs="David"/>
          <w:sz w:val="24"/>
          <w:szCs w:val="24"/>
          <w:rtl/>
        </w:rPr>
        <w:instrText xml:space="preserve"> </w:instrText>
      </w:r>
      <w:r w:rsidRPr="00A451C0">
        <w:rPr>
          <w:rFonts w:ascii="David" w:hAnsi="David" w:cs="David"/>
          <w:sz w:val="24"/>
          <w:szCs w:val="24"/>
        </w:rPr>
        <w:instrText>FORMCHECKBOX</w:instrText>
      </w:r>
      <w:r w:rsidRPr="00A451C0">
        <w:rPr>
          <w:rFonts w:ascii="David" w:hAnsi="David" w:cs="David"/>
          <w:sz w:val="24"/>
          <w:szCs w:val="24"/>
          <w:rtl/>
        </w:rPr>
        <w:instrText xml:space="preserve"> </w:instrText>
      </w:r>
      <w:r w:rsidR="00860E7B">
        <w:rPr>
          <w:rFonts w:ascii="David" w:hAnsi="David" w:cs="David"/>
          <w:sz w:val="24"/>
          <w:szCs w:val="24"/>
          <w:rtl/>
        </w:rPr>
      </w:r>
      <w:r w:rsidR="00860E7B">
        <w:rPr>
          <w:rFonts w:ascii="David" w:hAnsi="David" w:cs="David"/>
          <w:sz w:val="24"/>
          <w:szCs w:val="24"/>
          <w:rtl/>
        </w:rPr>
        <w:fldChar w:fldCharType="separate"/>
      </w:r>
      <w:r w:rsidRPr="00A451C0">
        <w:rPr>
          <w:rFonts w:ascii="David" w:hAnsi="David" w:cs="David"/>
          <w:sz w:val="24"/>
          <w:szCs w:val="24"/>
          <w:rtl/>
        </w:rPr>
        <w:fldChar w:fldCharType="end"/>
      </w:r>
      <w:r w:rsidRPr="00A451C0">
        <w:rPr>
          <w:rFonts w:ascii="David" w:hAnsi="David" w:cs="David"/>
          <w:sz w:val="24"/>
          <w:szCs w:val="24"/>
          <w:rtl/>
        </w:rPr>
        <w:tab/>
        <w:t>תקציב רגיל מסעיף ___________________________.</w:t>
      </w:r>
    </w:p>
    <w:p w14:paraId="4817A302" w14:textId="77777777" w:rsidR="00A451C0" w:rsidRPr="00A451C0" w:rsidRDefault="00A451C0" w:rsidP="00A451C0">
      <w:pPr>
        <w:pStyle w:val="afff9"/>
        <w:widowControl w:val="0"/>
        <w:spacing w:before="0"/>
        <w:rPr>
          <w:rFonts w:ascii="David" w:hAnsi="David" w:cs="David"/>
          <w:sz w:val="24"/>
          <w:szCs w:val="24"/>
          <w:rtl/>
        </w:rPr>
      </w:pPr>
    </w:p>
    <w:p w14:paraId="4DD56BBA" w14:textId="77777777" w:rsidR="00A451C0" w:rsidRPr="00A451C0" w:rsidRDefault="00A451C0" w:rsidP="00A451C0">
      <w:pPr>
        <w:pStyle w:val="afff9"/>
        <w:widowControl w:val="0"/>
        <w:spacing w:before="0"/>
        <w:rPr>
          <w:rFonts w:ascii="David" w:hAnsi="David" w:cs="David"/>
          <w:sz w:val="24"/>
          <w:szCs w:val="24"/>
          <w:rtl/>
        </w:rPr>
      </w:pPr>
      <w:r w:rsidRPr="00A451C0">
        <w:rPr>
          <w:rFonts w:ascii="David" w:hAnsi="David" w:cs="David"/>
          <w:sz w:val="24"/>
          <w:szCs w:val="24"/>
          <w:rtl/>
        </w:rPr>
        <w:fldChar w:fldCharType="begin">
          <w:ffData>
            <w:name w:val="סימון1"/>
            <w:enabled/>
            <w:calcOnExit w:val="0"/>
            <w:checkBox>
              <w:sizeAuto/>
              <w:default w:val="0"/>
            </w:checkBox>
          </w:ffData>
        </w:fldChar>
      </w:r>
      <w:r w:rsidRPr="00A451C0">
        <w:rPr>
          <w:rFonts w:ascii="David" w:hAnsi="David" w:cs="David"/>
          <w:sz w:val="24"/>
          <w:szCs w:val="24"/>
          <w:rtl/>
        </w:rPr>
        <w:instrText xml:space="preserve"> </w:instrText>
      </w:r>
      <w:r w:rsidRPr="00A451C0">
        <w:rPr>
          <w:rFonts w:ascii="David" w:hAnsi="David" w:cs="David"/>
          <w:sz w:val="24"/>
          <w:szCs w:val="24"/>
        </w:rPr>
        <w:instrText>FORMCHECKBOX</w:instrText>
      </w:r>
      <w:r w:rsidRPr="00A451C0">
        <w:rPr>
          <w:rFonts w:ascii="David" w:hAnsi="David" w:cs="David"/>
          <w:sz w:val="24"/>
          <w:szCs w:val="24"/>
          <w:rtl/>
        </w:rPr>
        <w:instrText xml:space="preserve"> </w:instrText>
      </w:r>
      <w:r w:rsidR="00860E7B">
        <w:rPr>
          <w:rFonts w:ascii="David" w:hAnsi="David" w:cs="David"/>
          <w:sz w:val="24"/>
          <w:szCs w:val="24"/>
          <w:rtl/>
        </w:rPr>
      </w:r>
      <w:r w:rsidR="00860E7B">
        <w:rPr>
          <w:rFonts w:ascii="David" w:hAnsi="David" w:cs="David"/>
          <w:sz w:val="24"/>
          <w:szCs w:val="24"/>
          <w:rtl/>
        </w:rPr>
        <w:fldChar w:fldCharType="separate"/>
      </w:r>
      <w:r w:rsidRPr="00A451C0">
        <w:rPr>
          <w:rFonts w:ascii="David" w:hAnsi="David" w:cs="David"/>
          <w:sz w:val="24"/>
          <w:szCs w:val="24"/>
          <w:rtl/>
        </w:rPr>
        <w:fldChar w:fldCharType="end"/>
      </w:r>
      <w:r w:rsidRPr="00A451C0">
        <w:rPr>
          <w:rFonts w:ascii="David" w:hAnsi="David" w:cs="David"/>
          <w:sz w:val="24"/>
          <w:szCs w:val="24"/>
          <w:rtl/>
        </w:rPr>
        <w:tab/>
        <w:t>תקציב בלתי רגיל מסעיף _______________________.</w:t>
      </w:r>
    </w:p>
    <w:p w14:paraId="0F929CE9" w14:textId="77777777" w:rsidR="00A451C0" w:rsidRPr="00A451C0" w:rsidRDefault="00A451C0" w:rsidP="00A451C0">
      <w:pPr>
        <w:pStyle w:val="afff9"/>
        <w:widowControl w:val="0"/>
        <w:spacing w:before="0"/>
        <w:rPr>
          <w:rFonts w:ascii="David" w:hAnsi="David" w:cs="David"/>
          <w:sz w:val="24"/>
          <w:szCs w:val="24"/>
          <w:rtl/>
        </w:rPr>
      </w:pPr>
    </w:p>
    <w:p w14:paraId="069A3E10" w14:textId="77777777" w:rsidR="00A451C0" w:rsidRPr="00A451C0" w:rsidRDefault="00A451C0" w:rsidP="00A451C0">
      <w:pPr>
        <w:pStyle w:val="afff9"/>
        <w:widowControl w:val="0"/>
        <w:spacing w:before="0"/>
        <w:rPr>
          <w:rFonts w:ascii="David" w:hAnsi="David" w:cs="David"/>
          <w:sz w:val="24"/>
          <w:szCs w:val="24"/>
          <w:rtl/>
        </w:rPr>
      </w:pPr>
      <w:r w:rsidRPr="00A451C0">
        <w:rPr>
          <w:rFonts w:ascii="David" w:hAnsi="David" w:cs="David"/>
          <w:sz w:val="24"/>
          <w:szCs w:val="24"/>
          <w:rtl/>
        </w:rPr>
        <w:fldChar w:fldCharType="begin">
          <w:ffData>
            <w:name w:val="סימון1"/>
            <w:enabled/>
            <w:calcOnExit w:val="0"/>
            <w:checkBox>
              <w:sizeAuto/>
              <w:default w:val="0"/>
            </w:checkBox>
          </w:ffData>
        </w:fldChar>
      </w:r>
      <w:r w:rsidRPr="00A451C0">
        <w:rPr>
          <w:rFonts w:ascii="David" w:hAnsi="David" w:cs="David"/>
          <w:sz w:val="24"/>
          <w:szCs w:val="24"/>
          <w:rtl/>
        </w:rPr>
        <w:instrText xml:space="preserve"> </w:instrText>
      </w:r>
      <w:r w:rsidRPr="00A451C0">
        <w:rPr>
          <w:rFonts w:ascii="David" w:hAnsi="David" w:cs="David"/>
          <w:sz w:val="24"/>
          <w:szCs w:val="24"/>
        </w:rPr>
        <w:instrText>FORMCHECKBOX</w:instrText>
      </w:r>
      <w:r w:rsidRPr="00A451C0">
        <w:rPr>
          <w:rFonts w:ascii="David" w:hAnsi="David" w:cs="David"/>
          <w:sz w:val="24"/>
          <w:szCs w:val="24"/>
          <w:rtl/>
        </w:rPr>
        <w:instrText xml:space="preserve"> </w:instrText>
      </w:r>
      <w:r w:rsidR="00860E7B">
        <w:rPr>
          <w:rFonts w:ascii="David" w:hAnsi="David" w:cs="David"/>
          <w:sz w:val="24"/>
          <w:szCs w:val="24"/>
          <w:rtl/>
        </w:rPr>
      </w:r>
      <w:r w:rsidR="00860E7B">
        <w:rPr>
          <w:rFonts w:ascii="David" w:hAnsi="David" w:cs="David"/>
          <w:sz w:val="24"/>
          <w:szCs w:val="24"/>
          <w:rtl/>
        </w:rPr>
        <w:fldChar w:fldCharType="separate"/>
      </w:r>
      <w:r w:rsidRPr="00A451C0">
        <w:rPr>
          <w:rFonts w:ascii="David" w:hAnsi="David" w:cs="David"/>
          <w:sz w:val="24"/>
          <w:szCs w:val="24"/>
          <w:rtl/>
        </w:rPr>
        <w:fldChar w:fldCharType="end"/>
      </w:r>
      <w:r w:rsidRPr="00A451C0">
        <w:rPr>
          <w:rFonts w:ascii="David" w:hAnsi="David" w:cs="David"/>
          <w:sz w:val="24"/>
          <w:szCs w:val="24"/>
          <w:rtl/>
        </w:rPr>
        <w:tab/>
        <w:t>לפי אישור תקציבי שיינתן בנפרד לכל הזמנת עבודה.</w:t>
      </w:r>
    </w:p>
    <w:p w14:paraId="664B8DC1" w14:textId="77777777" w:rsidR="00A451C0" w:rsidRPr="00A451C0" w:rsidRDefault="00A451C0" w:rsidP="00A451C0">
      <w:pPr>
        <w:widowControl w:val="0"/>
        <w:numPr>
          <w:ilvl w:val="12"/>
          <w:numId w:val="0"/>
        </w:numPr>
        <w:tabs>
          <w:tab w:val="center" w:pos="-4111"/>
          <w:tab w:val="right" w:pos="-2126"/>
          <w:tab w:val="right" w:pos="1418"/>
          <w:tab w:val="right" w:pos="2552"/>
        </w:tabs>
        <w:bidi/>
        <w:ind w:left="709" w:hanging="709"/>
        <w:rPr>
          <w:rFonts w:ascii="David" w:hAnsi="David"/>
          <w:sz w:val="24"/>
          <w:szCs w:val="24"/>
          <w:rtl/>
        </w:rPr>
      </w:pPr>
    </w:p>
    <w:p w14:paraId="7B8A09D0" w14:textId="77777777" w:rsidR="00A451C0" w:rsidRPr="00A451C0" w:rsidRDefault="00A451C0" w:rsidP="00A451C0">
      <w:pPr>
        <w:widowControl w:val="0"/>
        <w:numPr>
          <w:ilvl w:val="12"/>
          <w:numId w:val="0"/>
        </w:numPr>
        <w:tabs>
          <w:tab w:val="center" w:pos="-4111"/>
          <w:tab w:val="right" w:pos="-2126"/>
          <w:tab w:val="right" w:pos="1418"/>
          <w:tab w:val="right" w:pos="2552"/>
        </w:tabs>
        <w:bidi/>
        <w:ind w:left="709" w:hanging="709"/>
        <w:rPr>
          <w:rFonts w:ascii="David" w:hAnsi="David"/>
          <w:sz w:val="24"/>
          <w:szCs w:val="24"/>
          <w:rtl/>
        </w:rPr>
      </w:pPr>
    </w:p>
    <w:p w14:paraId="79A7758F" w14:textId="77777777" w:rsidR="00A451C0" w:rsidRPr="00A451C0" w:rsidRDefault="00A451C0" w:rsidP="00A451C0">
      <w:pPr>
        <w:widowControl w:val="0"/>
        <w:numPr>
          <w:ilvl w:val="12"/>
          <w:numId w:val="0"/>
        </w:numPr>
        <w:tabs>
          <w:tab w:val="center" w:pos="-4111"/>
          <w:tab w:val="right" w:pos="-2126"/>
          <w:tab w:val="right" w:pos="1418"/>
          <w:tab w:val="right" w:pos="2552"/>
        </w:tabs>
        <w:bidi/>
        <w:ind w:left="709" w:hanging="709"/>
        <w:rPr>
          <w:rFonts w:ascii="David" w:hAnsi="David"/>
          <w:sz w:val="24"/>
          <w:szCs w:val="24"/>
          <w:rtl/>
        </w:rPr>
      </w:pPr>
    </w:p>
    <w:p w14:paraId="2855D8AD" w14:textId="77777777" w:rsidR="00A451C0" w:rsidRPr="00A451C0" w:rsidRDefault="00A451C0" w:rsidP="00A451C0">
      <w:pPr>
        <w:widowControl w:val="0"/>
        <w:numPr>
          <w:ilvl w:val="12"/>
          <w:numId w:val="0"/>
        </w:numPr>
        <w:tabs>
          <w:tab w:val="center" w:pos="-4111"/>
          <w:tab w:val="right" w:pos="-2126"/>
          <w:tab w:val="right" w:pos="1418"/>
          <w:tab w:val="right" w:pos="2552"/>
        </w:tabs>
        <w:bidi/>
        <w:ind w:left="709" w:hanging="709"/>
        <w:rPr>
          <w:rFonts w:ascii="David" w:hAnsi="David"/>
          <w:sz w:val="24"/>
          <w:szCs w:val="24"/>
          <w:rtl/>
        </w:rPr>
      </w:pPr>
    </w:p>
    <w:p w14:paraId="006623B7" w14:textId="77777777" w:rsidR="00A451C0" w:rsidRPr="00A451C0" w:rsidRDefault="00A451C0" w:rsidP="00A451C0">
      <w:pPr>
        <w:widowControl w:val="0"/>
        <w:numPr>
          <w:ilvl w:val="12"/>
          <w:numId w:val="0"/>
        </w:numPr>
        <w:tabs>
          <w:tab w:val="center" w:pos="-4111"/>
          <w:tab w:val="right" w:pos="-2126"/>
          <w:tab w:val="right" w:pos="1418"/>
          <w:tab w:val="right" w:pos="2552"/>
        </w:tabs>
        <w:bidi/>
        <w:ind w:left="709" w:hanging="709"/>
        <w:rPr>
          <w:rFonts w:ascii="David" w:hAnsi="David"/>
          <w:sz w:val="24"/>
          <w:szCs w:val="24"/>
          <w:rtl/>
        </w:rPr>
      </w:pPr>
      <w:r w:rsidRPr="00A451C0">
        <w:rPr>
          <w:rFonts w:ascii="David" w:hAnsi="David"/>
          <w:b/>
          <w:bCs/>
          <w:sz w:val="24"/>
          <w:szCs w:val="24"/>
          <w:rtl/>
        </w:rPr>
        <w:t>_____________________</w:t>
      </w:r>
      <w:r w:rsidRPr="00A451C0">
        <w:rPr>
          <w:rFonts w:ascii="David" w:hAnsi="David"/>
          <w:b/>
          <w:bCs/>
          <w:sz w:val="24"/>
          <w:szCs w:val="24"/>
          <w:rtl/>
        </w:rPr>
        <w:tab/>
      </w:r>
      <w:r w:rsidRPr="00A451C0">
        <w:rPr>
          <w:rFonts w:ascii="David" w:hAnsi="David"/>
          <w:b/>
          <w:bCs/>
          <w:sz w:val="24"/>
          <w:szCs w:val="24"/>
          <w:rtl/>
        </w:rPr>
        <w:tab/>
      </w:r>
      <w:r w:rsidRPr="00A451C0">
        <w:rPr>
          <w:rFonts w:ascii="David" w:hAnsi="David"/>
          <w:b/>
          <w:bCs/>
          <w:sz w:val="24"/>
          <w:szCs w:val="24"/>
          <w:rtl/>
        </w:rPr>
        <w:tab/>
      </w:r>
      <w:r w:rsidRPr="00A451C0">
        <w:rPr>
          <w:rFonts w:ascii="David" w:hAnsi="David"/>
          <w:b/>
          <w:bCs/>
          <w:sz w:val="24"/>
          <w:szCs w:val="24"/>
          <w:rtl/>
        </w:rPr>
        <w:tab/>
      </w:r>
      <w:r w:rsidRPr="00A451C0">
        <w:rPr>
          <w:rFonts w:ascii="David" w:hAnsi="David"/>
          <w:b/>
          <w:bCs/>
          <w:sz w:val="24"/>
          <w:szCs w:val="24"/>
          <w:rtl/>
        </w:rPr>
        <w:tab/>
        <w:t>_______________________</w:t>
      </w:r>
    </w:p>
    <w:p w14:paraId="6974E62A" w14:textId="737E7C93" w:rsidR="00A451C0" w:rsidRPr="00A451C0" w:rsidRDefault="00A451C0" w:rsidP="00A451C0">
      <w:pPr>
        <w:widowControl w:val="0"/>
        <w:numPr>
          <w:ilvl w:val="12"/>
          <w:numId w:val="0"/>
        </w:numPr>
        <w:tabs>
          <w:tab w:val="center" w:pos="-4111"/>
          <w:tab w:val="right" w:pos="-2126"/>
          <w:tab w:val="right" w:pos="1418"/>
          <w:tab w:val="right" w:pos="2552"/>
        </w:tabs>
        <w:bidi/>
        <w:ind w:left="709" w:hanging="709"/>
        <w:rPr>
          <w:rFonts w:ascii="David" w:hAnsi="David"/>
          <w:sz w:val="24"/>
          <w:szCs w:val="24"/>
          <w:rtl/>
        </w:rPr>
      </w:pPr>
      <w:r w:rsidRPr="00A451C0">
        <w:rPr>
          <w:rFonts w:ascii="David" w:hAnsi="David"/>
          <w:b/>
          <w:bCs/>
          <w:sz w:val="24"/>
          <w:szCs w:val="24"/>
          <w:rtl/>
        </w:rPr>
        <w:t xml:space="preserve">          ראש </w:t>
      </w:r>
      <w:r>
        <w:rPr>
          <w:rFonts w:ascii="David" w:hAnsi="David" w:hint="cs"/>
          <w:b/>
          <w:bCs/>
          <w:sz w:val="24"/>
          <w:szCs w:val="24"/>
          <w:rtl/>
        </w:rPr>
        <w:t>המועצה</w:t>
      </w:r>
      <w:r w:rsidRPr="00A451C0">
        <w:rPr>
          <w:rFonts w:ascii="David" w:hAnsi="David"/>
          <w:b/>
          <w:bCs/>
          <w:sz w:val="24"/>
          <w:szCs w:val="24"/>
          <w:rtl/>
        </w:rPr>
        <w:tab/>
      </w:r>
      <w:r w:rsidRPr="00A451C0">
        <w:rPr>
          <w:rFonts w:ascii="David" w:hAnsi="David"/>
          <w:b/>
          <w:bCs/>
          <w:sz w:val="24"/>
          <w:szCs w:val="24"/>
          <w:rtl/>
        </w:rPr>
        <w:tab/>
      </w:r>
      <w:r w:rsidRPr="00A451C0">
        <w:rPr>
          <w:rFonts w:ascii="David" w:hAnsi="David"/>
          <w:b/>
          <w:bCs/>
          <w:sz w:val="24"/>
          <w:szCs w:val="24"/>
          <w:rtl/>
        </w:rPr>
        <w:tab/>
      </w:r>
      <w:r w:rsidRPr="00A451C0">
        <w:rPr>
          <w:rFonts w:ascii="David" w:hAnsi="David"/>
          <w:b/>
          <w:bCs/>
          <w:sz w:val="24"/>
          <w:szCs w:val="24"/>
          <w:rtl/>
        </w:rPr>
        <w:tab/>
      </w:r>
      <w:r w:rsidRPr="00A451C0">
        <w:rPr>
          <w:rFonts w:ascii="David" w:hAnsi="David"/>
          <w:b/>
          <w:bCs/>
          <w:sz w:val="24"/>
          <w:szCs w:val="24"/>
          <w:rtl/>
        </w:rPr>
        <w:tab/>
      </w:r>
      <w:r w:rsidRPr="00A451C0">
        <w:rPr>
          <w:rFonts w:ascii="David" w:hAnsi="David"/>
          <w:b/>
          <w:bCs/>
          <w:sz w:val="24"/>
          <w:szCs w:val="24"/>
          <w:rtl/>
        </w:rPr>
        <w:tab/>
        <w:t xml:space="preserve">גזבר  </w:t>
      </w:r>
      <w:r>
        <w:rPr>
          <w:rFonts w:ascii="David" w:hAnsi="David" w:hint="cs"/>
          <w:b/>
          <w:bCs/>
          <w:sz w:val="24"/>
          <w:szCs w:val="24"/>
          <w:rtl/>
        </w:rPr>
        <w:t>המועצה</w:t>
      </w:r>
    </w:p>
    <w:p w14:paraId="44AECC6D" w14:textId="77777777" w:rsidR="00A451C0" w:rsidRPr="005F1D8C" w:rsidRDefault="00A451C0" w:rsidP="00A451C0">
      <w:pPr>
        <w:widowControl w:val="0"/>
        <w:rPr>
          <w:sz w:val="24"/>
          <w:szCs w:val="24"/>
        </w:rPr>
      </w:pPr>
    </w:p>
    <w:p w14:paraId="2ACAAFCD" w14:textId="77777777" w:rsidR="00A451C0" w:rsidRDefault="00A451C0" w:rsidP="00367FCD">
      <w:pPr>
        <w:rPr>
          <w:b/>
          <w:bCs/>
          <w:u w:val="single"/>
          <w:rtl/>
          <w:lang w:val="en-US"/>
        </w:rPr>
        <w:sectPr w:rsidR="00A451C0" w:rsidSect="00ED527D">
          <w:pgSz w:w="11906" w:h="16838" w:code="9"/>
          <w:pgMar w:top="1134" w:right="1134" w:bottom="1134" w:left="1134" w:header="397" w:footer="454" w:gutter="0"/>
          <w:cols w:space="720"/>
          <w:titlePg/>
          <w:docGrid w:linePitch="381"/>
        </w:sectPr>
      </w:pPr>
    </w:p>
    <w:p w14:paraId="068ADF85" w14:textId="71998D32" w:rsidR="002026A9" w:rsidRPr="00794F15" w:rsidRDefault="00367FCD" w:rsidP="00367FCD">
      <w:pPr>
        <w:rPr>
          <w:b/>
          <w:bCs/>
          <w:u w:val="single"/>
          <w:lang w:val="en-US"/>
        </w:rPr>
      </w:pPr>
      <w:r>
        <w:rPr>
          <w:rFonts w:hint="cs"/>
          <w:b/>
          <w:bCs/>
          <w:u w:val="single"/>
          <w:rtl/>
          <w:lang w:val="en-US"/>
        </w:rPr>
        <w:lastRenderedPageBreak/>
        <w:t>נספח א'</w:t>
      </w:r>
    </w:p>
    <w:p w14:paraId="18ADB654" w14:textId="77777777" w:rsidR="002026A9" w:rsidRPr="00794F15" w:rsidRDefault="002026A9" w:rsidP="002026A9">
      <w:pPr>
        <w:rPr>
          <w:lang w:val="en-US"/>
        </w:rPr>
      </w:pPr>
    </w:p>
    <w:p w14:paraId="5B387328" w14:textId="77777777" w:rsidR="002026A9" w:rsidRPr="00794F15" w:rsidRDefault="002026A9" w:rsidP="002026A9">
      <w:pPr>
        <w:tabs>
          <w:tab w:val="left" w:pos="567"/>
          <w:tab w:val="left" w:pos="1134"/>
          <w:tab w:val="left" w:pos="1701"/>
          <w:tab w:val="left" w:pos="2268"/>
          <w:tab w:val="left" w:pos="2835"/>
          <w:tab w:val="left" w:pos="3402"/>
        </w:tabs>
        <w:bidi/>
        <w:jc w:val="both"/>
        <w:rPr>
          <w:b/>
          <w:bCs/>
          <w:sz w:val="24"/>
          <w:szCs w:val="24"/>
          <w:rtl/>
        </w:rPr>
      </w:pPr>
      <w:r w:rsidRPr="00794F15">
        <w:rPr>
          <w:b/>
          <w:bCs/>
          <w:sz w:val="24"/>
          <w:szCs w:val="24"/>
          <w:rtl/>
        </w:rPr>
        <w:t>לכבוד</w:t>
      </w:r>
      <w:r w:rsidRPr="00794F15">
        <w:rPr>
          <w:rFonts w:hint="cs"/>
          <w:b/>
          <w:bCs/>
          <w:sz w:val="24"/>
          <w:szCs w:val="24"/>
          <w:rtl/>
        </w:rPr>
        <w:t>:</w:t>
      </w:r>
      <w:r w:rsidRPr="00794F15">
        <w:rPr>
          <w:b/>
          <w:bCs/>
          <w:sz w:val="24"/>
          <w:szCs w:val="24"/>
          <w:rtl/>
        </w:rPr>
        <w:t xml:space="preserve"> </w:t>
      </w:r>
    </w:p>
    <w:p w14:paraId="1FA699AE" w14:textId="77777777" w:rsidR="002026A9" w:rsidRPr="00794F15" w:rsidRDefault="002026A9" w:rsidP="002026A9">
      <w:pPr>
        <w:tabs>
          <w:tab w:val="left" w:pos="567"/>
          <w:tab w:val="left" w:pos="1134"/>
          <w:tab w:val="left" w:pos="1701"/>
          <w:tab w:val="left" w:pos="2268"/>
          <w:tab w:val="left" w:pos="2835"/>
          <w:tab w:val="left" w:pos="3402"/>
        </w:tabs>
        <w:bidi/>
        <w:jc w:val="both"/>
        <w:rPr>
          <w:b/>
          <w:bCs/>
          <w:sz w:val="24"/>
          <w:szCs w:val="24"/>
          <w:rtl/>
        </w:rPr>
      </w:pPr>
      <w:r w:rsidRPr="00794F15">
        <w:rPr>
          <w:b/>
          <w:bCs/>
          <w:sz w:val="24"/>
          <w:szCs w:val="24"/>
          <w:rtl/>
        </w:rPr>
        <w:t>ועדת המכרזים</w:t>
      </w:r>
    </w:p>
    <w:p w14:paraId="55625B03" w14:textId="5BC0FE99" w:rsidR="002026A9" w:rsidRPr="00794F15" w:rsidRDefault="00367FCD" w:rsidP="00367FCD">
      <w:pPr>
        <w:tabs>
          <w:tab w:val="left" w:pos="567"/>
          <w:tab w:val="left" w:pos="1134"/>
          <w:tab w:val="left" w:pos="1701"/>
          <w:tab w:val="left" w:pos="2268"/>
          <w:tab w:val="left" w:pos="2835"/>
          <w:tab w:val="left" w:pos="3402"/>
        </w:tabs>
        <w:bidi/>
        <w:jc w:val="both"/>
        <w:rPr>
          <w:b/>
          <w:bCs/>
          <w:sz w:val="24"/>
          <w:szCs w:val="24"/>
          <w:u w:val="single"/>
          <w:rtl/>
          <w:lang w:val="en-US"/>
        </w:rPr>
      </w:pPr>
      <w:r>
        <w:rPr>
          <w:rFonts w:hint="cs"/>
          <w:b/>
          <w:bCs/>
          <w:sz w:val="24"/>
          <w:szCs w:val="24"/>
          <w:u w:val="single"/>
          <w:rtl/>
        </w:rPr>
        <w:t>מועצה מקומית בני עי"ש</w:t>
      </w:r>
      <w:r w:rsidR="002026A9" w:rsidRPr="00794F15">
        <w:rPr>
          <w:rFonts w:hint="cs"/>
          <w:b/>
          <w:bCs/>
          <w:sz w:val="24"/>
          <w:szCs w:val="24"/>
          <w:u w:val="single"/>
          <w:rtl/>
        </w:rPr>
        <w:t xml:space="preserve"> </w:t>
      </w:r>
    </w:p>
    <w:p w14:paraId="394A61C6" w14:textId="77777777" w:rsidR="002026A9" w:rsidRPr="00794F15" w:rsidRDefault="002026A9" w:rsidP="002026A9">
      <w:pPr>
        <w:tabs>
          <w:tab w:val="left" w:pos="567"/>
          <w:tab w:val="left" w:pos="1134"/>
          <w:tab w:val="left" w:pos="1701"/>
          <w:tab w:val="left" w:pos="2268"/>
          <w:tab w:val="left" w:pos="2835"/>
          <w:tab w:val="left" w:pos="3402"/>
        </w:tabs>
        <w:bidi/>
        <w:jc w:val="both"/>
        <w:rPr>
          <w:sz w:val="24"/>
          <w:szCs w:val="24"/>
          <w:rtl/>
          <w:lang w:val="en-US"/>
        </w:rPr>
      </w:pPr>
    </w:p>
    <w:p w14:paraId="7595C10B" w14:textId="77777777" w:rsidR="002026A9" w:rsidRPr="00794F15" w:rsidRDefault="002026A9" w:rsidP="002026A9">
      <w:pPr>
        <w:tabs>
          <w:tab w:val="left" w:pos="567"/>
          <w:tab w:val="left" w:pos="1134"/>
          <w:tab w:val="left" w:pos="1701"/>
          <w:tab w:val="left" w:pos="2268"/>
          <w:tab w:val="left" w:pos="2835"/>
          <w:tab w:val="left" w:pos="3402"/>
        </w:tabs>
        <w:bidi/>
        <w:jc w:val="both"/>
        <w:rPr>
          <w:sz w:val="24"/>
          <w:szCs w:val="24"/>
          <w:rtl/>
          <w:lang w:val="en-US"/>
        </w:rPr>
      </w:pPr>
      <w:proofErr w:type="spellStart"/>
      <w:r w:rsidRPr="00794F15">
        <w:rPr>
          <w:sz w:val="24"/>
          <w:szCs w:val="24"/>
          <w:rtl/>
          <w:lang w:val="en-US"/>
        </w:rPr>
        <w:t>ג.א.נ</w:t>
      </w:r>
      <w:proofErr w:type="spellEnd"/>
      <w:r w:rsidRPr="00794F15">
        <w:rPr>
          <w:sz w:val="24"/>
          <w:szCs w:val="24"/>
          <w:rtl/>
          <w:lang w:val="en-US"/>
        </w:rPr>
        <w:t>,</w:t>
      </w:r>
    </w:p>
    <w:p w14:paraId="0D1BB437" w14:textId="77777777" w:rsidR="002026A9" w:rsidRPr="00794F15" w:rsidRDefault="002026A9" w:rsidP="002026A9">
      <w:pPr>
        <w:tabs>
          <w:tab w:val="left" w:pos="567"/>
          <w:tab w:val="left" w:pos="1134"/>
          <w:tab w:val="left" w:pos="1701"/>
          <w:tab w:val="left" w:pos="2268"/>
          <w:tab w:val="left" w:pos="2835"/>
          <w:tab w:val="left" w:pos="3402"/>
        </w:tabs>
        <w:bidi/>
        <w:spacing w:line="360" w:lineRule="auto"/>
        <w:jc w:val="center"/>
        <w:rPr>
          <w:b/>
          <w:bCs/>
          <w:rtl/>
        </w:rPr>
      </w:pPr>
      <w:r w:rsidRPr="00794F15">
        <w:rPr>
          <w:b/>
          <w:bCs/>
          <w:rtl/>
        </w:rPr>
        <w:t xml:space="preserve">הנדון:  </w:t>
      </w:r>
      <w:r w:rsidRPr="00794F15">
        <w:rPr>
          <w:b/>
          <w:bCs/>
          <w:u w:val="single"/>
          <w:rtl/>
        </w:rPr>
        <w:t xml:space="preserve">טופס הצעה </w:t>
      </w:r>
      <w:r w:rsidRPr="00794F15">
        <w:rPr>
          <w:rFonts w:hint="cs"/>
          <w:b/>
          <w:bCs/>
          <w:u w:val="single"/>
          <w:rtl/>
        </w:rPr>
        <w:t>כספית</w:t>
      </w:r>
    </w:p>
    <w:p w14:paraId="7ADD6723" w14:textId="77777777" w:rsidR="002026A9" w:rsidRPr="00794F15" w:rsidRDefault="002026A9" w:rsidP="002026A9">
      <w:pPr>
        <w:bidi/>
        <w:spacing w:line="360" w:lineRule="auto"/>
        <w:ind w:left="720"/>
        <w:jc w:val="center"/>
        <w:rPr>
          <w:rFonts w:ascii="Arial" w:hAnsi="Arial"/>
          <w:sz w:val="20"/>
          <w:szCs w:val="20"/>
          <w:rtl/>
        </w:rPr>
      </w:pPr>
      <w:r w:rsidRPr="00794F15">
        <w:rPr>
          <w:rFonts w:ascii="Arial" w:hAnsi="Arial" w:hint="cs"/>
          <w:sz w:val="20"/>
          <w:szCs w:val="20"/>
          <w:rtl/>
        </w:rPr>
        <w:t>לשון יחיד משמעה גם לשון רבים ולהיפך, ולשון זכר משמעה גם לשון נקבה</w:t>
      </w:r>
    </w:p>
    <w:p w14:paraId="1ACA9CA8" w14:textId="77777777" w:rsidR="002026A9" w:rsidRPr="00794F15" w:rsidRDefault="002026A9" w:rsidP="002026A9">
      <w:pPr>
        <w:tabs>
          <w:tab w:val="left" w:pos="567"/>
          <w:tab w:val="left" w:pos="1134"/>
          <w:tab w:val="left" w:pos="1701"/>
          <w:tab w:val="left" w:pos="2268"/>
          <w:tab w:val="left" w:pos="2835"/>
          <w:tab w:val="left" w:pos="3402"/>
        </w:tabs>
        <w:bidi/>
        <w:jc w:val="center"/>
        <w:rPr>
          <w:b/>
          <w:bCs/>
          <w:sz w:val="26"/>
          <w:szCs w:val="26"/>
          <w:rtl/>
        </w:rPr>
      </w:pPr>
    </w:p>
    <w:p w14:paraId="69E8A515" w14:textId="5AE1B60B" w:rsidR="002026A9" w:rsidRPr="00794F15" w:rsidRDefault="002026A9" w:rsidP="0039535F">
      <w:pPr>
        <w:pStyle w:val="Heading931"/>
        <w:widowControl/>
        <w:spacing w:before="0" w:after="240" w:line="360" w:lineRule="auto"/>
        <w:ind w:firstLine="0"/>
        <w:contextualSpacing/>
        <w:jc w:val="both"/>
        <w:rPr>
          <w:rFonts w:ascii="David" w:hAnsi="David" w:cs="David"/>
          <w:sz w:val="24"/>
          <w:szCs w:val="24"/>
        </w:rPr>
      </w:pPr>
      <w:r w:rsidRPr="00794F15">
        <w:rPr>
          <w:rFonts w:ascii="David" w:hAnsi="David" w:cs="David"/>
          <w:sz w:val="24"/>
          <w:szCs w:val="24"/>
          <w:rtl/>
        </w:rPr>
        <w:t xml:space="preserve">אני הח"מ _________ בעל/ת ת"ז מס' _______________ ו- __________ בעל ת"ז מס' ____________ משמש/ים בתפקיד ___________________ אצל המציע ________________________________ ח.פ./ע.מ.________________ (להלן: "המציע") מצהיר/ים ומתחייב/ים בזאת לחתום על הצעה כספית בשם המציע במסגרת </w:t>
      </w:r>
      <w:r w:rsidRPr="00794F15">
        <w:rPr>
          <w:rFonts w:ascii="David" w:hAnsi="David" w:cs="David"/>
          <w:sz w:val="24"/>
          <w:szCs w:val="24"/>
          <w:u w:val="single"/>
          <w:rtl/>
        </w:rPr>
        <w:t xml:space="preserve">מכרז פומבי מס' </w:t>
      </w:r>
      <w:r w:rsidR="0039535F">
        <w:rPr>
          <w:rFonts w:ascii="David" w:hAnsi="David" w:cs="David" w:hint="cs"/>
          <w:sz w:val="24"/>
          <w:szCs w:val="24"/>
          <w:u w:val="single"/>
          <w:rtl/>
        </w:rPr>
        <w:t xml:space="preserve"> 01/2020 לאספקת כלי רכב מסוג טנדר עבור המועצה  המקומית בני עי"ש </w:t>
      </w:r>
      <w:r w:rsidR="0039535F">
        <w:rPr>
          <w:rFonts w:ascii="David" w:hAnsi="David" w:cs="David"/>
          <w:sz w:val="24"/>
          <w:szCs w:val="24"/>
          <w:rtl/>
        </w:rPr>
        <w:t>(להלן: "המכרז"</w:t>
      </w:r>
      <w:r w:rsidR="0039535F">
        <w:rPr>
          <w:rFonts w:ascii="David" w:hAnsi="David" w:cs="David" w:hint="cs"/>
          <w:sz w:val="24"/>
          <w:szCs w:val="24"/>
          <w:rtl/>
        </w:rPr>
        <w:t>, "המועצה", בהתאמה</w:t>
      </w:r>
      <w:r w:rsidR="0039535F">
        <w:rPr>
          <w:rFonts w:ascii="David" w:hAnsi="David" w:cs="David"/>
          <w:sz w:val="24"/>
          <w:szCs w:val="24"/>
          <w:rtl/>
        </w:rPr>
        <w:t xml:space="preserve">), </w:t>
      </w:r>
      <w:r w:rsidRPr="00794F15">
        <w:rPr>
          <w:rFonts w:ascii="David" w:hAnsi="David" w:cs="David" w:hint="cs"/>
          <w:sz w:val="24"/>
          <w:szCs w:val="24"/>
          <w:rtl/>
        </w:rPr>
        <w:t>כדלקמן:</w:t>
      </w:r>
    </w:p>
    <w:p w14:paraId="1D11FE7B" w14:textId="77777777" w:rsidR="002026A9" w:rsidRPr="00794F15" w:rsidRDefault="002026A9" w:rsidP="002026A9">
      <w:pPr>
        <w:pStyle w:val="Bodytext1"/>
        <w:widowControl/>
        <w:tabs>
          <w:tab w:val="left" w:pos="443"/>
          <w:tab w:val="left" w:leader="underscore" w:pos="6455"/>
        </w:tabs>
        <w:spacing w:before="0" w:after="240" w:line="240" w:lineRule="auto"/>
        <w:ind w:firstLine="0"/>
        <w:contextualSpacing/>
        <w:jc w:val="both"/>
        <w:rPr>
          <w:rFonts w:ascii="David" w:hAnsi="David" w:cs="David"/>
          <w:spacing w:val="6"/>
          <w:sz w:val="24"/>
          <w:szCs w:val="24"/>
          <w:rtl/>
        </w:rPr>
      </w:pPr>
      <w:r w:rsidRPr="00794F15">
        <w:rPr>
          <w:rFonts w:ascii="David" w:hAnsi="David" w:cs="David" w:hint="cs"/>
          <w:b/>
          <w:bCs/>
          <w:spacing w:val="6"/>
          <w:sz w:val="24"/>
          <w:szCs w:val="24"/>
          <w:u w:val="single"/>
          <w:rtl/>
        </w:rPr>
        <w:t>כללי</w:t>
      </w:r>
      <w:r w:rsidRPr="00794F15">
        <w:rPr>
          <w:rFonts w:ascii="David" w:hAnsi="David" w:cs="David" w:hint="cs"/>
          <w:spacing w:val="6"/>
          <w:sz w:val="24"/>
          <w:szCs w:val="24"/>
          <w:rtl/>
        </w:rPr>
        <w:t xml:space="preserve"> </w:t>
      </w:r>
    </w:p>
    <w:p w14:paraId="565C8515" w14:textId="77777777" w:rsidR="002026A9" w:rsidRPr="00794F15" w:rsidRDefault="002026A9" w:rsidP="002026A9">
      <w:pPr>
        <w:pStyle w:val="Bodytext1"/>
        <w:widowControl/>
        <w:tabs>
          <w:tab w:val="left" w:pos="443"/>
          <w:tab w:val="left" w:leader="underscore" w:pos="6455"/>
        </w:tabs>
        <w:spacing w:before="0" w:after="240" w:line="240" w:lineRule="auto"/>
        <w:ind w:firstLine="0"/>
        <w:contextualSpacing/>
        <w:jc w:val="both"/>
        <w:rPr>
          <w:rFonts w:ascii="David" w:hAnsi="David" w:cs="David"/>
          <w:spacing w:val="6"/>
          <w:sz w:val="24"/>
          <w:szCs w:val="24"/>
        </w:rPr>
      </w:pPr>
    </w:p>
    <w:p w14:paraId="366A4CA6" w14:textId="77777777" w:rsidR="002026A9" w:rsidRPr="00794F15" w:rsidRDefault="002026A9" w:rsidP="006A3ACE">
      <w:pPr>
        <w:pStyle w:val="Bodytext1"/>
        <w:widowControl/>
        <w:numPr>
          <w:ilvl w:val="0"/>
          <w:numId w:val="12"/>
        </w:numPr>
        <w:tabs>
          <w:tab w:val="left" w:pos="443"/>
          <w:tab w:val="left" w:leader="underscore" w:pos="6455"/>
        </w:tabs>
        <w:spacing w:before="0" w:after="240" w:line="240" w:lineRule="auto"/>
        <w:ind w:left="480" w:hanging="440"/>
        <w:contextualSpacing/>
        <w:jc w:val="both"/>
        <w:rPr>
          <w:rFonts w:ascii="David" w:hAnsi="David" w:cs="David"/>
          <w:spacing w:val="6"/>
          <w:sz w:val="24"/>
          <w:szCs w:val="24"/>
        </w:rPr>
      </w:pPr>
      <w:r w:rsidRPr="00794F15">
        <w:rPr>
          <w:rFonts w:ascii="David" w:hAnsi="David" w:cs="David"/>
          <w:sz w:val="24"/>
          <w:szCs w:val="24"/>
          <w:rtl/>
        </w:rPr>
        <w:t xml:space="preserve">בכל מקום המצוין בלשון הווה ראשון יחיד </w:t>
      </w:r>
      <w:r w:rsidRPr="00794F15">
        <w:rPr>
          <w:rFonts w:ascii="David" w:hAnsi="David" w:cs="David" w:hint="cs"/>
          <w:sz w:val="24"/>
          <w:szCs w:val="24"/>
          <w:rtl/>
        </w:rPr>
        <w:t>[</w:t>
      </w:r>
      <w:r w:rsidRPr="00794F15">
        <w:rPr>
          <w:rFonts w:ascii="David" w:hAnsi="David" w:cs="David"/>
          <w:sz w:val="24"/>
          <w:szCs w:val="24"/>
          <w:rtl/>
        </w:rPr>
        <w:t>אני</w:t>
      </w:r>
      <w:r w:rsidRPr="00794F15">
        <w:rPr>
          <w:rFonts w:ascii="David" w:hAnsi="David" w:cs="David" w:hint="cs"/>
          <w:sz w:val="24"/>
          <w:szCs w:val="24"/>
          <w:rtl/>
        </w:rPr>
        <w:t>]</w:t>
      </w:r>
      <w:r w:rsidRPr="00794F15">
        <w:rPr>
          <w:rFonts w:ascii="David" w:hAnsi="David" w:cs="David"/>
          <w:sz w:val="24"/>
          <w:szCs w:val="24"/>
          <w:rtl/>
        </w:rPr>
        <w:t xml:space="preserve"> הכוונה היא גם למציע.</w:t>
      </w:r>
    </w:p>
    <w:p w14:paraId="270B43DD" w14:textId="77777777" w:rsidR="002026A9" w:rsidRPr="00794F15" w:rsidRDefault="002026A9" w:rsidP="002026A9">
      <w:pPr>
        <w:pStyle w:val="Bodytext1"/>
        <w:widowControl/>
        <w:tabs>
          <w:tab w:val="left" w:pos="443"/>
          <w:tab w:val="left" w:leader="underscore" w:pos="6455"/>
        </w:tabs>
        <w:spacing w:before="0" w:after="240" w:line="240" w:lineRule="auto"/>
        <w:ind w:left="480" w:firstLine="0"/>
        <w:contextualSpacing/>
        <w:jc w:val="both"/>
        <w:rPr>
          <w:rFonts w:ascii="David" w:hAnsi="David" w:cs="David"/>
          <w:spacing w:val="6"/>
          <w:sz w:val="24"/>
          <w:szCs w:val="24"/>
        </w:rPr>
      </w:pPr>
    </w:p>
    <w:p w14:paraId="76373AAA" w14:textId="77777777" w:rsidR="002026A9" w:rsidRPr="00794F15" w:rsidRDefault="002026A9" w:rsidP="006A3ACE">
      <w:pPr>
        <w:pStyle w:val="Bodytext1"/>
        <w:widowControl/>
        <w:numPr>
          <w:ilvl w:val="0"/>
          <w:numId w:val="12"/>
        </w:numPr>
        <w:tabs>
          <w:tab w:val="left" w:pos="443"/>
          <w:tab w:val="left" w:leader="underscore" w:pos="6455"/>
        </w:tabs>
        <w:spacing w:before="0" w:after="240" w:line="240" w:lineRule="auto"/>
        <w:ind w:left="480" w:hanging="440"/>
        <w:contextualSpacing/>
        <w:jc w:val="both"/>
        <w:rPr>
          <w:rFonts w:ascii="David" w:hAnsi="David" w:cs="David"/>
          <w:spacing w:val="6"/>
          <w:sz w:val="24"/>
          <w:szCs w:val="24"/>
        </w:rPr>
      </w:pPr>
      <w:r w:rsidRPr="00794F15">
        <w:rPr>
          <w:rFonts w:ascii="David" w:hAnsi="David" w:cs="David"/>
          <w:sz w:val="24"/>
          <w:szCs w:val="24"/>
          <w:rtl/>
        </w:rPr>
        <w:t>אני</w:t>
      </w:r>
      <w:r w:rsidRPr="00794F15">
        <w:rPr>
          <w:rFonts w:ascii="David" w:hAnsi="David" w:cs="David"/>
          <w:sz w:val="24"/>
          <w:szCs w:val="24"/>
        </w:rPr>
        <w:t xml:space="preserve"> </w:t>
      </w:r>
      <w:proofErr w:type="spellStart"/>
      <w:r w:rsidRPr="00794F15">
        <w:rPr>
          <w:rFonts w:ascii="David" w:hAnsi="David" w:cs="David"/>
          <w:sz w:val="24"/>
          <w:szCs w:val="24"/>
          <w:rtl/>
        </w:rPr>
        <w:t>הח</w:t>
      </w:r>
      <w:proofErr w:type="spellEnd"/>
      <w:r w:rsidRPr="00794F15">
        <w:rPr>
          <w:rFonts w:ascii="David" w:hAnsi="David" w:cs="David"/>
          <w:sz w:val="24"/>
          <w:szCs w:val="24"/>
        </w:rPr>
        <w:t>"</w:t>
      </w:r>
      <w:r w:rsidRPr="00794F15">
        <w:rPr>
          <w:rFonts w:ascii="David" w:hAnsi="David" w:cs="David"/>
          <w:sz w:val="24"/>
          <w:szCs w:val="24"/>
          <w:rtl/>
        </w:rPr>
        <w:t>מ</w:t>
      </w:r>
      <w:r w:rsidRPr="00794F15">
        <w:rPr>
          <w:rFonts w:ascii="David" w:hAnsi="David" w:cs="David"/>
          <w:sz w:val="24"/>
          <w:szCs w:val="24"/>
        </w:rPr>
        <w:t xml:space="preserve"> </w:t>
      </w:r>
      <w:r w:rsidRPr="00794F15">
        <w:rPr>
          <w:rFonts w:ascii="David" w:hAnsi="David" w:cs="David"/>
          <w:sz w:val="24"/>
          <w:szCs w:val="24"/>
          <w:rtl/>
        </w:rPr>
        <w:t>מצהיר,</w:t>
      </w:r>
      <w:r w:rsidRPr="00794F15">
        <w:rPr>
          <w:rFonts w:ascii="David" w:hAnsi="David" w:cs="David"/>
          <w:sz w:val="24"/>
          <w:szCs w:val="24"/>
        </w:rPr>
        <w:t xml:space="preserve"> </w:t>
      </w:r>
      <w:r w:rsidRPr="00794F15">
        <w:rPr>
          <w:rFonts w:ascii="David" w:hAnsi="David" w:cs="David"/>
          <w:sz w:val="24"/>
          <w:szCs w:val="24"/>
          <w:rtl/>
        </w:rPr>
        <w:t>כי</w:t>
      </w:r>
      <w:r w:rsidRPr="00794F15">
        <w:rPr>
          <w:rFonts w:ascii="David" w:hAnsi="David" w:cs="David"/>
          <w:sz w:val="24"/>
          <w:szCs w:val="24"/>
        </w:rPr>
        <w:t xml:space="preserve"> </w:t>
      </w:r>
      <w:r w:rsidRPr="00794F15">
        <w:rPr>
          <w:rFonts w:ascii="David" w:hAnsi="David" w:cs="David"/>
          <w:sz w:val="24"/>
          <w:szCs w:val="24"/>
          <w:rtl/>
        </w:rPr>
        <w:t>קראתי</w:t>
      </w:r>
      <w:r w:rsidRPr="00794F15">
        <w:rPr>
          <w:rFonts w:ascii="David" w:hAnsi="David" w:cs="David"/>
          <w:sz w:val="24"/>
          <w:szCs w:val="24"/>
        </w:rPr>
        <w:t xml:space="preserve"> </w:t>
      </w:r>
      <w:r w:rsidRPr="00794F15">
        <w:rPr>
          <w:rFonts w:ascii="David" w:hAnsi="David" w:cs="David"/>
          <w:sz w:val="24"/>
          <w:szCs w:val="24"/>
          <w:rtl/>
        </w:rPr>
        <w:t>בעיון</w:t>
      </w:r>
      <w:r w:rsidRPr="00794F15">
        <w:rPr>
          <w:rFonts w:ascii="David" w:hAnsi="David" w:cs="David"/>
          <w:sz w:val="24"/>
          <w:szCs w:val="24"/>
        </w:rPr>
        <w:t xml:space="preserve"> </w:t>
      </w:r>
      <w:r w:rsidRPr="00794F15">
        <w:rPr>
          <w:rFonts w:ascii="David" w:hAnsi="David" w:cs="David"/>
          <w:sz w:val="24"/>
          <w:szCs w:val="24"/>
          <w:rtl/>
        </w:rPr>
        <w:t>את</w:t>
      </w:r>
      <w:r w:rsidRPr="00794F15">
        <w:rPr>
          <w:rFonts w:ascii="David" w:hAnsi="David" w:cs="David"/>
          <w:sz w:val="24"/>
          <w:szCs w:val="24"/>
        </w:rPr>
        <w:t xml:space="preserve"> </w:t>
      </w:r>
      <w:r w:rsidRPr="00794F15">
        <w:rPr>
          <w:rFonts w:ascii="David" w:hAnsi="David" w:cs="David"/>
          <w:sz w:val="24"/>
          <w:szCs w:val="24"/>
          <w:rtl/>
        </w:rPr>
        <w:t>כל</w:t>
      </w:r>
      <w:r w:rsidRPr="00794F15">
        <w:rPr>
          <w:rFonts w:ascii="David" w:hAnsi="David" w:cs="David"/>
          <w:sz w:val="24"/>
          <w:szCs w:val="24"/>
        </w:rPr>
        <w:t xml:space="preserve"> </w:t>
      </w:r>
      <w:r w:rsidRPr="00794F15">
        <w:rPr>
          <w:rFonts w:ascii="David" w:hAnsi="David" w:cs="David"/>
          <w:sz w:val="24"/>
          <w:szCs w:val="24"/>
          <w:rtl/>
        </w:rPr>
        <w:t>מסמכי</w:t>
      </w:r>
      <w:r w:rsidRPr="00794F15">
        <w:rPr>
          <w:rFonts w:ascii="David" w:hAnsi="David" w:cs="David"/>
          <w:sz w:val="24"/>
          <w:szCs w:val="24"/>
        </w:rPr>
        <w:t xml:space="preserve"> </w:t>
      </w:r>
      <w:r w:rsidRPr="00794F15">
        <w:rPr>
          <w:rFonts w:ascii="David" w:hAnsi="David" w:cs="David"/>
          <w:sz w:val="24"/>
          <w:szCs w:val="24"/>
          <w:rtl/>
        </w:rPr>
        <w:t>המכרז</w:t>
      </w:r>
      <w:r w:rsidRPr="00794F15">
        <w:rPr>
          <w:rFonts w:ascii="David" w:hAnsi="David" w:cs="David"/>
          <w:sz w:val="24"/>
          <w:szCs w:val="24"/>
        </w:rPr>
        <w:t xml:space="preserve"> </w:t>
      </w:r>
      <w:r w:rsidRPr="00794F15">
        <w:rPr>
          <w:rFonts w:ascii="David" w:hAnsi="David" w:cs="David"/>
          <w:sz w:val="24"/>
          <w:szCs w:val="24"/>
          <w:rtl/>
        </w:rPr>
        <w:t>והנני</w:t>
      </w:r>
      <w:r w:rsidRPr="00794F15">
        <w:rPr>
          <w:rFonts w:ascii="David" w:hAnsi="David" w:cs="David"/>
          <w:sz w:val="24"/>
          <w:szCs w:val="24"/>
        </w:rPr>
        <w:t xml:space="preserve"> </w:t>
      </w:r>
      <w:r w:rsidRPr="00794F15">
        <w:rPr>
          <w:rFonts w:ascii="David" w:hAnsi="David" w:cs="David"/>
          <w:sz w:val="24"/>
          <w:szCs w:val="24"/>
          <w:rtl/>
        </w:rPr>
        <w:t>מגיש בזאת הצע</w:t>
      </w:r>
      <w:r w:rsidRPr="00794F15">
        <w:rPr>
          <w:rFonts w:ascii="David" w:hAnsi="David" w:cs="David" w:hint="cs"/>
          <w:sz w:val="24"/>
          <w:szCs w:val="24"/>
          <w:rtl/>
        </w:rPr>
        <w:t>ה במסגרת ה</w:t>
      </w:r>
      <w:r w:rsidRPr="00794F15">
        <w:rPr>
          <w:rFonts w:ascii="David" w:hAnsi="David" w:cs="David"/>
          <w:sz w:val="24"/>
          <w:szCs w:val="24"/>
          <w:rtl/>
        </w:rPr>
        <w:t>מכרז, והכל כמפורט במסמכי המכרז ונספחיו.</w:t>
      </w:r>
    </w:p>
    <w:p w14:paraId="3FD2939A" w14:textId="77777777" w:rsidR="002026A9" w:rsidRPr="00794F15" w:rsidRDefault="002026A9" w:rsidP="002026A9">
      <w:pPr>
        <w:pStyle w:val="Bodytext1"/>
        <w:widowControl/>
        <w:tabs>
          <w:tab w:val="left" w:pos="443"/>
          <w:tab w:val="left" w:leader="underscore" w:pos="6455"/>
        </w:tabs>
        <w:spacing w:before="0" w:after="240" w:line="240" w:lineRule="auto"/>
        <w:ind w:left="480" w:firstLine="0"/>
        <w:contextualSpacing/>
        <w:jc w:val="both"/>
        <w:rPr>
          <w:rFonts w:ascii="David" w:hAnsi="David" w:cs="David"/>
          <w:spacing w:val="6"/>
          <w:sz w:val="24"/>
          <w:szCs w:val="24"/>
        </w:rPr>
      </w:pPr>
    </w:p>
    <w:p w14:paraId="0C7560ED" w14:textId="36382E91" w:rsidR="002026A9" w:rsidRPr="00794F15" w:rsidRDefault="002026A9" w:rsidP="006A3ACE">
      <w:pPr>
        <w:pStyle w:val="Bodytext1"/>
        <w:widowControl/>
        <w:numPr>
          <w:ilvl w:val="0"/>
          <w:numId w:val="12"/>
        </w:numPr>
        <w:tabs>
          <w:tab w:val="left" w:pos="443"/>
          <w:tab w:val="left" w:leader="underscore" w:pos="6455"/>
        </w:tabs>
        <w:spacing w:before="0" w:after="240" w:line="240" w:lineRule="auto"/>
        <w:ind w:left="480" w:hanging="440"/>
        <w:contextualSpacing/>
        <w:jc w:val="both"/>
        <w:rPr>
          <w:rFonts w:ascii="David" w:hAnsi="David" w:cs="David"/>
          <w:spacing w:val="6"/>
          <w:sz w:val="24"/>
          <w:szCs w:val="24"/>
        </w:rPr>
      </w:pPr>
      <w:r w:rsidRPr="00794F15">
        <w:rPr>
          <w:rFonts w:ascii="David" w:hAnsi="David" w:cs="David"/>
          <w:sz w:val="24"/>
          <w:szCs w:val="24"/>
          <w:rtl/>
        </w:rPr>
        <w:t>הנני</w:t>
      </w:r>
      <w:r w:rsidRPr="00794F15">
        <w:rPr>
          <w:rFonts w:ascii="David" w:hAnsi="David" w:cs="David"/>
          <w:sz w:val="24"/>
          <w:szCs w:val="24"/>
        </w:rPr>
        <w:t xml:space="preserve"> </w:t>
      </w:r>
      <w:r w:rsidRPr="00794F15">
        <w:rPr>
          <w:rFonts w:ascii="David" w:hAnsi="David" w:cs="David"/>
          <w:sz w:val="24"/>
          <w:szCs w:val="24"/>
          <w:rtl/>
        </w:rPr>
        <w:t>מצהיר,</w:t>
      </w:r>
      <w:r w:rsidRPr="00794F15">
        <w:rPr>
          <w:rFonts w:ascii="David" w:hAnsi="David" w:cs="David"/>
          <w:sz w:val="24"/>
          <w:szCs w:val="24"/>
        </w:rPr>
        <w:t xml:space="preserve"> </w:t>
      </w:r>
      <w:r w:rsidRPr="00794F15">
        <w:rPr>
          <w:rFonts w:ascii="David" w:hAnsi="David" w:cs="David"/>
          <w:sz w:val="24"/>
          <w:szCs w:val="24"/>
          <w:rtl/>
        </w:rPr>
        <w:t>כי</w:t>
      </w:r>
      <w:r w:rsidRPr="00794F15">
        <w:rPr>
          <w:rFonts w:ascii="David" w:hAnsi="David" w:cs="David"/>
          <w:sz w:val="24"/>
          <w:szCs w:val="24"/>
        </w:rPr>
        <w:t xml:space="preserve"> </w:t>
      </w:r>
      <w:r w:rsidRPr="00794F15">
        <w:rPr>
          <w:rFonts w:ascii="David" w:hAnsi="David" w:cs="David"/>
          <w:sz w:val="24"/>
          <w:szCs w:val="24"/>
          <w:rtl/>
        </w:rPr>
        <w:t>קראתי</w:t>
      </w:r>
      <w:r w:rsidRPr="00794F15">
        <w:rPr>
          <w:rFonts w:ascii="David" w:hAnsi="David" w:cs="David"/>
          <w:sz w:val="24"/>
          <w:szCs w:val="24"/>
        </w:rPr>
        <w:t xml:space="preserve"> </w:t>
      </w:r>
      <w:r w:rsidRPr="00794F15">
        <w:rPr>
          <w:rFonts w:ascii="David" w:hAnsi="David" w:cs="David"/>
          <w:sz w:val="24"/>
          <w:szCs w:val="24"/>
          <w:rtl/>
        </w:rPr>
        <w:t>והבנתי</w:t>
      </w:r>
      <w:r w:rsidRPr="00794F15">
        <w:rPr>
          <w:rFonts w:ascii="David" w:hAnsi="David" w:cs="David"/>
          <w:sz w:val="24"/>
          <w:szCs w:val="24"/>
        </w:rPr>
        <w:t xml:space="preserve"> </w:t>
      </w:r>
      <w:r w:rsidRPr="00794F15">
        <w:rPr>
          <w:rFonts w:ascii="David" w:hAnsi="David" w:cs="David"/>
          <w:sz w:val="24"/>
          <w:szCs w:val="24"/>
          <w:rtl/>
        </w:rPr>
        <w:t>את</w:t>
      </w:r>
      <w:r w:rsidRPr="00794F15">
        <w:rPr>
          <w:rFonts w:ascii="David" w:hAnsi="David" w:cs="David"/>
          <w:sz w:val="24"/>
          <w:szCs w:val="24"/>
        </w:rPr>
        <w:t xml:space="preserve"> </w:t>
      </w:r>
      <w:r w:rsidRPr="00794F15">
        <w:rPr>
          <w:rFonts w:ascii="David" w:hAnsi="David" w:cs="David"/>
          <w:sz w:val="24"/>
          <w:szCs w:val="24"/>
          <w:rtl/>
        </w:rPr>
        <w:t>כל</w:t>
      </w:r>
      <w:r w:rsidRPr="00794F15">
        <w:rPr>
          <w:rFonts w:ascii="David" w:hAnsi="David" w:cs="David"/>
          <w:sz w:val="24"/>
          <w:szCs w:val="24"/>
        </w:rPr>
        <w:t xml:space="preserve"> </w:t>
      </w:r>
      <w:r w:rsidRPr="00794F15">
        <w:rPr>
          <w:rFonts w:ascii="David" w:hAnsi="David" w:cs="David"/>
          <w:sz w:val="24"/>
          <w:szCs w:val="24"/>
          <w:rtl/>
        </w:rPr>
        <w:t>פרטי</w:t>
      </w:r>
      <w:r w:rsidRPr="00794F15">
        <w:rPr>
          <w:rFonts w:ascii="David" w:hAnsi="David" w:cs="David"/>
          <w:sz w:val="24"/>
          <w:szCs w:val="24"/>
        </w:rPr>
        <w:t xml:space="preserve"> </w:t>
      </w:r>
      <w:r w:rsidRPr="00794F15">
        <w:rPr>
          <w:rFonts w:ascii="David" w:hAnsi="David" w:cs="David"/>
          <w:sz w:val="24"/>
          <w:szCs w:val="24"/>
          <w:rtl/>
        </w:rPr>
        <w:t>המכרז</w:t>
      </w:r>
      <w:r w:rsidRPr="00794F15">
        <w:rPr>
          <w:rFonts w:ascii="David" w:hAnsi="David" w:cs="David"/>
          <w:sz w:val="24"/>
          <w:szCs w:val="24"/>
        </w:rPr>
        <w:t xml:space="preserve"> </w:t>
      </w:r>
      <w:r w:rsidRPr="00794F15">
        <w:rPr>
          <w:rFonts w:ascii="David" w:hAnsi="David" w:cs="David"/>
          <w:sz w:val="24"/>
          <w:szCs w:val="24"/>
          <w:rtl/>
        </w:rPr>
        <w:t>ומסמכיו,</w:t>
      </w:r>
      <w:r w:rsidRPr="00794F15">
        <w:rPr>
          <w:rFonts w:ascii="David" w:hAnsi="David" w:cs="David"/>
          <w:sz w:val="24"/>
          <w:szCs w:val="24"/>
        </w:rPr>
        <w:t xml:space="preserve"> </w:t>
      </w:r>
      <w:r w:rsidRPr="00794F15">
        <w:rPr>
          <w:rFonts w:ascii="David" w:hAnsi="David" w:cs="David"/>
          <w:sz w:val="24"/>
          <w:szCs w:val="24"/>
          <w:rtl/>
        </w:rPr>
        <w:t>לרבות</w:t>
      </w:r>
      <w:r w:rsidRPr="00794F15">
        <w:rPr>
          <w:rFonts w:ascii="David" w:hAnsi="David" w:cs="David"/>
          <w:sz w:val="24"/>
          <w:szCs w:val="24"/>
        </w:rPr>
        <w:t xml:space="preserve"> </w:t>
      </w:r>
      <w:r w:rsidRPr="00794F15">
        <w:rPr>
          <w:rFonts w:ascii="David" w:hAnsi="David" w:cs="David"/>
          <w:sz w:val="24"/>
          <w:szCs w:val="24"/>
          <w:rtl/>
        </w:rPr>
        <w:t>פרסום</w:t>
      </w:r>
      <w:r w:rsidRPr="00794F15">
        <w:rPr>
          <w:rFonts w:ascii="David" w:hAnsi="David" w:cs="David"/>
          <w:sz w:val="24"/>
          <w:szCs w:val="24"/>
        </w:rPr>
        <w:t xml:space="preserve"> </w:t>
      </w:r>
      <w:r w:rsidRPr="00794F15">
        <w:rPr>
          <w:rFonts w:ascii="David" w:hAnsi="David" w:cs="David"/>
          <w:sz w:val="24"/>
          <w:szCs w:val="24"/>
          <w:rtl/>
        </w:rPr>
        <w:t>ההודעה</w:t>
      </w:r>
      <w:r w:rsidRPr="00794F15">
        <w:rPr>
          <w:rFonts w:ascii="David" w:hAnsi="David" w:cs="David"/>
          <w:sz w:val="24"/>
          <w:szCs w:val="24"/>
        </w:rPr>
        <w:t xml:space="preserve"> </w:t>
      </w:r>
      <w:r w:rsidRPr="00794F15">
        <w:rPr>
          <w:rFonts w:ascii="David" w:hAnsi="David" w:cs="David"/>
          <w:sz w:val="24"/>
          <w:szCs w:val="24"/>
          <w:rtl/>
        </w:rPr>
        <w:t>למציעים בעיתונות ומענה ה</w:t>
      </w:r>
      <w:r w:rsidR="00B363C9">
        <w:rPr>
          <w:rFonts w:ascii="David" w:hAnsi="David" w:cs="David" w:hint="cs"/>
          <w:sz w:val="24"/>
          <w:szCs w:val="24"/>
          <w:rtl/>
        </w:rPr>
        <w:t>מועצה</w:t>
      </w:r>
      <w:r w:rsidRPr="00794F15">
        <w:rPr>
          <w:rFonts w:ascii="David" w:hAnsi="David" w:cs="David"/>
          <w:sz w:val="24"/>
          <w:szCs w:val="24"/>
          <w:rtl/>
        </w:rPr>
        <w:t xml:space="preserve"> לשאלות הבהרה (ככל שיהיו).</w:t>
      </w:r>
      <w:r w:rsidRPr="00794F15">
        <w:rPr>
          <w:rFonts w:ascii="David" w:hAnsi="David" w:cs="David"/>
          <w:sz w:val="24"/>
          <w:szCs w:val="24"/>
        </w:rPr>
        <w:t xml:space="preserve"> </w:t>
      </w:r>
    </w:p>
    <w:p w14:paraId="0E141FBE" w14:textId="77777777" w:rsidR="002026A9" w:rsidRPr="00794F15" w:rsidRDefault="002026A9" w:rsidP="002026A9">
      <w:pPr>
        <w:pStyle w:val="Bodytext1"/>
        <w:widowControl/>
        <w:tabs>
          <w:tab w:val="left" w:pos="443"/>
          <w:tab w:val="left" w:leader="underscore" w:pos="6455"/>
        </w:tabs>
        <w:spacing w:before="0" w:after="240" w:line="240" w:lineRule="auto"/>
        <w:ind w:left="480" w:firstLine="0"/>
        <w:contextualSpacing/>
        <w:jc w:val="both"/>
        <w:rPr>
          <w:rFonts w:ascii="David" w:hAnsi="David" w:cs="David"/>
          <w:spacing w:val="6"/>
          <w:sz w:val="24"/>
          <w:szCs w:val="24"/>
        </w:rPr>
      </w:pPr>
    </w:p>
    <w:p w14:paraId="351285FB" w14:textId="77777777" w:rsidR="002026A9" w:rsidRPr="00794F15" w:rsidRDefault="002026A9" w:rsidP="006A3ACE">
      <w:pPr>
        <w:pStyle w:val="Bodytext1"/>
        <w:widowControl/>
        <w:numPr>
          <w:ilvl w:val="0"/>
          <w:numId w:val="12"/>
        </w:numPr>
        <w:tabs>
          <w:tab w:val="left" w:pos="443"/>
          <w:tab w:val="left" w:leader="underscore" w:pos="6455"/>
        </w:tabs>
        <w:spacing w:before="0" w:after="240" w:line="240" w:lineRule="auto"/>
        <w:ind w:left="480" w:hanging="440"/>
        <w:contextualSpacing/>
        <w:jc w:val="both"/>
        <w:rPr>
          <w:rFonts w:ascii="David" w:hAnsi="David" w:cs="David"/>
          <w:spacing w:val="6"/>
          <w:sz w:val="24"/>
          <w:szCs w:val="24"/>
        </w:rPr>
      </w:pPr>
      <w:r w:rsidRPr="00794F15">
        <w:rPr>
          <w:rFonts w:ascii="David" w:hAnsi="David" w:cs="David"/>
          <w:sz w:val="24"/>
          <w:szCs w:val="24"/>
          <w:rtl/>
        </w:rPr>
        <w:t>אני</w:t>
      </w:r>
      <w:r w:rsidRPr="00794F15">
        <w:rPr>
          <w:rFonts w:ascii="David" w:hAnsi="David" w:cs="David"/>
          <w:sz w:val="24"/>
          <w:szCs w:val="24"/>
        </w:rPr>
        <w:t xml:space="preserve"> </w:t>
      </w:r>
      <w:r w:rsidRPr="00794F15">
        <w:rPr>
          <w:rFonts w:ascii="David" w:hAnsi="David" w:cs="David"/>
          <w:sz w:val="24"/>
          <w:szCs w:val="24"/>
          <w:rtl/>
        </w:rPr>
        <w:t>מצהיר,</w:t>
      </w:r>
      <w:r w:rsidRPr="00794F15">
        <w:rPr>
          <w:rFonts w:ascii="David" w:hAnsi="David" w:cs="David"/>
          <w:sz w:val="24"/>
          <w:szCs w:val="24"/>
        </w:rPr>
        <w:t xml:space="preserve"> </w:t>
      </w:r>
      <w:r w:rsidRPr="00794F15">
        <w:rPr>
          <w:rFonts w:ascii="David" w:hAnsi="David" w:cs="David"/>
          <w:sz w:val="24"/>
          <w:szCs w:val="24"/>
          <w:rtl/>
        </w:rPr>
        <w:t>כי</w:t>
      </w:r>
      <w:r w:rsidRPr="00794F15">
        <w:rPr>
          <w:rFonts w:ascii="David" w:hAnsi="David" w:cs="David"/>
          <w:sz w:val="24"/>
          <w:szCs w:val="24"/>
        </w:rPr>
        <w:t xml:space="preserve"> </w:t>
      </w:r>
      <w:r w:rsidRPr="00794F15">
        <w:rPr>
          <w:rFonts w:ascii="David" w:hAnsi="David" w:cs="David"/>
          <w:sz w:val="24"/>
          <w:szCs w:val="24"/>
          <w:rtl/>
        </w:rPr>
        <w:t>תנאי</w:t>
      </w:r>
      <w:r w:rsidRPr="00794F15">
        <w:rPr>
          <w:rFonts w:ascii="David" w:hAnsi="David" w:cs="David"/>
          <w:sz w:val="24"/>
          <w:szCs w:val="24"/>
        </w:rPr>
        <w:t xml:space="preserve"> </w:t>
      </w:r>
      <w:r w:rsidRPr="00794F15">
        <w:rPr>
          <w:rFonts w:ascii="David" w:hAnsi="David" w:cs="David"/>
          <w:sz w:val="24"/>
          <w:szCs w:val="24"/>
          <w:rtl/>
        </w:rPr>
        <w:t>המכרז</w:t>
      </w:r>
      <w:r w:rsidRPr="00794F15">
        <w:rPr>
          <w:rFonts w:ascii="David" w:hAnsi="David" w:cs="David"/>
          <w:sz w:val="24"/>
          <w:szCs w:val="24"/>
        </w:rPr>
        <w:t xml:space="preserve"> </w:t>
      </w:r>
      <w:r w:rsidRPr="00794F15">
        <w:rPr>
          <w:rFonts w:ascii="David" w:hAnsi="David" w:cs="David"/>
          <w:sz w:val="24"/>
          <w:szCs w:val="24"/>
          <w:rtl/>
        </w:rPr>
        <w:t>וכל</w:t>
      </w:r>
      <w:r w:rsidRPr="00794F15">
        <w:rPr>
          <w:rFonts w:ascii="David" w:hAnsi="David" w:cs="David"/>
          <w:sz w:val="24"/>
          <w:szCs w:val="24"/>
        </w:rPr>
        <w:t xml:space="preserve"> </w:t>
      </w:r>
      <w:r w:rsidRPr="00794F15">
        <w:rPr>
          <w:rFonts w:ascii="David" w:hAnsi="David" w:cs="David"/>
          <w:sz w:val="24"/>
          <w:szCs w:val="24"/>
          <w:rtl/>
        </w:rPr>
        <w:t>הגורמים</w:t>
      </w:r>
      <w:r w:rsidRPr="00794F15">
        <w:rPr>
          <w:rFonts w:ascii="David" w:hAnsi="David" w:cs="David"/>
          <w:sz w:val="24"/>
          <w:szCs w:val="24"/>
        </w:rPr>
        <w:t xml:space="preserve"> </w:t>
      </w:r>
      <w:r w:rsidRPr="00794F15">
        <w:rPr>
          <w:rFonts w:ascii="David" w:hAnsi="David" w:cs="David"/>
          <w:sz w:val="24"/>
          <w:szCs w:val="24"/>
          <w:rtl/>
        </w:rPr>
        <w:t>האחרים</w:t>
      </w:r>
      <w:r w:rsidRPr="00794F15">
        <w:rPr>
          <w:rFonts w:ascii="David" w:hAnsi="David" w:cs="David"/>
          <w:sz w:val="24"/>
          <w:szCs w:val="24"/>
        </w:rPr>
        <w:t xml:space="preserve"> </w:t>
      </w:r>
      <w:r w:rsidRPr="00794F15">
        <w:rPr>
          <w:rFonts w:ascii="David" w:hAnsi="David" w:cs="David"/>
          <w:sz w:val="24"/>
          <w:szCs w:val="24"/>
          <w:rtl/>
        </w:rPr>
        <w:t>המשפיעים</w:t>
      </w:r>
      <w:r w:rsidRPr="00794F15">
        <w:rPr>
          <w:rFonts w:ascii="David" w:hAnsi="David" w:cs="David"/>
          <w:sz w:val="24"/>
          <w:szCs w:val="24"/>
        </w:rPr>
        <w:t xml:space="preserve"> </w:t>
      </w:r>
      <w:r w:rsidRPr="00794F15">
        <w:rPr>
          <w:rFonts w:ascii="David" w:hAnsi="David" w:cs="David"/>
          <w:sz w:val="24"/>
          <w:szCs w:val="24"/>
          <w:rtl/>
        </w:rPr>
        <w:t>על</w:t>
      </w:r>
      <w:r w:rsidRPr="00794F15">
        <w:rPr>
          <w:rFonts w:ascii="David" w:hAnsi="David" w:cs="David"/>
          <w:sz w:val="24"/>
          <w:szCs w:val="24"/>
        </w:rPr>
        <w:t xml:space="preserve"> </w:t>
      </w:r>
      <w:r w:rsidRPr="00794F15">
        <w:rPr>
          <w:rFonts w:ascii="David" w:hAnsi="David" w:cs="David" w:hint="cs"/>
          <w:sz w:val="24"/>
          <w:szCs w:val="24"/>
          <w:rtl/>
        </w:rPr>
        <w:t>העבודות</w:t>
      </w:r>
      <w:r w:rsidRPr="00794F15">
        <w:rPr>
          <w:rFonts w:ascii="David" w:hAnsi="David" w:cs="David"/>
          <w:sz w:val="24"/>
          <w:szCs w:val="24"/>
          <w:rtl/>
        </w:rPr>
        <w:t>,</w:t>
      </w:r>
      <w:r w:rsidRPr="00794F15">
        <w:rPr>
          <w:rFonts w:ascii="David" w:hAnsi="David" w:cs="David"/>
          <w:sz w:val="24"/>
          <w:szCs w:val="24"/>
        </w:rPr>
        <w:t xml:space="preserve"> </w:t>
      </w:r>
      <w:r w:rsidRPr="00794F15">
        <w:rPr>
          <w:rFonts w:ascii="David" w:hAnsi="David" w:cs="David"/>
          <w:sz w:val="24"/>
          <w:szCs w:val="24"/>
          <w:rtl/>
        </w:rPr>
        <w:t>ידועים ומוכרים</w:t>
      </w:r>
      <w:r w:rsidRPr="00794F15">
        <w:rPr>
          <w:rFonts w:ascii="David" w:hAnsi="David" w:cs="David"/>
          <w:sz w:val="24"/>
          <w:szCs w:val="24"/>
        </w:rPr>
        <w:t xml:space="preserve"> </w:t>
      </w:r>
      <w:r w:rsidRPr="00794F15">
        <w:rPr>
          <w:rFonts w:ascii="David" w:hAnsi="David" w:cs="David"/>
          <w:sz w:val="24"/>
          <w:szCs w:val="24"/>
          <w:rtl/>
        </w:rPr>
        <w:t>לי,</w:t>
      </w:r>
      <w:r w:rsidRPr="00794F15">
        <w:rPr>
          <w:rFonts w:ascii="David" w:hAnsi="David" w:cs="David"/>
          <w:sz w:val="24"/>
          <w:szCs w:val="24"/>
        </w:rPr>
        <w:t xml:space="preserve"> </w:t>
      </w:r>
      <w:r w:rsidRPr="00794F15">
        <w:rPr>
          <w:rFonts w:ascii="David" w:hAnsi="David" w:cs="David"/>
          <w:sz w:val="24"/>
          <w:szCs w:val="24"/>
          <w:rtl/>
        </w:rPr>
        <w:t>אני</w:t>
      </w:r>
      <w:r w:rsidRPr="00794F15">
        <w:rPr>
          <w:rFonts w:ascii="David" w:hAnsi="David" w:cs="David"/>
          <w:sz w:val="24"/>
          <w:szCs w:val="24"/>
        </w:rPr>
        <w:t xml:space="preserve"> </w:t>
      </w:r>
      <w:r w:rsidRPr="00794F15">
        <w:rPr>
          <w:rFonts w:ascii="David" w:hAnsi="David" w:cs="David"/>
          <w:sz w:val="24"/>
          <w:szCs w:val="24"/>
          <w:rtl/>
        </w:rPr>
        <w:t>מסכים</w:t>
      </w:r>
      <w:r w:rsidRPr="00794F15">
        <w:rPr>
          <w:rFonts w:ascii="David" w:hAnsi="David" w:cs="David"/>
          <w:sz w:val="24"/>
          <w:szCs w:val="24"/>
        </w:rPr>
        <w:t xml:space="preserve"> </w:t>
      </w:r>
      <w:r w:rsidRPr="00794F15">
        <w:rPr>
          <w:rFonts w:ascii="David" w:hAnsi="David" w:cs="David"/>
          <w:sz w:val="24"/>
          <w:szCs w:val="24"/>
          <w:rtl/>
        </w:rPr>
        <w:t>להם</w:t>
      </w:r>
      <w:r w:rsidRPr="00794F15">
        <w:rPr>
          <w:rFonts w:ascii="David" w:hAnsi="David" w:cs="David"/>
          <w:sz w:val="24"/>
          <w:szCs w:val="24"/>
        </w:rPr>
        <w:t xml:space="preserve"> </w:t>
      </w:r>
      <w:r w:rsidRPr="00794F15">
        <w:rPr>
          <w:rFonts w:ascii="David" w:hAnsi="David" w:cs="David"/>
          <w:sz w:val="24"/>
          <w:szCs w:val="24"/>
          <w:rtl/>
        </w:rPr>
        <w:t>ובהתאם</w:t>
      </w:r>
      <w:r w:rsidRPr="00794F15">
        <w:rPr>
          <w:rFonts w:ascii="David" w:hAnsi="David" w:cs="David"/>
          <w:sz w:val="24"/>
          <w:szCs w:val="24"/>
        </w:rPr>
        <w:t xml:space="preserve"> </w:t>
      </w:r>
      <w:r w:rsidRPr="00794F15">
        <w:rPr>
          <w:rFonts w:ascii="David" w:hAnsi="David" w:cs="David"/>
          <w:sz w:val="24"/>
          <w:szCs w:val="24"/>
          <w:rtl/>
        </w:rPr>
        <w:t>לכך</w:t>
      </w:r>
      <w:r w:rsidRPr="00794F15">
        <w:rPr>
          <w:rFonts w:ascii="David" w:hAnsi="David" w:cs="David"/>
          <w:sz w:val="24"/>
          <w:szCs w:val="24"/>
        </w:rPr>
        <w:t xml:space="preserve"> </w:t>
      </w:r>
      <w:r w:rsidRPr="00794F15">
        <w:rPr>
          <w:rFonts w:ascii="David" w:hAnsi="David" w:cs="David"/>
          <w:sz w:val="24"/>
          <w:szCs w:val="24"/>
          <w:rtl/>
        </w:rPr>
        <w:t>קבעתי</w:t>
      </w:r>
      <w:r w:rsidRPr="00794F15">
        <w:rPr>
          <w:rFonts w:ascii="David" w:hAnsi="David" w:cs="David"/>
          <w:sz w:val="24"/>
          <w:szCs w:val="24"/>
        </w:rPr>
        <w:t xml:space="preserve"> </w:t>
      </w:r>
      <w:r w:rsidRPr="00794F15">
        <w:rPr>
          <w:rFonts w:ascii="David" w:hAnsi="David" w:cs="David"/>
          <w:sz w:val="24"/>
          <w:szCs w:val="24"/>
          <w:rtl/>
        </w:rPr>
        <w:t>את</w:t>
      </w:r>
      <w:r w:rsidRPr="00794F15">
        <w:rPr>
          <w:rFonts w:ascii="David" w:hAnsi="David" w:cs="David"/>
          <w:sz w:val="24"/>
          <w:szCs w:val="24"/>
        </w:rPr>
        <w:t xml:space="preserve"> </w:t>
      </w:r>
      <w:r w:rsidRPr="00794F15">
        <w:rPr>
          <w:rFonts w:ascii="David" w:hAnsi="David" w:cs="David"/>
          <w:sz w:val="24"/>
          <w:szCs w:val="24"/>
          <w:rtl/>
        </w:rPr>
        <w:t>הצעתי.</w:t>
      </w:r>
      <w:r w:rsidRPr="00794F15">
        <w:rPr>
          <w:rFonts w:ascii="David" w:hAnsi="David" w:cs="David"/>
          <w:sz w:val="24"/>
          <w:szCs w:val="24"/>
        </w:rPr>
        <w:t xml:space="preserve"> </w:t>
      </w:r>
    </w:p>
    <w:p w14:paraId="22AAAC60" w14:textId="77777777" w:rsidR="002026A9" w:rsidRPr="00794F15" w:rsidRDefault="002026A9" w:rsidP="002026A9">
      <w:pPr>
        <w:pStyle w:val="Bodytext1"/>
        <w:widowControl/>
        <w:tabs>
          <w:tab w:val="left" w:pos="443"/>
          <w:tab w:val="left" w:leader="underscore" w:pos="6455"/>
        </w:tabs>
        <w:spacing w:before="0" w:after="240" w:line="240" w:lineRule="auto"/>
        <w:ind w:left="480" w:firstLine="0"/>
        <w:contextualSpacing/>
        <w:jc w:val="both"/>
        <w:rPr>
          <w:rFonts w:ascii="David" w:hAnsi="David" w:cs="David"/>
          <w:spacing w:val="6"/>
          <w:sz w:val="24"/>
          <w:szCs w:val="24"/>
        </w:rPr>
      </w:pPr>
    </w:p>
    <w:p w14:paraId="08A3AF94" w14:textId="77777777" w:rsidR="002026A9" w:rsidRPr="00794F15" w:rsidRDefault="002026A9" w:rsidP="006A3ACE">
      <w:pPr>
        <w:pStyle w:val="Bodytext1"/>
        <w:widowControl/>
        <w:numPr>
          <w:ilvl w:val="0"/>
          <w:numId w:val="12"/>
        </w:numPr>
        <w:tabs>
          <w:tab w:val="left" w:pos="443"/>
          <w:tab w:val="left" w:leader="underscore" w:pos="6455"/>
        </w:tabs>
        <w:spacing w:before="0" w:after="240" w:line="240" w:lineRule="auto"/>
        <w:ind w:left="480" w:hanging="440"/>
        <w:contextualSpacing/>
        <w:jc w:val="both"/>
        <w:rPr>
          <w:rFonts w:ascii="David" w:hAnsi="David" w:cs="David"/>
          <w:spacing w:val="6"/>
          <w:sz w:val="24"/>
          <w:szCs w:val="24"/>
        </w:rPr>
      </w:pPr>
      <w:r w:rsidRPr="00794F15">
        <w:rPr>
          <w:rFonts w:ascii="David" w:hAnsi="David" w:cs="David"/>
          <w:sz w:val="24"/>
          <w:szCs w:val="24"/>
          <w:rtl/>
        </w:rPr>
        <w:t>אני</w:t>
      </w:r>
      <w:r w:rsidRPr="00794F15">
        <w:rPr>
          <w:rFonts w:ascii="David" w:hAnsi="David" w:cs="David"/>
          <w:sz w:val="24"/>
          <w:szCs w:val="24"/>
        </w:rPr>
        <w:t xml:space="preserve"> </w:t>
      </w:r>
      <w:r w:rsidRPr="00794F15">
        <w:rPr>
          <w:rFonts w:ascii="David" w:hAnsi="David" w:cs="David"/>
          <w:sz w:val="24"/>
          <w:szCs w:val="24"/>
          <w:rtl/>
        </w:rPr>
        <w:t>מציע</w:t>
      </w:r>
      <w:r w:rsidRPr="00794F15">
        <w:rPr>
          <w:rFonts w:ascii="David" w:hAnsi="David" w:cs="David"/>
          <w:sz w:val="24"/>
          <w:szCs w:val="24"/>
        </w:rPr>
        <w:t xml:space="preserve"> </w:t>
      </w:r>
      <w:r w:rsidRPr="00794F15">
        <w:rPr>
          <w:rFonts w:ascii="David" w:hAnsi="David" w:cs="David"/>
          <w:sz w:val="24"/>
          <w:szCs w:val="24"/>
          <w:rtl/>
        </w:rPr>
        <w:t>לקבל</w:t>
      </w:r>
      <w:r w:rsidRPr="00794F15">
        <w:rPr>
          <w:rFonts w:ascii="David" w:hAnsi="David" w:cs="David"/>
          <w:sz w:val="24"/>
          <w:szCs w:val="24"/>
        </w:rPr>
        <w:t xml:space="preserve"> </w:t>
      </w:r>
      <w:r w:rsidRPr="00794F15">
        <w:rPr>
          <w:rFonts w:ascii="David" w:hAnsi="David" w:cs="David"/>
          <w:sz w:val="24"/>
          <w:szCs w:val="24"/>
          <w:rtl/>
        </w:rPr>
        <w:t>על</w:t>
      </w:r>
      <w:r w:rsidRPr="00794F15">
        <w:rPr>
          <w:rFonts w:ascii="David" w:hAnsi="David" w:cs="David"/>
          <w:sz w:val="24"/>
          <w:szCs w:val="24"/>
        </w:rPr>
        <w:t xml:space="preserve"> </w:t>
      </w:r>
      <w:r w:rsidRPr="00794F15">
        <w:rPr>
          <w:rFonts w:ascii="David" w:hAnsi="David" w:cs="David"/>
          <w:sz w:val="24"/>
          <w:szCs w:val="24"/>
          <w:rtl/>
        </w:rPr>
        <w:t>עצמי</w:t>
      </w:r>
      <w:r w:rsidRPr="00794F15">
        <w:rPr>
          <w:rFonts w:ascii="David" w:hAnsi="David" w:cs="David"/>
          <w:sz w:val="24"/>
          <w:szCs w:val="24"/>
        </w:rPr>
        <w:t xml:space="preserve"> </w:t>
      </w:r>
      <w:r w:rsidRPr="00794F15">
        <w:rPr>
          <w:rFonts w:ascii="David" w:hAnsi="David" w:cs="David"/>
          <w:sz w:val="24"/>
          <w:szCs w:val="24"/>
          <w:rtl/>
        </w:rPr>
        <w:t>את</w:t>
      </w:r>
      <w:r w:rsidRPr="00794F15">
        <w:rPr>
          <w:rFonts w:ascii="David" w:hAnsi="David" w:cs="David"/>
          <w:sz w:val="24"/>
          <w:szCs w:val="24"/>
        </w:rPr>
        <w:t xml:space="preserve"> </w:t>
      </w:r>
      <w:r w:rsidRPr="00794F15">
        <w:rPr>
          <w:rFonts w:ascii="David" w:hAnsi="David" w:cs="David"/>
          <w:sz w:val="24"/>
          <w:szCs w:val="24"/>
          <w:rtl/>
        </w:rPr>
        <w:t>כל ההתחייבויות</w:t>
      </w:r>
      <w:r w:rsidRPr="00794F15">
        <w:rPr>
          <w:rFonts w:ascii="David" w:hAnsi="David" w:cs="David"/>
          <w:sz w:val="24"/>
          <w:szCs w:val="24"/>
        </w:rPr>
        <w:t xml:space="preserve"> </w:t>
      </w:r>
      <w:r w:rsidRPr="00794F15">
        <w:rPr>
          <w:rFonts w:ascii="David" w:hAnsi="David" w:cs="David"/>
          <w:sz w:val="24"/>
          <w:szCs w:val="24"/>
          <w:rtl/>
        </w:rPr>
        <w:t>והתנאים</w:t>
      </w:r>
      <w:r w:rsidRPr="00794F15">
        <w:rPr>
          <w:rFonts w:ascii="David" w:hAnsi="David" w:cs="David"/>
          <w:sz w:val="24"/>
          <w:szCs w:val="24"/>
        </w:rPr>
        <w:t xml:space="preserve"> </w:t>
      </w:r>
      <w:r w:rsidRPr="00794F15">
        <w:rPr>
          <w:rFonts w:ascii="David" w:hAnsi="David" w:cs="David"/>
          <w:sz w:val="24"/>
          <w:szCs w:val="24"/>
          <w:rtl/>
        </w:rPr>
        <w:t>הכלולים</w:t>
      </w:r>
      <w:r w:rsidRPr="00794F15">
        <w:rPr>
          <w:rFonts w:ascii="David" w:hAnsi="David" w:cs="David"/>
          <w:sz w:val="24"/>
          <w:szCs w:val="24"/>
        </w:rPr>
        <w:t xml:space="preserve"> </w:t>
      </w:r>
      <w:r w:rsidRPr="00794F15">
        <w:rPr>
          <w:rFonts w:ascii="David" w:hAnsi="David" w:cs="David"/>
          <w:sz w:val="24"/>
          <w:szCs w:val="24"/>
          <w:rtl/>
        </w:rPr>
        <w:t>במסמכי</w:t>
      </w:r>
      <w:r w:rsidRPr="00794F15">
        <w:rPr>
          <w:rFonts w:ascii="David" w:hAnsi="David" w:cs="David"/>
          <w:sz w:val="24"/>
          <w:szCs w:val="24"/>
        </w:rPr>
        <w:t xml:space="preserve"> </w:t>
      </w:r>
      <w:r w:rsidRPr="00794F15">
        <w:rPr>
          <w:rFonts w:ascii="David" w:hAnsi="David" w:cs="David"/>
          <w:sz w:val="24"/>
          <w:szCs w:val="24"/>
          <w:rtl/>
        </w:rPr>
        <w:t>המכרז</w:t>
      </w:r>
      <w:r w:rsidRPr="00794F15">
        <w:rPr>
          <w:rFonts w:ascii="David" w:hAnsi="David" w:cs="David"/>
          <w:sz w:val="24"/>
          <w:szCs w:val="24"/>
        </w:rPr>
        <w:t xml:space="preserve"> </w:t>
      </w:r>
      <w:r w:rsidRPr="00794F15">
        <w:rPr>
          <w:rFonts w:ascii="David" w:hAnsi="David" w:cs="David"/>
          <w:sz w:val="24"/>
          <w:szCs w:val="24"/>
          <w:rtl/>
        </w:rPr>
        <w:t>בלא</w:t>
      </w:r>
      <w:r w:rsidRPr="00794F15">
        <w:rPr>
          <w:rFonts w:ascii="David" w:hAnsi="David" w:cs="David"/>
          <w:sz w:val="24"/>
          <w:szCs w:val="24"/>
        </w:rPr>
        <w:t xml:space="preserve"> </w:t>
      </w:r>
      <w:r w:rsidRPr="00794F15">
        <w:rPr>
          <w:rFonts w:ascii="David" w:hAnsi="David" w:cs="David"/>
          <w:sz w:val="24"/>
          <w:szCs w:val="24"/>
          <w:rtl/>
        </w:rPr>
        <w:t>כל</w:t>
      </w:r>
      <w:r w:rsidRPr="00794F15">
        <w:rPr>
          <w:rFonts w:ascii="David" w:hAnsi="David" w:cs="David"/>
          <w:sz w:val="24"/>
          <w:szCs w:val="24"/>
        </w:rPr>
        <w:t xml:space="preserve"> </w:t>
      </w:r>
      <w:r w:rsidRPr="00794F15">
        <w:rPr>
          <w:rFonts w:ascii="David" w:hAnsi="David" w:cs="David"/>
          <w:sz w:val="24"/>
          <w:szCs w:val="24"/>
          <w:rtl/>
        </w:rPr>
        <w:t>הסתייגות,</w:t>
      </w:r>
      <w:r w:rsidRPr="00794F15">
        <w:rPr>
          <w:rFonts w:ascii="David" w:hAnsi="David" w:cs="David"/>
          <w:sz w:val="24"/>
          <w:szCs w:val="24"/>
        </w:rPr>
        <w:t xml:space="preserve"> </w:t>
      </w:r>
      <w:r w:rsidRPr="00794F15">
        <w:rPr>
          <w:rFonts w:ascii="David" w:hAnsi="David" w:cs="David"/>
          <w:sz w:val="24"/>
          <w:szCs w:val="24"/>
          <w:rtl/>
        </w:rPr>
        <w:t>ובכלל</w:t>
      </w:r>
      <w:r w:rsidRPr="00794F15">
        <w:rPr>
          <w:rFonts w:ascii="David" w:hAnsi="David" w:cs="David"/>
          <w:sz w:val="24"/>
          <w:szCs w:val="24"/>
        </w:rPr>
        <w:t xml:space="preserve"> </w:t>
      </w:r>
      <w:r w:rsidRPr="00794F15">
        <w:rPr>
          <w:rFonts w:ascii="David" w:hAnsi="David" w:cs="David"/>
          <w:sz w:val="24"/>
          <w:szCs w:val="24"/>
          <w:rtl/>
        </w:rPr>
        <w:t>זה</w:t>
      </w:r>
      <w:r w:rsidRPr="00794F15">
        <w:rPr>
          <w:rFonts w:ascii="David" w:hAnsi="David" w:cs="David"/>
          <w:sz w:val="24"/>
          <w:szCs w:val="24"/>
        </w:rPr>
        <w:t xml:space="preserve"> </w:t>
      </w:r>
      <w:r w:rsidRPr="00794F15">
        <w:rPr>
          <w:rFonts w:ascii="David" w:hAnsi="David" w:cs="David"/>
          <w:sz w:val="24"/>
          <w:szCs w:val="24"/>
          <w:rtl/>
        </w:rPr>
        <w:t>ל</w:t>
      </w:r>
      <w:r w:rsidRPr="00794F15">
        <w:rPr>
          <w:rFonts w:ascii="David" w:hAnsi="David" w:cs="David" w:hint="cs"/>
          <w:sz w:val="24"/>
          <w:szCs w:val="24"/>
          <w:rtl/>
        </w:rPr>
        <w:t>בצע את העבודות</w:t>
      </w:r>
      <w:r w:rsidRPr="00794F15">
        <w:rPr>
          <w:rFonts w:ascii="David" w:hAnsi="David" w:cs="David"/>
          <w:sz w:val="24"/>
          <w:szCs w:val="24"/>
        </w:rPr>
        <w:t xml:space="preserve"> </w:t>
      </w:r>
      <w:r w:rsidRPr="00794F15">
        <w:rPr>
          <w:rFonts w:ascii="David" w:hAnsi="David" w:cs="David"/>
          <w:sz w:val="24"/>
          <w:szCs w:val="24"/>
          <w:rtl/>
        </w:rPr>
        <w:t>בהתאם</w:t>
      </w:r>
      <w:r w:rsidRPr="00794F15">
        <w:rPr>
          <w:rFonts w:ascii="David" w:hAnsi="David" w:cs="David"/>
          <w:sz w:val="24"/>
          <w:szCs w:val="24"/>
        </w:rPr>
        <w:t xml:space="preserve"> </w:t>
      </w:r>
      <w:r w:rsidRPr="00794F15">
        <w:rPr>
          <w:rFonts w:ascii="David" w:hAnsi="David" w:cs="David"/>
          <w:sz w:val="24"/>
          <w:szCs w:val="24"/>
          <w:rtl/>
        </w:rPr>
        <w:t>להצעתי</w:t>
      </w:r>
      <w:r w:rsidRPr="00794F15">
        <w:rPr>
          <w:rFonts w:ascii="David" w:hAnsi="David" w:cs="David"/>
          <w:sz w:val="24"/>
          <w:szCs w:val="24"/>
        </w:rPr>
        <w:t>.</w:t>
      </w:r>
    </w:p>
    <w:p w14:paraId="0A9365EF" w14:textId="77777777" w:rsidR="002026A9" w:rsidRPr="00794F15" w:rsidRDefault="002026A9" w:rsidP="002026A9">
      <w:pPr>
        <w:pStyle w:val="Bodytext1"/>
        <w:widowControl/>
        <w:tabs>
          <w:tab w:val="left" w:pos="443"/>
          <w:tab w:val="left" w:leader="underscore" w:pos="6455"/>
        </w:tabs>
        <w:spacing w:before="0" w:after="240" w:line="240" w:lineRule="auto"/>
        <w:ind w:left="480" w:firstLine="0"/>
        <w:contextualSpacing/>
        <w:jc w:val="both"/>
        <w:rPr>
          <w:rFonts w:ascii="David" w:hAnsi="David" w:cs="David"/>
          <w:spacing w:val="6"/>
          <w:sz w:val="24"/>
          <w:szCs w:val="24"/>
        </w:rPr>
      </w:pPr>
    </w:p>
    <w:p w14:paraId="53BA38E5" w14:textId="77777777" w:rsidR="002026A9" w:rsidRPr="00794F15" w:rsidRDefault="002026A9" w:rsidP="006A3ACE">
      <w:pPr>
        <w:pStyle w:val="Bodytext1"/>
        <w:widowControl/>
        <w:numPr>
          <w:ilvl w:val="0"/>
          <w:numId w:val="12"/>
        </w:numPr>
        <w:tabs>
          <w:tab w:val="left" w:pos="443"/>
          <w:tab w:val="left" w:leader="underscore" w:pos="6455"/>
        </w:tabs>
        <w:spacing w:before="0" w:after="240" w:line="240" w:lineRule="auto"/>
        <w:ind w:left="480" w:hanging="440"/>
        <w:contextualSpacing/>
        <w:jc w:val="both"/>
        <w:rPr>
          <w:rFonts w:ascii="David" w:hAnsi="David" w:cs="David"/>
          <w:spacing w:val="6"/>
          <w:sz w:val="24"/>
          <w:szCs w:val="24"/>
        </w:rPr>
      </w:pPr>
      <w:r w:rsidRPr="00794F15">
        <w:rPr>
          <w:rFonts w:ascii="David" w:hAnsi="David" w:cs="David"/>
          <w:sz w:val="24"/>
          <w:szCs w:val="24"/>
          <w:rtl/>
        </w:rPr>
        <w:t>אני מצהיר שבדקתי את כל תנאי העבודה המצוינים במסמכי המכרז, ההיבטים המשפטיים וכן כל ההוצאות אשר יכולות להשפיע על סכום הצעתי ל</w:t>
      </w:r>
      <w:r w:rsidRPr="00794F15">
        <w:rPr>
          <w:rFonts w:ascii="David" w:hAnsi="David" w:cs="David" w:hint="cs"/>
          <w:sz w:val="24"/>
          <w:szCs w:val="24"/>
          <w:rtl/>
        </w:rPr>
        <w:t>ביצוע העבודות</w:t>
      </w:r>
      <w:r w:rsidRPr="00794F15">
        <w:rPr>
          <w:rFonts w:ascii="David" w:hAnsi="David" w:cs="David"/>
          <w:sz w:val="24"/>
          <w:szCs w:val="24"/>
          <w:rtl/>
        </w:rPr>
        <w:t xml:space="preserve"> שבנדון.</w:t>
      </w:r>
    </w:p>
    <w:p w14:paraId="2A259670" w14:textId="77777777" w:rsidR="002026A9" w:rsidRPr="00794F15" w:rsidRDefault="002026A9" w:rsidP="002026A9">
      <w:pPr>
        <w:pStyle w:val="Bodytext1"/>
        <w:widowControl/>
        <w:tabs>
          <w:tab w:val="left" w:pos="443"/>
          <w:tab w:val="left" w:leader="underscore" w:pos="6455"/>
        </w:tabs>
        <w:spacing w:before="0" w:after="240" w:line="240" w:lineRule="auto"/>
        <w:ind w:left="480" w:firstLine="0"/>
        <w:contextualSpacing/>
        <w:jc w:val="both"/>
        <w:rPr>
          <w:rFonts w:ascii="David" w:hAnsi="David" w:cs="David"/>
          <w:spacing w:val="6"/>
          <w:sz w:val="24"/>
          <w:szCs w:val="24"/>
        </w:rPr>
      </w:pPr>
    </w:p>
    <w:p w14:paraId="0A6A0179" w14:textId="02288D46" w:rsidR="0039535F" w:rsidRDefault="0039535F" w:rsidP="006A3ACE">
      <w:pPr>
        <w:pStyle w:val="Bodytext1"/>
        <w:widowControl/>
        <w:numPr>
          <w:ilvl w:val="0"/>
          <w:numId w:val="12"/>
        </w:numPr>
        <w:tabs>
          <w:tab w:val="left" w:pos="443"/>
          <w:tab w:val="left" w:leader="underscore" w:pos="6455"/>
        </w:tabs>
        <w:spacing w:before="0" w:after="240" w:line="240" w:lineRule="auto"/>
        <w:ind w:left="480" w:hanging="440"/>
        <w:contextualSpacing/>
        <w:jc w:val="both"/>
        <w:rPr>
          <w:rFonts w:ascii="David" w:hAnsi="David" w:cs="David"/>
          <w:spacing w:val="6"/>
          <w:sz w:val="24"/>
          <w:szCs w:val="24"/>
        </w:rPr>
      </w:pPr>
      <w:r>
        <w:rPr>
          <w:rFonts w:ascii="David" w:hAnsi="David" w:cs="David" w:hint="cs"/>
          <w:spacing w:val="6"/>
          <w:sz w:val="24"/>
          <w:szCs w:val="24"/>
          <w:rtl/>
        </w:rPr>
        <w:t xml:space="preserve">הנני מתחייב לספק למועצה את כלי הרכב שפרטיו הוצגו על ידי כחלק מהצעתי למכרז. </w:t>
      </w:r>
    </w:p>
    <w:p w14:paraId="7A6664CC" w14:textId="77777777" w:rsidR="002026A9" w:rsidRPr="00794F15" w:rsidRDefault="002026A9" w:rsidP="002026A9">
      <w:pPr>
        <w:pStyle w:val="Bodytext1"/>
        <w:widowControl/>
        <w:tabs>
          <w:tab w:val="left" w:pos="443"/>
          <w:tab w:val="left" w:leader="underscore" w:pos="6455"/>
        </w:tabs>
        <w:spacing w:before="0" w:after="240" w:line="240" w:lineRule="auto"/>
        <w:ind w:left="480" w:firstLine="0"/>
        <w:contextualSpacing/>
        <w:jc w:val="both"/>
        <w:rPr>
          <w:rFonts w:ascii="David" w:hAnsi="David" w:cs="David"/>
          <w:spacing w:val="6"/>
          <w:sz w:val="24"/>
          <w:szCs w:val="24"/>
        </w:rPr>
      </w:pPr>
    </w:p>
    <w:p w14:paraId="4535D42E" w14:textId="77777777" w:rsidR="002026A9" w:rsidRPr="00794F15" w:rsidRDefault="002026A9" w:rsidP="006A3ACE">
      <w:pPr>
        <w:pStyle w:val="Bodytext1"/>
        <w:widowControl/>
        <w:numPr>
          <w:ilvl w:val="0"/>
          <w:numId w:val="12"/>
        </w:numPr>
        <w:tabs>
          <w:tab w:val="left" w:pos="443"/>
          <w:tab w:val="left" w:leader="underscore" w:pos="6455"/>
        </w:tabs>
        <w:spacing w:before="0" w:after="240" w:line="240" w:lineRule="auto"/>
        <w:ind w:left="480" w:hanging="440"/>
        <w:contextualSpacing/>
        <w:jc w:val="both"/>
        <w:rPr>
          <w:rFonts w:ascii="David" w:hAnsi="David" w:cs="David"/>
          <w:spacing w:val="6"/>
          <w:sz w:val="24"/>
          <w:szCs w:val="24"/>
        </w:rPr>
      </w:pPr>
      <w:r w:rsidRPr="00794F15">
        <w:rPr>
          <w:rFonts w:ascii="David" w:hAnsi="David" w:cs="David"/>
          <w:sz w:val="24"/>
          <w:szCs w:val="24"/>
          <w:rtl/>
        </w:rPr>
        <w:t>אני מצהיר כי סכום הצעתי מניח את דעתי ומהווה תמורה נאותה והוגנת לביצוע כל ההתחייבויות על פי הצעתי אם הצעתי תתקבל.</w:t>
      </w:r>
    </w:p>
    <w:p w14:paraId="3D19BC1B" w14:textId="77777777" w:rsidR="002026A9" w:rsidRPr="0039535F" w:rsidRDefault="002026A9" w:rsidP="002026A9">
      <w:pPr>
        <w:pStyle w:val="Bodytext1"/>
        <w:widowControl/>
        <w:tabs>
          <w:tab w:val="left" w:pos="443"/>
          <w:tab w:val="left" w:leader="underscore" w:pos="6455"/>
        </w:tabs>
        <w:spacing w:before="0" w:after="240" w:line="240" w:lineRule="auto"/>
        <w:ind w:left="480" w:firstLine="0"/>
        <w:contextualSpacing/>
        <w:jc w:val="both"/>
        <w:rPr>
          <w:rFonts w:ascii="David" w:hAnsi="David" w:cs="David"/>
          <w:spacing w:val="6"/>
          <w:sz w:val="24"/>
          <w:szCs w:val="24"/>
        </w:rPr>
      </w:pPr>
    </w:p>
    <w:p w14:paraId="1F523805" w14:textId="68C06183" w:rsidR="002026A9" w:rsidRPr="00794F15" w:rsidRDefault="002026A9" w:rsidP="006A3ACE">
      <w:pPr>
        <w:pStyle w:val="Bodytext1"/>
        <w:widowControl/>
        <w:numPr>
          <w:ilvl w:val="0"/>
          <w:numId w:val="12"/>
        </w:numPr>
        <w:tabs>
          <w:tab w:val="left" w:pos="443"/>
          <w:tab w:val="left" w:leader="underscore" w:pos="6455"/>
        </w:tabs>
        <w:spacing w:before="0" w:after="240" w:line="240" w:lineRule="auto"/>
        <w:ind w:left="480" w:hanging="440"/>
        <w:contextualSpacing/>
        <w:jc w:val="both"/>
        <w:rPr>
          <w:rFonts w:ascii="David" w:hAnsi="David" w:cs="David"/>
          <w:spacing w:val="6"/>
          <w:sz w:val="24"/>
          <w:szCs w:val="24"/>
        </w:rPr>
      </w:pPr>
      <w:r w:rsidRPr="00794F15">
        <w:rPr>
          <w:rFonts w:ascii="David" w:hAnsi="David" w:cs="David"/>
          <w:sz w:val="24"/>
          <w:szCs w:val="24"/>
          <w:rtl/>
        </w:rPr>
        <w:t xml:space="preserve">אני מתחייב במידה והצעתי תתקבל, להוציא לפועל את </w:t>
      </w:r>
      <w:r w:rsidRPr="00794F15">
        <w:rPr>
          <w:rFonts w:ascii="David" w:hAnsi="David" w:cs="David" w:hint="cs"/>
          <w:sz w:val="24"/>
          <w:szCs w:val="24"/>
          <w:rtl/>
        </w:rPr>
        <w:t>העבודות</w:t>
      </w:r>
      <w:r w:rsidRPr="00794F15">
        <w:rPr>
          <w:rFonts w:ascii="David" w:hAnsi="David" w:cs="David"/>
          <w:sz w:val="24"/>
          <w:szCs w:val="24"/>
          <w:rtl/>
        </w:rPr>
        <w:t xml:space="preserve"> </w:t>
      </w:r>
      <w:r w:rsidRPr="00794F15">
        <w:rPr>
          <w:rFonts w:ascii="David" w:hAnsi="David" w:cs="David" w:hint="cs"/>
          <w:sz w:val="24"/>
          <w:szCs w:val="24"/>
          <w:rtl/>
        </w:rPr>
        <w:t xml:space="preserve">ושירותים </w:t>
      </w:r>
      <w:r w:rsidRPr="00794F15">
        <w:rPr>
          <w:rFonts w:ascii="David" w:hAnsi="David" w:cs="David"/>
          <w:sz w:val="24"/>
          <w:szCs w:val="24"/>
          <w:rtl/>
        </w:rPr>
        <w:t>לפי גובה הצעתי ולשביעות רצונכם המלא</w:t>
      </w:r>
      <w:r w:rsidR="0039535F">
        <w:rPr>
          <w:rFonts w:ascii="David" w:hAnsi="David" w:cs="David" w:hint="cs"/>
          <w:sz w:val="24"/>
          <w:szCs w:val="24"/>
          <w:rtl/>
        </w:rPr>
        <w:t xml:space="preserve"> ולעמוד בלוחות הזמנים שהוגדרו במסמכי המכרז</w:t>
      </w:r>
      <w:r w:rsidRPr="00794F15">
        <w:rPr>
          <w:rFonts w:ascii="David" w:hAnsi="David" w:cs="David"/>
          <w:sz w:val="24"/>
          <w:szCs w:val="24"/>
          <w:rtl/>
        </w:rPr>
        <w:t>.</w:t>
      </w:r>
    </w:p>
    <w:p w14:paraId="75BA8513" w14:textId="3769C971" w:rsidR="002026A9" w:rsidRPr="00794F15" w:rsidRDefault="0039535F" w:rsidP="006A3ACE">
      <w:pPr>
        <w:pStyle w:val="af8"/>
        <w:numPr>
          <w:ilvl w:val="0"/>
          <w:numId w:val="12"/>
        </w:numPr>
        <w:autoSpaceDE w:val="0"/>
        <w:autoSpaceDN w:val="0"/>
        <w:bidi/>
        <w:adjustRightInd w:val="0"/>
        <w:ind w:left="360" w:hanging="360"/>
        <w:contextualSpacing/>
        <w:jc w:val="both"/>
        <w:rPr>
          <w:rFonts w:ascii="David" w:hAnsi="David"/>
          <w:sz w:val="24"/>
          <w:szCs w:val="24"/>
        </w:rPr>
      </w:pPr>
      <w:r>
        <w:rPr>
          <w:rFonts w:ascii="David" w:hAnsi="David" w:hint="cs"/>
          <w:sz w:val="24"/>
          <w:szCs w:val="24"/>
          <w:rtl/>
        </w:rPr>
        <w:t xml:space="preserve"> </w:t>
      </w:r>
      <w:r w:rsidR="002026A9" w:rsidRPr="00794F15">
        <w:rPr>
          <w:rFonts w:ascii="David" w:hAnsi="David"/>
          <w:sz w:val="24"/>
          <w:szCs w:val="24"/>
          <w:rtl/>
        </w:rPr>
        <w:t>להבטחת</w:t>
      </w:r>
      <w:r w:rsidR="002026A9" w:rsidRPr="00794F15">
        <w:rPr>
          <w:rFonts w:ascii="David" w:hAnsi="David"/>
          <w:sz w:val="24"/>
          <w:szCs w:val="24"/>
        </w:rPr>
        <w:t xml:space="preserve"> </w:t>
      </w:r>
      <w:r w:rsidR="002026A9" w:rsidRPr="00794F15">
        <w:rPr>
          <w:rFonts w:ascii="David" w:hAnsi="David"/>
          <w:sz w:val="24"/>
          <w:szCs w:val="24"/>
          <w:rtl/>
        </w:rPr>
        <w:t>קיום</w:t>
      </w:r>
      <w:r w:rsidR="002026A9" w:rsidRPr="00794F15">
        <w:rPr>
          <w:rFonts w:ascii="David" w:hAnsi="David"/>
          <w:sz w:val="24"/>
          <w:szCs w:val="24"/>
        </w:rPr>
        <w:t xml:space="preserve"> </w:t>
      </w:r>
      <w:r w:rsidR="002026A9" w:rsidRPr="00794F15">
        <w:rPr>
          <w:rFonts w:ascii="David" w:hAnsi="David"/>
          <w:sz w:val="24"/>
          <w:szCs w:val="24"/>
          <w:rtl/>
        </w:rPr>
        <w:t>הצעתי</w:t>
      </w:r>
      <w:r w:rsidR="002026A9" w:rsidRPr="00794F15">
        <w:rPr>
          <w:rFonts w:ascii="David" w:hAnsi="David"/>
          <w:sz w:val="24"/>
          <w:szCs w:val="24"/>
        </w:rPr>
        <w:t xml:space="preserve"> </w:t>
      </w:r>
      <w:proofErr w:type="spellStart"/>
      <w:r w:rsidR="002026A9" w:rsidRPr="00794F15">
        <w:rPr>
          <w:rFonts w:ascii="David" w:hAnsi="David"/>
          <w:sz w:val="24"/>
          <w:szCs w:val="24"/>
          <w:rtl/>
        </w:rPr>
        <w:t>מצ</w:t>
      </w:r>
      <w:proofErr w:type="spellEnd"/>
      <w:r w:rsidR="002026A9" w:rsidRPr="00794F15">
        <w:rPr>
          <w:rFonts w:ascii="David" w:hAnsi="David"/>
          <w:sz w:val="24"/>
          <w:szCs w:val="24"/>
        </w:rPr>
        <w:t>"</w:t>
      </w:r>
      <w:r w:rsidR="002026A9" w:rsidRPr="00794F15">
        <w:rPr>
          <w:rFonts w:ascii="David" w:hAnsi="David"/>
          <w:sz w:val="24"/>
          <w:szCs w:val="24"/>
          <w:rtl/>
        </w:rPr>
        <w:t>ב</w:t>
      </w:r>
      <w:r w:rsidR="002026A9" w:rsidRPr="00794F15">
        <w:rPr>
          <w:rFonts w:ascii="David" w:hAnsi="David"/>
          <w:sz w:val="24"/>
          <w:szCs w:val="24"/>
        </w:rPr>
        <w:t xml:space="preserve"> </w:t>
      </w:r>
      <w:r w:rsidR="002026A9" w:rsidRPr="00794F15">
        <w:rPr>
          <w:rFonts w:ascii="David" w:hAnsi="David"/>
          <w:sz w:val="24"/>
          <w:szCs w:val="24"/>
          <w:rtl/>
        </w:rPr>
        <w:t>ערבות</w:t>
      </w:r>
      <w:r w:rsidR="002026A9" w:rsidRPr="00794F15">
        <w:rPr>
          <w:rFonts w:ascii="David" w:hAnsi="David"/>
          <w:sz w:val="24"/>
          <w:szCs w:val="24"/>
        </w:rPr>
        <w:t xml:space="preserve"> </w:t>
      </w:r>
      <w:r w:rsidR="002026A9" w:rsidRPr="00794F15">
        <w:rPr>
          <w:rFonts w:ascii="David" w:hAnsi="David"/>
          <w:sz w:val="24"/>
          <w:szCs w:val="24"/>
          <w:rtl/>
        </w:rPr>
        <w:t>בנקאית</w:t>
      </w:r>
      <w:r w:rsidR="002026A9" w:rsidRPr="00794F15">
        <w:rPr>
          <w:rFonts w:ascii="David" w:hAnsi="David"/>
          <w:sz w:val="24"/>
          <w:szCs w:val="24"/>
        </w:rPr>
        <w:t xml:space="preserve"> </w:t>
      </w:r>
      <w:r w:rsidR="002026A9" w:rsidRPr="00794F15">
        <w:rPr>
          <w:rFonts w:ascii="David" w:hAnsi="David"/>
          <w:sz w:val="24"/>
          <w:szCs w:val="24"/>
          <w:rtl/>
        </w:rPr>
        <w:t xml:space="preserve">בהתאם לנוסח הקבוע במסמכי המכרז. </w:t>
      </w:r>
    </w:p>
    <w:p w14:paraId="77C7E6C0" w14:textId="77777777" w:rsidR="002026A9" w:rsidRPr="00794F15" w:rsidRDefault="002026A9" w:rsidP="002026A9">
      <w:pPr>
        <w:pStyle w:val="Bodytext1"/>
        <w:widowControl/>
        <w:tabs>
          <w:tab w:val="left" w:pos="443"/>
          <w:tab w:val="left" w:leader="underscore" w:pos="6455"/>
        </w:tabs>
        <w:spacing w:before="0" w:after="240" w:line="240" w:lineRule="auto"/>
        <w:ind w:left="480" w:firstLine="0"/>
        <w:contextualSpacing/>
        <w:jc w:val="both"/>
        <w:rPr>
          <w:rFonts w:ascii="David" w:hAnsi="David" w:cs="David"/>
          <w:spacing w:val="6"/>
          <w:sz w:val="24"/>
          <w:szCs w:val="24"/>
          <w:lang w:val="ru-RU"/>
        </w:rPr>
      </w:pPr>
    </w:p>
    <w:p w14:paraId="4AEC4AD0" w14:textId="77777777" w:rsidR="002026A9" w:rsidRPr="00794F15" w:rsidRDefault="002026A9" w:rsidP="006A3ACE">
      <w:pPr>
        <w:pStyle w:val="Bodytext1"/>
        <w:widowControl/>
        <w:numPr>
          <w:ilvl w:val="0"/>
          <w:numId w:val="12"/>
        </w:numPr>
        <w:tabs>
          <w:tab w:val="left" w:pos="443"/>
          <w:tab w:val="left" w:leader="underscore" w:pos="6455"/>
        </w:tabs>
        <w:spacing w:before="0" w:after="240" w:line="240" w:lineRule="auto"/>
        <w:ind w:left="480" w:hanging="440"/>
        <w:contextualSpacing/>
        <w:jc w:val="both"/>
        <w:rPr>
          <w:rFonts w:ascii="David" w:hAnsi="David" w:cs="David"/>
          <w:spacing w:val="6"/>
          <w:sz w:val="24"/>
          <w:szCs w:val="24"/>
        </w:rPr>
      </w:pPr>
      <w:r w:rsidRPr="00794F15">
        <w:rPr>
          <w:rFonts w:ascii="David" w:hAnsi="David" w:cs="David"/>
          <w:sz w:val="24"/>
          <w:szCs w:val="24"/>
          <w:rtl/>
        </w:rPr>
        <w:t>אני</w:t>
      </w:r>
      <w:r w:rsidRPr="00794F15">
        <w:rPr>
          <w:rFonts w:ascii="David" w:hAnsi="David" w:cs="David"/>
          <w:sz w:val="24"/>
          <w:szCs w:val="24"/>
        </w:rPr>
        <w:t xml:space="preserve"> </w:t>
      </w:r>
      <w:r w:rsidRPr="00794F15">
        <w:rPr>
          <w:rFonts w:ascii="David" w:hAnsi="David" w:cs="David"/>
          <w:sz w:val="24"/>
          <w:szCs w:val="24"/>
          <w:rtl/>
        </w:rPr>
        <w:t>מצהיר</w:t>
      </w:r>
      <w:r w:rsidRPr="00794F15">
        <w:rPr>
          <w:rFonts w:ascii="David" w:hAnsi="David" w:cs="David"/>
          <w:sz w:val="24"/>
          <w:szCs w:val="24"/>
        </w:rPr>
        <w:t xml:space="preserve"> </w:t>
      </w:r>
      <w:r w:rsidRPr="00794F15">
        <w:rPr>
          <w:rFonts w:ascii="David" w:hAnsi="David" w:cs="David"/>
          <w:sz w:val="24"/>
          <w:szCs w:val="24"/>
          <w:rtl/>
        </w:rPr>
        <w:t>מסכים</w:t>
      </w:r>
      <w:r w:rsidRPr="00794F15">
        <w:rPr>
          <w:rFonts w:ascii="David" w:hAnsi="David" w:cs="David"/>
          <w:sz w:val="24"/>
          <w:szCs w:val="24"/>
        </w:rPr>
        <w:t xml:space="preserve"> </w:t>
      </w:r>
      <w:r w:rsidRPr="00794F15">
        <w:rPr>
          <w:rFonts w:ascii="David" w:hAnsi="David" w:cs="David"/>
          <w:sz w:val="24"/>
          <w:szCs w:val="24"/>
          <w:rtl/>
        </w:rPr>
        <w:t>מתחייב</w:t>
      </w:r>
      <w:r w:rsidRPr="00794F15">
        <w:rPr>
          <w:rFonts w:ascii="David" w:hAnsi="David" w:cs="David"/>
          <w:sz w:val="24"/>
          <w:szCs w:val="24"/>
        </w:rPr>
        <w:t xml:space="preserve"> </w:t>
      </w:r>
      <w:r w:rsidRPr="00794F15">
        <w:rPr>
          <w:rFonts w:ascii="David" w:hAnsi="David" w:cs="David"/>
          <w:sz w:val="24"/>
          <w:szCs w:val="24"/>
          <w:rtl/>
        </w:rPr>
        <w:t>בזאת</w:t>
      </w:r>
      <w:r w:rsidRPr="00794F15">
        <w:rPr>
          <w:rFonts w:ascii="David" w:hAnsi="David" w:cs="David"/>
          <w:sz w:val="24"/>
          <w:szCs w:val="24"/>
        </w:rPr>
        <w:t xml:space="preserve"> </w:t>
      </w:r>
      <w:r w:rsidRPr="00794F15">
        <w:rPr>
          <w:rFonts w:ascii="David" w:hAnsi="David" w:cs="David"/>
          <w:sz w:val="24"/>
          <w:szCs w:val="24"/>
          <w:rtl/>
        </w:rPr>
        <w:t>כי</w:t>
      </w:r>
      <w:r w:rsidRPr="00794F15">
        <w:rPr>
          <w:rFonts w:ascii="David" w:hAnsi="David" w:cs="David"/>
          <w:sz w:val="24"/>
          <w:szCs w:val="24"/>
        </w:rPr>
        <w:t xml:space="preserve"> </w:t>
      </w:r>
      <w:r w:rsidRPr="00794F15">
        <w:rPr>
          <w:rFonts w:ascii="David" w:hAnsi="David" w:cs="David"/>
          <w:sz w:val="24"/>
          <w:szCs w:val="24"/>
          <w:rtl/>
        </w:rPr>
        <w:t>המציע הינו:</w:t>
      </w:r>
    </w:p>
    <w:p w14:paraId="65FED92A" w14:textId="77777777" w:rsidR="002026A9" w:rsidRPr="0039535F" w:rsidRDefault="002026A9" w:rsidP="002026A9">
      <w:pPr>
        <w:pStyle w:val="Bodytext1"/>
        <w:widowControl/>
        <w:tabs>
          <w:tab w:val="left" w:pos="443"/>
          <w:tab w:val="left" w:leader="underscore" w:pos="6455"/>
        </w:tabs>
        <w:spacing w:before="0" w:after="240" w:line="240" w:lineRule="auto"/>
        <w:ind w:left="1071" w:firstLine="0"/>
        <w:contextualSpacing/>
        <w:jc w:val="both"/>
        <w:rPr>
          <w:rFonts w:ascii="David" w:hAnsi="David" w:cs="David"/>
          <w:spacing w:val="6"/>
          <w:sz w:val="24"/>
          <w:szCs w:val="24"/>
        </w:rPr>
      </w:pPr>
    </w:p>
    <w:p w14:paraId="7CDE04A9" w14:textId="77777777" w:rsidR="002026A9" w:rsidRPr="00794F15" w:rsidRDefault="002026A9" w:rsidP="006A3ACE">
      <w:pPr>
        <w:pStyle w:val="Bodytext1"/>
        <w:widowControl/>
        <w:numPr>
          <w:ilvl w:val="2"/>
          <w:numId w:val="13"/>
        </w:numPr>
        <w:tabs>
          <w:tab w:val="left" w:pos="443"/>
          <w:tab w:val="left" w:leader="underscore" w:pos="6455"/>
        </w:tabs>
        <w:spacing w:before="0" w:after="240" w:line="240" w:lineRule="auto"/>
        <w:contextualSpacing/>
        <w:jc w:val="both"/>
        <w:rPr>
          <w:rFonts w:ascii="David" w:hAnsi="David" w:cs="David"/>
          <w:spacing w:val="6"/>
          <w:sz w:val="24"/>
          <w:szCs w:val="24"/>
        </w:rPr>
      </w:pPr>
      <w:r w:rsidRPr="00794F15">
        <w:rPr>
          <w:rFonts w:ascii="David" w:hAnsi="David" w:cs="David"/>
          <w:sz w:val="24"/>
          <w:szCs w:val="24"/>
          <w:rtl/>
        </w:rPr>
        <w:t>בעל</w:t>
      </w:r>
      <w:r w:rsidRPr="00794F15">
        <w:rPr>
          <w:rFonts w:ascii="David" w:hAnsi="David" w:cs="David"/>
          <w:sz w:val="24"/>
          <w:szCs w:val="24"/>
        </w:rPr>
        <w:t xml:space="preserve"> </w:t>
      </w:r>
      <w:r w:rsidRPr="00794F15">
        <w:rPr>
          <w:rFonts w:ascii="David" w:hAnsi="David" w:cs="David"/>
          <w:sz w:val="24"/>
          <w:szCs w:val="24"/>
          <w:rtl/>
        </w:rPr>
        <w:t>הניסיון, הידע,</w:t>
      </w:r>
      <w:r w:rsidRPr="00794F15">
        <w:rPr>
          <w:rFonts w:ascii="David" w:hAnsi="David" w:cs="David"/>
          <w:sz w:val="24"/>
          <w:szCs w:val="24"/>
        </w:rPr>
        <w:t xml:space="preserve"> </w:t>
      </w:r>
      <w:r w:rsidRPr="00794F15">
        <w:rPr>
          <w:rFonts w:ascii="David" w:hAnsi="David" w:cs="David"/>
          <w:sz w:val="24"/>
          <w:szCs w:val="24"/>
          <w:rtl/>
        </w:rPr>
        <w:t>המומחיות,</w:t>
      </w:r>
      <w:r w:rsidRPr="00794F15">
        <w:rPr>
          <w:rFonts w:ascii="David" w:hAnsi="David" w:cs="David"/>
          <w:sz w:val="24"/>
          <w:szCs w:val="24"/>
        </w:rPr>
        <w:t xml:space="preserve"> </w:t>
      </w:r>
      <w:r w:rsidRPr="00794F15">
        <w:rPr>
          <w:rFonts w:ascii="David" w:hAnsi="David" w:cs="David"/>
          <w:sz w:val="24"/>
          <w:szCs w:val="24"/>
          <w:rtl/>
        </w:rPr>
        <w:t>הכשירות,</w:t>
      </w:r>
      <w:r w:rsidRPr="00794F15">
        <w:rPr>
          <w:rFonts w:ascii="David" w:hAnsi="David" w:cs="David"/>
          <w:sz w:val="24"/>
          <w:szCs w:val="24"/>
        </w:rPr>
        <w:t xml:space="preserve"> </w:t>
      </w:r>
      <w:r w:rsidRPr="00794F15">
        <w:rPr>
          <w:rFonts w:ascii="David" w:hAnsi="David" w:cs="David"/>
          <w:sz w:val="24"/>
          <w:szCs w:val="24"/>
          <w:rtl/>
        </w:rPr>
        <w:t>הרישיונות,</w:t>
      </w:r>
      <w:r w:rsidRPr="00794F15">
        <w:rPr>
          <w:rFonts w:ascii="David" w:hAnsi="David" w:cs="David"/>
          <w:sz w:val="24"/>
          <w:szCs w:val="24"/>
        </w:rPr>
        <w:t xml:space="preserve"> </w:t>
      </w:r>
      <w:r w:rsidRPr="00794F15">
        <w:rPr>
          <w:rFonts w:ascii="David" w:hAnsi="David" w:cs="David"/>
          <w:sz w:val="24"/>
          <w:szCs w:val="24"/>
          <w:rtl/>
        </w:rPr>
        <w:t>ההיתרים</w:t>
      </w:r>
      <w:r w:rsidRPr="00794F15">
        <w:rPr>
          <w:rFonts w:ascii="David" w:hAnsi="David" w:cs="David"/>
          <w:sz w:val="24"/>
          <w:szCs w:val="24"/>
        </w:rPr>
        <w:t xml:space="preserve"> </w:t>
      </w:r>
      <w:r w:rsidRPr="00794F15">
        <w:rPr>
          <w:rFonts w:ascii="David" w:hAnsi="David" w:cs="David"/>
          <w:sz w:val="24"/>
          <w:szCs w:val="24"/>
          <w:rtl/>
        </w:rPr>
        <w:t>והכישורים</w:t>
      </w:r>
      <w:r w:rsidRPr="00794F15">
        <w:rPr>
          <w:rFonts w:ascii="David" w:hAnsi="David" w:cs="David"/>
          <w:sz w:val="24"/>
          <w:szCs w:val="24"/>
        </w:rPr>
        <w:t xml:space="preserve"> </w:t>
      </w:r>
      <w:r w:rsidRPr="00794F15">
        <w:rPr>
          <w:rFonts w:ascii="David" w:hAnsi="David" w:cs="David"/>
          <w:sz w:val="24"/>
          <w:szCs w:val="24"/>
          <w:rtl/>
        </w:rPr>
        <w:t>הדרושים</w:t>
      </w:r>
      <w:r w:rsidRPr="00794F15">
        <w:rPr>
          <w:rFonts w:ascii="David" w:hAnsi="David" w:cs="David"/>
          <w:sz w:val="24"/>
          <w:szCs w:val="24"/>
        </w:rPr>
        <w:t xml:space="preserve"> </w:t>
      </w:r>
      <w:r w:rsidRPr="00794F15">
        <w:rPr>
          <w:rFonts w:ascii="David" w:hAnsi="David" w:cs="David"/>
          <w:sz w:val="24"/>
          <w:szCs w:val="24"/>
          <w:rtl/>
        </w:rPr>
        <w:t>ל</w:t>
      </w:r>
      <w:r w:rsidRPr="00794F15">
        <w:rPr>
          <w:rFonts w:ascii="David" w:hAnsi="David" w:cs="David" w:hint="cs"/>
          <w:sz w:val="24"/>
          <w:szCs w:val="24"/>
          <w:rtl/>
        </w:rPr>
        <w:t>ביצוע העבודות</w:t>
      </w:r>
      <w:r w:rsidRPr="00794F15">
        <w:rPr>
          <w:rFonts w:ascii="David" w:hAnsi="David" w:cs="David"/>
          <w:sz w:val="24"/>
          <w:szCs w:val="24"/>
        </w:rPr>
        <w:t xml:space="preserve"> </w:t>
      </w:r>
      <w:r w:rsidRPr="00794F15">
        <w:rPr>
          <w:rFonts w:ascii="David" w:hAnsi="David" w:cs="David" w:hint="cs"/>
          <w:sz w:val="24"/>
          <w:szCs w:val="24"/>
          <w:rtl/>
        </w:rPr>
        <w:t xml:space="preserve">ומתן השירותים </w:t>
      </w:r>
      <w:r w:rsidRPr="00794F15">
        <w:rPr>
          <w:rFonts w:ascii="David" w:hAnsi="David" w:cs="David"/>
          <w:sz w:val="24"/>
          <w:szCs w:val="24"/>
          <w:rtl/>
        </w:rPr>
        <w:t>נשוא</w:t>
      </w:r>
      <w:r w:rsidRPr="00794F15">
        <w:rPr>
          <w:rFonts w:ascii="David" w:hAnsi="David" w:cs="David"/>
          <w:sz w:val="24"/>
          <w:szCs w:val="24"/>
        </w:rPr>
        <w:t xml:space="preserve"> </w:t>
      </w:r>
      <w:r w:rsidRPr="00794F15">
        <w:rPr>
          <w:rFonts w:ascii="David" w:hAnsi="David" w:cs="David"/>
          <w:sz w:val="24"/>
          <w:szCs w:val="24"/>
          <w:rtl/>
        </w:rPr>
        <w:t>המכרז,</w:t>
      </w:r>
      <w:r w:rsidRPr="00794F15">
        <w:rPr>
          <w:rFonts w:ascii="David" w:hAnsi="David" w:cs="David"/>
          <w:sz w:val="24"/>
          <w:szCs w:val="24"/>
        </w:rPr>
        <w:t xml:space="preserve"> </w:t>
      </w:r>
      <w:r w:rsidRPr="00794F15">
        <w:rPr>
          <w:rFonts w:ascii="David" w:hAnsi="David" w:cs="David"/>
          <w:sz w:val="24"/>
          <w:szCs w:val="24"/>
          <w:rtl/>
        </w:rPr>
        <w:t>גם</w:t>
      </w:r>
      <w:r w:rsidRPr="00794F15">
        <w:rPr>
          <w:rFonts w:ascii="David" w:hAnsi="David" w:cs="David"/>
          <w:sz w:val="24"/>
          <w:szCs w:val="24"/>
        </w:rPr>
        <w:t xml:space="preserve"> </w:t>
      </w:r>
      <w:r w:rsidRPr="00794F15">
        <w:rPr>
          <w:rFonts w:ascii="David" w:hAnsi="David" w:cs="David"/>
          <w:sz w:val="24"/>
          <w:szCs w:val="24"/>
          <w:rtl/>
        </w:rPr>
        <w:t>מבחינת</w:t>
      </w:r>
      <w:r w:rsidRPr="00794F15">
        <w:rPr>
          <w:rFonts w:ascii="David" w:hAnsi="David" w:cs="David"/>
          <w:sz w:val="24"/>
          <w:szCs w:val="24"/>
        </w:rPr>
        <w:t xml:space="preserve"> </w:t>
      </w:r>
      <w:r w:rsidRPr="00794F15">
        <w:rPr>
          <w:rFonts w:ascii="David" w:hAnsi="David" w:cs="David"/>
          <w:sz w:val="24"/>
          <w:szCs w:val="24"/>
          <w:rtl/>
        </w:rPr>
        <w:t>המימון</w:t>
      </w:r>
      <w:r w:rsidRPr="00794F15">
        <w:rPr>
          <w:rFonts w:ascii="David" w:hAnsi="David" w:cs="David"/>
          <w:sz w:val="24"/>
          <w:szCs w:val="24"/>
        </w:rPr>
        <w:t xml:space="preserve"> </w:t>
      </w:r>
      <w:r w:rsidRPr="00794F15">
        <w:rPr>
          <w:rFonts w:ascii="David" w:hAnsi="David" w:cs="David"/>
          <w:sz w:val="24"/>
          <w:szCs w:val="24"/>
          <w:rtl/>
        </w:rPr>
        <w:t>וגם</w:t>
      </w:r>
      <w:r w:rsidRPr="00794F15">
        <w:rPr>
          <w:rFonts w:ascii="David" w:hAnsi="David" w:cs="David"/>
          <w:sz w:val="24"/>
          <w:szCs w:val="24"/>
        </w:rPr>
        <w:t xml:space="preserve"> </w:t>
      </w:r>
      <w:r w:rsidRPr="00794F15">
        <w:rPr>
          <w:rFonts w:ascii="David" w:hAnsi="David" w:cs="David"/>
          <w:sz w:val="24"/>
          <w:szCs w:val="24"/>
          <w:rtl/>
        </w:rPr>
        <w:t>מבחינה</w:t>
      </w:r>
      <w:r w:rsidRPr="00794F15">
        <w:rPr>
          <w:rFonts w:ascii="David" w:hAnsi="David" w:cs="David"/>
          <w:sz w:val="24"/>
          <w:szCs w:val="24"/>
        </w:rPr>
        <w:t xml:space="preserve"> </w:t>
      </w:r>
      <w:r w:rsidRPr="00794F15">
        <w:rPr>
          <w:rFonts w:ascii="David" w:hAnsi="David" w:cs="David"/>
          <w:sz w:val="24"/>
          <w:szCs w:val="24"/>
          <w:rtl/>
        </w:rPr>
        <w:t>מקצועית,</w:t>
      </w:r>
      <w:r w:rsidRPr="00794F15">
        <w:rPr>
          <w:rFonts w:ascii="David" w:hAnsi="David" w:cs="David"/>
          <w:sz w:val="24"/>
          <w:szCs w:val="24"/>
        </w:rPr>
        <w:t xml:space="preserve"> </w:t>
      </w:r>
      <w:r w:rsidRPr="00794F15">
        <w:rPr>
          <w:rFonts w:ascii="David" w:hAnsi="David" w:cs="David"/>
          <w:sz w:val="24"/>
          <w:szCs w:val="24"/>
          <w:rtl/>
        </w:rPr>
        <w:t>בהתאם</w:t>
      </w:r>
      <w:r w:rsidRPr="00794F15">
        <w:rPr>
          <w:rFonts w:ascii="David" w:hAnsi="David" w:cs="David"/>
          <w:sz w:val="24"/>
          <w:szCs w:val="24"/>
        </w:rPr>
        <w:t xml:space="preserve"> </w:t>
      </w:r>
      <w:r w:rsidRPr="00794F15">
        <w:rPr>
          <w:rFonts w:ascii="David" w:hAnsi="David" w:cs="David"/>
          <w:sz w:val="24"/>
          <w:szCs w:val="24"/>
          <w:rtl/>
        </w:rPr>
        <w:t>לכל</w:t>
      </w:r>
      <w:r w:rsidRPr="00794F15">
        <w:rPr>
          <w:rFonts w:ascii="David" w:hAnsi="David" w:cs="David"/>
          <w:sz w:val="24"/>
          <w:szCs w:val="24"/>
        </w:rPr>
        <w:t xml:space="preserve"> </w:t>
      </w:r>
      <w:r w:rsidRPr="00794F15">
        <w:rPr>
          <w:rFonts w:ascii="David" w:hAnsi="David" w:cs="David"/>
          <w:sz w:val="24"/>
          <w:szCs w:val="24"/>
          <w:rtl/>
        </w:rPr>
        <w:t>מסמכי  המכרז.</w:t>
      </w:r>
    </w:p>
    <w:p w14:paraId="6C65B084" w14:textId="77777777" w:rsidR="002026A9" w:rsidRPr="00794F15" w:rsidRDefault="002026A9" w:rsidP="006A3ACE">
      <w:pPr>
        <w:pStyle w:val="Bodytext1"/>
        <w:widowControl/>
        <w:numPr>
          <w:ilvl w:val="2"/>
          <w:numId w:val="13"/>
        </w:numPr>
        <w:tabs>
          <w:tab w:val="left" w:pos="443"/>
          <w:tab w:val="left" w:leader="underscore" w:pos="6455"/>
        </w:tabs>
        <w:spacing w:before="0" w:after="240" w:line="240" w:lineRule="auto"/>
        <w:contextualSpacing/>
        <w:jc w:val="both"/>
        <w:rPr>
          <w:rFonts w:ascii="David" w:hAnsi="David" w:cs="David"/>
          <w:spacing w:val="6"/>
          <w:sz w:val="24"/>
          <w:szCs w:val="24"/>
        </w:rPr>
      </w:pPr>
      <w:r w:rsidRPr="00794F15">
        <w:rPr>
          <w:rFonts w:ascii="David" w:hAnsi="David" w:cs="David"/>
          <w:sz w:val="24"/>
          <w:szCs w:val="24"/>
          <w:rtl/>
        </w:rPr>
        <w:t>עומד</w:t>
      </w:r>
      <w:r w:rsidRPr="00794F15">
        <w:rPr>
          <w:rFonts w:ascii="David" w:hAnsi="David" w:cs="David"/>
          <w:sz w:val="24"/>
          <w:szCs w:val="24"/>
        </w:rPr>
        <w:t xml:space="preserve"> </w:t>
      </w:r>
      <w:r w:rsidRPr="00794F15">
        <w:rPr>
          <w:rFonts w:ascii="David" w:hAnsi="David" w:cs="David"/>
          <w:sz w:val="24"/>
          <w:szCs w:val="24"/>
          <w:rtl/>
        </w:rPr>
        <w:t>בכל</w:t>
      </w:r>
      <w:r w:rsidRPr="00794F15">
        <w:rPr>
          <w:rFonts w:ascii="David" w:hAnsi="David" w:cs="David"/>
          <w:sz w:val="24"/>
          <w:szCs w:val="24"/>
        </w:rPr>
        <w:t xml:space="preserve"> </w:t>
      </w:r>
      <w:r w:rsidRPr="00794F15">
        <w:rPr>
          <w:rFonts w:ascii="David" w:hAnsi="David" w:cs="David"/>
          <w:sz w:val="24"/>
          <w:szCs w:val="24"/>
          <w:rtl/>
        </w:rPr>
        <w:t>התנאים</w:t>
      </w:r>
      <w:r w:rsidRPr="00794F15">
        <w:rPr>
          <w:rFonts w:ascii="David" w:hAnsi="David" w:cs="David"/>
          <w:sz w:val="24"/>
          <w:szCs w:val="24"/>
        </w:rPr>
        <w:t xml:space="preserve"> </w:t>
      </w:r>
      <w:r w:rsidRPr="00794F15">
        <w:rPr>
          <w:rFonts w:ascii="David" w:hAnsi="David" w:cs="David"/>
          <w:sz w:val="24"/>
          <w:szCs w:val="24"/>
          <w:rtl/>
        </w:rPr>
        <w:t>המקדמיים</w:t>
      </w:r>
      <w:r w:rsidRPr="00794F15">
        <w:rPr>
          <w:rFonts w:ascii="David" w:hAnsi="David" w:cs="David"/>
          <w:sz w:val="24"/>
          <w:szCs w:val="24"/>
        </w:rPr>
        <w:t xml:space="preserve"> </w:t>
      </w:r>
      <w:r w:rsidRPr="00794F15">
        <w:rPr>
          <w:rFonts w:ascii="David" w:hAnsi="David" w:cs="David"/>
          <w:sz w:val="24"/>
          <w:szCs w:val="24"/>
          <w:rtl/>
        </w:rPr>
        <w:t>הנדרשים</w:t>
      </w:r>
      <w:r w:rsidRPr="00794F15">
        <w:rPr>
          <w:rFonts w:ascii="David" w:hAnsi="David" w:cs="David"/>
          <w:sz w:val="24"/>
          <w:szCs w:val="24"/>
        </w:rPr>
        <w:t xml:space="preserve"> </w:t>
      </w:r>
      <w:r w:rsidRPr="00794F15">
        <w:rPr>
          <w:rFonts w:ascii="David" w:hAnsi="David" w:cs="David"/>
          <w:sz w:val="24"/>
          <w:szCs w:val="24"/>
          <w:rtl/>
        </w:rPr>
        <w:t>לצורך</w:t>
      </w:r>
      <w:r w:rsidRPr="00794F15">
        <w:rPr>
          <w:rFonts w:ascii="David" w:hAnsi="David" w:cs="David"/>
          <w:sz w:val="24"/>
          <w:szCs w:val="24"/>
        </w:rPr>
        <w:t xml:space="preserve"> </w:t>
      </w:r>
      <w:r w:rsidRPr="00794F15">
        <w:rPr>
          <w:rFonts w:ascii="David" w:hAnsi="David" w:cs="David"/>
          <w:sz w:val="24"/>
          <w:szCs w:val="24"/>
          <w:rtl/>
        </w:rPr>
        <w:t>הגשת</w:t>
      </w:r>
      <w:r w:rsidRPr="00794F15">
        <w:rPr>
          <w:rFonts w:ascii="David" w:hAnsi="David" w:cs="David"/>
          <w:sz w:val="24"/>
          <w:szCs w:val="24"/>
        </w:rPr>
        <w:t xml:space="preserve"> </w:t>
      </w:r>
      <w:r w:rsidRPr="00794F15">
        <w:rPr>
          <w:rFonts w:ascii="David" w:hAnsi="David" w:cs="David"/>
          <w:sz w:val="24"/>
          <w:szCs w:val="24"/>
          <w:rtl/>
        </w:rPr>
        <w:t>ההצעה</w:t>
      </w:r>
      <w:r w:rsidRPr="00794F15">
        <w:rPr>
          <w:rFonts w:ascii="David" w:hAnsi="David" w:cs="David"/>
          <w:sz w:val="24"/>
          <w:szCs w:val="24"/>
        </w:rPr>
        <w:t xml:space="preserve"> </w:t>
      </w:r>
      <w:r w:rsidRPr="00794F15">
        <w:rPr>
          <w:rFonts w:ascii="David" w:hAnsi="David" w:cs="David"/>
          <w:sz w:val="24"/>
          <w:szCs w:val="24"/>
          <w:rtl/>
        </w:rPr>
        <w:t>למכרז,</w:t>
      </w:r>
      <w:r w:rsidRPr="00794F15">
        <w:rPr>
          <w:rFonts w:ascii="David" w:hAnsi="David" w:cs="David"/>
          <w:sz w:val="24"/>
          <w:szCs w:val="24"/>
        </w:rPr>
        <w:t xml:space="preserve"> </w:t>
      </w:r>
      <w:r w:rsidRPr="00794F15">
        <w:rPr>
          <w:rFonts w:ascii="David" w:hAnsi="David" w:cs="David"/>
          <w:sz w:val="24"/>
          <w:szCs w:val="24"/>
          <w:rtl/>
        </w:rPr>
        <w:t>כמפורט</w:t>
      </w:r>
      <w:r w:rsidRPr="00794F15">
        <w:rPr>
          <w:rFonts w:ascii="David" w:hAnsi="David" w:cs="David"/>
          <w:sz w:val="24"/>
          <w:szCs w:val="24"/>
        </w:rPr>
        <w:t xml:space="preserve"> </w:t>
      </w:r>
      <w:r w:rsidRPr="00794F15">
        <w:rPr>
          <w:rFonts w:ascii="David" w:hAnsi="David" w:cs="David"/>
          <w:sz w:val="24"/>
          <w:szCs w:val="24"/>
          <w:rtl/>
        </w:rPr>
        <w:t>במסמך תנאי</w:t>
      </w:r>
      <w:r w:rsidRPr="00794F15">
        <w:rPr>
          <w:rFonts w:ascii="David" w:hAnsi="David" w:cs="David"/>
          <w:sz w:val="24"/>
          <w:szCs w:val="24"/>
        </w:rPr>
        <w:t xml:space="preserve"> </w:t>
      </w:r>
      <w:r w:rsidRPr="00794F15">
        <w:rPr>
          <w:rFonts w:ascii="David" w:hAnsi="David" w:cs="David"/>
          <w:sz w:val="24"/>
          <w:szCs w:val="24"/>
          <w:rtl/>
        </w:rPr>
        <w:t>המכרז</w:t>
      </w:r>
      <w:r w:rsidRPr="00794F15">
        <w:rPr>
          <w:rFonts w:ascii="David" w:hAnsi="David" w:cs="David"/>
          <w:sz w:val="24"/>
          <w:szCs w:val="24"/>
        </w:rPr>
        <w:t xml:space="preserve"> </w:t>
      </w:r>
      <w:r w:rsidRPr="00794F15">
        <w:rPr>
          <w:rFonts w:ascii="David" w:hAnsi="David" w:cs="David"/>
          <w:sz w:val="24"/>
          <w:szCs w:val="24"/>
          <w:rtl/>
        </w:rPr>
        <w:t>ולראיה</w:t>
      </w:r>
      <w:r w:rsidRPr="00794F15">
        <w:rPr>
          <w:rFonts w:ascii="David" w:hAnsi="David" w:cs="David"/>
          <w:sz w:val="24"/>
          <w:szCs w:val="24"/>
        </w:rPr>
        <w:t xml:space="preserve"> </w:t>
      </w:r>
      <w:r w:rsidRPr="00794F15">
        <w:rPr>
          <w:rFonts w:ascii="David" w:hAnsi="David" w:cs="David"/>
          <w:sz w:val="24"/>
          <w:szCs w:val="24"/>
          <w:rtl/>
        </w:rPr>
        <w:t>הנני</w:t>
      </w:r>
      <w:r w:rsidRPr="00794F15">
        <w:rPr>
          <w:rFonts w:ascii="David" w:hAnsi="David" w:cs="David"/>
          <w:sz w:val="24"/>
          <w:szCs w:val="24"/>
        </w:rPr>
        <w:t xml:space="preserve"> </w:t>
      </w:r>
      <w:r w:rsidRPr="00794F15">
        <w:rPr>
          <w:rFonts w:ascii="David" w:hAnsi="David" w:cs="David"/>
          <w:sz w:val="24"/>
          <w:szCs w:val="24"/>
          <w:rtl/>
        </w:rPr>
        <w:t>מצרף</w:t>
      </w:r>
      <w:r w:rsidRPr="00794F15">
        <w:rPr>
          <w:rFonts w:ascii="David" w:hAnsi="David" w:cs="David"/>
          <w:sz w:val="24"/>
          <w:szCs w:val="24"/>
        </w:rPr>
        <w:t xml:space="preserve"> </w:t>
      </w:r>
      <w:r w:rsidRPr="00794F15">
        <w:rPr>
          <w:rFonts w:ascii="David" w:hAnsi="David" w:cs="David"/>
          <w:sz w:val="24"/>
          <w:szCs w:val="24"/>
          <w:rtl/>
        </w:rPr>
        <w:t>את</w:t>
      </w:r>
      <w:r w:rsidRPr="00794F15">
        <w:rPr>
          <w:rFonts w:ascii="David" w:hAnsi="David" w:cs="David"/>
          <w:sz w:val="24"/>
          <w:szCs w:val="24"/>
        </w:rPr>
        <w:t xml:space="preserve"> </w:t>
      </w:r>
      <w:r w:rsidRPr="00794F15">
        <w:rPr>
          <w:rFonts w:ascii="David" w:hAnsi="David" w:cs="David"/>
          <w:sz w:val="24"/>
          <w:szCs w:val="24"/>
          <w:rtl/>
        </w:rPr>
        <w:t>כל</w:t>
      </w:r>
      <w:r w:rsidRPr="00794F15">
        <w:rPr>
          <w:rFonts w:ascii="David" w:hAnsi="David" w:cs="David"/>
          <w:sz w:val="24"/>
          <w:szCs w:val="24"/>
        </w:rPr>
        <w:t xml:space="preserve"> </w:t>
      </w:r>
      <w:r w:rsidRPr="00794F15">
        <w:rPr>
          <w:rFonts w:ascii="David" w:hAnsi="David" w:cs="David"/>
          <w:sz w:val="24"/>
          <w:szCs w:val="24"/>
          <w:rtl/>
        </w:rPr>
        <w:t>המסמכים הנדרשים. ידוע</w:t>
      </w:r>
      <w:r w:rsidRPr="00794F15">
        <w:rPr>
          <w:rFonts w:ascii="David" w:hAnsi="David" w:cs="David"/>
          <w:sz w:val="24"/>
          <w:szCs w:val="24"/>
        </w:rPr>
        <w:t xml:space="preserve"> </w:t>
      </w:r>
      <w:r w:rsidRPr="00794F15">
        <w:rPr>
          <w:rFonts w:ascii="David" w:hAnsi="David" w:cs="David"/>
          <w:sz w:val="24"/>
          <w:szCs w:val="24"/>
          <w:rtl/>
        </w:rPr>
        <w:t>לי</w:t>
      </w:r>
      <w:r w:rsidRPr="00794F15">
        <w:rPr>
          <w:rFonts w:ascii="David" w:hAnsi="David" w:cs="David"/>
          <w:sz w:val="24"/>
          <w:szCs w:val="24"/>
        </w:rPr>
        <w:t xml:space="preserve"> </w:t>
      </w:r>
      <w:r w:rsidRPr="00794F15">
        <w:rPr>
          <w:rFonts w:ascii="David" w:hAnsi="David" w:cs="David"/>
          <w:sz w:val="24"/>
          <w:szCs w:val="24"/>
          <w:rtl/>
        </w:rPr>
        <w:t>כי</w:t>
      </w:r>
      <w:r w:rsidRPr="00794F15">
        <w:rPr>
          <w:rFonts w:ascii="David" w:hAnsi="David" w:cs="David"/>
          <w:sz w:val="24"/>
          <w:szCs w:val="24"/>
        </w:rPr>
        <w:t xml:space="preserve"> </w:t>
      </w:r>
      <w:r w:rsidRPr="00794F15">
        <w:rPr>
          <w:rFonts w:ascii="David" w:hAnsi="David" w:cs="David"/>
          <w:sz w:val="24"/>
          <w:szCs w:val="24"/>
          <w:rtl/>
        </w:rPr>
        <w:t>במידה</w:t>
      </w:r>
      <w:r w:rsidRPr="00794F15">
        <w:rPr>
          <w:rFonts w:ascii="David" w:hAnsi="David" w:cs="David"/>
          <w:sz w:val="24"/>
          <w:szCs w:val="24"/>
        </w:rPr>
        <w:t xml:space="preserve"> </w:t>
      </w:r>
      <w:r w:rsidRPr="00794F15">
        <w:rPr>
          <w:rFonts w:ascii="David" w:hAnsi="David" w:cs="David"/>
          <w:sz w:val="24"/>
          <w:szCs w:val="24"/>
          <w:rtl/>
        </w:rPr>
        <w:t>ולא</w:t>
      </w:r>
      <w:r w:rsidRPr="00794F15">
        <w:rPr>
          <w:rFonts w:ascii="David" w:hAnsi="David" w:cs="David"/>
          <w:sz w:val="24"/>
          <w:szCs w:val="24"/>
        </w:rPr>
        <w:t xml:space="preserve"> </w:t>
      </w:r>
      <w:r w:rsidRPr="00794F15">
        <w:rPr>
          <w:rFonts w:ascii="David" w:hAnsi="David" w:cs="David"/>
          <w:sz w:val="24"/>
          <w:szCs w:val="24"/>
          <w:rtl/>
        </w:rPr>
        <w:t>אצרף</w:t>
      </w:r>
      <w:r w:rsidRPr="00794F15">
        <w:rPr>
          <w:rFonts w:ascii="David" w:hAnsi="David" w:cs="David"/>
          <w:sz w:val="24"/>
          <w:szCs w:val="24"/>
        </w:rPr>
        <w:t xml:space="preserve"> </w:t>
      </w:r>
      <w:r w:rsidRPr="00794F15">
        <w:rPr>
          <w:rFonts w:ascii="David" w:hAnsi="David" w:cs="David"/>
          <w:sz w:val="24"/>
          <w:szCs w:val="24"/>
          <w:rtl/>
        </w:rPr>
        <w:t>מסמך</w:t>
      </w:r>
      <w:r w:rsidRPr="00794F15">
        <w:rPr>
          <w:rFonts w:ascii="David" w:hAnsi="David" w:cs="David"/>
          <w:sz w:val="24"/>
          <w:szCs w:val="24"/>
        </w:rPr>
        <w:t xml:space="preserve"> </w:t>
      </w:r>
      <w:r w:rsidRPr="00794F15">
        <w:rPr>
          <w:rFonts w:ascii="David" w:hAnsi="David" w:cs="David"/>
          <w:sz w:val="24"/>
          <w:szCs w:val="24"/>
          <w:rtl/>
        </w:rPr>
        <w:t>ו</w:t>
      </w:r>
      <w:r w:rsidRPr="00794F15">
        <w:rPr>
          <w:rFonts w:ascii="David" w:hAnsi="David" w:cs="David"/>
          <w:sz w:val="24"/>
          <w:szCs w:val="24"/>
        </w:rPr>
        <w:t>/</w:t>
      </w:r>
      <w:r w:rsidRPr="00794F15">
        <w:rPr>
          <w:rFonts w:ascii="David" w:hAnsi="David" w:cs="David"/>
          <w:sz w:val="24"/>
          <w:szCs w:val="24"/>
          <w:rtl/>
        </w:rPr>
        <w:t>או</w:t>
      </w:r>
      <w:r w:rsidRPr="00794F15">
        <w:rPr>
          <w:rFonts w:ascii="David" w:hAnsi="David" w:cs="David"/>
          <w:sz w:val="24"/>
          <w:szCs w:val="24"/>
        </w:rPr>
        <w:t xml:space="preserve"> </w:t>
      </w:r>
      <w:r w:rsidRPr="00794F15">
        <w:rPr>
          <w:rFonts w:ascii="David" w:hAnsi="David" w:cs="David"/>
          <w:sz w:val="24"/>
          <w:szCs w:val="24"/>
          <w:rtl/>
        </w:rPr>
        <w:t>אישור</w:t>
      </w:r>
      <w:r w:rsidRPr="00794F15">
        <w:rPr>
          <w:rFonts w:ascii="David" w:hAnsi="David" w:cs="David"/>
          <w:sz w:val="24"/>
          <w:szCs w:val="24"/>
        </w:rPr>
        <w:t xml:space="preserve"> </w:t>
      </w:r>
      <w:r w:rsidRPr="00794F15">
        <w:rPr>
          <w:rFonts w:ascii="David" w:hAnsi="David" w:cs="David"/>
          <w:sz w:val="24"/>
          <w:szCs w:val="24"/>
          <w:rtl/>
        </w:rPr>
        <w:t>כלשהו ועדת</w:t>
      </w:r>
      <w:r w:rsidRPr="00794F15">
        <w:rPr>
          <w:rFonts w:ascii="David" w:hAnsi="David" w:cs="David"/>
          <w:sz w:val="24"/>
          <w:szCs w:val="24"/>
        </w:rPr>
        <w:t xml:space="preserve"> </w:t>
      </w:r>
      <w:r w:rsidRPr="00794F15">
        <w:rPr>
          <w:rFonts w:ascii="David" w:hAnsi="David" w:cs="David"/>
          <w:sz w:val="24"/>
          <w:szCs w:val="24"/>
          <w:rtl/>
        </w:rPr>
        <w:t>המכרזים</w:t>
      </w:r>
      <w:r w:rsidRPr="00794F15">
        <w:rPr>
          <w:rFonts w:ascii="David" w:hAnsi="David" w:cs="David"/>
          <w:sz w:val="24"/>
          <w:szCs w:val="24"/>
        </w:rPr>
        <w:t xml:space="preserve"> </w:t>
      </w:r>
      <w:r w:rsidRPr="00794F15">
        <w:rPr>
          <w:rFonts w:ascii="David" w:hAnsi="David" w:cs="David"/>
          <w:sz w:val="24"/>
          <w:szCs w:val="24"/>
          <w:rtl/>
        </w:rPr>
        <w:t>עלולה</w:t>
      </w:r>
      <w:r w:rsidRPr="00794F15">
        <w:rPr>
          <w:rFonts w:ascii="David" w:hAnsi="David" w:cs="David"/>
          <w:sz w:val="24"/>
          <w:szCs w:val="24"/>
        </w:rPr>
        <w:t xml:space="preserve"> </w:t>
      </w:r>
      <w:r w:rsidRPr="00794F15">
        <w:rPr>
          <w:rFonts w:ascii="David" w:hAnsi="David" w:cs="David"/>
          <w:sz w:val="24"/>
          <w:szCs w:val="24"/>
          <w:rtl/>
        </w:rPr>
        <w:t>לפסול</w:t>
      </w:r>
      <w:r w:rsidRPr="00794F15">
        <w:rPr>
          <w:rFonts w:ascii="David" w:hAnsi="David" w:cs="David"/>
          <w:sz w:val="24"/>
          <w:szCs w:val="24"/>
        </w:rPr>
        <w:t xml:space="preserve"> </w:t>
      </w:r>
      <w:r w:rsidRPr="00794F15">
        <w:rPr>
          <w:rFonts w:ascii="David" w:hAnsi="David" w:cs="David"/>
          <w:sz w:val="24"/>
          <w:szCs w:val="24"/>
          <w:rtl/>
        </w:rPr>
        <w:t>הצעה זו על הסף</w:t>
      </w:r>
      <w:r w:rsidRPr="00794F15">
        <w:rPr>
          <w:rFonts w:ascii="David" w:hAnsi="David" w:cs="David"/>
          <w:sz w:val="24"/>
          <w:szCs w:val="24"/>
        </w:rPr>
        <w:t>.</w:t>
      </w:r>
    </w:p>
    <w:p w14:paraId="1431B22A" w14:textId="77777777" w:rsidR="002026A9" w:rsidRPr="00794F15" w:rsidRDefault="002026A9" w:rsidP="006A3ACE">
      <w:pPr>
        <w:pStyle w:val="Bodytext1"/>
        <w:widowControl/>
        <w:numPr>
          <w:ilvl w:val="2"/>
          <w:numId w:val="13"/>
        </w:numPr>
        <w:tabs>
          <w:tab w:val="left" w:pos="443"/>
          <w:tab w:val="left" w:leader="underscore" w:pos="6455"/>
        </w:tabs>
        <w:spacing w:before="0" w:after="240" w:line="240" w:lineRule="auto"/>
        <w:contextualSpacing/>
        <w:jc w:val="both"/>
        <w:rPr>
          <w:rFonts w:ascii="David" w:hAnsi="David" w:cs="David"/>
          <w:spacing w:val="6"/>
          <w:sz w:val="24"/>
          <w:szCs w:val="24"/>
        </w:rPr>
      </w:pPr>
      <w:r w:rsidRPr="00794F15">
        <w:rPr>
          <w:rFonts w:ascii="David" w:hAnsi="David" w:cs="David"/>
          <w:sz w:val="24"/>
          <w:szCs w:val="24"/>
        </w:rPr>
        <w:lastRenderedPageBreak/>
        <w:t xml:space="preserve"> </w:t>
      </w:r>
      <w:r w:rsidRPr="00794F15">
        <w:rPr>
          <w:rFonts w:ascii="David" w:hAnsi="David" w:cs="David"/>
          <w:sz w:val="24"/>
          <w:szCs w:val="24"/>
          <w:rtl/>
        </w:rPr>
        <w:t>מסוגל,</w:t>
      </w:r>
      <w:r w:rsidRPr="00794F15">
        <w:rPr>
          <w:rFonts w:ascii="David" w:hAnsi="David" w:cs="David"/>
          <w:sz w:val="24"/>
          <w:szCs w:val="24"/>
        </w:rPr>
        <w:t xml:space="preserve"> </w:t>
      </w:r>
      <w:r w:rsidRPr="00794F15">
        <w:rPr>
          <w:rFonts w:ascii="David" w:hAnsi="David" w:cs="David"/>
          <w:sz w:val="24"/>
          <w:szCs w:val="24"/>
          <w:rtl/>
        </w:rPr>
        <w:t>מכל</w:t>
      </w:r>
      <w:r w:rsidRPr="00794F15">
        <w:rPr>
          <w:rFonts w:ascii="David" w:hAnsi="David" w:cs="David"/>
          <w:sz w:val="24"/>
          <w:szCs w:val="24"/>
        </w:rPr>
        <w:t xml:space="preserve"> </w:t>
      </w:r>
      <w:r w:rsidRPr="00794F15">
        <w:rPr>
          <w:rFonts w:ascii="David" w:hAnsi="David" w:cs="David"/>
          <w:sz w:val="24"/>
          <w:szCs w:val="24"/>
          <w:rtl/>
        </w:rPr>
        <w:t>בחינה</w:t>
      </w:r>
      <w:r w:rsidRPr="00794F15">
        <w:rPr>
          <w:rFonts w:ascii="David" w:hAnsi="David" w:cs="David"/>
          <w:sz w:val="24"/>
          <w:szCs w:val="24"/>
        </w:rPr>
        <w:t xml:space="preserve"> </w:t>
      </w:r>
      <w:r w:rsidRPr="00794F15">
        <w:rPr>
          <w:rFonts w:ascii="David" w:hAnsi="David" w:cs="David"/>
          <w:sz w:val="24"/>
          <w:szCs w:val="24"/>
          <w:rtl/>
        </w:rPr>
        <w:t>שהיא,</w:t>
      </w:r>
      <w:r w:rsidRPr="00794F15">
        <w:rPr>
          <w:rFonts w:ascii="David" w:hAnsi="David" w:cs="David"/>
          <w:sz w:val="24"/>
          <w:szCs w:val="24"/>
        </w:rPr>
        <w:t xml:space="preserve"> </w:t>
      </w:r>
      <w:r w:rsidRPr="00794F15">
        <w:rPr>
          <w:rFonts w:ascii="David" w:hAnsi="David" w:cs="David"/>
          <w:sz w:val="24"/>
          <w:szCs w:val="24"/>
          <w:rtl/>
        </w:rPr>
        <w:t>לבצע</w:t>
      </w:r>
      <w:r w:rsidRPr="00794F15">
        <w:rPr>
          <w:rFonts w:ascii="David" w:hAnsi="David" w:cs="David"/>
          <w:sz w:val="24"/>
          <w:szCs w:val="24"/>
        </w:rPr>
        <w:t xml:space="preserve"> </w:t>
      </w:r>
      <w:r w:rsidRPr="00794F15">
        <w:rPr>
          <w:rFonts w:ascii="David" w:hAnsi="David" w:cs="David"/>
          <w:sz w:val="24"/>
          <w:szCs w:val="24"/>
          <w:rtl/>
        </w:rPr>
        <w:t>את</w:t>
      </w:r>
      <w:r w:rsidRPr="00794F15">
        <w:rPr>
          <w:rFonts w:ascii="David" w:hAnsi="David" w:cs="David"/>
          <w:sz w:val="24"/>
          <w:szCs w:val="24"/>
        </w:rPr>
        <w:t xml:space="preserve"> </w:t>
      </w:r>
      <w:r w:rsidRPr="00794F15">
        <w:rPr>
          <w:rFonts w:ascii="David" w:hAnsi="David" w:cs="David"/>
          <w:sz w:val="24"/>
          <w:szCs w:val="24"/>
          <w:rtl/>
        </w:rPr>
        <w:t>כל</w:t>
      </w:r>
      <w:r w:rsidRPr="00794F15">
        <w:rPr>
          <w:rFonts w:ascii="David" w:hAnsi="David" w:cs="David"/>
          <w:sz w:val="24"/>
          <w:szCs w:val="24"/>
        </w:rPr>
        <w:t xml:space="preserve"> </w:t>
      </w:r>
      <w:r w:rsidRPr="00794F15">
        <w:rPr>
          <w:rFonts w:ascii="David" w:hAnsi="David" w:cs="David"/>
          <w:sz w:val="24"/>
          <w:szCs w:val="24"/>
          <w:rtl/>
        </w:rPr>
        <w:t>הדרישות</w:t>
      </w:r>
      <w:r w:rsidRPr="00794F15">
        <w:rPr>
          <w:rFonts w:ascii="David" w:hAnsi="David" w:cs="David"/>
          <w:sz w:val="24"/>
          <w:szCs w:val="24"/>
        </w:rPr>
        <w:t xml:space="preserve"> </w:t>
      </w:r>
      <w:r w:rsidRPr="00794F15">
        <w:rPr>
          <w:rFonts w:ascii="David" w:hAnsi="David" w:cs="David"/>
          <w:sz w:val="24"/>
          <w:szCs w:val="24"/>
          <w:rtl/>
        </w:rPr>
        <w:t>וההתחייבויות</w:t>
      </w:r>
      <w:r w:rsidRPr="00794F15">
        <w:rPr>
          <w:rFonts w:ascii="David" w:hAnsi="David" w:cs="David"/>
          <w:sz w:val="24"/>
          <w:szCs w:val="24"/>
        </w:rPr>
        <w:t xml:space="preserve"> </w:t>
      </w:r>
      <w:r w:rsidRPr="00794F15">
        <w:rPr>
          <w:rFonts w:ascii="David" w:hAnsi="David" w:cs="David"/>
          <w:sz w:val="24"/>
          <w:szCs w:val="24"/>
          <w:rtl/>
        </w:rPr>
        <w:t>על</w:t>
      </w:r>
      <w:r w:rsidRPr="00794F15">
        <w:rPr>
          <w:rFonts w:ascii="David" w:hAnsi="David" w:cs="David"/>
          <w:sz w:val="24"/>
          <w:szCs w:val="24"/>
        </w:rPr>
        <w:t xml:space="preserve"> </w:t>
      </w:r>
      <w:r w:rsidRPr="00794F15">
        <w:rPr>
          <w:rFonts w:ascii="David" w:hAnsi="David" w:cs="David"/>
          <w:sz w:val="24"/>
          <w:szCs w:val="24"/>
          <w:rtl/>
        </w:rPr>
        <w:t>פי</w:t>
      </w:r>
      <w:r w:rsidRPr="00794F15">
        <w:rPr>
          <w:rFonts w:ascii="David" w:hAnsi="David" w:cs="David"/>
          <w:sz w:val="24"/>
          <w:szCs w:val="24"/>
        </w:rPr>
        <w:t xml:space="preserve"> </w:t>
      </w:r>
      <w:r w:rsidRPr="00794F15">
        <w:rPr>
          <w:rFonts w:ascii="David" w:hAnsi="David" w:cs="David"/>
          <w:sz w:val="24"/>
          <w:szCs w:val="24"/>
          <w:rtl/>
        </w:rPr>
        <w:t>הוראות</w:t>
      </w:r>
      <w:r w:rsidRPr="00794F15">
        <w:rPr>
          <w:rFonts w:ascii="David" w:hAnsi="David" w:cs="David"/>
          <w:sz w:val="24"/>
          <w:szCs w:val="24"/>
        </w:rPr>
        <w:t xml:space="preserve"> </w:t>
      </w:r>
      <w:r w:rsidRPr="00794F15">
        <w:rPr>
          <w:rFonts w:ascii="David" w:hAnsi="David" w:cs="David"/>
          <w:sz w:val="24"/>
          <w:szCs w:val="24"/>
          <w:rtl/>
        </w:rPr>
        <w:t>המכרז ומסמכיו</w:t>
      </w:r>
      <w:r w:rsidRPr="00794F15">
        <w:rPr>
          <w:rFonts w:ascii="David" w:hAnsi="David" w:cs="David"/>
          <w:sz w:val="24"/>
          <w:szCs w:val="24"/>
        </w:rPr>
        <w:t>.</w:t>
      </w:r>
    </w:p>
    <w:p w14:paraId="518CB2A0" w14:textId="671F1DF7" w:rsidR="002026A9" w:rsidRPr="00794F15" w:rsidRDefault="002026A9" w:rsidP="006A3ACE">
      <w:pPr>
        <w:pStyle w:val="Bodytext1"/>
        <w:widowControl/>
        <w:numPr>
          <w:ilvl w:val="2"/>
          <w:numId w:val="13"/>
        </w:numPr>
        <w:tabs>
          <w:tab w:val="left" w:pos="443"/>
          <w:tab w:val="left" w:leader="underscore" w:pos="6455"/>
        </w:tabs>
        <w:spacing w:before="0" w:after="240" w:line="240" w:lineRule="auto"/>
        <w:contextualSpacing/>
        <w:jc w:val="both"/>
        <w:rPr>
          <w:rFonts w:ascii="David" w:hAnsi="David" w:cs="David"/>
          <w:spacing w:val="6"/>
          <w:sz w:val="24"/>
          <w:szCs w:val="24"/>
        </w:rPr>
      </w:pPr>
      <w:r w:rsidRPr="00794F15">
        <w:rPr>
          <w:rFonts w:ascii="David" w:hAnsi="David" w:cs="David"/>
          <w:sz w:val="24"/>
          <w:szCs w:val="24"/>
        </w:rPr>
        <w:t xml:space="preserve"> </w:t>
      </w:r>
      <w:r w:rsidRPr="00794F15">
        <w:rPr>
          <w:rFonts w:ascii="David" w:hAnsi="David" w:cs="David" w:hint="cs"/>
          <w:sz w:val="24"/>
          <w:szCs w:val="24"/>
          <w:rtl/>
        </w:rPr>
        <w:t xml:space="preserve">בצע </w:t>
      </w:r>
      <w:r w:rsidRPr="00794F15">
        <w:rPr>
          <w:rFonts w:ascii="David" w:hAnsi="David" w:cs="David"/>
          <w:sz w:val="24"/>
          <w:szCs w:val="24"/>
          <w:rtl/>
        </w:rPr>
        <w:t>את כל ה</w:t>
      </w:r>
      <w:r w:rsidRPr="00794F15">
        <w:rPr>
          <w:rFonts w:ascii="David" w:hAnsi="David" w:cs="David" w:hint="cs"/>
          <w:sz w:val="24"/>
          <w:szCs w:val="24"/>
          <w:rtl/>
        </w:rPr>
        <w:t>עבודות</w:t>
      </w:r>
      <w:r w:rsidRPr="00794F15">
        <w:rPr>
          <w:rFonts w:ascii="David" w:hAnsi="David" w:cs="David"/>
          <w:sz w:val="24"/>
          <w:szCs w:val="24"/>
          <w:rtl/>
        </w:rPr>
        <w:t xml:space="preserve"> נשוא</w:t>
      </w:r>
      <w:r w:rsidRPr="00794F15">
        <w:rPr>
          <w:rFonts w:ascii="David" w:hAnsi="David" w:cs="David"/>
          <w:sz w:val="24"/>
          <w:szCs w:val="24"/>
        </w:rPr>
        <w:t xml:space="preserve"> </w:t>
      </w:r>
      <w:r w:rsidRPr="00794F15">
        <w:rPr>
          <w:rFonts w:ascii="David" w:hAnsi="David" w:cs="David"/>
          <w:sz w:val="24"/>
          <w:szCs w:val="24"/>
          <w:rtl/>
        </w:rPr>
        <w:t>המכרז</w:t>
      </w:r>
      <w:r w:rsidRPr="00794F15">
        <w:rPr>
          <w:rFonts w:ascii="David" w:hAnsi="David" w:cs="David"/>
          <w:sz w:val="24"/>
          <w:szCs w:val="24"/>
        </w:rPr>
        <w:t xml:space="preserve"> </w:t>
      </w:r>
      <w:r w:rsidRPr="00794F15">
        <w:rPr>
          <w:rFonts w:ascii="David" w:hAnsi="David" w:cs="David"/>
          <w:sz w:val="24"/>
          <w:szCs w:val="24"/>
          <w:rtl/>
        </w:rPr>
        <w:t>בהתאם</w:t>
      </w:r>
      <w:r w:rsidRPr="00794F15">
        <w:rPr>
          <w:rFonts w:ascii="David" w:hAnsi="David" w:cs="David"/>
          <w:sz w:val="24"/>
          <w:szCs w:val="24"/>
        </w:rPr>
        <w:t xml:space="preserve"> </w:t>
      </w:r>
      <w:r w:rsidRPr="00794F15">
        <w:rPr>
          <w:rFonts w:ascii="David" w:hAnsi="David" w:cs="David"/>
          <w:sz w:val="24"/>
          <w:szCs w:val="24"/>
          <w:rtl/>
        </w:rPr>
        <w:t>למסמכי</w:t>
      </w:r>
      <w:r w:rsidRPr="00794F15">
        <w:rPr>
          <w:rFonts w:ascii="David" w:hAnsi="David" w:cs="David"/>
          <w:sz w:val="24"/>
          <w:szCs w:val="24"/>
        </w:rPr>
        <w:t xml:space="preserve"> </w:t>
      </w:r>
      <w:r w:rsidRPr="00794F15">
        <w:rPr>
          <w:rFonts w:ascii="David" w:hAnsi="David" w:cs="David"/>
          <w:sz w:val="24"/>
          <w:szCs w:val="24"/>
          <w:rtl/>
        </w:rPr>
        <w:t xml:space="preserve">המכרז, הוראות </w:t>
      </w:r>
      <w:r w:rsidRPr="00794F15">
        <w:rPr>
          <w:rFonts w:ascii="David" w:hAnsi="David" w:cs="David" w:hint="cs"/>
          <w:sz w:val="24"/>
          <w:szCs w:val="24"/>
          <w:rtl/>
        </w:rPr>
        <w:t>ה</w:t>
      </w:r>
      <w:r w:rsidR="00B363C9">
        <w:rPr>
          <w:rFonts w:ascii="David" w:hAnsi="David" w:cs="David" w:hint="cs"/>
          <w:sz w:val="24"/>
          <w:szCs w:val="24"/>
          <w:rtl/>
        </w:rPr>
        <w:t>מועצה</w:t>
      </w:r>
      <w:r w:rsidRPr="00794F15">
        <w:rPr>
          <w:rFonts w:ascii="David" w:hAnsi="David" w:cs="David"/>
          <w:sz w:val="24"/>
          <w:szCs w:val="24"/>
          <w:rtl/>
        </w:rPr>
        <w:t xml:space="preserve"> והוראות</w:t>
      </w:r>
      <w:r w:rsidRPr="00794F15">
        <w:rPr>
          <w:rFonts w:ascii="David" w:hAnsi="David" w:cs="David"/>
          <w:sz w:val="24"/>
          <w:szCs w:val="24"/>
        </w:rPr>
        <w:t xml:space="preserve"> </w:t>
      </w:r>
      <w:r w:rsidRPr="00794F15">
        <w:rPr>
          <w:rFonts w:ascii="David" w:hAnsi="David" w:cs="David"/>
          <w:sz w:val="24"/>
          <w:szCs w:val="24"/>
          <w:rtl/>
        </w:rPr>
        <w:t>כל</w:t>
      </w:r>
      <w:r w:rsidRPr="00794F15">
        <w:rPr>
          <w:rFonts w:ascii="David" w:hAnsi="David" w:cs="David"/>
          <w:sz w:val="24"/>
          <w:szCs w:val="24"/>
        </w:rPr>
        <w:t xml:space="preserve"> </w:t>
      </w:r>
      <w:r w:rsidRPr="00794F15">
        <w:rPr>
          <w:rFonts w:ascii="David" w:hAnsi="David" w:cs="David"/>
          <w:sz w:val="24"/>
          <w:szCs w:val="24"/>
          <w:rtl/>
        </w:rPr>
        <w:t>דין,</w:t>
      </w:r>
      <w:r w:rsidRPr="00794F15">
        <w:rPr>
          <w:rFonts w:ascii="David" w:hAnsi="David" w:cs="David"/>
          <w:sz w:val="24"/>
          <w:szCs w:val="24"/>
        </w:rPr>
        <w:t xml:space="preserve"> </w:t>
      </w:r>
      <w:r w:rsidRPr="00794F15">
        <w:rPr>
          <w:rFonts w:ascii="David" w:hAnsi="David" w:cs="David"/>
          <w:sz w:val="24"/>
          <w:szCs w:val="24"/>
          <w:rtl/>
        </w:rPr>
        <w:t>במחיר</w:t>
      </w:r>
      <w:r w:rsidRPr="00794F15">
        <w:rPr>
          <w:rFonts w:ascii="David" w:hAnsi="David" w:cs="David"/>
          <w:sz w:val="24"/>
          <w:szCs w:val="24"/>
        </w:rPr>
        <w:t xml:space="preserve"> </w:t>
      </w:r>
      <w:r w:rsidRPr="00794F15">
        <w:rPr>
          <w:rFonts w:ascii="David" w:hAnsi="David" w:cs="David"/>
          <w:sz w:val="24"/>
          <w:szCs w:val="24"/>
          <w:rtl/>
        </w:rPr>
        <w:t xml:space="preserve"> הצעה זו, לשביעות</w:t>
      </w:r>
      <w:r w:rsidRPr="00794F15">
        <w:rPr>
          <w:rFonts w:ascii="David" w:hAnsi="David" w:cs="David"/>
          <w:sz w:val="24"/>
          <w:szCs w:val="24"/>
        </w:rPr>
        <w:t xml:space="preserve"> </w:t>
      </w:r>
      <w:r w:rsidRPr="00794F15">
        <w:rPr>
          <w:rFonts w:ascii="David" w:hAnsi="David" w:cs="David"/>
          <w:sz w:val="24"/>
          <w:szCs w:val="24"/>
          <w:rtl/>
        </w:rPr>
        <w:t>רצונה</w:t>
      </w:r>
      <w:r w:rsidRPr="00794F15">
        <w:rPr>
          <w:rFonts w:ascii="David" w:hAnsi="David" w:cs="David"/>
          <w:sz w:val="24"/>
          <w:szCs w:val="24"/>
        </w:rPr>
        <w:t xml:space="preserve"> </w:t>
      </w:r>
      <w:r w:rsidRPr="00794F15">
        <w:rPr>
          <w:rFonts w:ascii="David" w:hAnsi="David" w:cs="David"/>
          <w:sz w:val="24"/>
          <w:szCs w:val="24"/>
          <w:rtl/>
        </w:rPr>
        <w:t>המלא</w:t>
      </w:r>
      <w:r w:rsidRPr="00794F15">
        <w:rPr>
          <w:rFonts w:ascii="David" w:hAnsi="David" w:cs="David"/>
          <w:sz w:val="24"/>
          <w:szCs w:val="24"/>
        </w:rPr>
        <w:t xml:space="preserve"> </w:t>
      </w:r>
      <w:r w:rsidRPr="00794F15">
        <w:rPr>
          <w:rFonts w:ascii="David" w:hAnsi="David" w:cs="David"/>
          <w:sz w:val="24"/>
          <w:szCs w:val="24"/>
          <w:rtl/>
        </w:rPr>
        <w:t>של</w:t>
      </w:r>
      <w:r w:rsidRPr="00794F15">
        <w:rPr>
          <w:rFonts w:ascii="David" w:hAnsi="David" w:cs="David"/>
          <w:sz w:val="24"/>
          <w:szCs w:val="24"/>
        </w:rPr>
        <w:t xml:space="preserve"> </w:t>
      </w:r>
      <w:r w:rsidR="0039535F">
        <w:rPr>
          <w:rFonts w:ascii="David" w:hAnsi="David" w:cs="David" w:hint="cs"/>
          <w:sz w:val="24"/>
          <w:szCs w:val="24"/>
          <w:rtl/>
        </w:rPr>
        <w:t>המועצה</w:t>
      </w:r>
      <w:r w:rsidRPr="00794F15">
        <w:rPr>
          <w:rFonts w:ascii="David" w:hAnsi="David" w:cs="David"/>
          <w:sz w:val="24"/>
          <w:szCs w:val="24"/>
        </w:rPr>
        <w:t xml:space="preserve"> </w:t>
      </w:r>
      <w:r w:rsidRPr="00794F15">
        <w:rPr>
          <w:rFonts w:ascii="David" w:hAnsi="David" w:cs="David"/>
          <w:sz w:val="24"/>
          <w:szCs w:val="24"/>
          <w:rtl/>
        </w:rPr>
        <w:t>וידאג</w:t>
      </w:r>
      <w:r w:rsidRPr="00794F15">
        <w:rPr>
          <w:rFonts w:ascii="David" w:hAnsi="David" w:cs="David"/>
          <w:sz w:val="24"/>
          <w:szCs w:val="24"/>
        </w:rPr>
        <w:t xml:space="preserve"> </w:t>
      </w:r>
      <w:r w:rsidRPr="00794F15">
        <w:rPr>
          <w:rFonts w:ascii="David" w:hAnsi="David" w:cs="David"/>
          <w:sz w:val="24"/>
          <w:szCs w:val="24"/>
          <w:rtl/>
        </w:rPr>
        <w:t>כי</w:t>
      </w:r>
      <w:r w:rsidRPr="00794F15">
        <w:rPr>
          <w:rFonts w:ascii="David" w:hAnsi="David" w:cs="David"/>
          <w:sz w:val="24"/>
          <w:szCs w:val="24"/>
        </w:rPr>
        <w:t xml:space="preserve"> </w:t>
      </w:r>
      <w:r w:rsidRPr="00794F15">
        <w:rPr>
          <w:rFonts w:ascii="David" w:hAnsi="David" w:cs="David"/>
          <w:sz w:val="24"/>
          <w:szCs w:val="24"/>
          <w:rtl/>
        </w:rPr>
        <w:t>העובדים מטעמו ינהגו בעובדי</w:t>
      </w:r>
      <w:r w:rsidRPr="00794F15">
        <w:rPr>
          <w:rFonts w:ascii="David" w:hAnsi="David" w:cs="David"/>
          <w:sz w:val="24"/>
          <w:szCs w:val="24"/>
        </w:rPr>
        <w:t xml:space="preserve"> </w:t>
      </w:r>
      <w:r w:rsidRPr="00794F15">
        <w:rPr>
          <w:rFonts w:ascii="David" w:hAnsi="David" w:cs="David"/>
          <w:sz w:val="24"/>
          <w:szCs w:val="24"/>
          <w:rtl/>
        </w:rPr>
        <w:t>ה</w:t>
      </w:r>
      <w:r w:rsidR="00B363C9">
        <w:rPr>
          <w:rFonts w:ascii="David" w:hAnsi="David" w:cs="David" w:hint="cs"/>
          <w:sz w:val="24"/>
          <w:szCs w:val="24"/>
          <w:rtl/>
        </w:rPr>
        <w:t>מועצה</w:t>
      </w:r>
      <w:r w:rsidRPr="00794F15">
        <w:rPr>
          <w:rFonts w:ascii="David" w:hAnsi="David" w:cs="David"/>
          <w:sz w:val="24"/>
          <w:szCs w:val="24"/>
        </w:rPr>
        <w:t xml:space="preserve"> </w:t>
      </w:r>
      <w:r w:rsidRPr="00794F15">
        <w:rPr>
          <w:rFonts w:ascii="David" w:hAnsi="David" w:cs="David"/>
          <w:sz w:val="24"/>
          <w:szCs w:val="24"/>
          <w:rtl/>
        </w:rPr>
        <w:t>באופן</w:t>
      </w:r>
      <w:r w:rsidRPr="00794F15">
        <w:rPr>
          <w:rFonts w:ascii="David" w:hAnsi="David" w:cs="David"/>
          <w:sz w:val="24"/>
          <w:szCs w:val="24"/>
        </w:rPr>
        <w:t xml:space="preserve"> </w:t>
      </w:r>
      <w:r w:rsidRPr="00794F15">
        <w:rPr>
          <w:rFonts w:ascii="David" w:hAnsi="David" w:cs="David"/>
          <w:sz w:val="24"/>
          <w:szCs w:val="24"/>
          <w:rtl/>
        </w:rPr>
        <w:t>אדיב</w:t>
      </w:r>
      <w:r w:rsidRPr="00794F15">
        <w:rPr>
          <w:rFonts w:ascii="David" w:hAnsi="David" w:cs="David"/>
          <w:sz w:val="24"/>
          <w:szCs w:val="24"/>
        </w:rPr>
        <w:t xml:space="preserve"> </w:t>
      </w:r>
      <w:r w:rsidRPr="00794F15">
        <w:rPr>
          <w:rFonts w:ascii="David" w:hAnsi="David" w:cs="David"/>
          <w:sz w:val="24"/>
          <w:szCs w:val="24"/>
          <w:rtl/>
        </w:rPr>
        <w:t>ויעיל</w:t>
      </w:r>
      <w:r w:rsidRPr="00794F15">
        <w:rPr>
          <w:rFonts w:ascii="David" w:hAnsi="David" w:cs="David"/>
          <w:sz w:val="24"/>
          <w:szCs w:val="24"/>
        </w:rPr>
        <w:t>.</w:t>
      </w:r>
    </w:p>
    <w:p w14:paraId="1DAD74E6" w14:textId="77777777" w:rsidR="002026A9" w:rsidRPr="00794F15" w:rsidRDefault="002026A9" w:rsidP="006A3ACE">
      <w:pPr>
        <w:pStyle w:val="Bodytext1"/>
        <w:widowControl/>
        <w:numPr>
          <w:ilvl w:val="2"/>
          <w:numId w:val="13"/>
        </w:numPr>
        <w:tabs>
          <w:tab w:val="left" w:pos="443"/>
          <w:tab w:val="left" w:leader="underscore" w:pos="6455"/>
        </w:tabs>
        <w:spacing w:before="0" w:after="240" w:line="240" w:lineRule="auto"/>
        <w:contextualSpacing/>
        <w:jc w:val="both"/>
        <w:rPr>
          <w:rFonts w:ascii="David" w:hAnsi="David" w:cs="David"/>
          <w:spacing w:val="6"/>
          <w:sz w:val="24"/>
          <w:szCs w:val="24"/>
        </w:rPr>
      </w:pPr>
      <w:r w:rsidRPr="00794F15">
        <w:rPr>
          <w:rFonts w:ascii="David" w:hAnsi="David" w:cs="David"/>
          <w:sz w:val="24"/>
          <w:szCs w:val="24"/>
          <w:rtl/>
        </w:rPr>
        <w:t>יעמוד</w:t>
      </w:r>
      <w:r w:rsidRPr="00794F15">
        <w:rPr>
          <w:rFonts w:ascii="David" w:hAnsi="David" w:cs="David"/>
          <w:sz w:val="24"/>
          <w:szCs w:val="24"/>
        </w:rPr>
        <w:t xml:space="preserve"> </w:t>
      </w:r>
      <w:r w:rsidRPr="00794F15">
        <w:rPr>
          <w:rFonts w:ascii="David" w:hAnsi="David" w:cs="David"/>
          <w:sz w:val="24"/>
          <w:szCs w:val="24"/>
          <w:rtl/>
        </w:rPr>
        <w:t>בכל</w:t>
      </w:r>
      <w:r w:rsidRPr="00794F15">
        <w:rPr>
          <w:rFonts w:ascii="David" w:hAnsi="David" w:cs="David"/>
          <w:sz w:val="24"/>
          <w:szCs w:val="24"/>
        </w:rPr>
        <w:t xml:space="preserve"> </w:t>
      </w:r>
      <w:r w:rsidRPr="00794F15">
        <w:rPr>
          <w:rFonts w:ascii="David" w:hAnsi="David" w:cs="David"/>
          <w:sz w:val="24"/>
          <w:szCs w:val="24"/>
          <w:rtl/>
        </w:rPr>
        <w:t>התנאים</w:t>
      </w:r>
      <w:r w:rsidRPr="00794F15">
        <w:rPr>
          <w:rFonts w:ascii="David" w:hAnsi="David" w:cs="David"/>
          <w:sz w:val="24"/>
          <w:szCs w:val="24"/>
        </w:rPr>
        <w:t xml:space="preserve"> </w:t>
      </w:r>
      <w:r w:rsidRPr="00794F15">
        <w:rPr>
          <w:rFonts w:ascii="David" w:hAnsi="David" w:cs="David"/>
          <w:sz w:val="24"/>
          <w:szCs w:val="24"/>
          <w:rtl/>
        </w:rPr>
        <w:t>הנדרשים</w:t>
      </w:r>
      <w:r w:rsidRPr="00794F15">
        <w:rPr>
          <w:rFonts w:ascii="David" w:hAnsi="David" w:cs="David"/>
          <w:sz w:val="24"/>
          <w:szCs w:val="24"/>
        </w:rPr>
        <w:t xml:space="preserve"> </w:t>
      </w:r>
      <w:proofErr w:type="spellStart"/>
      <w:r w:rsidRPr="00794F15">
        <w:rPr>
          <w:rFonts w:ascii="David" w:hAnsi="David" w:cs="David"/>
          <w:sz w:val="24"/>
          <w:szCs w:val="24"/>
          <w:rtl/>
        </w:rPr>
        <w:t>עפ</w:t>
      </w:r>
      <w:proofErr w:type="spellEnd"/>
      <w:r w:rsidRPr="00794F15">
        <w:rPr>
          <w:rFonts w:ascii="David" w:hAnsi="David" w:cs="David"/>
          <w:sz w:val="24"/>
          <w:szCs w:val="24"/>
        </w:rPr>
        <w:t>"</w:t>
      </w:r>
      <w:r w:rsidRPr="00794F15">
        <w:rPr>
          <w:rFonts w:ascii="David" w:hAnsi="David" w:cs="David"/>
          <w:sz w:val="24"/>
          <w:szCs w:val="24"/>
          <w:rtl/>
        </w:rPr>
        <w:t>י</w:t>
      </w:r>
      <w:r w:rsidRPr="00794F15">
        <w:rPr>
          <w:rFonts w:ascii="David" w:hAnsi="David" w:cs="David"/>
          <w:sz w:val="24"/>
          <w:szCs w:val="24"/>
        </w:rPr>
        <w:t xml:space="preserve"> </w:t>
      </w:r>
      <w:r w:rsidRPr="00794F15">
        <w:rPr>
          <w:rFonts w:ascii="David" w:hAnsi="David" w:cs="David"/>
          <w:sz w:val="24"/>
          <w:szCs w:val="24"/>
          <w:rtl/>
        </w:rPr>
        <w:t>כל</w:t>
      </w:r>
      <w:r w:rsidRPr="00794F15">
        <w:rPr>
          <w:rFonts w:ascii="David" w:hAnsi="David" w:cs="David"/>
          <w:sz w:val="24"/>
          <w:szCs w:val="24"/>
        </w:rPr>
        <w:t xml:space="preserve"> </w:t>
      </w:r>
      <w:r w:rsidRPr="00794F15">
        <w:rPr>
          <w:rFonts w:ascii="David" w:hAnsi="David" w:cs="David"/>
          <w:sz w:val="24"/>
          <w:szCs w:val="24"/>
          <w:rtl/>
        </w:rPr>
        <w:t>דין</w:t>
      </w:r>
      <w:r w:rsidRPr="00794F15">
        <w:rPr>
          <w:rFonts w:ascii="David" w:hAnsi="David" w:cs="David"/>
          <w:sz w:val="24"/>
          <w:szCs w:val="24"/>
        </w:rPr>
        <w:t xml:space="preserve"> </w:t>
      </w:r>
      <w:r w:rsidRPr="00794F15">
        <w:rPr>
          <w:rFonts w:ascii="David" w:hAnsi="David" w:cs="David"/>
          <w:sz w:val="24"/>
          <w:szCs w:val="24"/>
          <w:rtl/>
        </w:rPr>
        <w:t>ו</w:t>
      </w:r>
      <w:r w:rsidRPr="00794F15">
        <w:rPr>
          <w:rFonts w:ascii="David" w:hAnsi="David" w:cs="David"/>
          <w:sz w:val="24"/>
          <w:szCs w:val="24"/>
        </w:rPr>
        <w:t>/</w:t>
      </w:r>
      <w:r w:rsidRPr="00794F15">
        <w:rPr>
          <w:rFonts w:ascii="David" w:hAnsi="David" w:cs="David"/>
          <w:sz w:val="24"/>
          <w:szCs w:val="24"/>
          <w:rtl/>
        </w:rPr>
        <w:t>או</w:t>
      </w:r>
      <w:r w:rsidRPr="00794F15">
        <w:rPr>
          <w:rFonts w:ascii="David" w:hAnsi="David" w:cs="David"/>
          <w:sz w:val="24"/>
          <w:szCs w:val="24"/>
        </w:rPr>
        <w:t xml:space="preserve"> </w:t>
      </w:r>
      <w:r w:rsidRPr="00794F15">
        <w:rPr>
          <w:rFonts w:ascii="David" w:hAnsi="David" w:cs="David"/>
          <w:sz w:val="24"/>
          <w:szCs w:val="24"/>
          <w:rtl/>
        </w:rPr>
        <w:t>תקן</w:t>
      </w:r>
      <w:r w:rsidRPr="00794F15">
        <w:rPr>
          <w:rFonts w:ascii="David" w:hAnsi="David" w:cs="David"/>
          <w:sz w:val="24"/>
          <w:szCs w:val="24"/>
        </w:rPr>
        <w:t xml:space="preserve"> </w:t>
      </w:r>
      <w:r w:rsidRPr="00794F15">
        <w:rPr>
          <w:rFonts w:ascii="David" w:hAnsi="David" w:cs="David"/>
          <w:sz w:val="24"/>
          <w:szCs w:val="24"/>
          <w:rtl/>
        </w:rPr>
        <w:t>לצורך</w:t>
      </w:r>
      <w:r w:rsidRPr="00794F15">
        <w:rPr>
          <w:rFonts w:ascii="David" w:hAnsi="David" w:cs="David"/>
          <w:sz w:val="24"/>
          <w:szCs w:val="24"/>
        </w:rPr>
        <w:t xml:space="preserve"> </w:t>
      </w:r>
      <w:r w:rsidRPr="00794F15">
        <w:rPr>
          <w:rFonts w:ascii="David" w:hAnsi="David" w:cs="David"/>
          <w:sz w:val="24"/>
          <w:szCs w:val="24"/>
          <w:rtl/>
        </w:rPr>
        <w:t>מילוי התחייבויותיו</w:t>
      </w:r>
      <w:r w:rsidRPr="00794F15">
        <w:rPr>
          <w:rFonts w:ascii="David" w:hAnsi="David" w:cs="David"/>
          <w:sz w:val="24"/>
          <w:szCs w:val="24"/>
        </w:rPr>
        <w:t xml:space="preserve"> </w:t>
      </w:r>
      <w:r w:rsidRPr="00794F15">
        <w:rPr>
          <w:rFonts w:ascii="David" w:hAnsi="David" w:cs="David"/>
          <w:sz w:val="24"/>
          <w:szCs w:val="24"/>
          <w:rtl/>
        </w:rPr>
        <w:t>נשוא</w:t>
      </w:r>
      <w:r w:rsidRPr="00794F15">
        <w:rPr>
          <w:rFonts w:ascii="David" w:hAnsi="David" w:cs="David"/>
          <w:sz w:val="24"/>
          <w:szCs w:val="24"/>
        </w:rPr>
        <w:t xml:space="preserve"> </w:t>
      </w:r>
      <w:r w:rsidRPr="00794F15">
        <w:rPr>
          <w:rFonts w:ascii="David" w:hAnsi="David" w:cs="David"/>
          <w:sz w:val="24"/>
          <w:szCs w:val="24"/>
          <w:rtl/>
        </w:rPr>
        <w:t>המכרז</w:t>
      </w:r>
      <w:r w:rsidRPr="00794F15">
        <w:rPr>
          <w:rFonts w:ascii="David" w:hAnsi="David" w:cs="David"/>
          <w:sz w:val="24"/>
          <w:szCs w:val="24"/>
        </w:rPr>
        <w:t>.</w:t>
      </w:r>
    </w:p>
    <w:p w14:paraId="226A6E0E" w14:textId="77777777" w:rsidR="002026A9" w:rsidRPr="00794F15" w:rsidRDefault="002026A9" w:rsidP="002026A9">
      <w:pPr>
        <w:autoSpaceDE w:val="0"/>
        <w:autoSpaceDN w:val="0"/>
        <w:bidi/>
        <w:adjustRightInd w:val="0"/>
        <w:contextualSpacing/>
        <w:jc w:val="both"/>
        <w:rPr>
          <w:rFonts w:ascii="David" w:hAnsi="David"/>
          <w:b/>
          <w:bCs/>
          <w:sz w:val="24"/>
          <w:szCs w:val="24"/>
          <w:u w:val="single"/>
          <w:rtl/>
        </w:rPr>
      </w:pPr>
      <w:r w:rsidRPr="00794F15">
        <w:rPr>
          <w:rFonts w:ascii="David" w:hAnsi="David" w:hint="cs"/>
          <w:b/>
          <w:bCs/>
          <w:sz w:val="24"/>
          <w:szCs w:val="24"/>
          <w:u w:val="single"/>
          <w:rtl/>
        </w:rPr>
        <w:t>ההצעה כספית</w:t>
      </w:r>
    </w:p>
    <w:p w14:paraId="680CC209" w14:textId="77777777" w:rsidR="002026A9" w:rsidRPr="00794F15" w:rsidRDefault="002026A9" w:rsidP="002026A9">
      <w:pPr>
        <w:autoSpaceDE w:val="0"/>
        <w:autoSpaceDN w:val="0"/>
        <w:bidi/>
        <w:adjustRightInd w:val="0"/>
        <w:contextualSpacing/>
        <w:jc w:val="both"/>
        <w:rPr>
          <w:rFonts w:ascii="David" w:hAnsi="David"/>
          <w:b/>
          <w:bCs/>
          <w:sz w:val="24"/>
          <w:szCs w:val="24"/>
          <w:u w:val="single"/>
        </w:rPr>
      </w:pPr>
    </w:p>
    <w:p w14:paraId="4C7CC0E4" w14:textId="630242B5" w:rsidR="002026A9" w:rsidRDefault="002026A9" w:rsidP="006A3ACE">
      <w:pPr>
        <w:pStyle w:val="af8"/>
        <w:numPr>
          <w:ilvl w:val="0"/>
          <w:numId w:val="12"/>
        </w:numPr>
        <w:autoSpaceDE w:val="0"/>
        <w:autoSpaceDN w:val="0"/>
        <w:bidi/>
        <w:adjustRightInd w:val="0"/>
        <w:ind w:left="360" w:hanging="360"/>
        <w:contextualSpacing/>
        <w:jc w:val="both"/>
        <w:rPr>
          <w:rFonts w:ascii="David" w:hAnsi="David"/>
          <w:sz w:val="24"/>
          <w:szCs w:val="24"/>
        </w:rPr>
      </w:pPr>
      <w:r w:rsidRPr="00794F15">
        <w:rPr>
          <w:rFonts w:ascii="David" w:hAnsi="David"/>
          <w:sz w:val="24"/>
          <w:szCs w:val="24"/>
          <w:rtl/>
        </w:rPr>
        <w:t>הצעת</w:t>
      </w:r>
      <w:r w:rsidRPr="00794F15">
        <w:rPr>
          <w:rFonts w:ascii="David" w:hAnsi="David" w:hint="cs"/>
          <w:sz w:val="24"/>
          <w:szCs w:val="24"/>
          <w:rtl/>
        </w:rPr>
        <w:t>י</w:t>
      </w:r>
      <w:r w:rsidRPr="00794F15">
        <w:rPr>
          <w:rFonts w:ascii="David" w:hAnsi="David"/>
          <w:sz w:val="24"/>
          <w:szCs w:val="24"/>
          <w:rtl/>
        </w:rPr>
        <w:t xml:space="preserve"> עבור </w:t>
      </w:r>
      <w:r w:rsidRPr="00794F15">
        <w:rPr>
          <w:rFonts w:ascii="David" w:hAnsi="David" w:hint="cs"/>
          <w:sz w:val="24"/>
          <w:szCs w:val="24"/>
          <w:rtl/>
        </w:rPr>
        <w:t xml:space="preserve">אספקת </w:t>
      </w:r>
      <w:r w:rsidR="0039535F">
        <w:rPr>
          <w:rFonts w:ascii="David" w:hAnsi="David" w:hint="cs"/>
          <w:sz w:val="24"/>
          <w:szCs w:val="24"/>
          <w:rtl/>
        </w:rPr>
        <w:t xml:space="preserve">כלי רכב מסוג טנדר עבור המועצה, </w:t>
      </w:r>
      <w:r w:rsidRPr="00794F15">
        <w:rPr>
          <w:rFonts w:ascii="David" w:hAnsi="David" w:hint="cs"/>
          <w:sz w:val="24"/>
          <w:szCs w:val="24"/>
          <w:rtl/>
        </w:rPr>
        <w:t>לרבות</w:t>
      </w:r>
      <w:r w:rsidRPr="00794F15">
        <w:rPr>
          <w:rFonts w:ascii="David" w:hAnsi="David"/>
          <w:sz w:val="24"/>
          <w:szCs w:val="24"/>
          <w:rtl/>
        </w:rPr>
        <w:t xml:space="preserve"> מכלול</w:t>
      </w:r>
      <w:r w:rsidRPr="00794F15">
        <w:rPr>
          <w:rFonts w:ascii="David" w:hAnsi="David" w:hint="cs"/>
          <w:sz w:val="24"/>
          <w:szCs w:val="24"/>
          <w:rtl/>
        </w:rPr>
        <w:t xml:space="preserve"> </w:t>
      </w:r>
      <w:r w:rsidRPr="00794F15">
        <w:rPr>
          <w:rFonts w:ascii="David" w:hAnsi="David"/>
          <w:sz w:val="24"/>
          <w:szCs w:val="24"/>
          <w:rtl/>
        </w:rPr>
        <w:t xml:space="preserve">הפעולות וההתחייבויות כלפי </w:t>
      </w:r>
      <w:r w:rsidRPr="00794F15">
        <w:rPr>
          <w:rFonts w:ascii="David" w:hAnsi="David" w:hint="cs"/>
          <w:sz w:val="24"/>
          <w:szCs w:val="24"/>
          <w:rtl/>
        </w:rPr>
        <w:t>ה</w:t>
      </w:r>
      <w:r w:rsidR="0039535F">
        <w:rPr>
          <w:rFonts w:ascii="David" w:hAnsi="David" w:hint="cs"/>
          <w:sz w:val="24"/>
          <w:szCs w:val="24"/>
          <w:rtl/>
        </w:rPr>
        <w:t>מועצה</w:t>
      </w:r>
      <w:r w:rsidRPr="00794F15">
        <w:rPr>
          <w:rFonts w:ascii="David" w:hAnsi="David" w:hint="cs"/>
          <w:sz w:val="24"/>
          <w:szCs w:val="24"/>
          <w:rtl/>
        </w:rPr>
        <w:t xml:space="preserve"> כמוגדר במסמכי המכרז על נספחיו</w:t>
      </w:r>
      <w:r w:rsidRPr="00794F15">
        <w:rPr>
          <w:rFonts w:ascii="David" w:hAnsi="David"/>
          <w:sz w:val="24"/>
          <w:szCs w:val="24"/>
          <w:rtl/>
        </w:rPr>
        <w:t xml:space="preserve"> </w:t>
      </w:r>
      <w:r w:rsidRPr="00794F15">
        <w:rPr>
          <w:rFonts w:ascii="David" w:hAnsi="David" w:hint="cs"/>
          <w:sz w:val="24"/>
          <w:szCs w:val="24"/>
          <w:rtl/>
        </w:rPr>
        <w:t>הינה</w:t>
      </w:r>
      <w:r w:rsidRPr="00794F15">
        <w:rPr>
          <w:rFonts w:ascii="David" w:hAnsi="David"/>
          <w:sz w:val="24"/>
          <w:szCs w:val="24"/>
          <w:rtl/>
        </w:rPr>
        <w:t xml:space="preserve"> כדלהלן:</w:t>
      </w:r>
    </w:p>
    <w:p w14:paraId="5E5620FA" w14:textId="77777777" w:rsidR="0039535F" w:rsidRDefault="0039535F" w:rsidP="0039535F">
      <w:pPr>
        <w:autoSpaceDE w:val="0"/>
        <w:autoSpaceDN w:val="0"/>
        <w:bidi/>
        <w:adjustRightInd w:val="0"/>
        <w:contextualSpacing/>
        <w:jc w:val="both"/>
        <w:rPr>
          <w:rFonts w:ascii="David" w:hAnsi="David"/>
          <w:sz w:val="24"/>
          <w:szCs w:val="24"/>
          <w:rtl/>
        </w:rPr>
      </w:pPr>
    </w:p>
    <w:tbl>
      <w:tblPr>
        <w:tblpPr w:leftFromText="180" w:rightFromText="180" w:vertAnchor="text" w:horzAnchor="margin" w:tblpXSpec="center" w:tblpY="-3"/>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09"/>
        <w:gridCol w:w="2675"/>
        <w:gridCol w:w="3704"/>
      </w:tblGrid>
      <w:tr w:rsidR="008E3572" w:rsidRPr="0039535F" w14:paraId="1B0D8EEF" w14:textId="77777777" w:rsidTr="00786CF6">
        <w:trPr>
          <w:trHeight w:val="983"/>
        </w:trPr>
        <w:tc>
          <w:tcPr>
            <w:tcW w:w="1417" w:type="dxa"/>
            <w:shd w:val="clear" w:color="auto" w:fill="F2F2F2"/>
            <w:vAlign w:val="center"/>
          </w:tcPr>
          <w:p w14:paraId="6D34ACA4" w14:textId="77777777" w:rsidR="008E3572" w:rsidRPr="00794F15" w:rsidRDefault="008E3572" w:rsidP="008E3572">
            <w:pPr>
              <w:bidi/>
              <w:spacing w:after="120" w:line="360" w:lineRule="auto"/>
              <w:jc w:val="center"/>
              <w:rPr>
                <w:b/>
                <w:bCs/>
                <w:sz w:val="24"/>
                <w:szCs w:val="24"/>
                <w:highlight w:val="yellow"/>
                <w:rtl/>
                <w:lang w:val="es-AR"/>
              </w:rPr>
            </w:pPr>
          </w:p>
        </w:tc>
        <w:tc>
          <w:tcPr>
            <w:tcW w:w="709" w:type="dxa"/>
            <w:shd w:val="clear" w:color="auto" w:fill="F2F2F2"/>
            <w:vAlign w:val="center"/>
          </w:tcPr>
          <w:p w14:paraId="18D00FA2" w14:textId="77777777" w:rsidR="008E3572" w:rsidRPr="00794F15" w:rsidRDefault="008E3572" w:rsidP="008E3572">
            <w:pPr>
              <w:bidi/>
              <w:spacing w:after="120" w:line="360" w:lineRule="auto"/>
              <w:jc w:val="center"/>
              <w:rPr>
                <w:b/>
                <w:bCs/>
                <w:sz w:val="24"/>
                <w:szCs w:val="24"/>
                <w:rtl/>
                <w:lang w:val="es-AR"/>
              </w:rPr>
            </w:pPr>
            <w:r w:rsidRPr="00794F15">
              <w:rPr>
                <w:rFonts w:hint="cs"/>
                <w:b/>
                <w:bCs/>
                <w:sz w:val="24"/>
                <w:szCs w:val="24"/>
                <w:rtl/>
                <w:lang w:val="es-AR"/>
              </w:rPr>
              <w:t>כמות</w:t>
            </w:r>
          </w:p>
        </w:tc>
        <w:tc>
          <w:tcPr>
            <w:tcW w:w="2675" w:type="dxa"/>
            <w:shd w:val="clear" w:color="auto" w:fill="F2F2F2"/>
            <w:vAlign w:val="center"/>
          </w:tcPr>
          <w:p w14:paraId="3E85A4FF" w14:textId="64255B16" w:rsidR="008E3572" w:rsidRPr="00794F15" w:rsidRDefault="008E3572" w:rsidP="00786CF6">
            <w:pPr>
              <w:bidi/>
              <w:spacing w:after="120" w:line="360" w:lineRule="auto"/>
              <w:jc w:val="center"/>
              <w:rPr>
                <w:b/>
                <w:bCs/>
                <w:sz w:val="24"/>
                <w:szCs w:val="24"/>
                <w:rtl/>
                <w:lang w:val="es-AR"/>
              </w:rPr>
            </w:pPr>
            <w:r w:rsidRPr="00794F15">
              <w:rPr>
                <w:rFonts w:hint="cs"/>
                <w:b/>
                <w:bCs/>
                <w:sz w:val="24"/>
                <w:szCs w:val="24"/>
                <w:rtl/>
                <w:lang w:val="es-AR"/>
              </w:rPr>
              <w:t xml:space="preserve">מחיר מקסימום  </w:t>
            </w:r>
            <w:r>
              <w:rPr>
                <w:rFonts w:hint="cs"/>
                <w:b/>
                <w:bCs/>
                <w:sz w:val="24"/>
                <w:szCs w:val="24"/>
                <w:rtl/>
                <w:lang w:val="es-AR"/>
              </w:rPr>
              <w:t xml:space="preserve">שנקבע ע"י המועצה </w:t>
            </w:r>
          </w:p>
        </w:tc>
        <w:tc>
          <w:tcPr>
            <w:tcW w:w="3704" w:type="dxa"/>
            <w:shd w:val="clear" w:color="auto" w:fill="F2F2F2"/>
            <w:vAlign w:val="center"/>
          </w:tcPr>
          <w:p w14:paraId="281793FF" w14:textId="48E223DE" w:rsidR="008E3572" w:rsidRDefault="008E3572" w:rsidP="007B4516">
            <w:pPr>
              <w:bidi/>
              <w:spacing w:after="120" w:line="360" w:lineRule="auto"/>
              <w:jc w:val="center"/>
              <w:rPr>
                <w:b/>
                <w:bCs/>
                <w:sz w:val="24"/>
                <w:szCs w:val="24"/>
                <w:rtl/>
                <w:lang w:val="es-AR"/>
              </w:rPr>
            </w:pPr>
            <w:r w:rsidRPr="00794F15">
              <w:rPr>
                <w:rFonts w:hint="cs"/>
                <w:b/>
                <w:bCs/>
                <w:sz w:val="24"/>
                <w:szCs w:val="24"/>
                <w:rtl/>
                <w:lang w:val="es-AR"/>
              </w:rPr>
              <w:t>ההצעה הכספית בשקלים (כולל מע"מ)</w:t>
            </w:r>
          </w:p>
          <w:p w14:paraId="2B9555E9" w14:textId="77777777" w:rsidR="008E3572" w:rsidRPr="00794F15" w:rsidRDefault="008E3572" w:rsidP="008E3572">
            <w:pPr>
              <w:bidi/>
              <w:spacing w:after="120" w:line="360" w:lineRule="auto"/>
              <w:jc w:val="center"/>
              <w:rPr>
                <w:b/>
                <w:bCs/>
                <w:sz w:val="24"/>
                <w:szCs w:val="24"/>
                <w:rtl/>
                <w:lang w:val="es-AR"/>
              </w:rPr>
            </w:pPr>
            <w:r>
              <w:rPr>
                <w:rFonts w:hint="cs"/>
                <w:b/>
                <w:bCs/>
                <w:sz w:val="24"/>
                <w:szCs w:val="24"/>
                <w:rtl/>
                <w:lang w:val="es-AR"/>
              </w:rPr>
              <w:t>[למילוי ע"י המציע]</w:t>
            </w:r>
          </w:p>
        </w:tc>
      </w:tr>
      <w:tr w:rsidR="008E3572" w:rsidRPr="00794F15" w14:paraId="44908DF7" w14:textId="77777777" w:rsidTr="00786CF6">
        <w:trPr>
          <w:trHeight w:val="113"/>
        </w:trPr>
        <w:tc>
          <w:tcPr>
            <w:tcW w:w="1417" w:type="dxa"/>
            <w:shd w:val="clear" w:color="auto" w:fill="auto"/>
          </w:tcPr>
          <w:p w14:paraId="72311EA5" w14:textId="77777777" w:rsidR="008E3572" w:rsidRPr="0039535F" w:rsidRDefault="008E3572" w:rsidP="008E3572">
            <w:pPr>
              <w:pStyle w:val="afff5"/>
              <w:jc w:val="center"/>
              <w:rPr>
                <w:rFonts w:ascii="FbOktava" w:hAnsi="FbOktava" w:cs="David"/>
                <w:b/>
                <w:bCs/>
                <w:sz w:val="24"/>
                <w:szCs w:val="24"/>
                <w:u w:val="single"/>
                <w:rtl/>
              </w:rPr>
            </w:pPr>
            <w:r w:rsidRPr="0039535F">
              <w:rPr>
                <w:rFonts w:ascii="FbOktava" w:hAnsi="FbOktava" w:cs="David" w:hint="cs"/>
                <w:b/>
                <w:bCs/>
                <w:sz w:val="24"/>
                <w:szCs w:val="24"/>
                <w:u w:val="single"/>
                <w:rtl/>
              </w:rPr>
              <w:t>כלי רכב</w:t>
            </w:r>
          </w:p>
        </w:tc>
        <w:tc>
          <w:tcPr>
            <w:tcW w:w="709" w:type="dxa"/>
            <w:shd w:val="clear" w:color="auto" w:fill="auto"/>
            <w:vAlign w:val="center"/>
          </w:tcPr>
          <w:p w14:paraId="61718624" w14:textId="77777777" w:rsidR="008E3572" w:rsidRPr="0039535F" w:rsidRDefault="008E3572" w:rsidP="008E3572">
            <w:pPr>
              <w:bidi/>
              <w:spacing w:after="120" w:line="360" w:lineRule="auto"/>
              <w:jc w:val="center"/>
              <w:rPr>
                <w:b/>
                <w:bCs/>
                <w:sz w:val="24"/>
                <w:szCs w:val="24"/>
                <w:u w:val="single"/>
                <w:rtl/>
                <w:lang w:val="es-AR"/>
              </w:rPr>
            </w:pPr>
            <w:r w:rsidRPr="0039535F">
              <w:rPr>
                <w:rFonts w:hint="cs"/>
                <w:b/>
                <w:bCs/>
                <w:sz w:val="24"/>
                <w:szCs w:val="24"/>
                <w:u w:val="single"/>
                <w:rtl/>
                <w:lang w:val="es-AR"/>
              </w:rPr>
              <w:t>1</w:t>
            </w:r>
          </w:p>
        </w:tc>
        <w:tc>
          <w:tcPr>
            <w:tcW w:w="2675" w:type="dxa"/>
            <w:shd w:val="clear" w:color="auto" w:fill="auto"/>
            <w:vAlign w:val="center"/>
          </w:tcPr>
          <w:p w14:paraId="5B3409FD" w14:textId="2686E779" w:rsidR="008E3572" w:rsidRPr="0039535F" w:rsidRDefault="00C25910" w:rsidP="008E3572">
            <w:pPr>
              <w:bidi/>
              <w:spacing w:after="120" w:line="360" w:lineRule="auto"/>
              <w:jc w:val="center"/>
              <w:rPr>
                <w:b/>
                <w:bCs/>
                <w:sz w:val="24"/>
                <w:szCs w:val="24"/>
                <w:u w:val="single"/>
                <w:rtl/>
                <w:lang w:val="es-AR"/>
              </w:rPr>
            </w:pPr>
            <w:r>
              <w:rPr>
                <w:rFonts w:hint="cs"/>
                <w:b/>
                <w:bCs/>
                <w:sz w:val="24"/>
                <w:szCs w:val="24"/>
                <w:u w:val="single"/>
                <w:rtl/>
                <w:lang w:val="es-AR"/>
              </w:rPr>
              <w:t>148</w:t>
            </w:r>
            <w:r w:rsidR="008E3572" w:rsidRPr="0039535F">
              <w:rPr>
                <w:rFonts w:hint="cs"/>
                <w:b/>
                <w:bCs/>
                <w:sz w:val="24"/>
                <w:szCs w:val="24"/>
                <w:u w:val="single"/>
                <w:rtl/>
                <w:lang w:val="es-AR"/>
              </w:rPr>
              <w:t>,000 ₪</w:t>
            </w:r>
            <w:r w:rsidR="00905F45">
              <w:rPr>
                <w:rFonts w:hint="cs"/>
                <w:b/>
                <w:bCs/>
                <w:sz w:val="24"/>
                <w:szCs w:val="24"/>
                <w:u w:val="single"/>
                <w:rtl/>
                <w:lang w:val="es-AR"/>
              </w:rPr>
              <w:t xml:space="preserve"> כולל מע"מ</w:t>
            </w:r>
          </w:p>
        </w:tc>
        <w:tc>
          <w:tcPr>
            <w:tcW w:w="3704" w:type="dxa"/>
          </w:tcPr>
          <w:p w14:paraId="767012DD" w14:textId="77777777" w:rsidR="008E3572" w:rsidRPr="00794F15" w:rsidRDefault="008E3572" w:rsidP="008E3572">
            <w:pPr>
              <w:bidi/>
              <w:spacing w:after="120" w:line="360" w:lineRule="auto"/>
              <w:jc w:val="center"/>
              <w:rPr>
                <w:b/>
                <w:bCs/>
                <w:sz w:val="24"/>
                <w:szCs w:val="24"/>
                <w:u w:val="single"/>
                <w:rtl/>
                <w:lang w:val="es-AR"/>
              </w:rPr>
            </w:pPr>
          </w:p>
        </w:tc>
      </w:tr>
    </w:tbl>
    <w:p w14:paraId="7114619D" w14:textId="77777777" w:rsidR="002026A9" w:rsidRPr="00905F45" w:rsidRDefault="002026A9" w:rsidP="00C96842">
      <w:pPr>
        <w:numPr>
          <w:ilvl w:val="0"/>
          <w:numId w:val="12"/>
        </w:numPr>
        <w:autoSpaceDE w:val="0"/>
        <w:autoSpaceDN w:val="0"/>
        <w:bidi/>
        <w:adjustRightInd w:val="0"/>
        <w:spacing w:after="120" w:line="360" w:lineRule="auto"/>
        <w:ind w:left="360" w:hanging="360"/>
        <w:contextualSpacing/>
        <w:jc w:val="both"/>
        <w:rPr>
          <w:rFonts w:ascii="David" w:hAnsi="David"/>
          <w:sz w:val="24"/>
          <w:szCs w:val="24"/>
        </w:rPr>
      </w:pPr>
      <w:r w:rsidRPr="00905F45">
        <w:rPr>
          <w:rFonts w:ascii="David" w:hAnsi="David" w:hint="eastAsia"/>
          <w:sz w:val="24"/>
          <w:szCs w:val="24"/>
          <w:rtl/>
        </w:rPr>
        <w:t>המחירים</w:t>
      </w:r>
      <w:r w:rsidRPr="00905F45">
        <w:rPr>
          <w:rFonts w:ascii="David" w:hAnsi="David"/>
          <w:sz w:val="24"/>
          <w:szCs w:val="24"/>
          <w:rtl/>
        </w:rPr>
        <w:t xml:space="preserve"> המוצעים לעיל, עבור ביצוע השירותים והעבודות נשוא המכרז מהווה מחיר מינימום הכולל את כל ההוצאות בין מיוחדות ובין כלליות, מכל מין וסוג הכרוכות בביצוע כלל הדרישות על פי תנאי המכרז, ומהווה כיסוי מלא להתחייבויות המציע נשוא המכרז והחוזה.</w:t>
      </w:r>
    </w:p>
    <w:p w14:paraId="63A0DAFB" w14:textId="6F818235" w:rsidR="002026A9" w:rsidRPr="0039535F" w:rsidRDefault="002026A9" w:rsidP="006A3ACE">
      <w:pPr>
        <w:numPr>
          <w:ilvl w:val="0"/>
          <w:numId w:val="12"/>
        </w:numPr>
        <w:tabs>
          <w:tab w:val="left" w:pos="413"/>
        </w:tabs>
        <w:bidi/>
        <w:spacing w:after="280"/>
        <w:ind w:left="360" w:right="-284" w:hanging="360"/>
        <w:jc w:val="both"/>
        <w:rPr>
          <w:rFonts w:ascii="David" w:hAnsi="David"/>
          <w:sz w:val="24"/>
          <w:szCs w:val="24"/>
        </w:rPr>
      </w:pPr>
      <w:r w:rsidRPr="0039535F">
        <w:rPr>
          <w:rFonts w:ascii="David" w:hAnsi="David"/>
          <w:sz w:val="24"/>
          <w:szCs w:val="24"/>
          <w:rtl/>
        </w:rPr>
        <w:t>אני</w:t>
      </w:r>
      <w:r w:rsidRPr="0039535F">
        <w:rPr>
          <w:rFonts w:ascii="David" w:hAnsi="David"/>
          <w:sz w:val="24"/>
          <w:szCs w:val="24"/>
        </w:rPr>
        <w:t xml:space="preserve"> </w:t>
      </w:r>
      <w:r w:rsidRPr="0039535F">
        <w:rPr>
          <w:rFonts w:ascii="David" w:hAnsi="David"/>
          <w:sz w:val="24"/>
          <w:szCs w:val="24"/>
          <w:rtl/>
        </w:rPr>
        <w:t>מצהיר</w:t>
      </w:r>
      <w:r w:rsidRPr="0039535F">
        <w:rPr>
          <w:rFonts w:ascii="David" w:hAnsi="David"/>
          <w:sz w:val="24"/>
          <w:szCs w:val="24"/>
        </w:rPr>
        <w:t xml:space="preserve"> </w:t>
      </w:r>
      <w:r w:rsidRPr="0039535F">
        <w:rPr>
          <w:rFonts w:ascii="David" w:hAnsi="David"/>
          <w:sz w:val="24"/>
          <w:szCs w:val="24"/>
          <w:rtl/>
        </w:rPr>
        <w:t>בזאת,</w:t>
      </w:r>
      <w:r w:rsidRPr="0039535F">
        <w:rPr>
          <w:rFonts w:ascii="David" w:hAnsi="David"/>
          <w:sz w:val="24"/>
          <w:szCs w:val="24"/>
        </w:rPr>
        <w:t xml:space="preserve"> </w:t>
      </w:r>
      <w:r w:rsidRPr="0039535F">
        <w:rPr>
          <w:rFonts w:ascii="David" w:hAnsi="David"/>
          <w:sz w:val="24"/>
          <w:szCs w:val="24"/>
          <w:rtl/>
        </w:rPr>
        <w:t>כי</w:t>
      </w:r>
      <w:r w:rsidRPr="0039535F">
        <w:rPr>
          <w:rFonts w:ascii="David" w:hAnsi="David"/>
          <w:sz w:val="24"/>
          <w:szCs w:val="24"/>
        </w:rPr>
        <w:t xml:space="preserve"> </w:t>
      </w:r>
      <w:r w:rsidRPr="0039535F">
        <w:rPr>
          <w:rFonts w:ascii="David" w:hAnsi="David"/>
          <w:sz w:val="24"/>
          <w:szCs w:val="24"/>
          <w:rtl/>
        </w:rPr>
        <w:t>ידוע</w:t>
      </w:r>
      <w:r w:rsidRPr="0039535F">
        <w:rPr>
          <w:rFonts w:ascii="David" w:hAnsi="David"/>
          <w:sz w:val="24"/>
          <w:szCs w:val="24"/>
        </w:rPr>
        <w:t xml:space="preserve"> </w:t>
      </w:r>
      <w:r w:rsidRPr="0039535F">
        <w:rPr>
          <w:rFonts w:ascii="David" w:hAnsi="David"/>
          <w:sz w:val="24"/>
          <w:szCs w:val="24"/>
          <w:rtl/>
        </w:rPr>
        <w:t>לי</w:t>
      </w:r>
      <w:r w:rsidRPr="0039535F">
        <w:rPr>
          <w:rFonts w:ascii="David" w:hAnsi="David"/>
          <w:sz w:val="24"/>
          <w:szCs w:val="24"/>
        </w:rPr>
        <w:t xml:space="preserve"> </w:t>
      </w:r>
      <w:r w:rsidRPr="0039535F">
        <w:rPr>
          <w:rFonts w:ascii="David" w:hAnsi="David"/>
          <w:sz w:val="24"/>
          <w:szCs w:val="24"/>
          <w:rtl/>
        </w:rPr>
        <w:t>שאם</w:t>
      </w:r>
      <w:r w:rsidRPr="0039535F">
        <w:rPr>
          <w:rFonts w:ascii="David" w:hAnsi="David"/>
          <w:sz w:val="24"/>
          <w:szCs w:val="24"/>
        </w:rPr>
        <w:t xml:space="preserve"> </w:t>
      </w:r>
      <w:r w:rsidRPr="0039535F">
        <w:rPr>
          <w:rFonts w:ascii="David" w:hAnsi="David"/>
          <w:sz w:val="24"/>
          <w:szCs w:val="24"/>
          <w:rtl/>
        </w:rPr>
        <w:t>אחזור</w:t>
      </w:r>
      <w:r w:rsidRPr="0039535F">
        <w:rPr>
          <w:rFonts w:ascii="David" w:hAnsi="David"/>
          <w:sz w:val="24"/>
          <w:szCs w:val="24"/>
        </w:rPr>
        <w:t xml:space="preserve"> </w:t>
      </w:r>
      <w:r w:rsidRPr="0039535F">
        <w:rPr>
          <w:rFonts w:ascii="David" w:hAnsi="David"/>
          <w:sz w:val="24"/>
          <w:szCs w:val="24"/>
          <w:rtl/>
        </w:rPr>
        <w:t>בי</w:t>
      </w:r>
      <w:r w:rsidRPr="0039535F">
        <w:rPr>
          <w:rFonts w:ascii="David" w:hAnsi="David"/>
          <w:sz w:val="24"/>
          <w:szCs w:val="24"/>
        </w:rPr>
        <w:t xml:space="preserve"> </w:t>
      </w:r>
      <w:r w:rsidRPr="0039535F">
        <w:rPr>
          <w:rFonts w:ascii="David" w:hAnsi="David"/>
          <w:sz w:val="24"/>
          <w:szCs w:val="24"/>
          <w:rtl/>
        </w:rPr>
        <w:t>מהצעתי</w:t>
      </w:r>
      <w:r w:rsidRPr="0039535F">
        <w:rPr>
          <w:rFonts w:ascii="David" w:hAnsi="David"/>
          <w:sz w:val="24"/>
          <w:szCs w:val="24"/>
        </w:rPr>
        <w:t xml:space="preserve"> </w:t>
      </w:r>
      <w:r w:rsidRPr="0039535F">
        <w:rPr>
          <w:rFonts w:ascii="David" w:hAnsi="David"/>
          <w:sz w:val="24"/>
          <w:szCs w:val="24"/>
          <w:rtl/>
        </w:rPr>
        <w:t>ו</w:t>
      </w:r>
      <w:r w:rsidRPr="0039535F">
        <w:rPr>
          <w:rFonts w:ascii="David" w:hAnsi="David"/>
          <w:sz w:val="24"/>
          <w:szCs w:val="24"/>
        </w:rPr>
        <w:t>/</w:t>
      </w:r>
      <w:r w:rsidRPr="0039535F">
        <w:rPr>
          <w:rFonts w:ascii="David" w:hAnsi="David"/>
          <w:sz w:val="24"/>
          <w:szCs w:val="24"/>
          <w:rtl/>
        </w:rPr>
        <w:t>או</w:t>
      </w:r>
      <w:r w:rsidRPr="0039535F">
        <w:rPr>
          <w:rFonts w:ascii="David" w:hAnsi="David"/>
          <w:sz w:val="24"/>
          <w:szCs w:val="24"/>
        </w:rPr>
        <w:t xml:space="preserve"> </w:t>
      </w:r>
      <w:r w:rsidRPr="0039535F">
        <w:rPr>
          <w:rFonts w:ascii="David" w:hAnsi="David"/>
          <w:sz w:val="24"/>
          <w:szCs w:val="24"/>
          <w:rtl/>
        </w:rPr>
        <w:t>אם</w:t>
      </w:r>
      <w:r w:rsidRPr="0039535F">
        <w:rPr>
          <w:rFonts w:ascii="David" w:hAnsi="David"/>
          <w:sz w:val="24"/>
          <w:szCs w:val="24"/>
        </w:rPr>
        <w:t xml:space="preserve"> </w:t>
      </w:r>
      <w:r w:rsidRPr="0039535F">
        <w:rPr>
          <w:rFonts w:ascii="David" w:hAnsi="David"/>
          <w:sz w:val="24"/>
          <w:szCs w:val="24"/>
          <w:rtl/>
        </w:rPr>
        <w:t>לא</w:t>
      </w:r>
      <w:r w:rsidRPr="0039535F">
        <w:rPr>
          <w:rFonts w:ascii="David" w:hAnsi="David"/>
          <w:sz w:val="24"/>
          <w:szCs w:val="24"/>
        </w:rPr>
        <w:t xml:space="preserve"> </w:t>
      </w:r>
      <w:r w:rsidRPr="0039535F">
        <w:rPr>
          <w:rFonts w:ascii="David" w:hAnsi="David"/>
          <w:sz w:val="24"/>
          <w:szCs w:val="24"/>
          <w:rtl/>
        </w:rPr>
        <w:t>אבצע</w:t>
      </w:r>
      <w:r w:rsidRPr="0039535F">
        <w:rPr>
          <w:rFonts w:ascii="David" w:hAnsi="David"/>
          <w:sz w:val="24"/>
          <w:szCs w:val="24"/>
        </w:rPr>
        <w:t xml:space="preserve"> </w:t>
      </w:r>
      <w:r w:rsidRPr="0039535F">
        <w:rPr>
          <w:rFonts w:ascii="David" w:hAnsi="David"/>
          <w:sz w:val="24"/>
          <w:szCs w:val="24"/>
          <w:rtl/>
        </w:rPr>
        <w:t>את</w:t>
      </w:r>
      <w:r w:rsidRPr="0039535F">
        <w:rPr>
          <w:rFonts w:ascii="David" w:hAnsi="David"/>
          <w:sz w:val="24"/>
          <w:szCs w:val="24"/>
        </w:rPr>
        <w:t xml:space="preserve"> </w:t>
      </w:r>
      <w:r w:rsidRPr="0039535F">
        <w:rPr>
          <w:rFonts w:ascii="David" w:hAnsi="David"/>
          <w:sz w:val="24"/>
          <w:szCs w:val="24"/>
          <w:rtl/>
        </w:rPr>
        <w:t>הפעולות</w:t>
      </w:r>
      <w:r w:rsidRPr="0039535F">
        <w:rPr>
          <w:rFonts w:ascii="David" w:hAnsi="David"/>
          <w:sz w:val="24"/>
          <w:szCs w:val="24"/>
        </w:rPr>
        <w:t xml:space="preserve"> </w:t>
      </w:r>
      <w:r w:rsidRPr="0039535F">
        <w:rPr>
          <w:rFonts w:ascii="David" w:hAnsi="David"/>
          <w:sz w:val="24"/>
          <w:szCs w:val="24"/>
          <w:rtl/>
        </w:rPr>
        <w:t>המנויות לעיל,</w:t>
      </w:r>
      <w:r w:rsidRPr="0039535F">
        <w:rPr>
          <w:rFonts w:ascii="David" w:hAnsi="David"/>
          <w:sz w:val="24"/>
          <w:szCs w:val="24"/>
        </w:rPr>
        <w:t xml:space="preserve"> </w:t>
      </w:r>
      <w:r w:rsidRPr="0039535F">
        <w:rPr>
          <w:rFonts w:ascii="David" w:hAnsi="David"/>
          <w:sz w:val="24"/>
          <w:szCs w:val="24"/>
          <w:rtl/>
        </w:rPr>
        <w:t>כולן</w:t>
      </w:r>
      <w:r w:rsidRPr="0039535F">
        <w:rPr>
          <w:rFonts w:ascii="David" w:hAnsi="David"/>
          <w:sz w:val="24"/>
          <w:szCs w:val="24"/>
        </w:rPr>
        <w:t xml:space="preserve"> </w:t>
      </w:r>
      <w:r w:rsidRPr="0039535F">
        <w:rPr>
          <w:rFonts w:ascii="David" w:hAnsi="David"/>
          <w:sz w:val="24"/>
          <w:szCs w:val="24"/>
          <w:rtl/>
        </w:rPr>
        <w:t>או</w:t>
      </w:r>
      <w:r w:rsidRPr="0039535F">
        <w:rPr>
          <w:rFonts w:ascii="David" w:hAnsi="David"/>
          <w:sz w:val="24"/>
          <w:szCs w:val="24"/>
        </w:rPr>
        <w:t xml:space="preserve"> </w:t>
      </w:r>
      <w:r w:rsidRPr="0039535F">
        <w:rPr>
          <w:rFonts w:ascii="David" w:hAnsi="David"/>
          <w:sz w:val="24"/>
          <w:szCs w:val="24"/>
          <w:rtl/>
        </w:rPr>
        <w:t>מקצתן,</w:t>
      </w:r>
      <w:r w:rsidRPr="0039535F">
        <w:rPr>
          <w:rFonts w:ascii="David" w:hAnsi="David"/>
          <w:sz w:val="24"/>
          <w:szCs w:val="24"/>
        </w:rPr>
        <w:t xml:space="preserve"> </w:t>
      </w:r>
      <w:r w:rsidRPr="0039535F">
        <w:rPr>
          <w:rFonts w:ascii="David" w:hAnsi="David"/>
          <w:sz w:val="24"/>
          <w:szCs w:val="24"/>
          <w:rtl/>
        </w:rPr>
        <w:t>או</w:t>
      </w:r>
      <w:r w:rsidRPr="0039535F">
        <w:rPr>
          <w:rFonts w:ascii="David" w:hAnsi="David"/>
          <w:sz w:val="24"/>
          <w:szCs w:val="24"/>
        </w:rPr>
        <w:t xml:space="preserve"> </w:t>
      </w:r>
      <w:r w:rsidRPr="0039535F">
        <w:rPr>
          <w:rFonts w:ascii="David" w:hAnsi="David"/>
          <w:sz w:val="24"/>
          <w:szCs w:val="24"/>
          <w:rtl/>
        </w:rPr>
        <w:t>כל</w:t>
      </w:r>
      <w:r w:rsidRPr="0039535F">
        <w:rPr>
          <w:rFonts w:ascii="David" w:hAnsi="David"/>
          <w:sz w:val="24"/>
          <w:szCs w:val="24"/>
        </w:rPr>
        <w:t xml:space="preserve"> </w:t>
      </w:r>
      <w:r w:rsidRPr="0039535F">
        <w:rPr>
          <w:rFonts w:ascii="David" w:hAnsi="David"/>
          <w:sz w:val="24"/>
          <w:szCs w:val="24"/>
          <w:rtl/>
        </w:rPr>
        <w:t>התחייבות</w:t>
      </w:r>
      <w:r w:rsidRPr="0039535F">
        <w:rPr>
          <w:rFonts w:ascii="David" w:hAnsi="David"/>
          <w:sz w:val="24"/>
          <w:szCs w:val="24"/>
        </w:rPr>
        <w:t xml:space="preserve"> </w:t>
      </w:r>
      <w:r w:rsidRPr="0039535F">
        <w:rPr>
          <w:rFonts w:ascii="David" w:hAnsi="David"/>
          <w:sz w:val="24"/>
          <w:szCs w:val="24"/>
          <w:rtl/>
        </w:rPr>
        <w:t>כלשהי</w:t>
      </w:r>
      <w:r w:rsidRPr="0039535F">
        <w:rPr>
          <w:rFonts w:ascii="David" w:hAnsi="David"/>
          <w:sz w:val="24"/>
          <w:szCs w:val="24"/>
        </w:rPr>
        <w:t xml:space="preserve"> </w:t>
      </w:r>
      <w:r w:rsidRPr="0039535F">
        <w:rPr>
          <w:rFonts w:ascii="David" w:hAnsi="David"/>
          <w:sz w:val="24"/>
          <w:szCs w:val="24"/>
          <w:rtl/>
        </w:rPr>
        <w:t>אחרת</w:t>
      </w:r>
      <w:r w:rsidRPr="0039535F">
        <w:rPr>
          <w:rFonts w:ascii="David" w:hAnsi="David"/>
          <w:sz w:val="24"/>
          <w:szCs w:val="24"/>
        </w:rPr>
        <w:t xml:space="preserve"> </w:t>
      </w:r>
      <w:r w:rsidRPr="0039535F">
        <w:rPr>
          <w:rFonts w:ascii="David" w:hAnsi="David"/>
          <w:sz w:val="24"/>
          <w:szCs w:val="24"/>
          <w:rtl/>
        </w:rPr>
        <w:t>הכלולה</w:t>
      </w:r>
      <w:r w:rsidRPr="0039535F">
        <w:rPr>
          <w:rFonts w:ascii="David" w:hAnsi="David"/>
          <w:sz w:val="24"/>
          <w:szCs w:val="24"/>
        </w:rPr>
        <w:t xml:space="preserve"> </w:t>
      </w:r>
      <w:r w:rsidRPr="0039535F">
        <w:rPr>
          <w:rFonts w:ascii="David" w:hAnsi="David"/>
          <w:sz w:val="24"/>
          <w:szCs w:val="24"/>
          <w:rtl/>
        </w:rPr>
        <w:t>בחוברת</w:t>
      </w:r>
      <w:r w:rsidRPr="0039535F">
        <w:rPr>
          <w:rFonts w:ascii="David" w:hAnsi="David"/>
          <w:sz w:val="24"/>
          <w:szCs w:val="24"/>
        </w:rPr>
        <w:t xml:space="preserve"> </w:t>
      </w:r>
      <w:r w:rsidRPr="0039535F">
        <w:rPr>
          <w:rFonts w:ascii="David" w:hAnsi="David"/>
          <w:sz w:val="24"/>
          <w:szCs w:val="24"/>
          <w:rtl/>
        </w:rPr>
        <w:t>מכרז</w:t>
      </w:r>
      <w:r w:rsidRPr="0039535F">
        <w:rPr>
          <w:rFonts w:ascii="David" w:hAnsi="David"/>
          <w:sz w:val="24"/>
          <w:szCs w:val="24"/>
        </w:rPr>
        <w:t xml:space="preserve"> </w:t>
      </w:r>
      <w:r w:rsidRPr="0039535F">
        <w:rPr>
          <w:rFonts w:ascii="David" w:hAnsi="David"/>
          <w:sz w:val="24"/>
          <w:szCs w:val="24"/>
          <w:rtl/>
        </w:rPr>
        <w:t>זו,</w:t>
      </w:r>
      <w:r w:rsidRPr="0039535F">
        <w:rPr>
          <w:rFonts w:ascii="David" w:hAnsi="David"/>
          <w:sz w:val="24"/>
          <w:szCs w:val="24"/>
        </w:rPr>
        <w:t xml:space="preserve"> </w:t>
      </w:r>
      <w:r w:rsidRPr="0039535F">
        <w:rPr>
          <w:rFonts w:ascii="David" w:hAnsi="David"/>
          <w:sz w:val="24"/>
          <w:szCs w:val="24"/>
          <w:rtl/>
        </w:rPr>
        <w:t>אאבד</w:t>
      </w:r>
      <w:r w:rsidRPr="0039535F">
        <w:rPr>
          <w:rFonts w:ascii="David" w:hAnsi="David"/>
          <w:sz w:val="24"/>
          <w:szCs w:val="24"/>
        </w:rPr>
        <w:t xml:space="preserve"> </w:t>
      </w:r>
      <w:r w:rsidRPr="0039535F">
        <w:rPr>
          <w:rFonts w:ascii="David" w:hAnsi="David"/>
          <w:sz w:val="24"/>
          <w:szCs w:val="24"/>
          <w:rtl/>
        </w:rPr>
        <w:t>את</w:t>
      </w:r>
      <w:r w:rsidRPr="0039535F">
        <w:rPr>
          <w:rFonts w:ascii="David" w:hAnsi="David"/>
          <w:sz w:val="24"/>
          <w:szCs w:val="24"/>
        </w:rPr>
        <w:t xml:space="preserve"> </w:t>
      </w:r>
      <w:r w:rsidRPr="0039535F">
        <w:rPr>
          <w:rFonts w:ascii="David" w:hAnsi="David"/>
          <w:sz w:val="24"/>
          <w:szCs w:val="24"/>
          <w:rtl/>
        </w:rPr>
        <w:t>זכותי לביצוע העבודות</w:t>
      </w:r>
      <w:r w:rsidRPr="0039535F">
        <w:rPr>
          <w:rFonts w:ascii="David" w:hAnsi="David"/>
          <w:sz w:val="24"/>
          <w:szCs w:val="24"/>
        </w:rPr>
        <w:t xml:space="preserve"> </w:t>
      </w:r>
      <w:r w:rsidRPr="0039535F">
        <w:rPr>
          <w:rFonts w:ascii="David" w:hAnsi="David" w:hint="cs"/>
          <w:sz w:val="24"/>
          <w:szCs w:val="24"/>
          <w:rtl/>
        </w:rPr>
        <w:t>וה</w:t>
      </w:r>
      <w:r w:rsidR="00B363C9">
        <w:rPr>
          <w:rFonts w:ascii="David" w:hAnsi="David" w:hint="cs"/>
          <w:sz w:val="24"/>
          <w:szCs w:val="24"/>
          <w:rtl/>
        </w:rPr>
        <w:t>מועצה</w:t>
      </w:r>
      <w:r w:rsidRPr="0039535F">
        <w:rPr>
          <w:rFonts w:ascii="David" w:hAnsi="David"/>
          <w:sz w:val="24"/>
          <w:szCs w:val="24"/>
        </w:rPr>
        <w:t xml:space="preserve"> </w:t>
      </w:r>
      <w:r w:rsidRPr="0039535F">
        <w:rPr>
          <w:rFonts w:ascii="David" w:hAnsi="David"/>
          <w:sz w:val="24"/>
          <w:szCs w:val="24"/>
          <w:rtl/>
        </w:rPr>
        <w:t>תהא</w:t>
      </w:r>
      <w:r w:rsidRPr="0039535F">
        <w:rPr>
          <w:rFonts w:ascii="David" w:hAnsi="David"/>
          <w:sz w:val="24"/>
          <w:szCs w:val="24"/>
        </w:rPr>
        <w:t xml:space="preserve"> </w:t>
      </w:r>
      <w:r w:rsidRPr="0039535F">
        <w:rPr>
          <w:rFonts w:ascii="David" w:hAnsi="David"/>
          <w:sz w:val="24"/>
          <w:szCs w:val="24"/>
          <w:rtl/>
        </w:rPr>
        <w:t>רשאית</w:t>
      </w:r>
      <w:r w:rsidRPr="0039535F">
        <w:rPr>
          <w:rFonts w:ascii="David" w:hAnsi="David"/>
          <w:sz w:val="24"/>
          <w:szCs w:val="24"/>
        </w:rPr>
        <w:t xml:space="preserve"> </w:t>
      </w:r>
      <w:r w:rsidRPr="0039535F">
        <w:rPr>
          <w:rFonts w:ascii="David" w:hAnsi="David"/>
          <w:sz w:val="24"/>
          <w:szCs w:val="24"/>
          <w:rtl/>
        </w:rPr>
        <w:t>לחלט</w:t>
      </w:r>
      <w:r w:rsidRPr="0039535F">
        <w:rPr>
          <w:rFonts w:ascii="David" w:hAnsi="David"/>
          <w:sz w:val="24"/>
          <w:szCs w:val="24"/>
        </w:rPr>
        <w:t xml:space="preserve"> </w:t>
      </w:r>
      <w:r w:rsidRPr="0039535F">
        <w:rPr>
          <w:rFonts w:ascii="David" w:hAnsi="David"/>
          <w:sz w:val="24"/>
          <w:szCs w:val="24"/>
          <w:rtl/>
        </w:rPr>
        <w:t>את</w:t>
      </w:r>
      <w:r w:rsidRPr="0039535F">
        <w:rPr>
          <w:rFonts w:ascii="David" w:hAnsi="David"/>
          <w:sz w:val="24"/>
          <w:szCs w:val="24"/>
        </w:rPr>
        <w:t xml:space="preserve"> </w:t>
      </w:r>
      <w:r w:rsidRPr="0039535F">
        <w:rPr>
          <w:rFonts w:ascii="David" w:hAnsi="David"/>
          <w:sz w:val="24"/>
          <w:szCs w:val="24"/>
          <w:rtl/>
        </w:rPr>
        <w:t>הערבות</w:t>
      </w:r>
      <w:r w:rsidRPr="0039535F">
        <w:rPr>
          <w:rFonts w:ascii="David" w:hAnsi="David"/>
          <w:sz w:val="24"/>
          <w:szCs w:val="24"/>
        </w:rPr>
        <w:t xml:space="preserve"> </w:t>
      </w:r>
      <w:r w:rsidRPr="0039535F">
        <w:rPr>
          <w:rFonts w:ascii="David" w:hAnsi="David"/>
          <w:sz w:val="24"/>
          <w:szCs w:val="24"/>
          <w:rtl/>
        </w:rPr>
        <w:t>הבנקאית</w:t>
      </w:r>
      <w:r w:rsidRPr="0039535F">
        <w:rPr>
          <w:rFonts w:ascii="David" w:hAnsi="David"/>
          <w:sz w:val="24"/>
          <w:szCs w:val="24"/>
        </w:rPr>
        <w:t xml:space="preserve"> </w:t>
      </w:r>
      <w:r w:rsidRPr="0039535F">
        <w:rPr>
          <w:rFonts w:ascii="David" w:hAnsi="David"/>
          <w:sz w:val="24"/>
          <w:szCs w:val="24"/>
          <w:rtl/>
        </w:rPr>
        <w:t>המצורפת</w:t>
      </w:r>
      <w:r w:rsidRPr="0039535F">
        <w:rPr>
          <w:rFonts w:ascii="David" w:hAnsi="David"/>
          <w:sz w:val="24"/>
          <w:szCs w:val="24"/>
        </w:rPr>
        <w:t xml:space="preserve"> </w:t>
      </w:r>
      <w:r w:rsidRPr="0039535F">
        <w:rPr>
          <w:rFonts w:ascii="David" w:hAnsi="David"/>
          <w:sz w:val="24"/>
          <w:szCs w:val="24"/>
          <w:rtl/>
        </w:rPr>
        <w:t>להצעתי</w:t>
      </w:r>
      <w:r w:rsidRPr="0039535F">
        <w:rPr>
          <w:rFonts w:ascii="David" w:hAnsi="David"/>
          <w:sz w:val="24"/>
          <w:szCs w:val="24"/>
        </w:rPr>
        <w:t xml:space="preserve"> </w:t>
      </w:r>
      <w:r w:rsidRPr="0039535F">
        <w:rPr>
          <w:rFonts w:ascii="David" w:hAnsi="David"/>
          <w:sz w:val="24"/>
          <w:szCs w:val="24"/>
          <w:rtl/>
        </w:rPr>
        <w:t>זו</w:t>
      </w:r>
      <w:r w:rsidRPr="0039535F">
        <w:rPr>
          <w:rFonts w:ascii="David" w:hAnsi="David"/>
          <w:sz w:val="24"/>
          <w:szCs w:val="24"/>
        </w:rPr>
        <w:t xml:space="preserve"> </w:t>
      </w:r>
      <w:r w:rsidRPr="0039535F">
        <w:rPr>
          <w:rFonts w:ascii="David" w:hAnsi="David"/>
          <w:sz w:val="24"/>
          <w:szCs w:val="24"/>
          <w:rtl/>
        </w:rPr>
        <w:t>ולהתקשר עם</w:t>
      </w:r>
      <w:r w:rsidRPr="0039535F">
        <w:rPr>
          <w:rFonts w:ascii="David" w:hAnsi="David"/>
          <w:sz w:val="24"/>
          <w:szCs w:val="24"/>
        </w:rPr>
        <w:t xml:space="preserve"> </w:t>
      </w:r>
      <w:r w:rsidRPr="0039535F">
        <w:rPr>
          <w:rFonts w:ascii="David" w:hAnsi="David"/>
          <w:sz w:val="24"/>
          <w:szCs w:val="24"/>
          <w:rtl/>
        </w:rPr>
        <w:t>זכיין</w:t>
      </w:r>
      <w:r w:rsidRPr="0039535F">
        <w:rPr>
          <w:rFonts w:ascii="David" w:hAnsi="David"/>
          <w:sz w:val="24"/>
          <w:szCs w:val="24"/>
        </w:rPr>
        <w:t xml:space="preserve"> </w:t>
      </w:r>
      <w:r w:rsidRPr="0039535F">
        <w:rPr>
          <w:rFonts w:ascii="David" w:hAnsi="David"/>
          <w:sz w:val="24"/>
          <w:szCs w:val="24"/>
          <w:rtl/>
        </w:rPr>
        <w:t>אחר,</w:t>
      </w:r>
      <w:r w:rsidRPr="0039535F">
        <w:rPr>
          <w:rFonts w:ascii="David" w:hAnsi="David"/>
          <w:sz w:val="24"/>
          <w:szCs w:val="24"/>
        </w:rPr>
        <w:t xml:space="preserve"> </w:t>
      </w:r>
      <w:r w:rsidRPr="0039535F">
        <w:rPr>
          <w:rFonts w:ascii="David" w:hAnsi="David"/>
          <w:sz w:val="24"/>
          <w:szCs w:val="24"/>
          <w:rtl/>
        </w:rPr>
        <w:t>הכל</w:t>
      </w:r>
      <w:r w:rsidRPr="0039535F">
        <w:rPr>
          <w:rFonts w:ascii="David" w:hAnsi="David"/>
          <w:sz w:val="24"/>
          <w:szCs w:val="24"/>
        </w:rPr>
        <w:t xml:space="preserve"> </w:t>
      </w:r>
      <w:r w:rsidRPr="0039535F">
        <w:rPr>
          <w:rFonts w:ascii="David" w:hAnsi="David"/>
          <w:sz w:val="24"/>
          <w:szCs w:val="24"/>
          <w:rtl/>
        </w:rPr>
        <w:t>כמפורט</w:t>
      </w:r>
      <w:r w:rsidRPr="0039535F">
        <w:rPr>
          <w:rFonts w:ascii="David" w:hAnsi="David"/>
          <w:sz w:val="24"/>
          <w:szCs w:val="24"/>
        </w:rPr>
        <w:t xml:space="preserve"> </w:t>
      </w:r>
      <w:r w:rsidRPr="0039535F">
        <w:rPr>
          <w:rFonts w:ascii="David" w:hAnsi="David"/>
          <w:sz w:val="24"/>
          <w:szCs w:val="24"/>
          <w:rtl/>
        </w:rPr>
        <w:t>במסמכי</w:t>
      </w:r>
      <w:r w:rsidRPr="0039535F">
        <w:rPr>
          <w:rFonts w:ascii="David" w:hAnsi="David"/>
          <w:sz w:val="24"/>
          <w:szCs w:val="24"/>
        </w:rPr>
        <w:t xml:space="preserve"> </w:t>
      </w:r>
      <w:r w:rsidRPr="0039535F">
        <w:rPr>
          <w:rFonts w:ascii="David" w:hAnsi="David"/>
          <w:sz w:val="24"/>
          <w:szCs w:val="24"/>
          <w:rtl/>
        </w:rPr>
        <w:t>המכרז.</w:t>
      </w:r>
      <w:r w:rsidRPr="0039535F">
        <w:rPr>
          <w:rFonts w:ascii="David" w:hAnsi="David"/>
          <w:sz w:val="24"/>
          <w:szCs w:val="24"/>
        </w:rPr>
        <w:t xml:space="preserve"> </w:t>
      </w:r>
      <w:r w:rsidRPr="0039535F">
        <w:rPr>
          <w:rFonts w:ascii="David" w:hAnsi="David"/>
          <w:sz w:val="24"/>
          <w:szCs w:val="24"/>
          <w:rtl/>
        </w:rPr>
        <w:t>כן</w:t>
      </w:r>
      <w:r w:rsidRPr="0039535F">
        <w:rPr>
          <w:rFonts w:ascii="David" w:hAnsi="David"/>
          <w:sz w:val="24"/>
          <w:szCs w:val="24"/>
        </w:rPr>
        <w:t xml:space="preserve"> </w:t>
      </w:r>
      <w:r w:rsidRPr="0039535F">
        <w:rPr>
          <w:rFonts w:ascii="David" w:hAnsi="David"/>
          <w:sz w:val="24"/>
          <w:szCs w:val="24"/>
          <w:rtl/>
        </w:rPr>
        <w:t>ידוע</w:t>
      </w:r>
      <w:r w:rsidRPr="0039535F">
        <w:rPr>
          <w:rFonts w:ascii="David" w:hAnsi="David"/>
          <w:sz w:val="24"/>
          <w:szCs w:val="24"/>
        </w:rPr>
        <w:t xml:space="preserve"> </w:t>
      </w:r>
      <w:r w:rsidRPr="0039535F">
        <w:rPr>
          <w:rFonts w:ascii="David" w:hAnsi="David"/>
          <w:sz w:val="24"/>
          <w:szCs w:val="24"/>
          <w:rtl/>
        </w:rPr>
        <w:t>לי</w:t>
      </w:r>
      <w:r w:rsidRPr="0039535F">
        <w:rPr>
          <w:rFonts w:ascii="David" w:hAnsi="David"/>
          <w:sz w:val="24"/>
          <w:szCs w:val="24"/>
        </w:rPr>
        <w:t xml:space="preserve"> </w:t>
      </w:r>
      <w:r w:rsidRPr="0039535F">
        <w:rPr>
          <w:rFonts w:ascii="David" w:hAnsi="David"/>
          <w:sz w:val="24"/>
          <w:szCs w:val="24"/>
          <w:rtl/>
        </w:rPr>
        <w:t>שבחלוט</w:t>
      </w:r>
      <w:r w:rsidRPr="0039535F">
        <w:rPr>
          <w:rFonts w:ascii="David" w:hAnsi="David"/>
          <w:sz w:val="24"/>
          <w:szCs w:val="24"/>
        </w:rPr>
        <w:t xml:space="preserve"> </w:t>
      </w:r>
      <w:r w:rsidRPr="0039535F">
        <w:rPr>
          <w:rFonts w:ascii="David" w:hAnsi="David"/>
          <w:sz w:val="24"/>
          <w:szCs w:val="24"/>
          <w:rtl/>
        </w:rPr>
        <w:t>הערבות</w:t>
      </w:r>
      <w:r w:rsidRPr="0039535F">
        <w:rPr>
          <w:rFonts w:ascii="David" w:hAnsi="David"/>
          <w:sz w:val="24"/>
          <w:szCs w:val="24"/>
        </w:rPr>
        <w:t xml:space="preserve"> </w:t>
      </w:r>
      <w:r w:rsidRPr="0039535F">
        <w:rPr>
          <w:rFonts w:ascii="David" w:hAnsi="David"/>
          <w:sz w:val="24"/>
          <w:szCs w:val="24"/>
          <w:rtl/>
        </w:rPr>
        <w:t>לא</w:t>
      </w:r>
      <w:r w:rsidRPr="0039535F">
        <w:rPr>
          <w:rFonts w:ascii="David" w:hAnsi="David"/>
          <w:sz w:val="24"/>
          <w:szCs w:val="24"/>
        </w:rPr>
        <w:t xml:space="preserve"> </w:t>
      </w:r>
      <w:r w:rsidRPr="0039535F">
        <w:rPr>
          <w:rFonts w:ascii="David" w:hAnsi="David"/>
          <w:sz w:val="24"/>
          <w:szCs w:val="24"/>
          <w:rtl/>
        </w:rPr>
        <w:t>יהא</w:t>
      </w:r>
      <w:r w:rsidRPr="0039535F">
        <w:rPr>
          <w:rFonts w:ascii="David" w:hAnsi="David"/>
          <w:sz w:val="24"/>
          <w:szCs w:val="24"/>
        </w:rPr>
        <w:t xml:space="preserve"> </w:t>
      </w:r>
      <w:r w:rsidRPr="0039535F">
        <w:rPr>
          <w:rFonts w:ascii="David" w:hAnsi="David"/>
          <w:sz w:val="24"/>
          <w:szCs w:val="24"/>
          <w:rtl/>
        </w:rPr>
        <w:t>כדי</w:t>
      </w:r>
      <w:r w:rsidRPr="0039535F">
        <w:rPr>
          <w:rFonts w:ascii="David" w:hAnsi="David"/>
          <w:sz w:val="24"/>
          <w:szCs w:val="24"/>
        </w:rPr>
        <w:t xml:space="preserve"> </w:t>
      </w:r>
      <w:r w:rsidRPr="0039535F">
        <w:rPr>
          <w:rFonts w:ascii="David" w:hAnsi="David"/>
          <w:sz w:val="24"/>
          <w:szCs w:val="24"/>
          <w:rtl/>
        </w:rPr>
        <w:t>לפגוע</w:t>
      </w:r>
      <w:r w:rsidRPr="0039535F">
        <w:rPr>
          <w:rFonts w:ascii="David" w:hAnsi="David"/>
          <w:sz w:val="24"/>
          <w:szCs w:val="24"/>
        </w:rPr>
        <w:t xml:space="preserve"> </w:t>
      </w:r>
      <w:r w:rsidRPr="0039535F">
        <w:rPr>
          <w:rFonts w:ascii="David" w:hAnsi="David"/>
          <w:sz w:val="24"/>
          <w:szCs w:val="24"/>
          <w:rtl/>
        </w:rPr>
        <w:t>בכל זכות</w:t>
      </w:r>
      <w:r w:rsidRPr="0039535F">
        <w:rPr>
          <w:rFonts w:ascii="David" w:hAnsi="David"/>
          <w:sz w:val="24"/>
          <w:szCs w:val="24"/>
        </w:rPr>
        <w:t xml:space="preserve"> </w:t>
      </w:r>
      <w:r w:rsidRPr="0039535F">
        <w:rPr>
          <w:rFonts w:ascii="David" w:hAnsi="David"/>
          <w:sz w:val="24"/>
          <w:szCs w:val="24"/>
          <w:rtl/>
        </w:rPr>
        <w:t>או</w:t>
      </w:r>
      <w:r w:rsidRPr="0039535F">
        <w:rPr>
          <w:rFonts w:ascii="David" w:hAnsi="David"/>
          <w:sz w:val="24"/>
          <w:szCs w:val="24"/>
        </w:rPr>
        <w:t xml:space="preserve"> </w:t>
      </w:r>
      <w:r w:rsidRPr="0039535F">
        <w:rPr>
          <w:rFonts w:ascii="David" w:hAnsi="David"/>
          <w:sz w:val="24"/>
          <w:szCs w:val="24"/>
          <w:rtl/>
        </w:rPr>
        <w:t>סעד</w:t>
      </w:r>
      <w:r w:rsidRPr="0039535F">
        <w:rPr>
          <w:rFonts w:ascii="David" w:hAnsi="David"/>
          <w:sz w:val="24"/>
          <w:szCs w:val="24"/>
        </w:rPr>
        <w:t xml:space="preserve"> </w:t>
      </w:r>
      <w:r w:rsidRPr="0039535F">
        <w:rPr>
          <w:rFonts w:ascii="David" w:hAnsi="David"/>
          <w:sz w:val="24"/>
          <w:szCs w:val="24"/>
          <w:rtl/>
        </w:rPr>
        <w:t>שיעמדו</w:t>
      </w:r>
      <w:r w:rsidRPr="0039535F">
        <w:rPr>
          <w:rFonts w:ascii="David" w:hAnsi="David"/>
          <w:sz w:val="24"/>
          <w:szCs w:val="24"/>
        </w:rPr>
        <w:t xml:space="preserve"> </w:t>
      </w:r>
      <w:r w:rsidRPr="0039535F">
        <w:rPr>
          <w:rFonts w:ascii="David" w:hAnsi="David"/>
          <w:sz w:val="24"/>
          <w:szCs w:val="24"/>
          <w:rtl/>
        </w:rPr>
        <w:t>לרשות</w:t>
      </w:r>
      <w:r w:rsidRPr="0039535F">
        <w:rPr>
          <w:rFonts w:ascii="David" w:hAnsi="David"/>
          <w:sz w:val="24"/>
          <w:szCs w:val="24"/>
        </w:rPr>
        <w:t xml:space="preserve"> </w:t>
      </w:r>
      <w:r w:rsidRPr="0039535F">
        <w:rPr>
          <w:rFonts w:ascii="David" w:hAnsi="David" w:hint="cs"/>
          <w:sz w:val="24"/>
          <w:szCs w:val="24"/>
          <w:rtl/>
        </w:rPr>
        <w:t>ה</w:t>
      </w:r>
      <w:r w:rsidR="00B363C9">
        <w:rPr>
          <w:rFonts w:ascii="David" w:hAnsi="David" w:hint="cs"/>
          <w:sz w:val="24"/>
          <w:szCs w:val="24"/>
          <w:rtl/>
        </w:rPr>
        <w:t>מועצה</w:t>
      </w:r>
      <w:r w:rsidRPr="0039535F">
        <w:rPr>
          <w:rFonts w:ascii="David" w:hAnsi="David"/>
          <w:sz w:val="24"/>
          <w:szCs w:val="24"/>
        </w:rPr>
        <w:t xml:space="preserve"> </w:t>
      </w:r>
      <w:r w:rsidRPr="0039535F">
        <w:rPr>
          <w:rFonts w:ascii="David" w:hAnsi="David"/>
          <w:sz w:val="24"/>
          <w:szCs w:val="24"/>
          <w:rtl/>
        </w:rPr>
        <w:t>עקב</w:t>
      </w:r>
      <w:r w:rsidRPr="0039535F">
        <w:rPr>
          <w:rFonts w:ascii="David" w:hAnsi="David"/>
          <w:sz w:val="24"/>
          <w:szCs w:val="24"/>
        </w:rPr>
        <w:t xml:space="preserve"> </w:t>
      </w:r>
      <w:r w:rsidRPr="0039535F">
        <w:rPr>
          <w:rFonts w:ascii="David" w:hAnsi="David"/>
          <w:sz w:val="24"/>
          <w:szCs w:val="24"/>
          <w:rtl/>
        </w:rPr>
        <w:t>הפרת</w:t>
      </w:r>
      <w:r w:rsidRPr="0039535F">
        <w:rPr>
          <w:rFonts w:ascii="David" w:hAnsi="David"/>
          <w:sz w:val="24"/>
          <w:szCs w:val="24"/>
        </w:rPr>
        <w:t xml:space="preserve"> </w:t>
      </w:r>
      <w:r w:rsidRPr="0039535F">
        <w:rPr>
          <w:rFonts w:ascii="David" w:hAnsi="David"/>
          <w:sz w:val="24"/>
          <w:szCs w:val="24"/>
          <w:rtl/>
        </w:rPr>
        <w:t>ההתחייבויות</w:t>
      </w:r>
      <w:r w:rsidRPr="0039535F">
        <w:rPr>
          <w:rFonts w:ascii="David" w:hAnsi="David"/>
          <w:sz w:val="24"/>
          <w:szCs w:val="24"/>
        </w:rPr>
        <w:t xml:space="preserve"> </w:t>
      </w:r>
      <w:r w:rsidRPr="0039535F">
        <w:rPr>
          <w:rFonts w:ascii="David" w:hAnsi="David"/>
          <w:sz w:val="24"/>
          <w:szCs w:val="24"/>
          <w:rtl/>
        </w:rPr>
        <w:t>שאני</w:t>
      </w:r>
      <w:r w:rsidRPr="0039535F">
        <w:rPr>
          <w:rFonts w:ascii="David" w:hAnsi="David"/>
          <w:sz w:val="24"/>
          <w:szCs w:val="24"/>
        </w:rPr>
        <w:t xml:space="preserve"> </w:t>
      </w:r>
      <w:r w:rsidRPr="0039535F">
        <w:rPr>
          <w:rFonts w:ascii="David" w:hAnsi="David"/>
          <w:sz w:val="24"/>
          <w:szCs w:val="24"/>
          <w:rtl/>
        </w:rPr>
        <w:t>נוטל</w:t>
      </w:r>
      <w:r w:rsidRPr="0039535F">
        <w:rPr>
          <w:rFonts w:ascii="David" w:hAnsi="David"/>
          <w:sz w:val="24"/>
          <w:szCs w:val="24"/>
        </w:rPr>
        <w:t xml:space="preserve"> </w:t>
      </w:r>
      <w:r w:rsidRPr="0039535F">
        <w:rPr>
          <w:rFonts w:ascii="David" w:hAnsi="David"/>
          <w:sz w:val="24"/>
          <w:szCs w:val="24"/>
          <w:rtl/>
        </w:rPr>
        <w:t>על</w:t>
      </w:r>
      <w:r w:rsidRPr="0039535F">
        <w:rPr>
          <w:rFonts w:ascii="David" w:hAnsi="David"/>
          <w:sz w:val="24"/>
          <w:szCs w:val="24"/>
        </w:rPr>
        <w:t xml:space="preserve"> </w:t>
      </w:r>
      <w:r w:rsidRPr="0039535F">
        <w:rPr>
          <w:rFonts w:ascii="David" w:hAnsi="David"/>
          <w:sz w:val="24"/>
          <w:szCs w:val="24"/>
          <w:rtl/>
        </w:rPr>
        <w:t>עצמי</w:t>
      </w:r>
      <w:r w:rsidRPr="0039535F">
        <w:rPr>
          <w:rFonts w:ascii="David" w:hAnsi="David"/>
          <w:sz w:val="24"/>
          <w:szCs w:val="24"/>
        </w:rPr>
        <w:t xml:space="preserve"> </w:t>
      </w:r>
      <w:r w:rsidRPr="0039535F">
        <w:rPr>
          <w:rFonts w:ascii="David" w:hAnsi="David"/>
          <w:sz w:val="24"/>
          <w:szCs w:val="24"/>
          <w:rtl/>
        </w:rPr>
        <w:t>עם</w:t>
      </w:r>
      <w:r w:rsidRPr="0039535F">
        <w:rPr>
          <w:rFonts w:ascii="David" w:hAnsi="David"/>
          <w:sz w:val="24"/>
          <w:szCs w:val="24"/>
        </w:rPr>
        <w:t xml:space="preserve"> </w:t>
      </w:r>
      <w:r w:rsidRPr="0039535F">
        <w:rPr>
          <w:rFonts w:ascii="David" w:hAnsi="David"/>
          <w:sz w:val="24"/>
          <w:szCs w:val="24"/>
          <w:rtl/>
        </w:rPr>
        <w:t>הגשת</w:t>
      </w:r>
      <w:r w:rsidRPr="0039535F">
        <w:rPr>
          <w:rFonts w:ascii="David" w:hAnsi="David"/>
          <w:sz w:val="24"/>
          <w:szCs w:val="24"/>
        </w:rPr>
        <w:t xml:space="preserve"> </w:t>
      </w:r>
      <w:r w:rsidRPr="0039535F">
        <w:rPr>
          <w:rFonts w:ascii="David" w:hAnsi="David"/>
          <w:sz w:val="24"/>
          <w:szCs w:val="24"/>
          <w:rtl/>
        </w:rPr>
        <w:t>הצעתי למכרז.</w:t>
      </w:r>
      <w:r w:rsidRPr="0039535F">
        <w:rPr>
          <w:rFonts w:ascii="David" w:hAnsi="David"/>
          <w:sz w:val="24"/>
          <w:szCs w:val="24"/>
        </w:rPr>
        <w:t xml:space="preserve"> </w:t>
      </w:r>
      <w:r w:rsidRPr="0039535F">
        <w:rPr>
          <w:rFonts w:ascii="David" w:hAnsi="David"/>
          <w:sz w:val="24"/>
          <w:szCs w:val="24"/>
          <w:rtl/>
        </w:rPr>
        <w:t>הנני</w:t>
      </w:r>
      <w:r w:rsidRPr="0039535F">
        <w:rPr>
          <w:rFonts w:ascii="David" w:hAnsi="David"/>
          <w:sz w:val="24"/>
          <w:szCs w:val="24"/>
        </w:rPr>
        <w:t xml:space="preserve"> </w:t>
      </w:r>
      <w:r w:rsidRPr="0039535F">
        <w:rPr>
          <w:rFonts w:ascii="David" w:hAnsi="David"/>
          <w:sz w:val="24"/>
          <w:szCs w:val="24"/>
          <w:rtl/>
        </w:rPr>
        <w:t>מצהיר</w:t>
      </w:r>
      <w:r w:rsidRPr="0039535F">
        <w:rPr>
          <w:rFonts w:ascii="David" w:hAnsi="David"/>
          <w:sz w:val="24"/>
          <w:szCs w:val="24"/>
        </w:rPr>
        <w:t xml:space="preserve"> </w:t>
      </w:r>
      <w:r w:rsidRPr="0039535F">
        <w:rPr>
          <w:rFonts w:ascii="David" w:hAnsi="David"/>
          <w:sz w:val="24"/>
          <w:szCs w:val="24"/>
          <w:rtl/>
        </w:rPr>
        <w:t>כי</w:t>
      </w:r>
      <w:r w:rsidRPr="0039535F">
        <w:rPr>
          <w:rFonts w:ascii="David" w:hAnsi="David"/>
          <w:sz w:val="24"/>
          <w:szCs w:val="24"/>
        </w:rPr>
        <w:t xml:space="preserve"> </w:t>
      </w:r>
      <w:r w:rsidRPr="0039535F">
        <w:rPr>
          <w:rFonts w:ascii="David" w:hAnsi="David"/>
          <w:sz w:val="24"/>
          <w:szCs w:val="24"/>
          <w:rtl/>
        </w:rPr>
        <w:t>לא</w:t>
      </w:r>
      <w:r w:rsidRPr="0039535F">
        <w:rPr>
          <w:rFonts w:ascii="David" w:hAnsi="David"/>
          <w:sz w:val="24"/>
          <w:szCs w:val="24"/>
        </w:rPr>
        <w:t xml:space="preserve"> </w:t>
      </w:r>
      <w:r w:rsidRPr="0039535F">
        <w:rPr>
          <w:rFonts w:ascii="David" w:hAnsi="David"/>
          <w:sz w:val="24"/>
          <w:szCs w:val="24"/>
          <w:rtl/>
        </w:rPr>
        <w:t>תהיה</w:t>
      </w:r>
      <w:r w:rsidRPr="0039535F">
        <w:rPr>
          <w:rFonts w:ascii="David" w:hAnsi="David"/>
          <w:sz w:val="24"/>
          <w:szCs w:val="24"/>
        </w:rPr>
        <w:t xml:space="preserve"> </w:t>
      </w:r>
      <w:r w:rsidRPr="0039535F">
        <w:rPr>
          <w:rFonts w:ascii="David" w:hAnsi="David"/>
          <w:sz w:val="24"/>
          <w:szCs w:val="24"/>
          <w:rtl/>
        </w:rPr>
        <w:t>לי</w:t>
      </w:r>
      <w:r w:rsidRPr="0039535F">
        <w:rPr>
          <w:rFonts w:ascii="David" w:hAnsi="David"/>
          <w:sz w:val="24"/>
          <w:szCs w:val="24"/>
        </w:rPr>
        <w:t xml:space="preserve"> </w:t>
      </w:r>
      <w:r w:rsidRPr="0039535F">
        <w:rPr>
          <w:rFonts w:ascii="David" w:hAnsi="David"/>
          <w:sz w:val="24"/>
          <w:szCs w:val="24"/>
          <w:rtl/>
        </w:rPr>
        <w:t>כל</w:t>
      </w:r>
      <w:r w:rsidRPr="0039535F">
        <w:rPr>
          <w:rFonts w:ascii="David" w:hAnsi="David"/>
          <w:sz w:val="24"/>
          <w:szCs w:val="24"/>
        </w:rPr>
        <w:t xml:space="preserve"> </w:t>
      </w:r>
      <w:r w:rsidRPr="0039535F">
        <w:rPr>
          <w:rFonts w:ascii="David" w:hAnsi="David"/>
          <w:sz w:val="24"/>
          <w:szCs w:val="24"/>
          <w:rtl/>
        </w:rPr>
        <w:t>טענה</w:t>
      </w:r>
      <w:r w:rsidRPr="0039535F">
        <w:rPr>
          <w:rFonts w:ascii="David" w:hAnsi="David"/>
          <w:sz w:val="24"/>
          <w:szCs w:val="24"/>
        </w:rPr>
        <w:t xml:space="preserve"> </w:t>
      </w:r>
      <w:r w:rsidRPr="0039535F">
        <w:rPr>
          <w:rFonts w:ascii="David" w:hAnsi="David"/>
          <w:sz w:val="24"/>
          <w:szCs w:val="24"/>
          <w:rtl/>
        </w:rPr>
        <w:t>ו</w:t>
      </w:r>
      <w:r w:rsidRPr="0039535F">
        <w:rPr>
          <w:rFonts w:ascii="David" w:hAnsi="David"/>
          <w:sz w:val="24"/>
          <w:szCs w:val="24"/>
        </w:rPr>
        <w:t>/</w:t>
      </w:r>
      <w:r w:rsidRPr="0039535F">
        <w:rPr>
          <w:rFonts w:ascii="David" w:hAnsi="David"/>
          <w:sz w:val="24"/>
          <w:szCs w:val="24"/>
          <w:rtl/>
        </w:rPr>
        <w:t>או</w:t>
      </w:r>
      <w:r w:rsidRPr="0039535F">
        <w:rPr>
          <w:rFonts w:ascii="David" w:hAnsi="David"/>
          <w:sz w:val="24"/>
          <w:szCs w:val="24"/>
        </w:rPr>
        <w:t xml:space="preserve"> </w:t>
      </w:r>
      <w:r w:rsidRPr="0039535F">
        <w:rPr>
          <w:rFonts w:ascii="David" w:hAnsi="David"/>
          <w:sz w:val="24"/>
          <w:szCs w:val="24"/>
          <w:rtl/>
        </w:rPr>
        <w:t>תביעה</w:t>
      </w:r>
      <w:r w:rsidRPr="0039535F">
        <w:rPr>
          <w:rFonts w:ascii="David" w:hAnsi="David"/>
          <w:sz w:val="24"/>
          <w:szCs w:val="24"/>
        </w:rPr>
        <w:t xml:space="preserve"> </w:t>
      </w:r>
      <w:r w:rsidRPr="0039535F">
        <w:rPr>
          <w:rFonts w:ascii="David" w:hAnsi="David"/>
          <w:sz w:val="24"/>
          <w:szCs w:val="24"/>
          <w:rtl/>
        </w:rPr>
        <w:t>ו</w:t>
      </w:r>
      <w:r w:rsidRPr="0039535F">
        <w:rPr>
          <w:rFonts w:ascii="David" w:hAnsi="David"/>
          <w:sz w:val="24"/>
          <w:szCs w:val="24"/>
        </w:rPr>
        <w:t>/</w:t>
      </w:r>
      <w:r w:rsidRPr="0039535F">
        <w:rPr>
          <w:rFonts w:ascii="David" w:hAnsi="David"/>
          <w:sz w:val="24"/>
          <w:szCs w:val="24"/>
          <w:rtl/>
        </w:rPr>
        <w:t>או</w:t>
      </w:r>
      <w:r w:rsidRPr="0039535F">
        <w:rPr>
          <w:rFonts w:ascii="David" w:hAnsi="David"/>
          <w:sz w:val="24"/>
          <w:szCs w:val="24"/>
        </w:rPr>
        <w:t xml:space="preserve"> </w:t>
      </w:r>
      <w:r w:rsidRPr="0039535F">
        <w:rPr>
          <w:rFonts w:ascii="David" w:hAnsi="David"/>
          <w:sz w:val="24"/>
          <w:szCs w:val="24"/>
          <w:rtl/>
        </w:rPr>
        <w:t>זכות</w:t>
      </w:r>
      <w:r w:rsidRPr="0039535F">
        <w:rPr>
          <w:rFonts w:ascii="David" w:hAnsi="David"/>
          <w:sz w:val="24"/>
          <w:szCs w:val="24"/>
        </w:rPr>
        <w:t xml:space="preserve"> </w:t>
      </w:r>
      <w:r w:rsidRPr="0039535F">
        <w:rPr>
          <w:rFonts w:ascii="David" w:hAnsi="David"/>
          <w:sz w:val="24"/>
          <w:szCs w:val="24"/>
          <w:rtl/>
        </w:rPr>
        <w:t>לפיצוי</w:t>
      </w:r>
      <w:r w:rsidRPr="0039535F">
        <w:rPr>
          <w:rFonts w:ascii="David" w:hAnsi="David"/>
          <w:sz w:val="24"/>
          <w:szCs w:val="24"/>
        </w:rPr>
        <w:t xml:space="preserve"> </w:t>
      </w:r>
      <w:r w:rsidRPr="0039535F">
        <w:rPr>
          <w:rFonts w:ascii="David" w:hAnsi="David"/>
          <w:sz w:val="24"/>
          <w:szCs w:val="24"/>
          <w:rtl/>
        </w:rPr>
        <w:t>עקב</w:t>
      </w:r>
      <w:r w:rsidRPr="0039535F">
        <w:rPr>
          <w:rFonts w:ascii="David" w:hAnsi="David"/>
          <w:sz w:val="24"/>
          <w:szCs w:val="24"/>
        </w:rPr>
        <w:t xml:space="preserve"> </w:t>
      </w:r>
      <w:r w:rsidRPr="0039535F">
        <w:rPr>
          <w:rFonts w:ascii="David" w:hAnsi="David"/>
          <w:sz w:val="24"/>
          <w:szCs w:val="24"/>
          <w:rtl/>
        </w:rPr>
        <w:t>התקשרות</w:t>
      </w:r>
      <w:r w:rsidRPr="0039535F">
        <w:rPr>
          <w:rFonts w:ascii="David" w:hAnsi="David"/>
          <w:sz w:val="24"/>
          <w:szCs w:val="24"/>
        </w:rPr>
        <w:t xml:space="preserve"> </w:t>
      </w:r>
      <w:r w:rsidRPr="0039535F">
        <w:rPr>
          <w:rFonts w:ascii="David" w:hAnsi="David" w:hint="cs"/>
          <w:sz w:val="24"/>
          <w:szCs w:val="24"/>
          <w:rtl/>
        </w:rPr>
        <w:t>ה</w:t>
      </w:r>
      <w:r w:rsidR="00B363C9">
        <w:rPr>
          <w:rFonts w:ascii="David" w:hAnsi="David" w:hint="cs"/>
          <w:sz w:val="24"/>
          <w:szCs w:val="24"/>
          <w:rtl/>
        </w:rPr>
        <w:t>מועצה</w:t>
      </w:r>
      <w:r w:rsidRPr="0039535F">
        <w:rPr>
          <w:rFonts w:ascii="David" w:hAnsi="David"/>
          <w:sz w:val="24"/>
          <w:szCs w:val="24"/>
          <w:rtl/>
        </w:rPr>
        <w:t xml:space="preserve"> עם</w:t>
      </w:r>
      <w:r w:rsidRPr="0039535F">
        <w:rPr>
          <w:rFonts w:ascii="David" w:hAnsi="David"/>
          <w:sz w:val="24"/>
          <w:szCs w:val="24"/>
        </w:rPr>
        <w:t xml:space="preserve"> </w:t>
      </w:r>
      <w:r w:rsidRPr="0039535F">
        <w:rPr>
          <w:rFonts w:ascii="David" w:hAnsi="David"/>
          <w:sz w:val="24"/>
          <w:szCs w:val="24"/>
          <w:rtl/>
        </w:rPr>
        <w:t>מציע</w:t>
      </w:r>
      <w:r w:rsidRPr="0039535F">
        <w:rPr>
          <w:rFonts w:ascii="David" w:hAnsi="David"/>
          <w:sz w:val="24"/>
          <w:szCs w:val="24"/>
        </w:rPr>
        <w:t xml:space="preserve"> </w:t>
      </w:r>
      <w:r w:rsidRPr="0039535F">
        <w:rPr>
          <w:rFonts w:ascii="David" w:hAnsi="David"/>
          <w:sz w:val="24"/>
          <w:szCs w:val="24"/>
          <w:rtl/>
        </w:rPr>
        <w:t>אחר</w:t>
      </w:r>
      <w:r w:rsidRPr="0039535F">
        <w:rPr>
          <w:rFonts w:ascii="David" w:hAnsi="David"/>
          <w:sz w:val="24"/>
          <w:szCs w:val="24"/>
        </w:rPr>
        <w:t xml:space="preserve"> </w:t>
      </w:r>
      <w:r w:rsidRPr="0039535F">
        <w:rPr>
          <w:rFonts w:ascii="David" w:hAnsi="David"/>
          <w:sz w:val="24"/>
          <w:szCs w:val="24"/>
          <w:rtl/>
        </w:rPr>
        <w:t>במקומי.</w:t>
      </w:r>
      <w:r w:rsidRPr="0039535F">
        <w:rPr>
          <w:rFonts w:ascii="David" w:hAnsi="David"/>
          <w:sz w:val="24"/>
          <w:szCs w:val="24"/>
        </w:rPr>
        <w:t xml:space="preserve"> </w:t>
      </w:r>
      <w:r w:rsidRPr="0039535F">
        <w:rPr>
          <w:rFonts w:ascii="David" w:hAnsi="David"/>
          <w:sz w:val="24"/>
          <w:szCs w:val="24"/>
          <w:rtl/>
        </w:rPr>
        <w:t>כן</w:t>
      </w:r>
      <w:r w:rsidRPr="0039535F">
        <w:rPr>
          <w:rFonts w:ascii="David" w:hAnsi="David"/>
          <w:sz w:val="24"/>
          <w:szCs w:val="24"/>
        </w:rPr>
        <w:t xml:space="preserve"> </w:t>
      </w:r>
      <w:r w:rsidRPr="0039535F">
        <w:rPr>
          <w:rFonts w:ascii="David" w:hAnsi="David"/>
          <w:sz w:val="24"/>
          <w:szCs w:val="24"/>
          <w:rtl/>
        </w:rPr>
        <w:t>הנני</w:t>
      </w:r>
      <w:r w:rsidRPr="0039535F">
        <w:rPr>
          <w:rFonts w:ascii="David" w:hAnsi="David"/>
          <w:sz w:val="24"/>
          <w:szCs w:val="24"/>
        </w:rPr>
        <w:t xml:space="preserve"> </w:t>
      </w:r>
      <w:r w:rsidRPr="0039535F">
        <w:rPr>
          <w:rFonts w:ascii="David" w:hAnsi="David"/>
          <w:sz w:val="24"/>
          <w:szCs w:val="24"/>
          <w:rtl/>
        </w:rPr>
        <w:t>מתחייב</w:t>
      </w:r>
      <w:r w:rsidRPr="0039535F">
        <w:rPr>
          <w:rFonts w:ascii="David" w:hAnsi="David"/>
          <w:sz w:val="24"/>
          <w:szCs w:val="24"/>
        </w:rPr>
        <w:t xml:space="preserve"> </w:t>
      </w:r>
      <w:r w:rsidRPr="0039535F">
        <w:rPr>
          <w:rFonts w:ascii="David" w:hAnsi="David"/>
          <w:sz w:val="24"/>
          <w:szCs w:val="24"/>
          <w:rtl/>
        </w:rPr>
        <w:t>כי</w:t>
      </w:r>
      <w:r w:rsidRPr="0039535F">
        <w:rPr>
          <w:rFonts w:ascii="David" w:hAnsi="David"/>
          <w:sz w:val="24"/>
          <w:szCs w:val="24"/>
        </w:rPr>
        <w:t xml:space="preserve"> </w:t>
      </w:r>
      <w:r w:rsidRPr="0039535F">
        <w:rPr>
          <w:rFonts w:ascii="David" w:hAnsi="David"/>
          <w:sz w:val="24"/>
          <w:szCs w:val="24"/>
          <w:rtl/>
        </w:rPr>
        <w:t>במקרה</w:t>
      </w:r>
      <w:r w:rsidRPr="0039535F">
        <w:rPr>
          <w:rFonts w:ascii="David" w:hAnsi="David"/>
          <w:sz w:val="24"/>
          <w:szCs w:val="24"/>
        </w:rPr>
        <w:t xml:space="preserve"> </w:t>
      </w:r>
      <w:r w:rsidRPr="0039535F">
        <w:rPr>
          <w:rFonts w:ascii="David" w:hAnsi="David"/>
          <w:sz w:val="24"/>
          <w:szCs w:val="24"/>
          <w:rtl/>
        </w:rPr>
        <w:t>בו</w:t>
      </w:r>
      <w:r w:rsidRPr="0039535F">
        <w:rPr>
          <w:rFonts w:ascii="David" w:hAnsi="David"/>
          <w:sz w:val="24"/>
          <w:szCs w:val="24"/>
        </w:rPr>
        <w:t xml:space="preserve"> </w:t>
      </w:r>
      <w:r w:rsidRPr="0039535F">
        <w:rPr>
          <w:rFonts w:ascii="David" w:hAnsi="David"/>
          <w:sz w:val="24"/>
          <w:szCs w:val="24"/>
          <w:rtl/>
        </w:rPr>
        <w:t>תתקשר</w:t>
      </w:r>
      <w:r w:rsidRPr="0039535F">
        <w:rPr>
          <w:rFonts w:ascii="David" w:hAnsi="David"/>
          <w:sz w:val="24"/>
          <w:szCs w:val="24"/>
        </w:rPr>
        <w:t xml:space="preserve"> </w:t>
      </w:r>
      <w:r w:rsidRPr="0039535F">
        <w:rPr>
          <w:rFonts w:ascii="David" w:hAnsi="David" w:hint="cs"/>
          <w:sz w:val="24"/>
          <w:szCs w:val="24"/>
          <w:rtl/>
        </w:rPr>
        <w:t>ה</w:t>
      </w:r>
      <w:r w:rsidR="00B363C9">
        <w:rPr>
          <w:rFonts w:ascii="David" w:hAnsi="David" w:hint="cs"/>
          <w:sz w:val="24"/>
          <w:szCs w:val="24"/>
          <w:rtl/>
        </w:rPr>
        <w:t>מועצה</w:t>
      </w:r>
      <w:r w:rsidRPr="0039535F">
        <w:rPr>
          <w:rFonts w:ascii="David" w:hAnsi="David"/>
          <w:sz w:val="24"/>
          <w:szCs w:val="24"/>
        </w:rPr>
        <w:t xml:space="preserve"> </w:t>
      </w:r>
      <w:r w:rsidRPr="0039535F">
        <w:rPr>
          <w:rFonts w:ascii="David" w:hAnsi="David"/>
          <w:sz w:val="24"/>
          <w:szCs w:val="24"/>
          <w:rtl/>
        </w:rPr>
        <w:t>עם</w:t>
      </w:r>
      <w:r w:rsidRPr="0039535F">
        <w:rPr>
          <w:rFonts w:ascii="David" w:hAnsi="David"/>
          <w:sz w:val="24"/>
          <w:szCs w:val="24"/>
        </w:rPr>
        <w:t xml:space="preserve"> </w:t>
      </w:r>
      <w:r w:rsidRPr="0039535F">
        <w:rPr>
          <w:rFonts w:ascii="David" w:hAnsi="David"/>
          <w:sz w:val="24"/>
          <w:szCs w:val="24"/>
          <w:rtl/>
        </w:rPr>
        <w:t>מציע</w:t>
      </w:r>
      <w:r w:rsidRPr="0039535F">
        <w:rPr>
          <w:rFonts w:ascii="David" w:hAnsi="David"/>
          <w:sz w:val="24"/>
          <w:szCs w:val="24"/>
        </w:rPr>
        <w:t xml:space="preserve"> </w:t>
      </w:r>
      <w:r w:rsidRPr="0039535F">
        <w:rPr>
          <w:rFonts w:ascii="David" w:hAnsi="David"/>
          <w:sz w:val="24"/>
          <w:szCs w:val="24"/>
          <w:rtl/>
        </w:rPr>
        <w:t>אחר</w:t>
      </w:r>
      <w:r w:rsidRPr="0039535F">
        <w:rPr>
          <w:rFonts w:ascii="David" w:hAnsi="David"/>
          <w:sz w:val="24"/>
          <w:szCs w:val="24"/>
        </w:rPr>
        <w:t xml:space="preserve"> </w:t>
      </w:r>
      <w:r w:rsidRPr="0039535F">
        <w:rPr>
          <w:rFonts w:ascii="David" w:hAnsi="David"/>
          <w:sz w:val="24"/>
          <w:szCs w:val="24"/>
          <w:rtl/>
        </w:rPr>
        <w:t>כאמור</w:t>
      </w:r>
      <w:r w:rsidRPr="0039535F">
        <w:rPr>
          <w:rFonts w:ascii="David" w:hAnsi="David"/>
          <w:sz w:val="24"/>
          <w:szCs w:val="24"/>
        </w:rPr>
        <w:t xml:space="preserve"> </w:t>
      </w:r>
      <w:r w:rsidRPr="0039535F">
        <w:rPr>
          <w:rFonts w:ascii="David" w:hAnsi="David"/>
          <w:sz w:val="24"/>
          <w:szCs w:val="24"/>
          <w:rtl/>
        </w:rPr>
        <w:t>דלעיל</w:t>
      </w:r>
      <w:r w:rsidRPr="0039535F">
        <w:rPr>
          <w:rFonts w:ascii="David" w:hAnsi="David"/>
          <w:sz w:val="24"/>
          <w:szCs w:val="24"/>
        </w:rPr>
        <w:t>,</w:t>
      </w:r>
      <w:r w:rsidRPr="0039535F">
        <w:rPr>
          <w:rFonts w:ascii="David" w:hAnsi="David"/>
          <w:sz w:val="24"/>
          <w:szCs w:val="24"/>
          <w:rtl/>
        </w:rPr>
        <w:t xml:space="preserve"> יהיה</w:t>
      </w:r>
      <w:r w:rsidRPr="0039535F">
        <w:rPr>
          <w:rFonts w:ascii="David" w:hAnsi="David"/>
          <w:sz w:val="24"/>
          <w:szCs w:val="24"/>
        </w:rPr>
        <w:t xml:space="preserve"> </w:t>
      </w:r>
      <w:r w:rsidRPr="0039535F">
        <w:rPr>
          <w:rFonts w:ascii="David" w:hAnsi="David"/>
          <w:sz w:val="24"/>
          <w:szCs w:val="24"/>
          <w:rtl/>
        </w:rPr>
        <w:t>עליי</w:t>
      </w:r>
      <w:r w:rsidRPr="0039535F">
        <w:rPr>
          <w:rFonts w:ascii="David" w:hAnsi="David"/>
          <w:sz w:val="24"/>
          <w:szCs w:val="24"/>
        </w:rPr>
        <w:t xml:space="preserve"> </w:t>
      </w:r>
      <w:r w:rsidRPr="0039535F">
        <w:rPr>
          <w:rFonts w:ascii="David" w:hAnsi="David"/>
          <w:sz w:val="24"/>
          <w:szCs w:val="24"/>
          <w:rtl/>
        </w:rPr>
        <w:t>לשלם</w:t>
      </w:r>
      <w:r w:rsidRPr="0039535F">
        <w:rPr>
          <w:rFonts w:ascii="David" w:hAnsi="David"/>
          <w:sz w:val="24"/>
          <w:szCs w:val="24"/>
        </w:rPr>
        <w:t xml:space="preserve"> </w:t>
      </w:r>
      <w:r w:rsidRPr="0039535F">
        <w:rPr>
          <w:rFonts w:ascii="David" w:hAnsi="David"/>
          <w:sz w:val="24"/>
          <w:szCs w:val="24"/>
          <w:rtl/>
        </w:rPr>
        <w:t>לה</w:t>
      </w:r>
      <w:r w:rsidRPr="0039535F">
        <w:rPr>
          <w:rFonts w:ascii="David" w:hAnsi="David"/>
          <w:sz w:val="24"/>
          <w:szCs w:val="24"/>
        </w:rPr>
        <w:t xml:space="preserve"> </w:t>
      </w:r>
      <w:r w:rsidRPr="0039535F">
        <w:rPr>
          <w:rFonts w:ascii="David" w:hAnsi="David"/>
          <w:sz w:val="24"/>
          <w:szCs w:val="24"/>
          <w:rtl/>
        </w:rPr>
        <w:t>את</w:t>
      </w:r>
      <w:r w:rsidRPr="0039535F">
        <w:rPr>
          <w:rFonts w:ascii="David" w:hAnsi="David"/>
          <w:sz w:val="24"/>
          <w:szCs w:val="24"/>
        </w:rPr>
        <w:t xml:space="preserve"> </w:t>
      </w:r>
      <w:r w:rsidRPr="0039535F">
        <w:rPr>
          <w:rFonts w:ascii="David" w:hAnsi="David"/>
          <w:sz w:val="24"/>
          <w:szCs w:val="24"/>
          <w:rtl/>
        </w:rPr>
        <w:t>ההפרש</w:t>
      </w:r>
      <w:r w:rsidRPr="0039535F">
        <w:rPr>
          <w:rFonts w:ascii="David" w:hAnsi="David"/>
          <w:sz w:val="24"/>
          <w:szCs w:val="24"/>
        </w:rPr>
        <w:t xml:space="preserve"> </w:t>
      </w:r>
      <w:r w:rsidRPr="0039535F">
        <w:rPr>
          <w:rFonts w:ascii="David" w:hAnsi="David"/>
          <w:sz w:val="24"/>
          <w:szCs w:val="24"/>
          <w:rtl/>
        </w:rPr>
        <w:t>בין</w:t>
      </w:r>
      <w:r w:rsidRPr="0039535F">
        <w:rPr>
          <w:rFonts w:ascii="David" w:hAnsi="David"/>
          <w:sz w:val="24"/>
          <w:szCs w:val="24"/>
        </w:rPr>
        <w:t xml:space="preserve"> </w:t>
      </w:r>
      <w:r w:rsidRPr="0039535F">
        <w:rPr>
          <w:rFonts w:ascii="David" w:hAnsi="David"/>
          <w:sz w:val="24"/>
          <w:szCs w:val="24"/>
          <w:rtl/>
        </w:rPr>
        <w:t>ההצעה</w:t>
      </w:r>
      <w:r w:rsidRPr="0039535F">
        <w:rPr>
          <w:rFonts w:ascii="David" w:hAnsi="David"/>
          <w:sz w:val="24"/>
          <w:szCs w:val="24"/>
        </w:rPr>
        <w:t xml:space="preserve"> </w:t>
      </w:r>
      <w:r w:rsidRPr="0039535F">
        <w:rPr>
          <w:rFonts w:ascii="David" w:hAnsi="David"/>
          <w:sz w:val="24"/>
          <w:szCs w:val="24"/>
          <w:rtl/>
        </w:rPr>
        <w:t>שנבחרה</w:t>
      </w:r>
      <w:r w:rsidRPr="0039535F">
        <w:rPr>
          <w:rFonts w:ascii="David" w:hAnsi="David"/>
          <w:sz w:val="24"/>
          <w:szCs w:val="24"/>
        </w:rPr>
        <w:t xml:space="preserve"> </w:t>
      </w:r>
      <w:r w:rsidRPr="0039535F">
        <w:rPr>
          <w:rFonts w:ascii="David" w:hAnsi="David"/>
          <w:sz w:val="24"/>
          <w:szCs w:val="24"/>
          <w:rtl/>
        </w:rPr>
        <w:t>על</w:t>
      </w:r>
      <w:r w:rsidRPr="0039535F">
        <w:rPr>
          <w:rFonts w:ascii="David" w:hAnsi="David"/>
          <w:sz w:val="24"/>
          <w:szCs w:val="24"/>
        </w:rPr>
        <w:t xml:space="preserve"> </w:t>
      </w:r>
      <w:r w:rsidRPr="0039535F">
        <w:rPr>
          <w:rFonts w:ascii="David" w:hAnsi="David"/>
          <w:sz w:val="24"/>
          <w:szCs w:val="24"/>
          <w:rtl/>
        </w:rPr>
        <w:t>ידה</w:t>
      </w:r>
      <w:r w:rsidRPr="0039535F">
        <w:rPr>
          <w:rFonts w:ascii="David" w:hAnsi="David"/>
          <w:sz w:val="24"/>
          <w:szCs w:val="24"/>
        </w:rPr>
        <w:t xml:space="preserve"> </w:t>
      </w:r>
      <w:r w:rsidRPr="0039535F">
        <w:rPr>
          <w:rFonts w:ascii="David" w:hAnsi="David"/>
          <w:sz w:val="24"/>
          <w:szCs w:val="24"/>
          <w:rtl/>
        </w:rPr>
        <w:t>לבין</w:t>
      </w:r>
      <w:r w:rsidRPr="0039535F">
        <w:rPr>
          <w:rFonts w:ascii="David" w:hAnsi="David"/>
          <w:sz w:val="24"/>
          <w:szCs w:val="24"/>
        </w:rPr>
        <w:t xml:space="preserve"> </w:t>
      </w:r>
      <w:r w:rsidRPr="0039535F">
        <w:rPr>
          <w:rFonts w:ascii="David" w:hAnsi="David"/>
          <w:sz w:val="24"/>
          <w:szCs w:val="24"/>
          <w:rtl/>
        </w:rPr>
        <w:t>הצעתי,</w:t>
      </w:r>
      <w:r w:rsidRPr="0039535F">
        <w:rPr>
          <w:rFonts w:ascii="David" w:hAnsi="David"/>
          <w:sz w:val="24"/>
          <w:szCs w:val="24"/>
        </w:rPr>
        <w:t xml:space="preserve"> </w:t>
      </w:r>
      <w:r w:rsidRPr="0039535F">
        <w:rPr>
          <w:rFonts w:ascii="David" w:hAnsi="David" w:hint="cs"/>
          <w:sz w:val="24"/>
          <w:szCs w:val="24"/>
          <w:rtl/>
        </w:rPr>
        <w:t>וה</w:t>
      </w:r>
      <w:r w:rsidR="00B363C9">
        <w:rPr>
          <w:rFonts w:ascii="David" w:hAnsi="David" w:hint="cs"/>
          <w:sz w:val="24"/>
          <w:szCs w:val="24"/>
          <w:rtl/>
        </w:rPr>
        <w:t>מועצה</w:t>
      </w:r>
      <w:r w:rsidRPr="0039535F">
        <w:rPr>
          <w:rFonts w:ascii="David" w:hAnsi="David"/>
          <w:sz w:val="24"/>
          <w:szCs w:val="24"/>
        </w:rPr>
        <w:t xml:space="preserve"> </w:t>
      </w:r>
      <w:r w:rsidRPr="0039535F">
        <w:rPr>
          <w:rFonts w:ascii="David" w:hAnsi="David"/>
          <w:sz w:val="24"/>
          <w:szCs w:val="24"/>
          <w:rtl/>
        </w:rPr>
        <w:t>רשאית</w:t>
      </w:r>
      <w:r w:rsidRPr="0039535F">
        <w:rPr>
          <w:rFonts w:ascii="David" w:hAnsi="David"/>
          <w:sz w:val="24"/>
          <w:szCs w:val="24"/>
        </w:rPr>
        <w:t xml:space="preserve"> </w:t>
      </w:r>
      <w:r w:rsidRPr="0039535F">
        <w:rPr>
          <w:rFonts w:ascii="David" w:hAnsi="David"/>
          <w:sz w:val="24"/>
          <w:szCs w:val="24"/>
          <w:rtl/>
        </w:rPr>
        <w:t>להשתמש לצורך</w:t>
      </w:r>
      <w:r w:rsidRPr="0039535F">
        <w:rPr>
          <w:rFonts w:ascii="David" w:hAnsi="David"/>
          <w:sz w:val="24"/>
          <w:szCs w:val="24"/>
        </w:rPr>
        <w:t xml:space="preserve"> </w:t>
      </w:r>
      <w:r w:rsidRPr="0039535F">
        <w:rPr>
          <w:rFonts w:ascii="David" w:hAnsi="David"/>
          <w:sz w:val="24"/>
          <w:szCs w:val="24"/>
          <w:rtl/>
        </w:rPr>
        <w:t>זה</w:t>
      </w:r>
      <w:r w:rsidRPr="0039535F">
        <w:rPr>
          <w:rFonts w:ascii="David" w:hAnsi="David"/>
          <w:sz w:val="24"/>
          <w:szCs w:val="24"/>
        </w:rPr>
        <w:t xml:space="preserve"> </w:t>
      </w:r>
      <w:r w:rsidRPr="0039535F">
        <w:rPr>
          <w:rFonts w:ascii="David" w:hAnsi="David"/>
          <w:sz w:val="24"/>
          <w:szCs w:val="24"/>
          <w:rtl/>
        </w:rPr>
        <w:t>בכספי</w:t>
      </w:r>
      <w:r w:rsidRPr="0039535F">
        <w:rPr>
          <w:rFonts w:ascii="David" w:hAnsi="David"/>
          <w:sz w:val="24"/>
          <w:szCs w:val="24"/>
        </w:rPr>
        <w:t xml:space="preserve"> </w:t>
      </w:r>
      <w:r w:rsidRPr="0039535F">
        <w:rPr>
          <w:rFonts w:ascii="David" w:hAnsi="David"/>
          <w:sz w:val="24"/>
          <w:szCs w:val="24"/>
          <w:rtl/>
        </w:rPr>
        <w:t>הערבות</w:t>
      </w:r>
      <w:r w:rsidRPr="0039535F">
        <w:rPr>
          <w:rFonts w:ascii="David" w:hAnsi="David"/>
          <w:sz w:val="24"/>
          <w:szCs w:val="24"/>
        </w:rPr>
        <w:t xml:space="preserve"> </w:t>
      </w:r>
      <w:r w:rsidRPr="0039535F">
        <w:rPr>
          <w:rFonts w:ascii="David" w:hAnsi="David"/>
          <w:sz w:val="24"/>
          <w:szCs w:val="24"/>
          <w:rtl/>
        </w:rPr>
        <w:t>שחולטו</w:t>
      </w:r>
      <w:r w:rsidRPr="0039535F">
        <w:rPr>
          <w:rFonts w:ascii="David" w:hAnsi="David"/>
          <w:sz w:val="24"/>
          <w:szCs w:val="24"/>
        </w:rPr>
        <w:t xml:space="preserve"> </w:t>
      </w:r>
      <w:r w:rsidRPr="0039535F">
        <w:rPr>
          <w:rFonts w:ascii="David" w:hAnsi="David"/>
          <w:sz w:val="24"/>
          <w:szCs w:val="24"/>
          <w:rtl/>
        </w:rPr>
        <w:t>כמפורט</w:t>
      </w:r>
      <w:r w:rsidRPr="0039535F">
        <w:rPr>
          <w:rFonts w:ascii="David" w:hAnsi="David"/>
          <w:sz w:val="24"/>
          <w:szCs w:val="24"/>
        </w:rPr>
        <w:t xml:space="preserve"> </w:t>
      </w:r>
      <w:r w:rsidRPr="0039535F">
        <w:rPr>
          <w:rFonts w:ascii="David" w:hAnsi="David"/>
          <w:sz w:val="24"/>
          <w:szCs w:val="24"/>
          <w:rtl/>
        </w:rPr>
        <w:t>דלעיל</w:t>
      </w:r>
      <w:r w:rsidRPr="0039535F">
        <w:rPr>
          <w:rFonts w:ascii="David" w:hAnsi="David"/>
          <w:sz w:val="24"/>
          <w:szCs w:val="24"/>
        </w:rPr>
        <w:t>.</w:t>
      </w:r>
    </w:p>
    <w:p w14:paraId="2CFDB1B7" w14:textId="77777777" w:rsidR="002026A9" w:rsidRPr="00794F15" w:rsidRDefault="002026A9" w:rsidP="006A3ACE">
      <w:pPr>
        <w:numPr>
          <w:ilvl w:val="0"/>
          <w:numId w:val="12"/>
        </w:numPr>
        <w:tabs>
          <w:tab w:val="left" w:pos="413"/>
        </w:tabs>
        <w:bidi/>
        <w:spacing w:after="280"/>
        <w:ind w:left="360" w:right="-284" w:hanging="360"/>
        <w:jc w:val="both"/>
        <w:rPr>
          <w:rFonts w:ascii="David" w:hAnsi="David"/>
          <w:sz w:val="24"/>
          <w:szCs w:val="24"/>
        </w:rPr>
      </w:pPr>
      <w:r w:rsidRPr="00794F15">
        <w:rPr>
          <w:rFonts w:ascii="David" w:hAnsi="David"/>
          <w:sz w:val="24"/>
          <w:szCs w:val="24"/>
          <w:rtl/>
        </w:rPr>
        <w:t>הצעתי</w:t>
      </w:r>
      <w:r w:rsidRPr="00794F15">
        <w:rPr>
          <w:rFonts w:ascii="David" w:hAnsi="David"/>
          <w:sz w:val="24"/>
          <w:szCs w:val="24"/>
        </w:rPr>
        <w:t xml:space="preserve"> </w:t>
      </w:r>
      <w:r w:rsidRPr="00794F15">
        <w:rPr>
          <w:rFonts w:ascii="David" w:hAnsi="David"/>
          <w:sz w:val="24"/>
          <w:szCs w:val="24"/>
          <w:rtl/>
        </w:rPr>
        <w:t>זו</w:t>
      </w:r>
      <w:r w:rsidRPr="00794F15">
        <w:rPr>
          <w:rFonts w:ascii="David" w:hAnsi="David"/>
          <w:sz w:val="24"/>
          <w:szCs w:val="24"/>
        </w:rPr>
        <w:t xml:space="preserve"> </w:t>
      </w:r>
      <w:r w:rsidRPr="00794F15">
        <w:rPr>
          <w:rFonts w:ascii="David" w:hAnsi="David"/>
          <w:sz w:val="24"/>
          <w:szCs w:val="24"/>
          <w:rtl/>
        </w:rPr>
        <w:t>תהיה</w:t>
      </w:r>
      <w:r w:rsidRPr="00794F15">
        <w:rPr>
          <w:rFonts w:ascii="David" w:hAnsi="David"/>
          <w:sz w:val="24"/>
          <w:szCs w:val="24"/>
        </w:rPr>
        <w:t xml:space="preserve"> </w:t>
      </w:r>
      <w:r w:rsidRPr="00794F15">
        <w:rPr>
          <w:rFonts w:ascii="David" w:hAnsi="David"/>
          <w:sz w:val="24"/>
          <w:szCs w:val="24"/>
          <w:rtl/>
        </w:rPr>
        <w:t>בתוקף</w:t>
      </w:r>
      <w:r w:rsidRPr="00794F15">
        <w:rPr>
          <w:rFonts w:ascii="David" w:hAnsi="David"/>
          <w:sz w:val="24"/>
          <w:szCs w:val="24"/>
        </w:rPr>
        <w:t xml:space="preserve"> </w:t>
      </w:r>
      <w:r w:rsidRPr="00794F15">
        <w:rPr>
          <w:rFonts w:ascii="David" w:hAnsi="David"/>
          <w:sz w:val="24"/>
          <w:szCs w:val="24"/>
          <w:rtl/>
        </w:rPr>
        <w:t>ותחייב</w:t>
      </w:r>
      <w:r w:rsidRPr="00794F15">
        <w:rPr>
          <w:rFonts w:ascii="David" w:hAnsi="David"/>
          <w:sz w:val="24"/>
          <w:szCs w:val="24"/>
        </w:rPr>
        <w:t xml:space="preserve"> </w:t>
      </w:r>
      <w:r w:rsidRPr="00794F15">
        <w:rPr>
          <w:rFonts w:ascii="David" w:hAnsi="David"/>
          <w:sz w:val="24"/>
          <w:szCs w:val="24"/>
          <w:rtl/>
        </w:rPr>
        <w:t>אותי</w:t>
      </w:r>
      <w:r w:rsidRPr="00794F15">
        <w:rPr>
          <w:rFonts w:ascii="David" w:hAnsi="David"/>
          <w:sz w:val="24"/>
          <w:szCs w:val="24"/>
        </w:rPr>
        <w:t xml:space="preserve"> </w:t>
      </w:r>
      <w:r w:rsidRPr="00794F15">
        <w:rPr>
          <w:rFonts w:ascii="David" w:hAnsi="David"/>
          <w:sz w:val="24"/>
          <w:szCs w:val="24"/>
          <w:rtl/>
        </w:rPr>
        <w:t>במשך</w:t>
      </w:r>
      <w:r w:rsidRPr="00794F15">
        <w:rPr>
          <w:rFonts w:ascii="David" w:hAnsi="David"/>
          <w:sz w:val="24"/>
          <w:szCs w:val="24"/>
        </w:rPr>
        <w:t xml:space="preserve"> </w:t>
      </w:r>
      <w:r w:rsidRPr="00794F15">
        <w:rPr>
          <w:rFonts w:ascii="David" w:hAnsi="David"/>
          <w:sz w:val="24"/>
          <w:szCs w:val="24"/>
          <w:rtl/>
        </w:rPr>
        <w:t>תקופה</w:t>
      </w:r>
      <w:r w:rsidRPr="00794F15">
        <w:rPr>
          <w:rFonts w:ascii="David" w:hAnsi="David"/>
          <w:sz w:val="24"/>
          <w:szCs w:val="24"/>
        </w:rPr>
        <w:t xml:space="preserve"> </w:t>
      </w:r>
      <w:r w:rsidRPr="00794F15">
        <w:rPr>
          <w:rFonts w:ascii="David" w:hAnsi="David"/>
          <w:sz w:val="24"/>
          <w:szCs w:val="24"/>
          <w:rtl/>
        </w:rPr>
        <w:t>של</w:t>
      </w:r>
      <w:r w:rsidRPr="00794F15">
        <w:rPr>
          <w:rFonts w:ascii="David" w:hAnsi="David"/>
          <w:sz w:val="24"/>
          <w:szCs w:val="24"/>
        </w:rPr>
        <w:t xml:space="preserve"> 90 </w:t>
      </w:r>
      <w:r w:rsidRPr="00794F15">
        <w:rPr>
          <w:rFonts w:ascii="David" w:hAnsi="David"/>
          <w:sz w:val="24"/>
          <w:szCs w:val="24"/>
          <w:rtl/>
        </w:rPr>
        <w:t>ימים</w:t>
      </w:r>
      <w:r w:rsidRPr="00794F15">
        <w:rPr>
          <w:rFonts w:ascii="David" w:hAnsi="David"/>
          <w:sz w:val="24"/>
          <w:szCs w:val="24"/>
        </w:rPr>
        <w:t xml:space="preserve"> </w:t>
      </w:r>
      <w:r w:rsidRPr="00794F15">
        <w:rPr>
          <w:rFonts w:ascii="David" w:hAnsi="David"/>
          <w:sz w:val="24"/>
          <w:szCs w:val="24"/>
          <w:rtl/>
        </w:rPr>
        <w:t>מהמועד</w:t>
      </w:r>
      <w:r w:rsidRPr="00794F15">
        <w:rPr>
          <w:rFonts w:ascii="David" w:hAnsi="David"/>
          <w:sz w:val="24"/>
          <w:szCs w:val="24"/>
        </w:rPr>
        <w:t xml:space="preserve"> </w:t>
      </w:r>
      <w:r w:rsidRPr="00794F15">
        <w:rPr>
          <w:rFonts w:ascii="David" w:hAnsi="David"/>
          <w:sz w:val="24"/>
          <w:szCs w:val="24"/>
          <w:rtl/>
        </w:rPr>
        <w:t>האחרון</w:t>
      </w:r>
      <w:r w:rsidRPr="00794F15">
        <w:rPr>
          <w:rFonts w:ascii="David" w:hAnsi="David"/>
          <w:sz w:val="24"/>
          <w:szCs w:val="24"/>
        </w:rPr>
        <w:t xml:space="preserve"> </w:t>
      </w:r>
      <w:r w:rsidRPr="00794F15">
        <w:rPr>
          <w:rFonts w:ascii="David" w:hAnsi="David"/>
          <w:sz w:val="24"/>
          <w:szCs w:val="24"/>
          <w:rtl/>
        </w:rPr>
        <w:t>להגשת</w:t>
      </w:r>
      <w:r w:rsidRPr="00794F15">
        <w:rPr>
          <w:rFonts w:ascii="David" w:hAnsi="David"/>
          <w:sz w:val="24"/>
          <w:szCs w:val="24"/>
        </w:rPr>
        <w:t xml:space="preserve"> </w:t>
      </w:r>
      <w:r w:rsidRPr="00794F15">
        <w:rPr>
          <w:rFonts w:ascii="David" w:hAnsi="David"/>
          <w:sz w:val="24"/>
          <w:szCs w:val="24"/>
          <w:rtl/>
        </w:rPr>
        <w:t>ההצעות</w:t>
      </w:r>
      <w:r w:rsidRPr="00794F15">
        <w:rPr>
          <w:rFonts w:ascii="David" w:hAnsi="David"/>
          <w:sz w:val="24"/>
          <w:szCs w:val="24"/>
        </w:rPr>
        <w:t xml:space="preserve"> </w:t>
      </w:r>
      <w:r w:rsidRPr="00794F15">
        <w:rPr>
          <w:rFonts w:ascii="David" w:hAnsi="David"/>
          <w:sz w:val="24"/>
          <w:szCs w:val="24"/>
          <w:rtl/>
        </w:rPr>
        <w:t>כפי שהוגדר</w:t>
      </w:r>
      <w:r w:rsidRPr="00794F15">
        <w:rPr>
          <w:rFonts w:ascii="David" w:hAnsi="David"/>
          <w:sz w:val="24"/>
          <w:szCs w:val="24"/>
        </w:rPr>
        <w:t xml:space="preserve"> </w:t>
      </w:r>
      <w:r w:rsidRPr="00794F15">
        <w:rPr>
          <w:rFonts w:ascii="David" w:hAnsi="David"/>
          <w:sz w:val="24"/>
          <w:szCs w:val="24"/>
          <w:rtl/>
        </w:rPr>
        <w:t>בתנאי</w:t>
      </w:r>
      <w:r w:rsidRPr="00794F15">
        <w:rPr>
          <w:rFonts w:ascii="David" w:hAnsi="David"/>
          <w:sz w:val="24"/>
          <w:szCs w:val="24"/>
        </w:rPr>
        <w:t xml:space="preserve"> </w:t>
      </w:r>
      <w:r w:rsidRPr="00794F15">
        <w:rPr>
          <w:rFonts w:ascii="David" w:hAnsi="David"/>
          <w:sz w:val="24"/>
          <w:szCs w:val="24"/>
          <w:rtl/>
        </w:rPr>
        <w:t>המכרז.</w:t>
      </w:r>
      <w:r w:rsidRPr="00794F15">
        <w:rPr>
          <w:rFonts w:ascii="David" w:hAnsi="David"/>
          <w:sz w:val="24"/>
          <w:szCs w:val="24"/>
        </w:rPr>
        <w:t xml:space="preserve"> </w:t>
      </w:r>
      <w:r w:rsidRPr="00794F15">
        <w:rPr>
          <w:rFonts w:ascii="David" w:hAnsi="David"/>
          <w:sz w:val="24"/>
          <w:szCs w:val="24"/>
          <w:rtl/>
        </w:rPr>
        <w:t>במידה</w:t>
      </w:r>
      <w:r w:rsidRPr="00794F15">
        <w:rPr>
          <w:rFonts w:ascii="David" w:hAnsi="David"/>
          <w:sz w:val="24"/>
          <w:szCs w:val="24"/>
        </w:rPr>
        <w:t xml:space="preserve"> </w:t>
      </w:r>
      <w:r w:rsidRPr="00794F15">
        <w:rPr>
          <w:rFonts w:ascii="David" w:hAnsi="David"/>
          <w:sz w:val="24"/>
          <w:szCs w:val="24"/>
          <w:rtl/>
        </w:rPr>
        <w:t>ותדרוש</w:t>
      </w:r>
      <w:r w:rsidRPr="00794F15">
        <w:rPr>
          <w:rFonts w:ascii="David" w:hAnsi="David"/>
          <w:sz w:val="24"/>
          <w:szCs w:val="24"/>
        </w:rPr>
        <w:t xml:space="preserve"> </w:t>
      </w:r>
      <w:proofErr w:type="spellStart"/>
      <w:r w:rsidRPr="00794F15">
        <w:rPr>
          <w:rFonts w:ascii="David" w:hAnsi="David"/>
          <w:sz w:val="24"/>
          <w:szCs w:val="24"/>
          <w:rtl/>
        </w:rPr>
        <w:t>החכ"ל</w:t>
      </w:r>
      <w:proofErr w:type="spellEnd"/>
      <w:r w:rsidRPr="00794F15">
        <w:rPr>
          <w:rFonts w:ascii="David" w:hAnsi="David"/>
          <w:sz w:val="24"/>
          <w:szCs w:val="24"/>
        </w:rPr>
        <w:t xml:space="preserve"> </w:t>
      </w:r>
      <w:r w:rsidRPr="00794F15">
        <w:rPr>
          <w:rFonts w:ascii="David" w:hAnsi="David"/>
          <w:sz w:val="24"/>
          <w:szCs w:val="24"/>
          <w:rtl/>
        </w:rPr>
        <w:t>יוארך</w:t>
      </w:r>
      <w:r w:rsidRPr="00794F15">
        <w:rPr>
          <w:rFonts w:ascii="David" w:hAnsi="David"/>
          <w:sz w:val="24"/>
          <w:szCs w:val="24"/>
        </w:rPr>
        <w:t xml:space="preserve"> </w:t>
      </w:r>
      <w:r w:rsidRPr="00794F15">
        <w:rPr>
          <w:rFonts w:ascii="David" w:hAnsi="David"/>
          <w:sz w:val="24"/>
          <w:szCs w:val="24"/>
          <w:rtl/>
        </w:rPr>
        <w:t>תוקפה</w:t>
      </w:r>
      <w:r w:rsidRPr="00794F15">
        <w:rPr>
          <w:rFonts w:ascii="David" w:hAnsi="David"/>
          <w:sz w:val="24"/>
          <w:szCs w:val="24"/>
        </w:rPr>
        <w:t xml:space="preserve"> </w:t>
      </w:r>
      <w:r w:rsidRPr="00794F15">
        <w:rPr>
          <w:rFonts w:ascii="David" w:hAnsi="David"/>
          <w:sz w:val="24"/>
          <w:szCs w:val="24"/>
          <w:rtl/>
        </w:rPr>
        <w:t>של</w:t>
      </w:r>
      <w:r w:rsidRPr="00794F15">
        <w:rPr>
          <w:rFonts w:ascii="David" w:hAnsi="David"/>
          <w:sz w:val="24"/>
          <w:szCs w:val="24"/>
        </w:rPr>
        <w:t xml:space="preserve"> </w:t>
      </w:r>
      <w:r w:rsidRPr="00794F15">
        <w:rPr>
          <w:rFonts w:ascii="David" w:hAnsi="David"/>
          <w:sz w:val="24"/>
          <w:szCs w:val="24"/>
          <w:rtl/>
        </w:rPr>
        <w:t>הצעתי.</w:t>
      </w:r>
      <w:r w:rsidRPr="00794F15">
        <w:rPr>
          <w:rFonts w:ascii="David" w:hAnsi="David"/>
          <w:sz w:val="24"/>
          <w:szCs w:val="24"/>
        </w:rPr>
        <w:t xml:space="preserve"> </w:t>
      </w:r>
      <w:r w:rsidRPr="00794F15">
        <w:rPr>
          <w:rFonts w:ascii="David" w:hAnsi="David"/>
          <w:sz w:val="24"/>
          <w:szCs w:val="24"/>
          <w:rtl/>
        </w:rPr>
        <w:t>אם</w:t>
      </w:r>
      <w:r w:rsidRPr="00794F15">
        <w:rPr>
          <w:rFonts w:ascii="David" w:hAnsi="David"/>
          <w:sz w:val="24"/>
          <w:szCs w:val="24"/>
        </w:rPr>
        <w:t xml:space="preserve"> </w:t>
      </w:r>
      <w:r w:rsidRPr="00794F15">
        <w:rPr>
          <w:rFonts w:ascii="David" w:hAnsi="David"/>
          <w:sz w:val="24"/>
          <w:szCs w:val="24"/>
          <w:rtl/>
        </w:rPr>
        <w:t>הצעה</w:t>
      </w:r>
      <w:r w:rsidRPr="00794F15">
        <w:rPr>
          <w:rFonts w:ascii="David" w:hAnsi="David"/>
          <w:sz w:val="24"/>
          <w:szCs w:val="24"/>
        </w:rPr>
        <w:t xml:space="preserve"> </w:t>
      </w:r>
      <w:r w:rsidRPr="00794F15">
        <w:rPr>
          <w:rFonts w:ascii="David" w:hAnsi="David"/>
          <w:sz w:val="24"/>
          <w:szCs w:val="24"/>
          <w:rtl/>
        </w:rPr>
        <w:t>זו</w:t>
      </w:r>
      <w:r w:rsidRPr="00794F15">
        <w:rPr>
          <w:rFonts w:ascii="David" w:hAnsi="David"/>
          <w:sz w:val="24"/>
          <w:szCs w:val="24"/>
        </w:rPr>
        <w:t xml:space="preserve"> </w:t>
      </w:r>
      <w:r w:rsidRPr="00794F15">
        <w:rPr>
          <w:rFonts w:ascii="David" w:hAnsi="David"/>
          <w:sz w:val="24"/>
          <w:szCs w:val="24"/>
          <w:rtl/>
        </w:rPr>
        <w:t>נחתמה</w:t>
      </w:r>
      <w:r w:rsidRPr="00794F15">
        <w:rPr>
          <w:rFonts w:ascii="David" w:hAnsi="David"/>
          <w:sz w:val="24"/>
          <w:szCs w:val="24"/>
        </w:rPr>
        <w:t xml:space="preserve"> </w:t>
      </w:r>
      <w:r w:rsidRPr="00794F15">
        <w:rPr>
          <w:rFonts w:ascii="David" w:hAnsi="David"/>
          <w:sz w:val="24"/>
          <w:szCs w:val="24"/>
          <w:rtl/>
        </w:rPr>
        <w:t>על</w:t>
      </w:r>
      <w:r w:rsidRPr="00794F15">
        <w:rPr>
          <w:rFonts w:ascii="David" w:hAnsi="David"/>
          <w:sz w:val="24"/>
          <w:szCs w:val="24"/>
        </w:rPr>
        <w:t xml:space="preserve"> </w:t>
      </w:r>
      <w:r w:rsidRPr="00794F15">
        <w:rPr>
          <w:rFonts w:ascii="David" w:hAnsi="David"/>
          <w:sz w:val="24"/>
          <w:szCs w:val="24"/>
          <w:rtl/>
        </w:rPr>
        <w:t>ידי יותר</w:t>
      </w:r>
      <w:r w:rsidRPr="00794F15">
        <w:rPr>
          <w:rFonts w:ascii="David" w:hAnsi="David"/>
          <w:sz w:val="24"/>
          <w:szCs w:val="24"/>
        </w:rPr>
        <w:t xml:space="preserve"> </w:t>
      </w:r>
      <w:r w:rsidRPr="00794F15">
        <w:rPr>
          <w:rFonts w:ascii="David" w:hAnsi="David"/>
          <w:sz w:val="24"/>
          <w:szCs w:val="24"/>
          <w:rtl/>
        </w:rPr>
        <w:t>מאדם</w:t>
      </w:r>
      <w:r w:rsidRPr="00794F15">
        <w:rPr>
          <w:rFonts w:ascii="David" w:hAnsi="David"/>
          <w:sz w:val="24"/>
          <w:szCs w:val="24"/>
        </w:rPr>
        <w:t xml:space="preserve"> </w:t>
      </w:r>
      <w:r w:rsidRPr="00794F15">
        <w:rPr>
          <w:rFonts w:ascii="David" w:hAnsi="David"/>
          <w:sz w:val="24"/>
          <w:szCs w:val="24"/>
          <w:rtl/>
        </w:rPr>
        <w:t>אחד,</w:t>
      </w:r>
      <w:r w:rsidRPr="00794F15">
        <w:rPr>
          <w:rFonts w:ascii="David" w:hAnsi="David"/>
          <w:sz w:val="24"/>
          <w:szCs w:val="24"/>
        </w:rPr>
        <w:t xml:space="preserve"> </w:t>
      </w:r>
      <w:r w:rsidRPr="00794F15">
        <w:rPr>
          <w:rFonts w:ascii="David" w:hAnsi="David"/>
          <w:sz w:val="24"/>
          <w:szCs w:val="24"/>
          <w:rtl/>
        </w:rPr>
        <w:t>היא</w:t>
      </w:r>
      <w:r w:rsidRPr="00794F15">
        <w:rPr>
          <w:rFonts w:ascii="David" w:hAnsi="David"/>
          <w:sz w:val="24"/>
          <w:szCs w:val="24"/>
        </w:rPr>
        <w:t xml:space="preserve"> </w:t>
      </w:r>
      <w:r w:rsidRPr="00794F15">
        <w:rPr>
          <w:rFonts w:ascii="David" w:hAnsi="David"/>
          <w:sz w:val="24"/>
          <w:szCs w:val="24"/>
          <w:rtl/>
        </w:rPr>
        <w:t>מחייבת</w:t>
      </w:r>
      <w:r w:rsidRPr="00794F15">
        <w:rPr>
          <w:rFonts w:ascii="David" w:hAnsi="David"/>
          <w:sz w:val="24"/>
          <w:szCs w:val="24"/>
        </w:rPr>
        <w:t xml:space="preserve"> </w:t>
      </w:r>
      <w:r w:rsidRPr="00794F15">
        <w:rPr>
          <w:rFonts w:ascii="David" w:hAnsi="David"/>
          <w:sz w:val="24"/>
          <w:szCs w:val="24"/>
          <w:rtl/>
        </w:rPr>
        <w:t>את</w:t>
      </w:r>
      <w:r w:rsidRPr="00794F15">
        <w:rPr>
          <w:rFonts w:ascii="David" w:hAnsi="David"/>
          <w:sz w:val="24"/>
          <w:szCs w:val="24"/>
        </w:rPr>
        <w:t xml:space="preserve"> </w:t>
      </w:r>
      <w:r w:rsidRPr="00794F15">
        <w:rPr>
          <w:rFonts w:ascii="David" w:hAnsi="David"/>
          <w:sz w:val="24"/>
          <w:szCs w:val="24"/>
          <w:rtl/>
        </w:rPr>
        <w:t>כל</w:t>
      </w:r>
      <w:r w:rsidRPr="00794F15">
        <w:rPr>
          <w:rFonts w:ascii="David" w:hAnsi="David"/>
          <w:sz w:val="24"/>
          <w:szCs w:val="24"/>
        </w:rPr>
        <w:t xml:space="preserve"> </w:t>
      </w:r>
      <w:r w:rsidRPr="00794F15">
        <w:rPr>
          <w:rFonts w:ascii="David" w:hAnsi="David"/>
          <w:sz w:val="24"/>
          <w:szCs w:val="24"/>
          <w:rtl/>
        </w:rPr>
        <w:t>החתומים</w:t>
      </w:r>
      <w:r w:rsidRPr="00794F15">
        <w:rPr>
          <w:rFonts w:ascii="David" w:hAnsi="David"/>
          <w:sz w:val="24"/>
          <w:szCs w:val="24"/>
        </w:rPr>
        <w:t xml:space="preserve"> </w:t>
      </w:r>
      <w:r w:rsidRPr="00794F15">
        <w:rPr>
          <w:rFonts w:ascii="David" w:hAnsi="David"/>
          <w:sz w:val="24"/>
          <w:szCs w:val="24"/>
          <w:rtl/>
        </w:rPr>
        <w:t>מטה</w:t>
      </w:r>
      <w:r w:rsidRPr="00794F15">
        <w:rPr>
          <w:rFonts w:ascii="David" w:hAnsi="David"/>
          <w:sz w:val="24"/>
          <w:szCs w:val="24"/>
        </w:rPr>
        <w:t xml:space="preserve"> </w:t>
      </w:r>
      <w:r w:rsidRPr="00794F15">
        <w:rPr>
          <w:rFonts w:ascii="David" w:hAnsi="David"/>
          <w:sz w:val="24"/>
          <w:szCs w:val="24"/>
          <w:rtl/>
        </w:rPr>
        <w:t>ביחד</w:t>
      </w:r>
      <w:r w:rsidRPr="00794F15">
        <w:rPr>
          <w:rFonts w:ascii="David" w:hAnsi="David"/>
          <w:sz w:val="24"/>
          <w:szCs w:val="24"/>
        </w:rPr>
        <w:t xml:space="preserve"> </w:t>
      </w:r>
      <w:r w:rsidRPr="00794F15">
        <w:rPr>
          <w:rFonts w:ascii="David" w:hAnsi="David"/>
          <w:sz w:val="24"/>
          <w:szCs w:val="24"/>
          <w:rtl/>
        </w:rPr>
        <w:t>וכל</w:t>
      </w:r>
      <w:r w:rsidRPr="00794F15">
        <w:rPr>
          <w:rFonts w:ascii="David" w:hAnsi="David"/>
          <w:sz w:val="24"/>
          <w:szCs w:val="24"/>
        </w:rPr>
        <w:t xml:space="preserve"> </w:t>
      </w:r>
      <w:r w:rsidRPr="00794F15">
        <w:rPr>
          <w:rFonts w:ascii="David" w:hAnsi="David"/>
          <w:sz w:val="24"/>
          <w:szCs w:val="24"/>
          <w:rtl/>
        </w:rPr>
        <w:t>אחד</w:t>
      </w:r>
      <w:r w:rsidRPr="00794F15">
        <w:rPr>
          <w:rFonts w:ascii="David" w:hAnsi="David"/>
          <w:sz w:val="24"/>
          <w:szCs w:val="24"/>
        </w:rPr>
        <w:t xml:space="preserve"> </w:t>
      </w:r>
      <w:r w:rsidRPr="00794F15">
        <w:rPr>
          <w:rFonts w:ascii="David" w:hAnsi="David"/>
          <w:sz w:val="24"/>
          <w:szCs w:val="24"/>
          <w:rtl/>
        </w:rPr>
        <w:t>מהם</w:t>
      </w:r>
      <w:r w:rsidRPr="00794F15">
        <w:rPr>
          <w:rFonts w:ascii="David" w:hAnsi="David"/>
          <w:sz w:val="24"/>
          <w:szCs w:val="24"/>
        </w:rPr>
        <w:t xml:space="preserve"> </w:t>
      </w:r>
      <w:r w:rsidRPr="00794F15">
        <w:rPr>
          <w:rFonts w:ascii="David" w:hAnsi="David"/>
          <w:sz w:val="24"/>
          <w:szCs w:val="24"/>
          <w:rtl/>
        </w:rPr>
        <w:t>לחוד,</w:t>
      </w:r>
      <w:r w:rsidRPr="00794F15">
        <w:rPr>
          <w:rFonts w:ascii="David" w:hAnsi="David"/>
          <w:sz w:val="24"/>
          <w:szCs w:val="24"/>
        </w:rPr>
        <w:t xml:space="preserve"> </w:t>
      </w:r>
      <w:r w:rsidRPr="00794F15">
        <w:rPr>
          <w:rFonts w:ascii="David" w:hAnsi="David"/>
          <w:sz w:val="24"/>
          <w:szCs w:val="24"/>
          <w:rtl/>
        </w:rPr>
        <w:t>ובכל</w:t>
      </w:r>
      <w:r w:rsidRPr="00794F15">
        <w:rPr>
          <w:rFonts w:ascii="David" w:hAnsi="David"/>
          <w:sz w:val="24"/>
          <w:szCs w:val="24"/>
        </w:rPr>
        <w:t xml:space="preserve"> </w:t>
      </w:r>
      <w:r w:rsidRPr="00794F15">
        <w:rPr>
          <w:rFonts w:ascii="David" w:hAnsi="David"/>
          <w:sz w:val="24"/>
          <w:szCs w:val="24"/>
          <w:rtl/>
        </w:rPr>
        <w:t>מקום</w:t>
      </w:r>
      <w:r w:rsidRPr="00794F15">
        <w:rPr>
          <w:rFonts w:ascii="David" w:hAnsi="David"/>
          <w:sz w:val="24"/>
          <w:szCs w:val="24"/>
        </w:rPr>
        <w:t xml:space="preserve"> </w:t>
      </w:r>
      <w:r w:rsidRPr="00794F15">
        <w:rPr>
          <w:rFonts w:ascii="David" w:hAnsi="David"/>
          <w:sz w:val="24"/>
          <w:szCs w:val="24"/>
          <w:rtl/>
        </w:rPr>
        <w:t>שפרט מפרטי</w:t>
      </w:r>
      <w:r w:rsidRPr="00794F15">
        <w:rPr>
          <w:rFonts w:ascii="David" w:hAnsi="David"/>
          <w:sz w:val="24"/>
          <w:szCs w:val="24"/>
        </w:rPr>
        <w:t xml:space="preserve"> </w:t>
      </w:r>
      <w:r w:rsidRPr="00794F15">
        <w:rPr>
          <w:rFonts w:ascii="David" w:hAnsi="David"/>
          <w:sz w:val="24"/>
          <w:szCs w:val="24"/>
          <w:rtl/>
        </w:rPr>
        <w:t>הצעה</w:t>
      </w:r>
      <w:r w:rsidRPr="00794F15">
        <w:rPr>
          <w:rFonts w:ascii="David" w:hAnsi="David"/>
          <w:sz w:val="24"/>
          <w:szCs w:val="24"/>
        </w:rPr>
        <w:t xml:space="preserve"> </w:t>
      </w:r>
      <w:r w:rsidRPr="00794F15">
        <w:rPr>
          <w:rFonts w:ascii="David" w:hAnsi="David"/>
          <w:sz w:val="24"/>
          <w:szCs w:val="24"/>
          <w:rtl/>
        </w:rPr>
        <w:t>זו</w:t>
      </w:r>
      <w:r w:rsidRPr="00794F15">
        <w:rPr>
          <w:rFonts w:ascii="David" w:hAnsi="David"/>
          <w:sz w:val="24"/>
          <w:szCs w:val="24"/>
        </w:rPr>
        <w:t xml:space="preserve"> </w:t>
      </w:r>
      <w:r w:rsidRPr="00794F15">
        <w:rPr>
          <w:rFonts w:ascii="David" w:hAnsi="David"/>
          <w:sz w:val="24"/>
          <w:szCs w:val="24"/>
          <w:rtl/>
        </w:rPr>
        <w:t>מובא</w:t>
      </w:r>
      <w:r w:rsidRPr="00794F15">
        <w:rPr>
          <w:rFonts w:ascii="David" w:hAnsi="David"/>
          <w:sz w:val="24"/>
          <w:szCs w:val="24"/>
        </w:rPr>
        <w:t xml:space="preserve"> </w:t>
      </w:r>
      <w:r w:rsidRPr="00794F15">
        <w:rPr>
          <w:rFonts w:ascii="David" w:hAnsi="David"/>
          <w:sz w:val="24"/>
          <w:szCs w:val="24"/>
          <w:rtl/>
        </w:rPr>
        <w:t>בלשון</w:t>
      </w:r>
      <w:r w:rsidRPr="00794F15">
        <w:rPr>
          <w:rFonts w:ascii="David" w:hAnsi="David"/>
          <w:sz w:val="24"/>
          <w:szCs w:val="24"/>
        </w:rPr>
        <w:t xml:space="preserve"> </w:t>
      </w:r>
      <w:r w:rsidRPr="00794F15">
        <w:rPr>
          <w:rFonts w:ascii="David" w:hAnsi="David"/>
          <w:sz w:val="24"/>
          <w:szCs w:val="24"/>
          <w:rtl/>
        </w:rPr>
        <w:t>יחיד</w:t>
      </w:r>
      <w:r w:rsidRPr="00794F15">
        <w:rPr>
          <w:rFonts w:ascii="David" w:hAnsi="David"/>
          <w:sz w:val="24"/>
          <w:szCs w:val="24"/>
        </w:rPr>
        <w:t xml:space="preserve"> </w:t>
      </w:r>
      <w:r w:rsidRPr="00794F15">
        <w:rPr>
          <w:rFonts w:ascii="David" w:hAnsi="David"/>
          <w:sz w:val="24"/>
          <w:szCs w:val="24"/>
          <w:rtl/>
        </w:rPr>
        <w:t>יש</w:t>
      </w:r>
      <w:r w:rsidRPr="00794F15">
        <w:rPr>
          <w:rFonts w:ascii="David" w:hAnsi="David"/>
          <w:sz w:val="24"/>
          <w:szCs w:val="24"/>
        </w:rPr>
        <w:t xml:space="preserve"> </w:t>
      </w:r>
      <w:r w:rsidRPr="00794F15">
        <w:rPr>
          <w:rFonts w:ascii="David" w:hAnsi="David"/>
          <w:sz w:val="24"/>
          <w:szCs w:val="24"/>
          <w:rtl/>
        </w:rPr>
        <w:t>לראותו</w:t>
      </w:r>
      <w:r w:rsidRPr="00794F15">
        <w:rPr>
          <w:rFonts w:ascii="David" w:hAnsi="David"/>
          <w:sz w:val="24"/>
          <w:szCs w:val="24"/>
        </w:rPr>
        <w:t xml:space="preserve"> </w:t>
      </w:r>
      <w:r w:rsidRPr="00794F15">
        <w:rPr>
          <w:rFonts w:ascii="David" w:hAnsi="David"/>
          <w:sz w:val="24"/>
          <w:szCs w:val="24"/>
          <w:rtl/>
        </w:rPr>
        <w:t>כאילו</w:t>
      </w:r>
      <w:r w:rsidRPr="00794F15">
        <w:rPr>
          <w:rFonts w:ascii="David" w:hAnsi="David"/>
          <w:sz w:val="24"/>
          <w:szCs w:val="24"/>
        </w:rPr>
        <w:t xml:space="preserve"> </w:t>
      </w:r>
      <w:r w:rsidRPr="00794F15">
        <w:rPr>
          <w:rFonts w:ascii="David" w:hAnsi="David"/>
          <w:sz w:val="24"/>
          <w:szCs w:val="24"/>
          <w:rtl/>
        </w:rPr>
        <w:t>הובא</w:t>
      </w:r>
      <w:r w:rsidRPr="00794F15">
        <w:rPr>
          <w:rFonts w:ascii="David" w:hAnsi="David"/>
          <w:sz w:val="24"/>
          <w:szCs w:val="24"/>
        </w:rPr>
        <w:t xml:space="preserve"> </w:t>
      </w:r>
      <w:r w:rsidRPr="00794F15">
        <w:rPr>
          <w:rFonts w:ascii="David" w:hAnsi="David"/>
          <w:sz w:val="24"/>
          <w:szCs w:val="24"/>
          <w:rtl/>
        </w:rPr>
        <w:t>על</w:t>
      </w:r>
      <w:r w:rsidRPr="00794F15">
        <w:rPr>
          <w:rFonts w:ascii="David" w:hAnsi="David"/>
          <w:sz w:val="24"/>
          <w:szCs w:val="24"/>
        </w:rPr>
        <w:t xml:space="preserve"> </w:t>
      </w:r>
      <w:r w:rsidRPr="00794F15">
        <w:rPr>
          <w:rFonts w:ascii="David" w:hAnsi="David"/>
          <w:sz w:val="24"/>
          <w:szCs w:val="24"/>
          <w:rtl/>
        </w:rPr>
        <w:t>ידי</w:t>
      </w:r>
      <w:r w:rsidRPr="00794F15">
        <w:rPr>
          <w:rFonts w:ascii="David" w:hAnsi="David"/>
          <w:sz w:val="24"/>
          <w:szCs w:val="24"/>
        </w:rPr>
        <w:t xml:space="preserve"> </w:t>
      </w:r>
      <w:r w:rsidRPr="00794F15">
        <w:rPr>
          <w:rFonts w:ascii="David" w:hAnsi="David"/>
          <w:sz w:val="24"/>
          <w:szCs w:val="24"/>
          <w:rtl/>
        </w:rPr>
        <w:t>כל</w:t>
      </w:r>
      <w:r w:rsidRPr="00794F15">
        <w:rPr>
          <w:rFonts w:ascii="David" w:hAnsi="David"/>
          <w:sz w:val="24"/>
          <w:szCs w:val="24"/>
        </w:rPr>
        <w:t xml:space="preserve"> </w:t>
      </w:r>
      <w:r w:rsidRPr="00794F15">
        <w:rPr>
          <w:rFonts w:ascii="David" w:hAnsi="David"/>
          <w:sz w:val="24"/>
          <w:szCs w:val="24"/>
          <w:rtl/>
        </w:rPr>
        <w:t>החתומים</w:t>
      </w:r>
      <w:r w:rsidRPr="00794F15">
        <w:rPr>
          <w:rFonts w:ascii="David" w:hAnsi="David"/>
          <w:sz w:val="24"/>
          <w:szCs w:val="24"/>
        </w:rPr>
        <w:t xml:space="preserve"> </w:t>
      </w:r>
      <w:r w:rsidRPr="00794F15">
        <w:rPr>
          <w:rFonts w:ascii="David" w:hAnsi="David"/>
          <w:sz w:val="24"/>
          <w:szCs w:val="24"/>
          <w:rtl/>
        </w:rPr>
        <w:t>מטה</w:t>
      </w:r>
      <w:r w:rsidRPr="00794F15">
        <w:rPr>
          <w:rFonts w:ascii="David" w:hAnsi="David"/>
          <w:sz w:val="24"/>
          <w:szCs w:val="24"/>
        </w:rPr>
        <w:t xml:space="preserve"> </w:t>
      </w:r>
      <w:r w:rsidRPr="00794F15">
        <w:rPr>
          <w:rFonts w:ascii="David" w:hAnsi="David"/>
          <w:sz w:val="24"/>
          <w:szCs w:val="24"/>
          <w:rtl/>
        </w:rPr>
        <w:t>ביחד</w:t>
      </w:r>
      <w:r w:rsidRPr="00794F15">
        <w:rPr>
          <w:rFonts w:ascii="David" w:hAnsi="David"/>
          <w:sz w:val="24"/>
          <w:szCs w:val="24"/>
        </w:rPr>
        <w:t xml:space="preserve"> </w:t>
      </w:r>
      <w:r w:rsidRPr="00794F15">
        <w:rPr>
          <w:rFonts w:ascii="David" w:hAnsi="David"/>
          <w:sz w:val="24"/>
          <w:szCs w:val="24"/>
          <w:rtl/>
        </w:rPr>
        <w:t>ועל</w:t>
      </w:r>
      <w:r w:rsidRPr="00794F15">
        <w:rPr>
          <w:rFonts w:ascii="David" w:hAnsi="David"/>
          <w:sz w:val="24"/>
          <w:szCs w:val="24"/>
        </w:rPr>
        <w:t xml:space="preserve"> </w:t>
      </w:r>
      <w:r w:rsidRPr="00794F15">
        <w:rPr>
          <w:rFonts w:ascii="David" w:hAnsi="David"/>
          <w:sz w:val="24"/>
          <w:szCs w:val="24"/>
          <w:rtl/>
        </w:rPr>
        <w:t>ידי</w:t>
      </w:r>
      <w:r w:rsidRPr="00794F15">
        <w:rPr>
          <w:rFonts w:ascii="David" w:hAnsi="David"/>
          <w:sz w:val="24"/>
          <w:szCs w:val="24"/>
        </w:rPr>
        <w:t xml:space="preserve"> </w:t>
      </w:r>
      <w:r w:rsidRPr="00794F15">
        <w:rPr>
          <w:rFonts w:ascii="David" w:hAnsi="David"/>
          <w:sz w:val="24"/>
          <w:szCs w:val="24"/>
          <w:rtl/>
        </w:rPr>
        <w:t>כל אחד</w:t>
      </w:r>
      <w:r w:rsidRPr="00794F15">
        <w:rPr>
          <w:rFonts w:ascii="David" w:hAnsi="David"/>
          <w:sz w:val="24"/>
          <w:szCs w:val="24"/>
        </w:rPr>
        <w:t xml:space="preserve"> </w:t>
      </w:r>
      <w:r w:rsidRPr="00794F15">
        <w:rPr>
          <w:rFonts w:ascii="David" w:hAnsi="David"/>
          <w:sz w:val="24"/>
          <w:szCs w:val="24"/>
          <w:rtl/>
        </w:rPr>
        <w:t>מהם</w:t>
      </w:r>
      <w:r w:rsidRPr="00794F15">
        <w:rPr>
          <w:rFonts w:ascii="David" w:hAnsi="David"/>
          <w:sz w:val="24"/>
          <w:szCs w:val="24"/>
        </w:rPr>
        <w:t xml:space="preserve"> </w:t>
      </w:r>
      <w:r w:rsidRPr="00794F15">
        <w:rPr>
          <w:rFonts w:ascii="David" w:hAnsi="David"/>
          <w:sz w:val="24"/>
          <w:szCs w:val="24"/>
          <w:rtl/>
        </w:rPr>
        <w:t>לחוד</w:t>
      </w:r>
      <w:r w:rsidRPr="00794F15">
        <w:rPr>
          <w:rFonts w:ascii="David" w:hAnsi="David"/>
          <w:sz w:val="24"/>
          <w:szCs w:val="24"/>
        </w:rPr>
        <w:t>.</w:t>
      </w:r>
    </w:p>
    <w:p w14:paraId="1B978DDA" w14:textId="77777777" w:rsidR="002026A9" w:rsidRPr="00794F15" w:rsidRDefault="002026A9" w:rsidP="006A3ACE">
      <w:pPr>
        <w:numPr>
          <w:ilvl w:val="0"/>
          <w:numId w:val="12"/>
        </w:numPr>
        <w:tabs>
          <w:tab w:val="left" w:pos="413"/>
        </w:tabs>
        <w:bidi/>
        <w:spacing w:after="280"/>
        <w:ind w:left="360" w:right="-284" w:hanging="360"/>
        <w:jc w:val="both"/>
        <w:rPr>
          <w:rFonts w:ascii="David" w:hAnsi="David"/>
          <w:sz w:val="24"/>
          <w:szCs w:val="24"/>
        </w:rPr>
      </w:pPr>
      <w:r w:rsidRPr="00794F15">
        <w:rPr>
          <w:rFonts w:ascii="David" w:hAnsi="David"/>
          <w:sz w:val="24"/>
          <w:szCs w:val="24"/>
          <w:rtl/>
        </w:rPr>
        <w:t>הצעה</w:t>
      </w:r>
      <w:r w:rsidRPr="00794F15">
        <w:rPr>
          <w:rFonts w:ascii="David" w:hAnsi="David"/>
          <w:sz w:val="24"/>
          <w:szCs w:val="24"/>
        </w:rPr>
        <w:t xml:space="preserve"> </w:t>
      </w:r>
      <w:r w:rsidRPr="00794F15">
        <w:rPr>
          <w:rFonts w:ascii="David" w:hAnsi="David"/>
          <w:sz w:val="24"/>
          <w:szCs w:val="24"/>
          <w:rtl/>
        </w:rPr>
        <w:t>זו</w:t>
      </w:r>
      <w:r w:rsidRPr="00794F15">
        <w:rPr>
          <w:rFonts w:ascii="David" w:hAnsi="David"/>
          <w:sz w:val="24"/>
          <w:szCs w:val="24"/>
        </w:rPr>
        <w:t xml:space="preserve"> </w:t>
      </w:r>
      <w:r w:rsidRPr="00794F15">
        <w:rPr>
          <w:rFonts w:ascii="David" w:hAnsi="David"/>
          <w:sz w:val="24"/>
          <w:szCs w:val="24"/>
          <w:rtl/>
        </w:rPr>
        <w:t>היא</w:t>
      </w:r>
      <w:r w:rsidRPr="00794F15">
        <w:rPr>
          <w:rFonts w:ascii="David" w:hAnsi="David"/>
          <w:sz w:val="24"/>
          <w:szCs w:val="24"/>
        </w:rPr>
        <w:t xml:space="preserve"> </w:t>
      </w:r>
      <w:r w:rsidRPr="00794F15">
        <w:rPr>
          <w:rFonts w:ascii="David" w:hAnsi="David"/>
          <w:sz w:val="24"/>
          <w:szCs w:val="24"/>
          <w:rtl/>
        </w:rPr>
        <w:t>בלתי</w:t>
      </w:r>
      <w:r w:rsidRPr="00794F15">
        <w:rPr>
          <w:rFonts w:ascii="David" w:hAnsi="David"/>
          <w:sz w:val="24"/>
          <w:szCs w:val="24"/>
        </w:rPr>
        <w:t xml:space="preserve"> </w:t>
      </w:r>
      <w:r w:rsidRPr="00794F15">
        <w:rPr>
          <w:rFonts w:ascii="David" w:hAnsi="David"/>
          <w:sz w:val="24"/>
          <w:szCs w:val="24"/>
          <w:rtl/>
        </w:rPr>
        <w:t>חוזרת</w:t>
      </w:r>
      <w:r w:rsidRPr="00794F15">
        <w:rPr>
          <w:rFonts w:ascii="David" w:hAnsi="David"/>
          <w:sz w:val="24"/>
          <w:szCs w:val="24"/>
        </w:rPr>
        <w:t xml:space="preserve"> </w:t>
      </w:r>
      <w:r w:rsidRPr="00794F15">
        <w:rPr>
          <w:rFonts w:ascii="David" w:hAnsi="David"/>
          <w:sz w:val="24"/>
          <w:szCs w:val="24"/>
          <w:rtl/>
        </w:rPr>
        <w:t>ובלתי</w:t>
      </w:r>
      <w:r w:rsidRPr="00794F15">
        <w:rPr>
          <w:rFonts w:ascii="David" w:hAnsi="David"/>
          <w:sz w:val="24"/>
          <w:szCs w:val="24"/>
        </w:rPr>
        <w:t xml:space="preserve"> </w:t>
      </w:r>
      <w:r w:rsidRPr="00794F15">
        <w:rPr>
          <w:rFonts w:ascii="David" w:hAnsi="David"/>
          <w:sz w:val="24"/>
          <w:szCs w:val="24"/>
          <w:rtl/>
        </w:rPr>
        <w:t>ניתנת</w:t>
      </w:r>
      <w:r w:rsidRPr="00794F15">
        <w:rPr>
          <w:rFonts w:ascii="David" w:hAnsi="David"/>
          <w:sz w:val="24"/>
          <w:szCs w:val="24"/>
        </w:rPr>
        <w:t xml:space="preserve"> </w:t>
      </w:r>
      <w:r w:rsidRPr="00794F15">
        <w:rPr>
          <w:rFonts w:ascii="David" w:hAnsi="David"/>
          <w:sz w:val="24"/>
          <w:szCs w:val="24"/>
          <w:rtl/>
        </w:rPr>
        <w:t>לביטול,</w:t>
      </w:r>
      <w:r w:rsidRPr="00794F15">
        <w:rPr>
          <w:rFonts w:ascii="David" w:hAnsi="David"/>
          <w:sz w:val="24"/>
          <w:szCs w:val="24"/>
        </w:rPr>
        <w:t xml:space="preserve"> </w:t>
      </w:r>
      <w:r w:rsidRPr="00794F15">
        <w:rPr>
          <w:rFonts w:ascii="David" w:hAnsi="David"/>
          <w:sz w:val="24"/>
          <w:szCs w:val="24"/>
          <w:rtl/>
        </w:rPr>
        <w:t>לשינוי</w:t>
      </w:r>
      <w:r w:rsidRPr="00794F15">
        <w:rPr>
          <w:rFonts w:ascii="David" w:hAnsi="David"/>
          <w:sz w:val="24"/>
          <w:szCs w:val="24"/>
        </w:rPr>
        <w:t xml:space="preserve"> </w:t>
      </w:r>
      <w:r w:rsidRPr="00794F15">
        <w:rPr>
          <w:rFonts w:ascii="David" w:hAnsi="David"/>
          <w:sz w:val="24"/>
          <w:szCs w:val="24"/>
          <w:rtl/>
        </w:rPr>
        <w:t>או</w:t>
      </w:r>
      <w:r w:rsidRPr="00794F15">
        <w:rPr>
          <w:rFonts w:ascii="David" w:hAnsi="David"/>
          <w:sz w:val="24"/>
          <w:szCs w:val="24"/>
        </w:rPr>
        <w:t xml:space="preserve"> </w:t>
      </w:r>
      <w:r w:rsidRPr="00794F15">
        <w:rPr>
          <w:rFonts w:ascii="David" w:hAnsi="David"/>
          <w:sz w:val="24"/>
          <w:szCs w:val="24"/>
          <w:rtl/>
        </w:rPr>
        <w:t>לתיקון,</w:t>
      </w:r>
      <w:r w:rsidRPr="00794F15">
        <w:rPr>
          <w:rFonts w:ascii="David" w:hAnsi="David"/>
          <w:sz w:val="24"/>
          <w:szCs w:val="24"/>
        </w:rPr>
        <w:t xml:space="preserve"> </w:t>
      </w:r>
      <w:r w:rsidRPr="00794F15">
        <w:rPr>
          <w:rFonts w:ascii="David" w:hAnsi="David"/>
          <w:sz w:val="24"/>
          <w:szCs w:val="24"/>
          <w:rtl/>
        </w:rPr>
        <w:t>והיא</w:t>
      </w:r>
      <w:r w:rsidRPr="00794F15">
        <w:rPr>
          <w:rFonts w:ascii="David" w:hAnsi="David"/>
          <w:sz w:val="24"/>
          <w:szCs w:val="24"/>
        </w:rPr>
        <w:t xml:space="preserve"> </w:t>
      </w:r>
      <w:r w:rsidRPr="00794F15">
        <w:rPr>
          <w:rFonts w:ascii="David" w:hAnsi="David"/>
          <w:sz w:val="24"/>
          <w:szCs w:val="24"/>
          <w:rtl/>
        </w:rPr>
        <w:t>עומדת</w:t>
      </w:r>
      <w:r w:rsidRPr="00794F15">
        <w:rPr>
          <w:rFonts w:ascii="David" w:hAnsi="David"/>
          <w:sz w:val="24"/>
          <w:szCs w:val="24"/>
        </w:rPr>
        <w:t xml:space="preserve"> </w:t>
      </w:r>
      <w:r w:rsidRPr="00794F15">
        <w:rPr>
          <w:rFonts w:ascii="David" w:hAnsi="David"/>
          <w:sz w:val="24"/>
          <w:szCs w:val="24"/>
          <w:rtl/>
        </w:rPr>
        <w:t>בתוקפה</w:t>
      </w:r>
      <w:r w:rsidRPr="00794F15">
        <w:rPr>
          <w:rFonts w:ascii="David" w:hAnsi="David"/>
          <w:sz w:val="24"/>
          <w:szCs w:val="24"/>
        </w:rPr>
        <w:t xml:space="preserve"> </w:t>
      </w:r>
      <w:r w:rsidRPr="00794F15">
        <w:rPr>
          <w:rFonts w:ascii="David" w:hAnsi="David"/>
          <w:sz w:val="24"/>
          <w:szCs w:val="24"/>
          <w:rtl/>
        </w:rPr>
        <w:t>ומחייבת אותי</w:t>
      </w:r>
      <w:r w:rsidRPr="00794F15">
        <w:rPr>
          <w:rFonts w:ascii="David" w:hAnsi="David"/>
          <w:sz w:val="24"/>
          <w:szCs w:val="24"/>
        </w:rPr>
        <w:t xml:space="preserve"> </w:t>
      </w:r>
      <w:r w:rsidRPr="00794F15">
        <w:rPr>
          <w:rFonts w:ascii="David" w:hAnsi="David"/>
          <w:sz w:val="24"/>
          <w:szCs w:val="24"/>
          <w:rtl/>
        </w:rPr>
        <w:t>כאמור</w:t>
      </w:r>
      <w:r w:rsidRPr="00794F15">
        <w:rPr>
          <w:rFonts w:ascii="David" w:hAnsi="David"/>
          <w:sz w:val="24"/>
          <w:szCs w:val="24"/>
        </w:rPr>
        <w:t xml:space="preserve"> </w:t>
      </w:r>
      <w:r w:rsidRPr="00794F15">
        <w:rPr>
          <w:rFonts w:ascii="David" w:hAnsi="David"/>
          <w:sz w:val="24"/>
          <w:szCs w:val="24"/>
          <w:rtl/>
        </w:rPr>
        <w:t>דלעיל</w:t>
      </w:r>
      <w:r w:rsidRPr="00794F15">
        <w:rPr>
          <w:rFonts w:ascii="David" w:hAnsi="David"/>
          <w:sz w:val="24"/>
          <w:szCs w:val="24"/>
        </w:rPr>
        <w:t>.</w:t>
      </w:r>
    </w:p>
    <w:p w14:paraId="79B4903C" w14:textId="77777777" w:rsidR="002026A9" w:rsidRPr="00794F15" w:rsidRDefault="002026A9" w:rsidP="002026A9">
      <w:pPr>
        <w:autoSpaceDE w:val="0"/>
        <w:autoSpaceDN w:val="0"/>
        <w:bidi/>
        <w:adjustRightInd w:val="0"/>
        <w:rPr>
          <w:rFonts w:ascii="David" w:hAnsi="David"/>
          <w:sz w:val="24"/>
          <w:szCs w:val="24"/>
          <w:rtl/>
        </w:rPr>
      </w:pPr>
      <w:r w:rsidRPr="00794F15">
        <w:rPr>
          <w:rFonts w:ascii="David" w:hAnsi="David"/>
          <w:b/>
          <w:bCs/>
          <w:sz w:val="24"/>
          <w:szCs w:val="24"/>
          <w:u w:val="single"/>
          <w:rtl/>
        </w:rPr>
        <w:t>על החתום:</w:t>
      </w:r>
    </w:p>
    <w:p w14:paraId="1F0E4D67" w14:textId="77777777" w:rsidR="002026A9" w:rsidRPr="00794F15" w:rsidRDefault="002026A9" w:rsidP="002026A9">
      <w:pPr>
        <w:autoSpaceDE w:val="0"/>
        <w:autoSpaceDN w:val="0"/>
        <w:bidi/>
        <w:adjustRightInd w:val="0"/>
        <w:jc w:val="both"/>
        <w:rPr>
          <w:rFonts w:ascii="David" w:hAnsi="David"/>
          <w:sz w:val="24"/>
          <w:szCs w:val="24"/>
          <w:rtl/>
        </w:rPr>
      </w:pPr>
    </w:p>
    <w:p w14:paraId="02BC28C9" w14:textId="77777777" w:rsidR="002026A9" w:rsidRPr="00794F15" w:rsidRDefault="002026A9" w:rsidP="002026A9">
      <w:pPr>
        <w:autoSpaceDE w:val="0"/>
        <w:autoSpaceDN w:val="0"/>
        <w:bidi/>
        <w:adjustRightInd w:val="0"/>
        <w:jc w:val="both"/>
        <w:rPr>
          <w:rFonts w:ascii="David" w:hAnsi="David"/>
          <w:sz w:val="24"/>
          <w:szCs w:val="24"/>
          <w:rtl/>
        </w:rPr>
      </w:pPr>
      <w:r w:rsidRPr="00794F15">
        <w:rPr>
          <w:rFonts w:ascii="David" w:hAnsi="David"/>
          <w:sz w:val="24"/>
          <w:szCs w:val="24"/>
          <w:rtl/>
        </w:rPr>
        <w:t>__________________                                                ____________________</w:t>
      </w:r>
    </w:p>
    <w:p w14:paraId="07755B9F" w14:textId="77777777" w:rsidR="002026A9" w:rsidRPr="00794F15" w:rsidRDefault="002026A9" w:rsidP="002026A9">
      <w:pPr>
        <w:autoSpaceDE w:val="0"/>
        <w:autoSpaceDN w:val="0"/>
        <w:bidi/>
        <w:adjustRightInd w:val="0"/>
        <w:jc w:val="both"/>
        <w:rPr>
          <w:rFonts w:ascii="David" w:hAnsi="David"/>
          <w:sz w:val="24"/>
          <w:szCs w:val="24"/>
          <w:rtl/>
        </w:rPr>
      </w:pPr>
      <w:r w:rsidRPr="00794F15">
        <w:rPr>
          <w:rFonts w:ascii="David" w:hAnsi="David"/>
          <w:sz w:val="24"/>
          <w:szCs w:val="24"/>
          <w:rtl/>
        </w:rPr>
        <w:t xml:space="preserve">      חותמת התאגיד                                                                       תאריך</w:t>
      </w:r>
    </w:p>
    <w:p w14:paraId="3C48A9DF" w14:textId="77777777" w:rsidR="002026A9" w:rsidRPr="00794F15" w:rsidRDefault="002026A9" w:rsidP="002026A9">
      <w:pPr>
        <w:autoSpaceDE w:val="0"/>
        <w:autoSpaceDN w:val="0"/>
        <w:bidi/>
        <w:adjustRightInd w:val="0"/>
        <w:jc w:val="both"/>
        <w:rPr>
          <w:rFonts w:ascii="David" w:hAnsi="David"/>
          <w:sz w:val="24"/>
          <w:szCs w:val="24"/>
          <w:rtl/>
        </w:rPr>
      </w:pPr>
    </w:p>
    <w:p w14:paraId="69C30768" w14:textId="77777777" w:rsidR="002026A9" w:rsidRPr="00794F15" w:rsidRDefault="002026A9" w:rsidP="002026A9">
      <w:pPr>
        <w:autoSpaceDE w:val="0"/>
        <w:autoSpaceDN w:val="0"/>
        <w:bidi/>
        <w:adjustRightInd w:val="0"/>
        <w:jc w:val="both"/>
        <w:rPr>
          <w:rFonts w:ascii="David" w:hAnsi="David"/>
          <w:sz w:val="24"/>
          <w:szCs w:val="24"/>
          <w:rtl/>
        </w:rPr>
      </w:pPr>
      <w:r w:rsidRPr="00794F15">
        <w:rPr>
          <w:rFonts w:ascii="David" w:hAnsi="David"/>
          <w:sz w:val="24"/>
          <w:szCs w:val="24"/>
          <w:rtl/>
        </w:rPr>
        <w:t>________________                     ___________                _______________</w:t>
      </w:r>
    </w:p>
    <w:p w14:paraId="7A000329" w14:textId="23126F5E" w:rsidR="002026A9" w:rsidRPr="00794F15" w:rsidRDefault="002026A9" w:rsidP="002026A9">
      <w:pPr>
        <w:autoSpaceDE w:val="0"/>
        <w:autoSpaceDN w:val="0"/>
        <w:bidi/>
        <w:adjustRightInd w:val="0"/>
        <w:jc w:val="both"/>
        <w:rPr>
          <w:rFonts w:ascii="David" w:hAnsi="David"/>
          <w:sz w:val="24"/>
          <w:szCs w:val="24"/>
          <w:rtl/>
        </w:rPr>
      </w:pPr>
      <w:r w:rsidRPr="00794F15">
        <w:rPr>
          <w:rFonts w:ascii="David" w:hAnsi="David"/>
          <w:sz w:val="24"/>
          <w:szCs w:val="24"/>
          <w:rtl/>
        </w:rPr>
        <w:t xml:space="preserve"> חתימת מורשה חתימה                           תאריך                   שם מורשה החתימה+</w:t>
      </w:r>
      <w:r w:rsidR="008637A3">
        <w:rPr>
          <w:rFonts w:ascii="David" w:hAnsi="David" w:hint="cs"/>
          <w:sz w:val="24"/>
          <w:szCs w:val="24"/>
          <w:rtl/>
        </w:rPr>
        <w:t xml:space="preserve"> </w:t>
      </w:r>
      <w:r w:rsidRPr="00794F15">
        <w:rPr>
          <w:rFonts w:ascii="David" w:hAnsi="David"/>
          <w:sz w:val="24"/>
          <w:szCs w:val="24"/>
          <w:rtl/>
        </w:rPr>
        <w:t>ת"ז</w:t>
      </w:r>
    </w:p>
    <w:p w14:paraId="4ED3DE40" w14:textId="77777777" w:rsidR="002026A9" w:rsidRPr="00794F15" w:rsidRDefault="002026A9" w:rsidP="002026A9">
      <w:pPr>
        <w:autoSpaceDE w:val="0"/>
        <w:autoSpaceDN w:val="0"/>
        <w:bidi/>
        <w:adjustRightInd w:val="0"/>
        <w:jc w:val="both"/>
        <w:rPr>
          <w:rFonts w:ascii="David" w:hAnsi="David"/>
          <w:sz w:val="24"/>
          <w:szCs w:val="24"/>
          <w:rtl/>
        </w:rPr>
      </w:pPr>
    </w:p>
    <w:p w14:paraId="31020FE6" w14:textId="77777777" w:rsidR="002026A9" w:rsidRPr="00794F15" w:rsidRDefault="002026A9" w:rsidP="002026A9">
      <w:pPr>
        <w:autoSpaceDE w:val="0"/>
        <w:autoSpaceDN w:val="0"/>
        <w:bidi/>
        <w:adjustRightInd w:val="0"/>
        <w:jc w:val="both"/>
        <w:rPr>
          <w:rFonts w:ascii="David" w:hAnsi="David"/>
          <w:sz w:val="24"/>
          <w:szCs w:val="24"/>
          <w:rtl/>
        </w:rPr>
      </w:pPr>
      <w:r w:rsidRPr="00794F15">
        <w:rPr>
          <w:rFonts w:ascii="David" w:hAnsi="David"/>
          <w:sz w:val="24"/>
          <w:szCs w:val="24"/>
          <w:rtl/>
        </w:rPr>
        <w:t>________________                      __________                 _______________</w:t>
      </w:r>
    </w:p>
    <w:p w14:paraId="3728AB72" w14:textId="1547373A" w:rsidR="002026A9" w:rsidRPr="00794F15" w:rsidRDefault="002026A9" w:rsidP="002026A9">
      <w:pPr>
        <w:autoSpaceDE w:val="0"/>
        <w:autoSpaceDN w:val="0"/>
        <w:bidi/>
        <w:adjustRightInd w:val="0"/>
        <w:jc w:val="both"/>
        <w:rPr>
          <w:rFonts w:ascii="David" w:hAnsi="David"/>
          <w:b/>
          <w:bCs/>
          <w:sz w:val="24"/>
          <w:szCs w:val="24"/>
          <w:u w:val="single"/>
          <w:rtl/>
        </w:rPr>
      </w:pPr>
      <w:r w:rsidRPr="00794F15">
        <w:rPr>
          <w:rFonts w:ascii="David" w:hAnsi="David"/>
          <w:sz w:val="24"/>
          <w:szCs w:val="24"/>
          <w:rtl/>
        </w:rPr>
        <w:t>חתימת מורשה חתימה                           תאריך                    שם מורשה החתימה+</w:t>
      </w:r>
      <w:r w:rsidR="008637A3">
        <w:rPr>
          <w:rFonts w:ascii="David" w:hAnsi="David" w:hint="cs"/>
          <w:sz w:val="24"/>
          <w:szCs w:val="24"/>
          <w:rtl/>
        </w:rPr>
        <w:t xml:space="preserve"> </w:t>
      </w:r>
      <w:r w:rsidRPr="00794F15">
        <w:rPr>
          <w:rFonts w:ascii="David" w:hAnsi="David"/>
          <w:sz w:val="24"/>
          <w:szCs w:val="24"/>
          <w:rtl/>
        </w:rPr>
        <w:t>ת"ז</w:t>
      </w:r>
    </w:p>
    <w:p w14:paraId="2E45F36E" w14:textId="77777777" w:rsidR="002026A9" w:rsidRPr="00794F15" w:rsidRDefault="002026A9" w:rsidP="002026A9">
      <w:pPr>
        <w:autoSpaceDE w:val="0"/>
        <w:autoSpaceDN w:val="0"/>
        <w:bidi/>
        <w:adjustRightInd w:val="0"/>
        <w:jc w:val="both"/>
        <w:rPr>
          <w:rFonts w:ascii="David" w:hAnsi="David"/>
          <w:b/>
          <w:bCs/>
          <w:sz w:val="24"/>
          <w:szCs w:val="24"/>
          <w:u w:val="single"/>
          <w:rtl/>
        </w:rPr>
      </w:pPr>
    </w:p>
    <w:p w14:paraId="27892248" w14:textId="77777777" w:rsidR="002026A9" w:rsidRPr="00794F15" w:rsidRDefault="002026A9" w:rsidP="00786CF6">
      <w:pPr>
        <w:autoSpaceDE w:val="0"/>
        <w:autoSpaceDN w:val="0"/>
        <w:bidi/>
        <w:adjustRightInd w:val="0"/>
        <w:jc w:val="center"/>
        <w:rPr>
          <w:rFonts w:ascii="David" w:hAnsi="David"/>
          <w:b/>
          <w:bCs/>
          <w:sz w:val="22"/>
          <w:szCs w:val="22"/>
          <w:u w:val="single"/>
          <w:rtl/>
        </w:rPr>
      </w:pPr>
      <w:r w:rsidRPr="00794F15">
        <w:rPr>
          <w:rFonts w:ascii="David" w:hAnsi="David"/>
          <w:b/>
          <w:bCs/>
          <w:sz w:val="22"/>
          <w:szCs w:val="22"/>
          <w:u w:val="single"/>
          <w:rtl/>
        </w:rPr>
        <w:t>אימות חתימה</w:t>
      </w:r>
    </w:p>
    <w:p w14:paraId="52F4EAAA" w14:textId="77777777" w:rsidR="002026A9" w:rsidRPr="00794F15" w:rsidRDefault="002026A9" w:rsidP="00786CF6">
      <w:pPr>
        <w:autoSpaceDE w:val="0"/>
        <w:autoSpaceDN w:val="0"/>
        <w:bidi/>
        <w:adjustRightInd w:val="0"/>
        <w:rPr>
          <w:rFonts w:ascii="David" w:hAnsi="David"/>
          <w:b/>
          <w:bCs/>
          <w:sz w:val="22"/>
          <w:szCs w:val="22"/>
          <w:u w:val="single"/>
          <w:rtl/>
        </w:rPr>
      </w:pPr>
    </w:p>
    <w:p w14:paraId="18DB52AD" w14:textId="77777777" w:rsidR="002026A9" w:rsidRPr="00794F15" w:rsidRDefault="002026A9" w:rsidP="00786CF6">
      <w:pPr>
        <w:autoSpaceDE w:val="0"/>
        <w:autoSpaceDN w:val="0"/>
        <w:bidi/>
        <w:adjustRightInd w:val="0"/>
        <w:jc w:val="both"/>
        <w:rPr>
          <w:rFonts w:ascii="David" w:hAnsi="David"/>
          <w:b/>
          <w:bCs/>
          <w:sz w:val="22"/>
          <w:szCs w:val="22"/>
          <w:u w:val="single"/>
          <w:rtl/>
        </w:rPr>
      </w:pPr>
      <w:r w:rsidRPr="00794F15">
        <w:rPr>
          <w:rFonts w:ascii="David" w:hAnsi="David"/>
          <w:sz w:val="22"/>
          <w:szCs w:val="22"/>
          <w:rtl/>
        </w:rPr>
        <w:t>אני הח"מ ____________ עו"ד שכתובתי ______________ מאשר בזה שהמציע ___________ החתום לעיל הנו תאגיד הרשום כדין בישראל אצל רשם  __________ וכי ה"ה ___________________ ו- _______________ אשר חתמו בפני מטעם המציע על הצעה זו, מוסמכים לעשות כן ולחייב את המציע בחתימותיהם.</w:t>
      </w:r>
    </w:p>
    <w:p w14:paraId="30FF854C" w14:textId="77777777" w:rsidR="002026A9" w:rsidRPr="00794F15" w:rsidRDefault="002026A9" w:rsidP="00786CF6">
      <w:pPr>
        <w:autoSpaceDE w:val="0"/>
        <w:autoSpaceDN w:val="0"/>
        <w:bidi/>
        <w:adjustRightInd w:val="0"/>
        <w:jc w:val="both"/>
        <w:rPr>
          <w:rFonts w:ascii="David" w:hAnsi="David"/>
          <w:b/>
          <w:bCs/>
          <w:sz w:val="22"/>
          <w:szCs w:val="22"/>
          <w:u w:val="single"/>
          <w:rtl/>
        </w:rPr>
      </w:pPr>
    </w:p>
    <w:p w14:paraId="55A99544" w14:textId="77777777" w:rsidR="002026A9" w:rsidRPr="00794F15" w:rsidRDefault="002026A9" w:rsidP="00786CF6">
      <w:pPr>
        <w:autoSpaceDE w:val="0"/>
        <w:autoSpaceDN w:val="0"/>
        <w:bidi/>
        <w:adjustRightInd w:val="0"/>
        <w:jc w:val="both"/>
        <w:rPr>
          <w:rFonts w:ascii="David" w:hAnsi="David"/>
          <w:b/>
          <w:bCs/>
          <w:sz w:val="22"/>
          <w:szCs w:val="22"/>
          <w:u w:val="single"/>
          <w:rtl/>
        </w:rPr>
      </w:pPr>
      <w:r w:rsidRPr="00794F15">
        <w:rPr>
          <w:rFonts w:ascii="David" w:hAnsi="David"/>
          <w:sz w:val="22"/>
          <w:szCs w:val="22"/>
          <w:rtl/>
        </w:rPr>
        <w:t>___________________                                         ____________________</w:t>
      </w:r>
    </w:p>
    <w:p w14:paraId="65D037AE" w14:textId="77777777" w:rsidR="002026A9" w:rsidRPr="00794F15" w:rsidRDefault="002026A9" w:rsidP="00786CF6">
      <w:pPr>
        <w:autoSpaceDE w:val="0"/>
        <w:autoSpaceDN w:val="0"/>
        <w:bidi/>
        <w:adjustRightInd w:val="0"/>
        <w:jc w:val="both"/>
        <w:rPr>
          <w:rFonts w:ascii="David" w:hAnsi="David"/>
          <w:b/>
          <w:bCs/>
          <w:sz w:val="22"/>
          <w:szCs w:val="22"/>
          <w:u w:val="single"/>
          <w:rtl/>
        </w:rPr>
      </w:pPr>
      <w:r w:rsidRPr="00794F15">
        <w:rPr>
          <w:rFonts w:ascii="David" w:hAnsi="David"/>
          <w:sz w:val="22"/>
          <w:szCs w:val="22"/>
          <w:rtl/>
        </w:rPr>
        <w:t>תאריך                                                                                 עו"ד</w:t>
      </w:r>
    </w:p>
    <w:p w14:paraId="7FF4F037" w14:textId="77777777" w:rsidR="002026A9" w:rsidRPr="00794F15" w:rsidRDefault="002026A9" w:rsidP="002026A9">
      <w:pPr>
        <w:pStyle w:val="af8"/>
        <w:bidi/>
        <w:rPr>
          <w:rFonts w:ascii="David" w:hAnsi="David"/>
          <w:b/>
          <w:bCs/>
          <w:sz w:val="22"/>
          <w:szCs w:val="22"/>
          <w:highlight w:val="yellow"/>
          <w:u w:val="single"/>
          <w:rtl/>
        </w:rPr>
      </w:pPr>
    </w:p>
    <w:p w14:paraId="41845B0D" w14:textId="1F920C7A" w:rsidR="0040760E" w:rsidRPr="0040760E" w:rsidRDefault="0040760E" w:rsidP="0040760E">
      <w:pPr>
        <w:pBdr>
          <w:top w:val="single" w:sz="4" w:space="1" w:color="auto" w:shadow="1"/>
          <w:left w:val="single" w:sz="4" w:space="4" w:color="auto" w:shadow="1"/>
          <w:bottom w:val="single" w:sz="4" w:space="1" w:color="auto" w:shadow="1"/>
          <w:right w:val="single" w:sz="4" w:space="4" w:color="auto" w:shadow="1"/>
        </w:pBdr>
        <w:tabs>
          <w:tab w:val="left" w:pos="567"/>
          <w:tab w:val="left" w:pos="1134"/>
          <w:tab w:val="left" w:pos="1701"/>
          <w:tab w:val="left" w:pos="2268"/>
          <w:tab w:val="left" w:pos="2835"/>
        </w:tabs>
        <w:bidi/>
        <w:jc w:val="center"/>
        <w:rPr>
          <w:b/>
          <w:bCs/>
          <w:u w:val="single"/>
          <w:rtl/>
          <w:lang w:val="en-US"/>
        </w:rPr>
      </w:pPr>
      <w:r w:rsidRPr="0040760E">
        <w:rPr>
          <w:rFonts w:hint="cs"/>
          <w:b/>
          <w:bCs/>
          <w:u w:val="single"/>
          <w:rtl/>
          <w:lang w:val="en-US"/>
        </w:rPr>
        <w:lastRenderedPageBreak/>
        <w:t>מ</w:t>
      </w:r>
      <w:r w:rsidR="005D5B08" w:rsidRPr="0040760E">
        <w:rPr>
          <w:rFonts w:hint="cs"/>
          <w:b/>
          <w:bCs/>
          <w:u w:val="single"/>
          <w:rtl/>
          <w:lang w:val="en-US"/>
        </w:rPr>
        <w:t xml:space="preserve">סמך ג': </w:t>
      </w:r>
      <w:r w:rsidR="001F2D08" w:rsidRPr="0040760E">
        <w:rPr>
          <w:rFonts w:hint="cs"/>
          <w:b/>
          <w:bCs/>
          <w:u w:val="single"/>
          <w:rtl/>
          <w:lang w:val="en-US"/>
        </w:rPr>
        <w:t xml:space="preserve">מפרט מיוחד </w:t>
      </w:r>
      <w:r w:rsidR="005D5B08" w:rsidRPr="0040760E">
        <w:rPr>
          <w:rFonts w:hint="cs"/>
          <w:b/>
          <w:bCs/>
          <w:u w:val="single"/>
          <w:rtl/>
          <w:lang w:val="en-US"/>
        </w:rPr>
        <w:t>למכרז פומבי מס'</w:t>
      </w:r>
      <w:r w:rsidR="00920D1D" w:rsidRPr="0040760E">
        <w:rPr>
          <w:rFonts w:hint="cs"/>
          <w:b/>
          <w:bCs/>
          <w:u w:val="single"/>
          <w:rtl/>
          <w:lang w:val="en-US"/>
        </w:rPr>
        <w:t xml:space="preserve"> </w:t>
      </w:r>
      <w:r w:rsidR="003134F7" w:rsidRPr="0040760E">
        <w:rPr>
          <w:rFonts w:hint="cs"/>
          <w:b/>
          <w:bCs/>
          <w:u w:val="single"/>
          <w:rtl/>
          <w:lang w:val="en-US"/>
        </w:rPr>
        <w:t>01/20</w:t>
      </w:r>
      <w:r w:rsidR="00271EC9">
        <w:rPr>
          <w:rFonts w:hint="cs"/>
          <w:b/>
          <w:bCs/>
          <w:u w:val="single"/>
          <w:rtl/>
          <w:lang w:val="en-US"/>
        </w:rPr>
        <w:t>20</w:t>
      </w:r>
      <w:r w:rsidR="005D5B08" w:rsidRPr="0040760E">
        <w:rPr>
          <w:rFonts w:hint="cs"/>
          <w:b/>
          <w:bCs/>
          <w:u w:val="single"/>
          <w:rtl/>
        </w:rPr>
        <w:t xml:space="preserve"> </w:t>
      </w:r>
      <w:r w:rsidRPr="0040760E">
        <w:rPr>
          <w:rFonts w:ascii="Calibri" w:hAnsi="Calibri" w:hint="cs"/>
          <w:b/>
          <w:bCs/>
          <w:spacing w:val="-4"/>
          <w:u w:val="single"/>
          <w:rtl/>
          <w:lang w:val="fr-FR"/>
        </w:rPr>
        <w:t>לרכישת ואספקת כלי רכב מסוג טנדר עבור המועצה המקומית בני עי"ש</w:t>
      </w:r>
    </w:p>
    <w:p w14:paraId="6E9F8486" w14:textId="77777777" w:rsidR="001B6318" w:rsidRPr="001B48CB" w:rsidRDefault="001B6318" w:rsidP="001B6318">
      <w:pPr>
        <w:pStyle w:val="a7"/>
        <w:tabs>
          <w:tab w:val="clear" w:pos="4153"/>
          <w:tab w:val="clear" w:pos="8306"/>
          <w:tab w:val="left" w:pos="567"/>
          <w:tab w:val="left" w:pos="1134"/>
          <w:tab w:val="left" w:pos="1701"/>
          <w:tab w:val="left" w:pos="2268"/>
          <w:tab w:val="left" w:pos="2835"/>
          <w:tab w:val="left" w:pos="3402"/>
        </w:tabs>
        <w:bidi/>
        <w:jc w:val="right"/>
        <w:rPr>
          <w:b/>
          <w:bCs/>
          <w:highlight w:val="yellow"/>
          <w:u w:val="single"/>
          <w:rtl/>
          <w:lang w:val="en-US"/>
        </w:rPr>
      </w:pPr>
    </w:p>
    <w:p w14:paraId="05D7B034" w14:textId="05EFD760" w:rsidR="008B2D30" w:rsidRPr="008B2D30" w:rsidRDefault="008B2D30" w:rsidP="006A3ACE">
      <w:pPr>
        <w:pStyle w:val="af8"/>
        <w:numPr>
          <w:ilvl w:val="0"/>
          <w:numId w:val="19"/>
        </w:numPr>
        <w:bidi/>
        <w:jc w:val="both"/>
        <w:rPr>
          <w:rFonts w:ascii="David" w:hAnsi="David"/>
          <w:sz w:val="24"/>
          <w:szCs w:val="24"/>
        </w:rPr>
      </w:pPr>
      <w:r w:rsidRPr="008B2D30">
        <w:rPr>
          <w:rFonts w:hint="cs"/>
          <w:sz w:val="24"/>
          <w:szCs w:val="24"/>
          <w:rtl/>
        </w:rPr>
        <w:t xml:space="preserve">המועצה המקומית בני עי"ש </w:t>
      </w:r>
      <w:r w:rsidRPr="008B2D30">
        <w:rPr>
          <w:sz w:val="24"/>
          <w:szCs w:val="24"/>
          <w:rtl/>
        </w:rPr>
        <w:t>(להלן:</w:t>
      </w:r>
      <w:r w:rsidRPr="008B2D30">
        <w:rPr>
          <w:rFonts w:hint="cs"/>
          <w:sz w:val="24"/>
          <w:szCs w:val="24"/>
          <w:rtl/>
        </w:rPr>
        <w:t xml:space="preserve"> "</w:t>
      </w:r>
      <w:r w:rsidRPr="008B2D30">
        <w:rPr>
          <w:rFonts w:hint="cs"/>
          <w:b/>
          <w:bCs/>
          <w:sz w:val="24"/>
          <w:szCs w:val="24"/>
          <w:rtl/>
        </w:rPr>
        <w:t>המועצה</w:t>
      </w:r>
      <w:r w:rsidRPr="008B2D30">
        <w:rPr>
          <w:sz w:val="24"/>
          <w:szCs w:val="24"/>
          <w:rtl/>
        </w:rPr>
        <w:t>")</w:t>
      </w:r>
      <w:r w:rsidRPr="008B2D30">
        <w:rPr>
          <w:sz w:val="24"/>
          <w:szCs w:val="24"/>
        </w:rPr>
        <w:t xml:space="preserve"> </w:t>
      </w:r>
      <w:r w:rsidRPr="008B2D30">
        <w:rPr>
          <w:rFonts w:hint="cs"/>
          <w:sz w:val="24"/>
          <w:szCs w:val="24"/>
          <w:rtl/>
        </w:rPr>
        <w:t xml:space="preserve">מעוניינת בקבלת הצעות מחיר לרכישת ואספקת כלי רכב מסוג טנדר (סגור/פתוח) רישיון </w:t>
      </w:r>
      <w:r w:rsidRPr="008B2D30">
        <w:rPr>
          <w:rFonts w:hint="cs"/>
          <w:sz w:val="24"/>
          <w:szCs w:val="24"/>
        </w:rPr>
        <w:t>M</w:t>
      </w:r>
      <w:r w:rsidRPr="008B2D30">
        <w:rPr>
          <w:rFonts w:hint="cs"/>
          <w:sz w:val="24"/>
          <w:szCs w:val="24"/>
          <w:rtl/>
        </w:rPr>
        <w:t>1 (עד 3,500 ק"ג) עבור מחלקת האחזקה במועצה (להלן: "</w:t>
      </w:r>
      <w:r w:rsidRPr="008B2D30">
        <w:rPr>
          <w:rFonts w:hint="cs"/>
          <w:b/>
          <w:bCs/>
          <w:sz w:val="24"/>
          <w:szCs w:val="24"/>
          <w:rtl/>
        </w:rPr>
        <w:t>כלי הרכב</w:t>
      </w:r>
      <w:r w:rsidRPr="008B2D30">
        <w:rPr>
          <w:rFonts w:hint="cs"/>
          <w:sz w:val="24"/>
          <w:szCs w:val="24"/>
          <w:rtl/>
        </w:rPr>
        <w:t>" או "</w:t>
      </w:r>
      <w:r w:rsidRPr="008B2D30">
        <w:rPr>
          <w:rFonts w:hint="cs"/>
          <w:b/>
          <w:bCs/>
          <w:sz w:val="24"/>
          <w:szCs w:val="24"/>
          <w:rtl/>
        </w:rPr>
        <w:t>הטובין</w:t>
      </w:r>
      <w:r w:rsidRPr="008B2D30">
        <w:rPr>
          <w:rFonts w:hint="cs"/>
          <w:sz w:val="24"/>
          <w:szCs w:val="24"/>
          <w:rtl/>
        </w:rPr>
        <w:t>").</w:t>
      </w:r>
    </w:p>
    <w:p w14:paraId="3C174BF7" w14:textId="77777777" w:rsidR="00DE08EE" w:rsidRPr="00DE08EE" w:rsidRDefault="00DE08EE" w:rsidP="00DE08EE">
      <w:pPr>
        <w:pStyle w:val="af8"/>
        <w:bidi/>
        <w:ind w:left="360"/>
        <w:jc w:val="both"/>
        <w:rPr>
          <w:rFonts w:ascii="David" w:hAnsi="David"/>
          <w:sz w:val="24"/>
          <w:szCs w:val="24"/>
        </w:rPr>
      </w:pPr>
    </w:p>
    <w:p w14:paraId="603A2B1D" w14:textId="77777777" w:rsidR="00DE08EE" w:rsidRPr="00B3047A" w:rsidRDefault="001F2D08" w:rsidP="006A3ACE">
      <w:pPr>
        <w:pStyle w:val="af8"/>
        <w:numPr>
          <w:ilvl w:val="0"/>
          <w:numId w:val="19"/>
        </w:numPr>
        <w:bidi/>
        <w:jc w:val="both"/>
        <w:rPr>
          <w:rFonts w:ascii="David" w:hAnsi="David"/>
          <w:b/>
          <w:bCs/>
          <w:sz w:val="24"/>
          <w:szCs w:val="24"/>
          <w:u w:val="single"/>
        </w:rPr>
      </w:pPr>
      <w:r w:rsidRPr="00B3047A">
        <w:rPr>
          <w:rFonts w:ascii="David" w:hAnsi="David"/>
          <w:b/>
          <w:bCs/>
          <w:sz w:val="24"/>
          <w:szCs w:val="24"/>
          <w:u w:val="single"/>
          <w:rtl/>
        </w:rPr>
        <w:t>להלן עיקרי דרישות המועצה בנוגע לכלי הרכב נשוא המכרז:</w:t>
      </w:r>
      <w:r w:rsidR="00DE08EE" w:rsidRPr="00B3047A">
        <w:rPr>
          <w:rFonts w:ascii="David" w:hAnsi="David"/>
          <w:b/>
          <w:bCs/>
          <w:sz w:val="24"/>
          <w:szCs w:val="24"/>
          <w:u w:val="single"/>
          <w:rtl/>
        </w:rPr>
        <w:t xml:space="preserve"> </w:t>
      </w:r>
    </w:p>
    <w:p w14:paraId="16950EFC" w14:textId="50B4E00B" w:rsidR="00DE08EE" w:rsidRPr="00940984" w:rsidRDefault="00F51EE4" w:rsidP="00F51EE4">
      <w:pPr>
        <w:pStyle w:val="af8"/>
        <w:tabs>
          <w:tab w:val="left" w:pos="5970"/>
        </w:tabs>
        <w:rPr>
          <w:rFonts w:ascii="David" w:hAnsi="David"/>
          <w:sz w:val="24"/>
          <w:szCs w:val="24"/>
          <w:lang w:val="en-US"/>
        </w:rPr>
      </w:pPr>
      <w:r>
        <w:rPr>
          <w:rFonts w:ascii="David" w:hAnsi="David"/>
          <w:sz w:val="24"/>
          <w:szCs w:val="24"/>
        </w:rPr>
        <w:tab/>
      </w:r>
    </w:p>
    <w:p w14:paraId="770519FC" w14:textId="531615EE" w:rsidR="00DE08EE" w:rsidRPr="00DE08EE" w:rsidRDefault="00DE08EE" w:rsidP="006A3ACE">
      <w:pPr>
        <w:pStyle w:val="af8"/>
        <w:numPr>
          <w:ilvl w:val="1"/>
          <w:numId w:val="20"/>
        </w:numPr>
        <w:bidi/>
        <w:jc w:val="both"/>
        <w:rPr>
          <w:rFonts w:ascii="David" w:hAnsi="David"/>
          <w:sz w:val="24"/>
          <w:szCs w:val="24"/>
        </w:rPr>
      </w:pPr>
      <w:r w:rsidRPr="00DE08EE">
        <w:rPr>
          <w:rFonts w:ascii="David" w:hAnsi="David"/>
          <w:sz w:val="24"/>
          <w:szCs w:val="24"/>
          <w:rtl/>
        </w:rPr>
        <w:t xml:space="preserve">שנת יצור </w:t>
      </w:r>
      <w:r w:rsidR="00B36736">
        <w:rPr>
          <w:rFonts w:ascii="David" w:hAnsi="David"/>
          <w:sz w:val="24"/>
          <w:szCs w:val="24"/>
          <w:rtl/>
        </w:rPr>
        <w:t>–</w:t>
      </w:r>
      <w:r w:rsidR="00B36736">
        <w:rPr>
          <w:rFonts w:ascii="David" w:hAnsi="David" w:hint="cs"/>
          <w:sz w:val="24"/>
          <w:szCs w:val="24"/>
          <w:rtl/>
        </w:rPr>
        <w:t xml:space="preserve"> החל משנת 2017</w:t>
      </w:r>
      <w:r w:rsidR="00DB0C7E">
        <w:rPr>
          <w:rFonts w:ascii="David" w:hAnsi="David" w:hint="cs"/>
          <w:sz w:val="24"/>
          <w:szCs w:val="24"/>
          <w:rtl/>
        </w:rPr>
        <w:t>.</w:t>
      </w:r>
      <w:r w:rsidR="00B36736">
        <w:rPr>
          <w:rFonts w:ascii="David" w:hAnsi="David" w:hint="cs"/>
          <w:sz w:val="24"/>
          <w:szCs w:val="24"/>
          <w:rtl/>
        </w:rPr>
        <w:t xml:space="preserve"> </w:t>
      </w:r>
      <w:r w:rsidRPr="00DE08EE">
        <w:rPr>
          <w:rFonts w:ascii="David" w:hAnsi="David"/>
          <w:sz w:val="24"/>
          <w:szCs w:val="24"/>
          <w:rtl/>
        </w:rPr>
        <w:t xml:space="preserve"> </w:t>
      </w:r>
    </w:p>
    <w:p w14:paraId="07E241F8" w14:textId="1154272D" w:rsidR="00DE08EE" w:rsidRPr="00DE08EE" w:rsidRDefault="00DE08EE" w:rsidP="006A3ACE">
      <w:pPr>
        <w:pStyle w:val="af8"/>
        <w:numPr>
          <w:ilvl w:val="1"/>
          <w:numId w:val="20"/>
        </w:numPr>
        <w:bidi/>
        <w:jc w:val="both"/>
        <w:rPr>
          <w:rFonts w:ascii="David" w:hAnsi="David"/>
          <w:sz w:val="24"/>
          <w:szCs w:val="24"/>
        </w:rPr>
      </w:pPr>
      <w:r w:rsidRPr="00DE08EE">
        <w:rPr>
          <w:rFonts w:ascii="David" w:hAnsi="David"/>
          <w:sz w:val="24"/>
          <w:szCs w:val="24"/>
          <w:rtl/>
        </w:rPr>
        <w:t xml:space="preserve">בעלות הרכב </w:t>
      </w:r>
      <w:r w:rsidR="00B36736">
        <w:rPr>
          <w:rFonts w:ascii="David" w:hAnsi="David"/>
          <w:sz w:val="24"/>
          <w:szCs w:val="24"/>
          <w:rtl/>
        </w:rPr>
        <w:t>–</w:t>
      </w:r>
      <w:r w:rsidR="00B36736">
        <w:rPr>
          <w:rFonts w:ascii="David" w:hAnsi="David" w:hint="cs"/>
          <w:sz w:val="24"/>
          <w:szCs w:val="24"/>
          <w:rtl/>
        </w:rPr>
        <w:t xml:space="preserve"> פרטי/ליסינג</w:t>
      </w:r>
      <w:r w:rsidR="00DB0C7E">
        <w:rPr>
          <w:rFonts w:ascii="David" w:hAnsi="David" w:hint="cs"/>
          <w:sz w:val="24"/>
          <w:szCs w:val="24"/>
          <w:rtl/>
        </w:rPr>
        <w:t>.</w:t>
      </w:r>
      <w:r w:rsidRPr="00DE08EE">
        <w:rPr>
          <w:rFonts w:ascii="David" w:hAnsi="David"/>
          <w:sz w:val="24"/>
          <w:szCs w:val="24"/>
        </w:rPr>
        <w:t xml:space="preserve"> </w:t>
      </w:r>
    </w:p>
    <w:p w14:paraId="5E174475" w14:textId="46E17A1A" w:rsidR="00DE08EE" w:rsidRPr="00DE08EE" w:rsidRDefault="00EE315A" w:rsidP="006A3ACE">
      <w:pPr>
        <w:pStyle w:val="af8"/>
        <w:numPr>
          <w:ilvl w:val="1"/>
          <w:numId w:val="20"/>
        </w:numPr>
        <w:bidi/>
        <w:jc w:val="both"/>
        <w:rPr>
          <w:rFonts w:ascii="David" w:hAnsi="David"/>
          <w:sz w:val="24"/>
          <w:szCs w:val="24"/>
        </w:rPr>
      </w:pPr>
      <w:r>
        <w:rPr>
          <w:rFonts w:ascii="David" w:hAnsi="David"/>
          <w:sz w:val="24"/>
          <w:szCs w:val="24"/>
          <w:rtl/>
        </w:rPr>
        <w:t xml:space="preserve">סוג הנעה : </w:t>
      </w:r>
      <w:r w:rsidR="00DE08EE" w:rsidRPr="00DE08EE">
        <w:rPr>
          <w:rFonts w:ascii="David" w:hAnsi="David"/>
          <w:sz w:val="24"/>
          <w:szCs w:val="24"/>
          <w:rtl/>
        </w:rPr>
        <w:t xml:space="preserve"> 4*4 </w:t>
      </w:r>
      <w:r>
        <w:rPr>
          <w:rFonts w:ascii="David" w:hAnsi="David" w:hint="cs"/>
          <w:sz w:val="24"/>
          <w:szCs w:val="24"/>
          <w:rtl/>
        </w:rPr>
        <w:t>או 2*4</w:t>
      </w:r>
      <w:r w:rsidR="00DB0C7E">
        <w:rPr>
          <w:rFonts w:ascii="David" w:hAnsi="David" w:hint="cs"/>
          <w:sz w:val="24"/>
          <w:szCs w:val="24"/>
          <w:rtl/>
        </w:rPr>
        <w:t>.</w:t>
      </w:r>
    </w:p>
    <w:p w14:paraId="22893E7A" w14:textId="646FA969" w:rsidR="00DE08EE" w:rsidRPr="00DE08EE" w:rsidRDefault="00DE08EE" w:rsidP="006A3ACE">
      <w:pPr>
        <w:pStyle w:val="af8"/>
        <w:numPr>
          <w:ilvl w:val="1"/>
          <w:numId w:val="20"/>
        </w:numPr>
        <w:bidi/>
        <w:jc w:val="both"/>
        <w:rPr>
          <w:rFonts w:ascii="David" w:hAnsi="David"/>
          <w:sz w:val="24"/>
          <w:szCs w:val="24"/>
        </w:rPr>
      </w:pPr>
      <w:r w:rsidRPr="00DE08EE">
        <w:rPr>
          <w:rFonts w:ascii="David" w:hAnsi="David"/>
          <w:sz w:val="24"/>
          <w:szCs w:val="24"/>
          <w:rtl/>
        </w:rPr>
        <w:t xml:space="preserve">סוג מנוע : סולר / היברידי / משולב </w:t>
      </w:r>
      <w:r w:rsidR="00EE315A">
        <w:rPr>
          <w:rFonts w:ascii="David" w:hAnsi="David" w:hint="cs"/>
          <w:sz w:val="24"/>
          <w:szCs w:val="24"/>
          <w:rtl/>
        </w:rPr>
        <w:t>בנזין</w:t>
      </w:r>
      <w:r w:rsidRPr="00DE08EE">
        <w:rPr>
          <w:rFonts w:ascii="David" w:hAnsi="David"/>
          <w:sz w:val="24"/>
          <w:szCs w:val="24"/>
          <w:rtl/>
        </w:rPr>
        <w:t xml:space="preserve"> </w:t>
      </w:r>
      <w:r w:rsidR="00EE315A">
        <w:rPr>
          <w:rFonts w:ascii="David" w:hAnsi="David" w:hint="cs"/>
          <w:sz w:val="24"/>
          <w:szCs w:val="24"/>
          <w:rtl/>
        </w:rPr>
        <w:t>ו</w:t>
      </w:r>
      <w:r w:rsidRPr="00DE08EE">
        <w:rPr>
          <w:rFonts w:ascii="David" w:hAnsi="David"/>
          <w:sz w:val="24"/>
          <w:szCs w:val="24"/>
          <w:rtl/>
        </w:rPr>
        <w:t>היברידי</w:t>
      </w:r>
      <w:r w:rsidR="00EE315A">
        <w:rPr>
          <w:rFonts w:ascii="David" w:hAnsi="David" w:hint="cs"/>
          <w:sz w:val="24"/>
          <w:szCs w:val="24"/>
          <w:rtl/>
        </w:rPr>
        <w:t>/ בנזין</w:t>
      </w:r>
      <w:r w:rsidR="00DB0C7E">
        <w:rPr>
          <w:rFonts w:ascii="David" w:hAnsi="David" w:hint="cs"/>
          <w:sz w:val="24"/>
          <w:szCs w:val="24"/>
          <w:rtl/>
        </w:rPr>
        <w:t>.</w:t>
      </w:r>
    </w:p>
    <w:p w14:paraId="5F84B16B" w14:textId="11BE26C1" w:rsidR="00DE08EE" w:rsidRPr="00DE08EE" w:rsidRDefault="00DE08EE" w:rsidP="006A3ACE">
      <w:pPr>
        <w:pStyle w:val="af8"/>
        <w:numPr>
          <w:ilvl w:val="1"/>
          <w:numId w:val="20"/>
        </w:numPr>
        <w:bidi/>
        <w:jc w:val="both"/>
        <w:rPr>
          <w:rFonts w:ascii="David" w:hAnsi="David"/>
          <w:sz w:val="24"/>
          <w:szCs w:val="24"/>
        </w:rPr>
      </w:pPr>
      <w:r w:rsidRPr="00DE08EE">
        <w:rPr>
          <w:rFonts w:ascii="David" w:hAnsi="David"/>
          <w:sz w:val="24"/>
          <w:szCs w:val="24"/>
          <w:rtl/>
        </w:rPr>
        <w:t>סוג גיר : אוטומטי</w:t>
      </w:r>
      <w:r w:rsidR="00EE315A">
        <w:rPr>
          <w:rFonts w:ascii="David" w:hAnsi="David" w:hint="cs"/>
          <w:sz w:val="24"/>
          <w:szCs w:val="24"/>
          <w:rtl/>
        </w:rPr>
        <w:t>/ידני</w:t>
      </w:r>
      <w:r w:rsidR="00DB0C7E">
        <w:rPr>
          <w:rFonts w:ascii="David" w:hAnsi="David" w:hint="cs"/>
          <w:sz w:val="24"/>
          <w:szCs w:val="24"/>
          <w:rtl/>
        </w:rPr>
        <w:t>.</w:t>
      </w:r>
    </w:p>
    <w:p w14:paraId="1EC2C24E" w14:textId="341481A3" w:rsidR="00DE08EE" w:rsidRDefault="00DE08EE" w:rsidP="006A3ACE">
      <w:pPr>
        <w:pStyle w:val="af8"/>
        <w:numPr>
          <w:ilvl w:val="1"/>
          <w:numId w:val="20"/>
        </w:numPr>
        <w:bidi/>
        <w:jc w:val="both"/>
        <w:rPr>
          <w:rFonts w:ascii="David" w:hAnsi="David"/>
          <w:sz w:val="24"/>
          <w:szCs w:val="24"/>
        </w:rPr>
      </w:pPr>
      <w:r w:rsidRPr="00DE08EE">
        <w:rPr>
          <w:rFonts w:ascii="David" w:hAnsi="David"/>
          <w:sz w:val="24"/>
          <w:szCs w:val="24"/>
          <w:rtl/>
        </w:rPr>
        <w:t xml:space="preserve">מספר מושבים : </w:t>
      </w:r>
      <w:r w:rsidR="00EE315A">
        <w:rPr>
          <w:rFonts w:ascii="David" w:hAnsi="David" w:hint="cs"/>
          <w:sz w:val="24"/>
          <w:szCs w:val="24"/>
          <w:rtl/>
        </w:rPr>
        <w:t>5 ומעלה</w:t>
      </w:r>
      <w:r w:rsidR="00DB0C7E">
        <w:rPr>
          <w:rFonts w:ascii="David" w:hAnsi="David" w:hint="cs"/>
          <w:sz w:val="24"/>
          <w:szCs w:val="24"/>
          <w:rtl/>
        </w:rPr>
        <w:t>.</w:t>
      </w:r>
    </w:p>
    <w:p w14:paraId="283BC647" w14:textId="77777777" w:rsidR="00940984" w:rsidRDefault="00940984" w:rsidP="00940984">
      <w:pPr>
        <w:pStyle w:val="af8"/>
        <w:numPr>
          <w:ilvl w:val="1"/>
          <w:numId w:val="20"/>
        </w:numPr>
        <w:bidi/>
        <w:jc w:val="both"/>
        <w:rPr>
          <w:rFonts w:ascii="David" w:hAnsi="David"/>
          <w:sz w:val="24"/>
          <w:szCs w:val="24"/>
        </w:rPr>
      </w:pPr>
      <w:r>
        <w:rPr>
          <w:rFonts w:ascii="David" w:hAnsi="David" w:hint="cs"/>
          <w:sz w:val="24"/>
          <w:szCs w:val="24"/>
          <w:rtl/>
        </w:rPr>
        <w:t>זמין ל</w:t>
      </w:r>
      <w:r w:rsidRPr="00DE08EE">
        <w:rPr>
          <w:rFonts w:ascii="David" w:hAnsi="David"/>
          <w:sz w:val="24"/>
          <w:szCs w:val="24"/>
          <w:rtl/>
        </w:rPr>
        <w:t>מסירה מידית</w:t>
      </w:r>
      <w:r>
        <w:rPr>
          <w:rFonts w:ascii="David" w:hAnsi="David" w:hint="cs"/>
          <w:sz w:val="24"/>
          <w:szCs w:val="24"/>
          <w:rtl/>
        </w:rPr>
        <w:t>.</w:t>
      </w:r>
      <w:r w:rsidRPr="00DE08EE">
        <w:rPr>
          <w:rFonts w:ascii="David" w:hAnsi="David"/>
          <w:sz w:val="24"/>
          <w:szCs w:val="24"/>
          <w:rtl/>
        </w:rPr>
        <w:t xml:space="preserve"> </w:t>
      </w:r>
    </w:p>
    <w:p w14:paraId="57704363" w14:textId="77777777" w:rsidR="00940984" w:rsidRDefault="00940984" w:rsidP="00940984">
      <w:pPr>
        <w:pStyle w:val="af8"/>
        <w:numPr>
          <w:ilvl w:val="1"/>
          <w:numId w:val="20"/>
        </w:numPr>
        <w:bidi/>
        <w:ind w:hanging="391"/>
        <w:jc w:val="both"/>
        <w:rPr>
          <w:rFonts w:ascii="David" w:hAnsi="David"/>
          <w:sz w:val="24"/>
          <w:szCs w:val="24"/>
        </w:rPr>
      </w:pPr>
      <w:r>
        <w:rPr>
          <w:rFonts w:ascii="David" w:hAnsi="David" w:hint="cs"/>
          <w:sz w:val="24"/>
          <w:szCs w:val="24"/>
          <w:rtl/>
        </w:rPr>
        <w:t xml:space="preserve">מד האוץ ברכב לא יעלה על 150,000 ק"מ. </w:t>
      </w:r>
    </w:p>
    <w:p w14:paraId="42FECE8D" w14:textId="77777777" w:rsidR="00940984" w:rsidRDefault="00940984" w:rsidP="00C96842">
      <w:pPr>
        <w:pStyle w:val="af8"/>
        <w:bidi/>
        <w:ind w:left="390"/>
        <w:jc w:val="both"/>
        <w:rPr>
          <w:rFonts w:ascii="David" w:hAnsi="David"/>
          <w:sz w:val="24"/>
          <w:szCs w:val="24"/>
        </w:rPr>
      </w:pPr>
    </w:p>
    <w:p w14:paraId="2EA06264" w14:textId="3649A9AB" w:rsidR="00940984" w:rsidRPr="00DE08EE" w:rsidRDefault="00940984" w:rsidP="00C96842">
      <w:pPr>
        <w:pStyle w:val="af8"/>
        <w:numPr>
          <w:ilvl w:val="0"/>
          <w:numId w:val="20"/>
        </w:numPr>
        <w:bidi/>
        <w:jc w:val="both"/>
        <w:rPr>
          <w:rFonts w:ascii="David" w:hAnsi="David"/>
          <w:sz w:val="24"/>
          <w:szCs w:val="24"/>
        </w:rPr>
      </w:pPr>
      <w:r w:rsidRPr="00C96842">
        <w:rPr>
          <w:rFonts w:ascii="David" w:hAnsi="David" w:hint="eastAsia"/>
          <w:b/>
          <w:bCs/>
          <w:sz w:val="24"/>
          <w:szCs w:val="24"/>
          <w:u w:val="single"/>
          <w:rtl/>
        </w:rPr>
        <w:t>תוספות</w:t>
      </w:r>
      <w:r>
        <w:rPr>
          <w:rFonts w:ascii="David" w:hAnsi="David" w:hint="cs"/>
          <w:sz w:val="24"/>
          <w:szCs w:val="24"/>
          <w:rtl/>
        </w:rPr>
        <w:t>:</w:t>
      </w:r>
    </w:p>
    <w:p w14:paraId="319A17D1" w14:textId="49E55230" w:rsidR="00DE08EE" w:rsidRDefault="00DE08EE" w:rsidP="00C96842">
      <w:pPr>
        <w:pStyle w:val="af8"/>
        <w:numPr>
          <w:ilvl w:val="1"/>
          <w:numId w:val="20"/>
        </w:numPr>
        <w:bidi/>
        <w:ind w:hanging="533"/>
        <w:jc w:val="both"/>
        <w:rPr>
          <w:rFonts w:ascii="David" w:hAnsi="David"/>
          <w:sz w:val="24"/>
          <w:szCs w:val="24"/>
        </w:rPr>
      </w:pPr>
      <w:r w:rsidRPr="00DE08EE">
        <w:rPr>
          <w:rFonts w:ascii="David" w:hAnsi="David"/>
          <w:sz w:val="24"/>
          <w:szCs w:val="24"/>
          <w:rtl/>
        </w:rPr>
        <w:t>חבילת מיגון שלמה העונה לדרישות חברות הביטוח</w:t>
      </w:r>
      <w:r w:rsidR="00940984">
        <w:rPr>
          <w:rFonts w:ascii="David" w:hAnsi="David" w:hint="cs"/>
          <w:sz w:val="24"/>
          <w:szCs w:val="24"/>
          <w:rtl/>
        </w:rPr>
        <w:t xml:space="preserve"> (כגון </w:t>
      </w:r>
      <w:proofErr w:type="spellStart"/>
      <w:r w:rsidR="00940984">
        <w:rPr>
          <w:rFonts w:ascii="David" w:hAnsi="David" w:hint="cs"/>
          <w:sz w:val="24"/>
          <w:szCs w:val="24"/>
          <w:rtl/>
        </w:rPr>
        <w:t>קודנית</w:t>
      </w:r>
      <w:proofErr w:type="spellEnd"/>
      <w:r w:rsidR="00940984">
        <w:rPr>
          <w:rFonts w:ascii="David" w:hAnsi="David" w:hint="cs"/>
          <w:sz w:val="24"/>
          <w:szCs w:val="24"/>
          <w:rtl/>
        </w:rPr>
        <w:t>/עלוקה)</w:t>
      </w:r>
      <w:r w:rsidR="00EE315A">
        <w:rPr>
          <w:rFonts w:ascii="David" w:hAnsi="David" w:hint="cs"/>
          <w:sz w:val="24"/>
          <w:szCs w:val="24"/>
          <w:rtl/>
        </w:rPr>
        <w:t>.</w:t>
      </w:r>
    </w:p>
    <w:p w14:paraId="3C2B6013" w14:textId="78B791F6" w:rsidR="00DE08EE" w:rsidRPr="00DE08EE" w:rsidRDefault="00DE08EE" w:rsidP="007B4516">
      <w:pPr>
        <w:pStyle w:val="af8"/>
        <w:numPr>
          <w:ilvl w:val="1"/>
          <w:numId w:val="20"/>
        </w:numPr>
        <w:bidi/>
        <w:ind w:hanging="479"/>
        <w:jc w:val="both"/>
        <w:rPr>
          <w:rFonts w:ascii="David" w:hAnsi="David"/>
          <w:sz w:val="24"/>
          <w:szCs w:val="24"/>
        </w:rPr>
      </w:pPr>
      <w:r w:rsidRPr="00DE08EE">
        <w:rPr>
          <w:rFonts w:ascii="David" w:hAnsi="David"/>
          <w:sz w:val="24"/>
          <w:szCs w:val="24"/>
          <w:rtl/>
        </w:rPr>
        <w:t xml:space="preserve">התקן גרירה + וו משולב לפגוש </w:t>
      </w:r>
      <w:r w:rsidR="00EE315A">
        <w:rPr>
          <w:rFonts w:ascii="David" w:hAnsi="David" w:hint="cs"/>
          <w:sz w:val="24"/>
          <w:szCs w:val="24"/>
          <w:rtl/>
        </w:rPr>
        <w:t>.</w:t>
      </w:r>
    </w:p>
    <w:p w14:paraId="6C959DD3" w14:textId="5EC065DB" w:rsidR="00EE315A" w:rsidRDefault="00DE08EE" w:rsidP="00C96842">
      <w:pPr>
        <w:pStyle w:val="af8"/>
        <w:numPr>
          <w:ilvl w:val="1"/>
          <w:numId w:val="20"/>
        </w:numPr>
        <w:bidi/>
        <w:ind w:hanging="479"/>
        <w:jc w:val="both"/>
        <w:rPr>
          <w:rFonts w:ascii="David" w:hAnsi="David"/>
          <w:sz w:val="24"/>
          <w:szCs w:val="24"/>
        </w:rPr>
      </w:pPr>
      <w:r w:rsidRPr="00DE08EE">
        <w:rPr>
          <w:rFonts w:ascii="David" w:hAnsi="David"/>
          <w:sz w:val="24"/>
          <w:szCs w:val="24"/>
          <w:rtl/>
        </w:rPr>
        <w:t xml:space="preserve">מצלמת </w:t>
      </w:r>
      <w:proofErr w:type="spellStart"/>
      <w:r w:rsidRPr="00DE08EE">
        <w:rPr>
          <w:rFonts w:ascii="David" w:hAnsi="David"/>
          <w:sz w:val="24"/>
          <w:szCs w:val="24"/>
          <w:rtl/>
        </w:rPr>
        <w:t>רוורס</w:t>
      </w:r>
      <w:proofErr w:type="spellEnd"/>
      <w:r w:rsidR="00EE315A">
        <w:rPr>
          <w:rFonts w:ascii="David" w:hAnsi="David" w:hint="cs"/>
          <w:sz w:val="24"/>
          <w:szCs w:val="24"/>
          <w:rtl/>
        </w:rPr>
        <w:t>.</w:t>
      </w:r>
    </w:p>
    <w:p w14:paraId="007EB9FD" w14:textId="161069D0" w:rsidR="00DB0C7E" w:rsidRDefault="00DB0C7E" w:rsidP="00C96842">
      <w:pPr>
        <w:pStyle w:val="af8"/>
        <w:numPr>
          <w:ilvl w:val="1"/>
          <w:numId w:val="20"/>
        </w:numPr>
        <w:bidi/>
        <w:ind w:hanging="479"/>
        <w:jc w:val="both"/>
        <w:rPr>
          <w:rFonts w:ascii="David" w:hAnsi="David"/>
          <w:sz w:val="24"/>
          <w:szCs w:val="24"/>
        </w:rPr>
      </w:pPr>
      <w:r>
        <w:rPr>
          <w:rFonts w:ascii="David" w:hAnsi="David" w:hint="cs"/>
          <w:sz w:val="24"/>
          <w:szCs w:val="24"/>
          <w:rtl/>
        </w:rPr>
        <w:t xml:space="preserve">טסט ורישיון בתוקף </w:t>
      </w:r>
      <w:r w:rsidR="00940984">
        <w:rPr>
          <w:rFonts w:ascii="David" w:hAnsi="David" w:hint="cs"/>
          <w:sz w:val="24"/>
          <w:szCs w:val="24"/>
          <w:rtl/>
        </w:rPr>
        <w:t xml:space="preserve">5 </w:t>
      </w:r>
      <w:r>
        <w:rPr>
          <w:rFonts w:ascii="David" w:hAnsi="David" w:hint="cs"/>
          <w:sz w:val="24"/>
          <w:szCs w:val="24"/>
          <w:rtl/>
        </w:rPr>
        <w:t>חודשים לפחות.</w:t>
      </w:r>
    </w:p>
    <w:p w14:paraId="5555AF9F" w14:textId="77777777" w:rsidR="00AF391A" w:rsidRDefault="00AF391A" w:rsidP="00C96842">
      <w:pPr>
        <w:bidi/>
        <w:ind w:left="336"/>
        <w:jc w:val="both"/>
        <w:rPr>
          <w:rFonts w:ascii="David" w:hAnsi="David"/>
          <w:sz w:val="24"/>
          <w:szCs w:val="24"/>
          <w:rtl/>
        </w:rPr>
      </w:pPr>
    </w:p>
    <w:p w14:paraId="0E8464EC" w14:textId="7EE68BED" w:rsidR="00940984" w:rsidRPr="00C96842" w:rsidRDefault="00940984" w:rsidP="00C96842">
      <w:pPr>
        <w:bidi/>
        <w:ind w:left="336"/>
        <w:jc w:val="both"/>
        <w:rPr>
          <w:rFonts w:ascii="David" w:hAnsi="David"/>
          <w:sz w:val="24"/>
          <w:szCs w:val="24"/>
        </w:rPr>
      </w:pPr>
      <w:r>
        <w:rPr>
          <w:rFonts w:ascii="David" w:hAnsi="David" w:hint="cs"/>
          <w:sz w:val="24"/>
          <w:szCs w:val="24"/>
          <w:rtl/>
        </w:rPr>
        <w:t xml:space="preserve">חובה על הזוכה במכרז למסור </w:t>
      </w:r>
      <w:r w:rsidR="005F710E">
        <w:rPr>
          <w:rFonts w:ascii="David" w:hAnsi="David" w:hint="cs"/>
          <w:sz w:val="24"/>
          <w:szCs w:val="24"/>
          <w:rtl/>
        </w:rPr>
        <w:t xml:space="preserve">למועצה </w:t>
      </w:r>
      <w:r>
        <w:rPr>
          <w:rFonts w:ascii="David" w:hAnsi="David" w:hint="cs"/>
          <w:sz w:val="24"/>
          <w:szCs w:val="24"/>
          <w:rtl/>
        </w:rPr>
        <w:t xml:space="preserve">את כלי הרכב נשוא הזכייה כשהוא כולל את התוספות שפורטו </w:t>
      </w:r>
      <w:r w:rsidR="00AF391A">
        <w:rPr>
          <w:rFonts w:ascii="David" w:hAnsi="David" w:hint="cs"/>
          <w:sz w:val="24"/>
          <w:szCs w:val="24"/>
          <w:rtl/>
        </w:rPr>
        <w:t>בסעיפים</w:t>
      </w:r>
      <w:r w:rsidR="005F710E">
        <w:rPr>
          <w:rFonts w:ascii="David" w:hAnsi="David" w:hint="cs"/>
          <w:sz w:val="24"/>
          <w:szCs w:val="24"/>
          <w:rtl/>
        </w:rPr>
        <w:t xml:space="preserve"> </w:t>
      </w:r>
      <w:r w:rsidR="00AF391A">
        <w:rPr>
          <w:rFonts w:ascii="David" w:hAnsi="David" w:hint="cs"/>
          <w:sz w:val="24"/>
          <w:szCs w:val="24"/>
          <w:rtl/>
        </w:rPr>
        <w:t>3.1-3.4 לעיל</w:t>
      </w:r>
      <w:r w:rsidR="005F710E">
        <w:rPr>
          <w:rFonts w:ascii="David" w:hAnsi="David" w:hint="cs"/>
          <w:sz w:val="24"/>
          <w:szCs w:val="24"/>
          <w:rtl/>
        </w:rPr>
        <w:t>, זאת</w:t>
      </w:r>
      <w:r w:rsidR="00AF391A">
        <w:rPr>
          <w:rFonts w:ascii="David" w:hAnsi="David" w:hint="cs"/>
          <w:sz w:val="24"/>
          <w:szCs w:val="24"/>
          <w:rtl/>
        </w:rPr>
        <w:t xml:space="preserve"> </w:t>
      </w:r>
      <w:r>
        <w:rPr>
          <w:rFonts w:ascii="David" w:hAnsi="David" w:hint="cs"/>
          <w:sz w:val="24"/>
          <w:szCs w:val="24"/>
          <w:rtl/>
        </w:rPr>
        <w:t>ללא כל דרישה לתוספת כספית נוספת.</w:t>
      </w:r>
      <w:r w:rsidR="005F710E">
        <w:rPr>
          <w:rFonts w:ascii="David" w:hAnsi="David" w:hint="cs"/>
          <w:sz w:val="24"/>
          <w:szCs w:val="24"/>
          <w:rtl/>
        </w:rPr>
        <w:t xml:space="preserve"> על המציע לקחת תוספות אלו בחשבון בעת מתן ההצעה הכספית. </w:t>
      </w:r>
    </w:p>
    <w:p w14:paraId="529C494D" w14:textId="77777777" w:rsidR="00F51EE4" w:rsidRPr="00B3047A" w:rsidRDefault="00F51EE4" w:rsidP="00F51EE4">
      <w:pPr>
        <w:bidi/>
        <w:jc w:val="both"/>
        <w:rPr>
          <w:rFonts w:ascii="David" w:hAnsi="David"/>
          <w:sz w:val="24"/>
          <w:szCs w:val="24"/>
          <w:rtl/>
        </w:rPr>
      </w:pPr>
    </w:p>
    <w:p w14:paraId="3E229898" w14:textId="0EED10BB" w:rsidR="006A1436" w:rsidRDefault="006A1436" w:rsidP="00C96842">
      <w:pPr>
        <w:pStyle w:val="af8"/>
        <w:numPr>
          <w:ilvl w:val="0"/>
          <w:numId w:val="20"/>
        </w:numPr>
        <w:bidi/>
        <w:jc w:val="both"/>
        <w:rPr>
          <w:rFonts w:ascii="David" w:hAnsi="David"/>
          <w:b/>
          <w:bCs/>
          <w:sz w:val="24"/>
          <w:szCs w:val="24"/>
          <w:u w:val="single"/>
        </w:rPr>
      </w:pPr>
      <w:r>
        <w:rPr>
          <w:rFonts w:ascii="David" w:hAnsi="David" w:hint="cs"/>
          <w:b/>
          <w:bCs/>
          <w:sz w:val="24"/>
          <w:szCs w:val="24"/>
          <w:u w:val="single"/>
          <w:rtl/>
        </w:rPr>
        <w:t xml:space="preserve">התחייבות לטיפולים עתידיים: </w:t>
      </w:r>
    </w:p>
    <w:p w14:paraId="3A60DF12" w14:textId="77777777" w:rsidR="00E420A4" w:rsidRDefault="006A1436" w:rsidP="00E420A4">
      <w:pPr>
        <w:pStyle w:val="af8"/>
        <w:numPr>
          <w:ilvl w:val="1"/>
          <w:numId w:val="20"/>
        </w:numPr>
        <w:bidi/>
        <w:jc w:val="both"/>
        <w:rPr>
          <w:rFonts w:ascii="David" w:hAnsi="David"/>
          <w:sz w:val="24"/>
          <w:szCs w:val="24"/>
        </w:rPr>
      </w:pPr>
      <w:r>
        <w:rPr>
          <w:rFonts w:ascii="David" w:hAnsi="David" w:hint="cs"/>
          <w:sz w:val="24"/>
          <w:szCs w:val="24"/>
          <w:rtl/>
        </w:rPr>
        <w:t xml:space="preserve">על הזוכה להתחייב כי לאחר מסירת הרכב והעברת הבעלות ברכב על שם המועצה, הוא יישא על חשבונו בעלות של 3 טיפולים תקופתיים עתידיים, עפ"י הוראות היצרן ובהתאם להנחיות נציג המועצה. "טיפולים תקופתיים עתידיים" בסעיף זה משמע </w:t>
      </w:r>
      <w:r>
        <w:rPr>
          <w:rFonts w:ascii="David" w:hAnsi="David"/>
          <w:sz w:val="24"/>
          <w:szCs w:val="24"/>
          <w:rtl/>
        </w:rPr>
        <w:t>–</w:t>
      </w:r>
      <w:r>
        <w:rPr>
          <w:rFonts w:ascii="David" w:hAnsi="David" w:hint="cs"/>
          <w:sz w:val="24"/>
          <w:szCs w:val="24"/>
          <w:rtl/>
        </w:rPr>
        <w:t xml:space="preserve"> כל טיפול יכלול החלפת מסנן שמן, מסנן אויר והחלפת שמן, כשהם ברמת איכות גבוהה, ללא תשלום נוסף. </w:t>
      </w:r>
      <w:r w:rsidR="007C12FA">
        <w:rPr>
          <w:rFonts w:ascii="David" w:hAnsi="David" w:hint="cs"/>
          <w:sz w:val="24"/>
          <w:szCs w:val="24"/>
          <w:rtl/>
        </w:rPr>
        <w:t>כ</w:t>
      </w:r>
      <w:r>
        <w:rPr>
          <w:rFonts w:ascii="David" w:hAnsi="David" w:hint="cs"/>
          <w:sz w:val="24"/>
          <w:szCs w:val="24"/>
          <w:rtl/>
        </w:rPr>
        <w:t xml:space="preserve">כל ויש צורך בטיפולים נוספים ו/או רכיבים אחרים הם יהיו על חשבון המועצה. </w:t>
      </w:r>
      <w:r w:rsidR="006A3C23">
        <w:rPr>
          <w:rFonts w:ascii="David" w:hAnsi="David" w:hint="cs"/>
          <w:sz w:val="24"/>
          <w:szCs w:val="24"/>
          <w:rtl/>
        </w:rPr>
        <w:t xml:space="preserve">מובהר כי ניתן להעביר לידי המועצה במועד מסירת הרכב שובר ל-3 טיפולים תקופתיים אשר שולמו מראש ממוסך מורשה או לשלם בזמן אמת למועצה. </w:t>
      </w:r>
    </w:p>
    <w:p w14:paraId="79555841" w14:textId="77777777" w:rsidR="00E420A4" w:rsidRDefault="00E420A4" w:rsidP="00E420A4">
      <w:pPr>
        <w:pStyle w:val="af8"/>
        <w:bidi/>
        <w:ind w:left="390"/>
        <w:jc w:val="both"/>
        <w:rPr>
          <w:rFonts w:ascii="David" w:hAnsi="David"/>
          <w:sz w:val="24"/>
          <w:szCs w:val="24"/>
        </w:rPr>
      </w:pPr>
    </w:p>
    <w:p w14:paraId="12598546" w14:textId="1E6A30A1" w:rsidR="00E420A4" w:rsidRPr="00E420A4" w:rsidRDefault="00E420A4" w:rsidP="00E420A4">
      <w:pPr>
        <w:pStyle w:val="af8"/>
        <w:numPr>
          <w:ilvl w:val="0"/>
          <w:numId w:val="20"/>
        </w:numPr>
        <w:bidi/>
        <w:jc w:val="both"/>
        <w:rPr>
          <w:rFonts w:ascii="David" w:hAnsi="David"/>
          <w:sz w:val="24"/>
          <w:szCs w:val="24"/>
        </w:rPr>
      </w:pPr>
      <w:r w:rsidRPr="00E420A4">
        <w:rPr>
          <w:rFonts w:hint="cs"/>
          <w:b/>
          <w:bCs/>
          <w:sz w:val="24"/>
          <w:szCs w:val="24"/>
          <w:u w:val="single"/>
          <w:rtl/>
        </w:rPr>
        <w:t>עיקרי ההתקשרות</w:t>
      </w:r>
      <w:r>
        <w:rPr>
          <w:rFonts w:hint="cs"/>
          <w:b/>
          <w:bCs/>
          <w:sz w:val="24"/>
          <w:szCs w:val="24"/>
          <w:u w:val="single"/>
          <w:rtl/>
        </w:rPr>
        <w:t>:</w:t>
      </w:r>
      <w:r w:rsidRPr="00E420A4">
        <w:rPr>
          <w:rFonts w:hint="cs"/>
          <w:b/>
          <w:bCs/>
          <w:sz w:val="24"/>
          <w:szCs w:val="24"/>
          <w:u w:val="single"/>
          <w:rtl/>
        </w:rPr>
        <w:t xml:space="preserve"> </w:t>
      </w:r>
    </w:p>
    <w:p w14:paraId="31FA3A1A" w14:textId="77777777" w:rsidR="00E420A4" w:rsidRPr="00E420A4" w:rsidRDefault="00E420A4" w:rsidP="00E420A4">
      <w:pPr>
        <w:pStyle w:val="af8"/>
        <w:numPr>
          <w:ilvl w:val="1"/>
          <w:numId w:val="20"/>
        </w:numPr>
        <w:bidi/>
        <w:jc w:val="both"/>
        <w:rPr>
          <w:rFonts w:ascii="David" w:hAnsi="David"/>
          <w:sz w:val="24"/>
          <w:szCs w:val="24"/>
        </w:rPr>
      </w:pPr>
      <w:r w:rsidRPr="00E420A4">
        <w:rPr>
          <w:rFonts w:hint="cs"/>
          <w:sz w:val="24"/>
          <w:szCs w:val="24"/>
          <w:rtl/>
        </w:rPr>
        <w:t>ת</w:t>
      </w:r>
      <w:r w:rsidRPr="00E420A4">
        <w:rPr>
          <w:sz w:val="24"/>
          <w:szCs w:val="24"/>
          <w:rtl/>
        </w:rPr>
        <w:t xml:space="preserve">קופת ההתקשרות הינה </w:t>
      </w:r>
      <w:r w:rsidRPr="00E420A4">
        <w:rPr>
          <w:rFonts w:hint="cs"/>
          <w:sz w:val="24"/>
          <w:szCs w:val="24"/>
          <w:rtl/>
        </w:rPr>
        <w:t>ממועד חתימת ההסכם ע"י מורשי החתימה של המועצה עפ"י דין ועד לאספקת כלי הרכב למועצה והשלמת כל מחויבויות הספק עפ"י ההסכם (</w:t>
      </w:r>
      <w:r w:rsidRPr="00E420A4">
        <w:rPr>
          <w:sz w:val="24"/>
          <w:szCs w:val="24"/>
          <w:rtl/>
        </w:rPr>
        <w:t>להלן: "</w:t>
      </w:r>
      <w:r w:rsidRPr="00E420A4">
        <w:rPr>
          <w:b/>
          <w:bCs/>
          <w:sz w:val="24"/>
          <w:szCs w:val="24"/>
          <w:rtl/>
        </w:rPr>
        <w:t xml:space="preserve">תקופת </w:t>
      </w:r>
      <w:r w:rsidRPr="00E420A4">
        <w:rPr>
          <w:rFonts w:hint="cs"/>
          <w:b/>
          <w:bCs/>
          <w:sz w:val="24"/>
          <w:szCs w:val="24"/>
          <w:rtl/>
        </w:rPr>
        <w:t>ההתקשרות</w:t>
      </w:r>
      <w:r w:rsidRPr="00E420A4">
        <w:rPr>
          <w:sz w:val="24"/>
          <w:szCs w:val="24"/>
          <w:rtl/>
        </w:rPr>
        <w:t xml:space="preserve">"). </w:t>
      </w:r>
    </w:p>
    <w:p w14:paraId="16272703" w14:textId="77777777" w:rsidR="00E420A4" w:rsidRDefault="00E420A4" w:rsidP="00E420A4">
      <w:pPr>
        <w:pStyle w:val="af8"/>
        <w:numPr>
          <w:ilvl w:val="1"/>
          <w:numId w:val="20"/>
        </w:numPr>
        <w:bidi/>
        <w:jc w:val="both"/>
        <w:rPr>
          <w:rFonts w:ascii="David" w:hAnsi="David"/>
          <w:sz w:val="24"/>
          <w:szCs w:val="24"/>
        </w:rPr>
      </w:pPr>
      <w:r w:rsidRPr="00E420A4">
        <w:rPr>
          <w:rFonts w:ascii="David" w:hAnsi="David" w:hint="eastAsia"/>
          <w:sz w:val="24"/>
          <w:szCs w:val="24"/>
          <w:rtl/>
        </w:rPr>
        <w:t>תנאי</w:t>
      </w:r>
      <w:r w:rsidRPr="00E420A4">
        <w:rPr>
          <w:rFonts w:ascii="David" w:hAnsi="David"/>
          <w:sz w:val="24"/>
          <w:szCs w:val="24"/>
          <w:rtl/>
        </w:rPr>
        <w:t xml:space="preserve"> </w:t>
      </w:r>
      <w:r w:rsidRPr="00E420A4">
        <w:rPr>
          <w:rFonts w:ascii="David" w:hAnsi="David" w:hint="eastAsia"/>
          <w:sz w:val="24"/>
          <w:szCs w:val="24"/>
          <w:rtl/>
        </w:rPr>
        <w:t>ל</w:t>
      </w:r>
      <w:r w:rsidRPr="00E420A4">
        <w:rPr>
          <w:rFonts w:ascii="David" w:hAnsi="David" w:hint="cs"/>
          <w:sz w:val="24"/>
          <w:szCs w:val="24"/>
          <w:rtl/>
        </w:rPr>
        <w:t xml:space="preserve">חתימה על הסכם </w:t>
      </w:r>
      <w:r w:rsidRPr="00E420A4">
        <w:rPr>
          <w:rFonts w:ascii="David" w:hAnsi="David" w:hint="eastAsia"/>
          <w:sz w:val="24"/>
          <w:szCs w:val="24"/>
          <w:rtl/>
        </w:rPr>
        <w:t>התקשרות</w:t>
      </w:r>
      <w:r w:rsidRPr="00E420A4">
        <w:rPr>
          <w:rFonts w:ascii="David" w:hAnsi="David"/>
          <w:sz w:val="24"/>
          <w:szCs w:val="24"/>
          <w:rtl/>
        </w:rPr>
        <w:t xml:space="preserve"> </w:t>
      </w:r>
      <w:r w:rsidRPr="00E420A4">
        <w:rPr>
          <w:rFonts w:ascii="David" w:hAnsi="David" w:hint="eastAsia"/>
          <w:sz w:val="24"/>
          <w:szCs w:val="24"/>
          <w:rtl/>
        </w:rPr>
        <w:t>הינו</w:t>
      </w:r>
      <w:r w:rsidRPr="00E420A4">
        <w:rPr>
          <w:rFonts w:ascii="David" w:hAnsi="David"/>
          <w:sz w:val="24"/>
          <w:szCs w:val="24"/>
          <w:rtl/>
        </w:rPr>
        <w:t xml:space="preserve"> </w:t>
      </w:r>
      <w:r w:rsidRPr="00E420A4">
        <w:rPr>
          <w:rFonts w:ascii="David" w:hAnsi="David" w:hint="eastAsia"/>
          <w:sz w:val="24"/>
          <w:szCs w:val="24"/>
          <w:rtl/>
        </w:rPr>
        <w:t>תקינות</w:t>
      </w:r>
      <w:r w:rsidRPr="00E420A4">
        <w:rPr>
          <w:rFonts w:ascii="David" w:hAnsi="David"/>
          <w:sz w:val="24"/>
          <w:szCs w:val="24"/>
          <w:rtl/>
        </w:rPr>
        <w:t xml:space="preserve"> </w:t>
      </w:r>
      <w:r w:rsidRPr="00E420A4">
        <w:rPr>
          <w:rFonts w:ascii="David" w:hAnsi="David" w:hint="eastAsia"/>
          <w:sz w:val="24"/>
          <w:szCs w:val="24"/>
          <w:rtl/>
        </w:rPr>
        <w:t>הרכב</w:t>
      </w:r>
      <w:r w:rsidRPr="00E420A4">
        <w:rPr>
          <w:rFonts w:ascii="David" w:hAnsi="David"/>
          <w:sz w:val="24"/>
          <w:szCs w:val="24"/>
          <w:rtl/>
        </w:rPr>
        <w:t xml:space="preserve"> </w:t>
      </w:r>
      <w:r w:rsidRPr="00E420A4">
        <w:rPr>
          <w:rFonts w:ascii="David" w:hAnsi="David" w:hint="eastAsia"/>
          <w:sz w:val="24"/>
          <w:szCs w:val="24"/>
          <w:rtl/>
        </w:rPr>
        <w:t>עפ</w:t>
      </w:r>
      <w:r w:rsidRPr="00E420A4">
        <w:rPr>
          <w:rFonts w:ascii="David" w:hAnsi="David"/>
          <w:sz w:val="24"/>
          <w:szCs w:val="24"/>
          <w:rtl/>
        </w:rPr>
        <w:t xml:space="preserve">"י </w:t>
      </w:r>
      <w:r w:rsidRPr="00E420A4">
        <w:rPr>
          <w:rFonts w:ascii="David" w:hAnsi="David" w:hint="eastAsia"/>
          <w:sz w:val="24"/>
          <w:szCs w:val="24"/>
          <w:rtl/>
        </w:rPr>
        <w:t>בדיק</w:t>
      </w:r>
      <w:r w:rsidRPr="00E420A4">
        <w:rPr>
          <w:rFonts w:ascii="David" w:hAnsi="David" w:hint="cs"/>
          <w:sz w:val="24"/>
          <w:szCs w:val="24"/>
          <w:rtl/>
        </w:rPr>
        <w:t>ה ממוחשבת של</w:t>
      </w:r>
      <w:r w:rsidRPr="00E420A4">
        <w:rPr>
          <w:rFonts w:ascii="David" w:hAnsi="David"/>
          <w:sz w:val="24"/>
          <w:szCs w:val="24"/>
          <w:rtl/>
        </w:rPr>
        <w:t xml:space="preserve"> מכון מורשה </w:t>
      </w:r>
      <w:r w:rsidRPr="00E420A4">
        <w:rPr>
          <w:rFonts w:ascii="David" w:hAnsi="David" w:hint="cs"/>
          <w:sz w:val="24"/>
          <w:szCs w:val="24"/>
          <w:rtl/>
        </w:rPr>
        <w:t>עפ"י בחירת המועצה</w:t>
      </w:r>
      <w:r w:rsidRPr="00E420A4">
        <w:rPr>
          <w:rFonts w:ascii="David" w:hAnsi="David"/>
          <w:sz w:val="24"/>
          <w:szCs w:val="24"/>
          <w:rtl/>
        </w:rPr>
        <w:t xml:space="preserve">. מובהר כי תוך 7 ימים מהמצאת הודעה הזכייה, על הזוכה לתאם עם נציג המועצה פגישה במכון מורשה לבדיקה ממוחשבת של הרכב נשוא הזכייה. בדיקה זו תהא על חשבון הזוכה בלבד. מודגש כי ככל והרכב יימצא כלא כשיר/לא תקין בבדיקה זו, הרי שהמועצה שומרת על זכותה על פי שיקול דעתה הבלעדי להודיע לזוכה על ביטול זכייתו, לרבות פניה אל הכשיר השני ככל ונבחר ע"י ועדת המכרזים ו/או כל החלטה אחרת, לרבות ביטול המכרז. </w:t>
      </w:r>
      <w:r w:rsidRPr="00E420A4">
        <w:rPr>
          <w:rFonts w:ascii="David" w:hAnsi="David" w:hint="eastAsia"/>
          <w:sz w:val="24"/>
          <w:szCs w:val="24"/>
          <w:rtl/>
        </w:rPr>
        <w:t>יצוין</w:t>
      </w:r>
      <w:r w:rsidRPr="00E420A4">
        <w:rPr>
          <w:rFonts w:ascii="David" w:hAnsi="David"/>
          <w:sz w:val="24"/>
          <w:szCs w:val="24"/>
          <w:rtl/>
        </w:rPr>
        <w:t xml:space="preserve">, </w:t>
      </w:r>
      <w:r w:rsidRPr="00E420A4">
        <w:rPr>
          <w:rFonts w:ascii="David" w:hAnsi="David" w:hint="eastAsia"/>
          <w:sz w:val="24"/>
          <w:szCs w:val="24"/>
          <w:rtl/>
        </w:rPr>
        <w:t>כי</w:t>
      </w:r>
      <w:r w:rsidRPr="00E420A4">
        <w:rPr>
          <w:rFonts w:ascii="David" w:hAnsi="David"/>
          <w:sz w:val="24"/>
          <w:szCs w:val="24"/>
          <w:rtl/>
        </w:rPr>
        <w:t xml:space="preserve"> </w:t>
      </w:r>
      <w:r w:rsidRPr="00E420A4">
        <w:rPr>
          <w:rFonts w:ascii="David" w:hAnsi="David" w:hint="eastAsia"/>
          <w:sz w:val="24"/>
          <w:szCs w:val="24"/>
          <w:rtl/>
        </w:rPr>
        <w:t>ככל</w:t>
      </w:r>
      <w:r w:rsidRPr="00E420A4">
        <w:rPr>
          <w:rFonts w:ascii="David" w:hAnsi="David"/>
          <w:sz w:val="24"/>
          <w:szCs w:val="24"/>
          <w:rtl/>
        </w:rPr>
        <w:t xml:space="preserve"> </w:t>
      </w:r>
      <w:r w:rsidRPr="00E420A4">
        <w:rPr>
          <w:rFonts w:ascii="David" w:hAnsi="David" w:hint="eastAsia"/>
          <w:sz w:val="24"/>
          <w:szCs w:val="24"/>
          <w:rtl/>
        </w:rPr>
        <w:t>ומציע</w:t>
      </w:r>
      <w:r w:rsidRPr="00E420A4">
        <w:rPr>
          <w:rFonts w:ascii="David" w:hAnsi="David"/>
          <w:sz w:val="24"/>
          <w:szCs w:val="24"/>
          <w:rtl/>
        </w:rPr>
        <w:t xml:space="preserve"> יצרף להצעתו </w:t>
      </w:r>
      <w:r w:rsidRPr="00E420A4">
        <w:rPr>
          <w:rFonts w:ascii="David" w:hAnsi="David" w:hint="eastAsia"/>
          <w:sz w:val="24"/>
          <w:szCs w:val="24"/>
          <w:rtl/>
        </w:rPr>
        <w:t>תוצאות</w:t>
      </w:r>
      <w:r w:rsidRPr="00E420A4">
        <w:rPr>
          <w:rFonts w:ascii="David" w:hAnsi="David"/>
          <w:sz w:val="24"/>
          <w:szCs w:val="24"/>
          <w:rtl/>
        </w:rPr>
        <w:t xml:space="preserve"> </w:t>
      </w:r>
      <w:r w:rsidRPr="00E420A4">
        <w:rPr>
          <w:rFonts w:ascii="David" w:hAnsi="David" w:hint="eastAsia"/>
          <w:sz w:val="24"/>
          <w:szCs w:val="24"/>
          <w:rtl/>
        </w:rPr>
        <w:t>בדיקת</w:t>
      </w:r>
      <w:r w:rsidRPr="00E420A4">
        <w:rPr>
          <w:rFonts w:ascii="David" w:hAnsi="David"/>
          <w:sz w:val="24"/>
          <w:szCs w:val="24"/>
          <w:rtl/>
        </w:rPr>
        <w:t xml:space="preserve"> </w:t>
      </w:r>
      <w:r w:rsidRPr="00E420A4">
        <w:rPr>
          <w:rFonts w:ascii="David" w:hAnsi="David" w:hint="eastAsia"/>
          <w:sz w:val="24"/>
          <w:szCs w:val="24"/>
          <w:rtl/>
        </w:rPr>
        <w:t>הרכב</w:t>
      </w:r>
      <w:r w:rsidRPr="00E420A4">
        <w:rPr>
          <w:rFonts w:ascii="David" w:hAnsi="David"/>
          <w:sz w:val="24"/>
          <w:szCs w:val="24"/>
          <w:rtl/>
        </w:rPr>
        <w:t xml:space="preserve"> </w:t>
      </w:r>
      <w:r w:rsidRPr="00E420A4">
        <w:rPr>
          <w:rFonts w:ascii="David" w:hAnsi="David" w:hint="eastAsia"/>
          <w:sz w:val="24"/>
          <w:szCs w:val="24"/>
          <w:rtl/>
        </w:rPr>
        <w:t>במכון</w:t>
      </w:r>
      <w:r w:rsidRPr="00E420A4">
        <w:rPr>
          <w:rFonts w:ascii="David" w:hAnsi="David"/>
          <w:sz w:val="24"/>
          <w:szCs w:val="24"/>
          <w:rtl/>
        </w:rPr>
        <w:t xml:space="preserve"> </w:t>
      </w:r>
      <w:r w:rsidRPr="00E420A4">
        <w:rPr>
          <w:rFonts w:ascii="David" w:hAnsi="David" w:hint="eastAsia"/>
          <w:sz w:val="24"/>
          <w:szCs w:val="24"/>
          <w:rtl/>
        </w:rPr>
        <w:t>מורשה</w:t>
      </w:r>
      <w:r w:rsidRPr="00E420A4">
        <w:rPr>
          <w:rFonts w:ascii="David" w:hAnsi="David"/>
          <w:sz w:val="24"/>
          <w:szCs w:val="24"/>
          <w:rtl/>
        </w:rPr>
        <w:t xml:space="preserve"> אין בכך כדי לגרוע מ</w:t>
      </w:r>
      <w:r w:rsidRPr="00E420A4">
        <w:rPr>
          <w:rFonts w:ascii="David" w:hAnsi="David" w:hint="eastAsia"/>
          <w:sz w:val="24"/>
          <w:szCs w:val="24"/>
          <w:rtl/>
        </w:rPr>
        <w:t>החובה</w:t>
      </w:r>
      <w:r w:rsidRPr="00E420A4">
        <w:rPr>
          <w:rFonts w:ascii="David" w:hAnsi="David"/>
          <w:sz w:val="24"/>
          <w:szCs w:val="24"/>
          <w:rtl/>
        </w:rPr>
        <w:t xml:space="preserve"> לערוך בדיקה במכון מורשה כמוגדר </w:t>
      </w:r>
      <w:r w:rsidRPr="00E420A4">
        <w:rPr>
          <w:rFonts w:ascii="David" w:hAnsi="David" w:hint="eastAsia"/>
          <w:sz w:val="24"/>
          <w:szCs w:val="24"/>
          <w:rtl/>
        </w:rPr>
        <w:t>לעיל</w:t>
      </w:r>
      <w:r w:rsidRPr="00E420A4">
        <w:rPr>
          <w:rFonts w:ascii="David" w:hAnsi="David"/>
          <w:sz w:val="24"/>
          <w:szCs w:val="24"/>
          <w:rtl/>
        </w:rPr>
        <w:t xml:space="preserve">. </w:t>
      </w:r>
    </w:p>
    <w:p w14:paraId="1ABB0690" w14:textId="4EFCAA79" w:rsidR="00E420A4" w:rsidRPr="00E420A4" w:rsidRDefault="00E420A4" w:rsidP="00E420A4">
      <w:pPr>
        <w:pStyle w:val="af8"/>
        <w:numPr>
          <w:ilvl w:val="1"/>
          <w:numId w:val="20"/>
        </w:numPr>
        <w:bidi/>
        <w:jc w:val="both"/>
        <w:rPr>
          <w:rFonts w:ascii="David" w:hAnsi="David"/>
          <w:sz w:val="24"/>
          <w:szCs w:val="24"/>
        </w:rPr>
      </w:pPr>
      <w:r w:rsidRPr="00E420A4">
        <w:rPr>
          <w:rFonts w:ascii="David" w:hAnsi="David" w:hint="eastAsia"/>
          <w:sz w:val="24"/>
          <w:szCs w:val="24"/>
          <w:rtl/>
        </w:rPr>
        <w:t>במידה</w:t>
      </w:r>
      <w:r w:rsidRPr="00E420A4">
        <w:rPr>
          <w:rFonts w:ascii="David" w:hAnsi="David"/>
          <w:sz w:val="24"/>
          <w:szCs w:val="24"/>
          <w:rtl/>
        </w:rPr>
        <w:t xml:space="preserve"> </w:t>
      </w:r>
      <w:r w:rsidRPr="00E420A4">
        <w:rPr>
          <w:rFonts w:ascii="David" w:hAnsi="David" w:hint="eastAsia"/>
          <w:sz w:val="24"/>
          <w:szCs w:val="24"/>
          <w:rtl/>
        </w:rPr>
        <w:t>והרכב</w:t>
      </w:r>
      <w:r w:rsidRPr="00E420A4">
        <w:rPr>
          <w:rFonts w:ascii="David" w:hAnsi="David"/>
          <w:sz w:val="24"/>
          <w:szCs w:val="24"/>
          <w:rtl/>
        </w:rPr>
        <w:t xml:space="preserve"> </w:t>
      </w:r>
      <w:r w:rsidRPr="00E420A4">
        <w:rPr>
          <w:rFonts w:ascii="David" w:hAnsi="David" w:hint="eastAsia"/>
          <w:sz w:val="24"/>
          <w:szCs w:val="24"/>
          <w:rtl/>
        </w:rPr>
        <w:t>יימצא</w:t>
      </w:r>
      <w:r w:rsidRPr="00E420A4">
        <w:rPr>
          <w:rFonts w:ascii="David" w:hAnsi="David"/>
          <w:sz w:val="24"/>
          <w:szCs w:val="24"/>
          <w:rtl/>
        </w:rPr>
        <w:t xml:space="preserve"> </w:t>
      </w:r>
      <w:r w:rsidRPr="00E420A4">
        <w:rPr>
          <w:rFonts w:ascii="David" w:hAnsi="David" w:hint="eastAsia"/>
          <w:sz w:val="24"/>
          <w:szCs w:val="24"/>
          <w:rtl/>
        </w:rPr>
        <w:t>תקין</w:t>
      </w:r>
      <w:r w:rsidRPr="00E420A4">
        <w:rPr>
          <w:rFonts w:ascii="David" w:hAnsi="David"/>
          <w:sz w:val="24"/>
          <w:szCs w:val="24"/>
          <w:rtl/>
        </w:rPr>
        <w:t xml:space="preserve"> </w:t>
      </w:r>
      <w:r w:rsidRPr="00E420A4">
        <w:rPr>
          <w:rFonts w:ascii="David" w:hAnsi="David" w:hint="eastAsia"/>
          <w:sz w:val="24"/>
          <w:szCs w:val="24"/>
          <w:rtl/>
        </w:rPr>
        <w:t>בבדיקה</w:t>
      </w:r>
      <w:r w:rsidRPr="00E420A4">
        <w:rPr>
          <w:rFonts w:ascii="David" w:hAnsi="David"/>
          <w:sz w:val="24"/>
          <w:szCs w:val="24"/>
          <w:rtl/>
        </w:rPr>
        <w:t xml:space="preserve"> </w:t>
      </w:r>
      <w:r w:rsidRPr="00E420A4">
        <w:rPr>
          <w:rFonts w:ascii="David" w:hAnsi="David" w:hint="eastAsia"/>
          <w:sz w:val="24"/>
          <w:szCs w:val="24"/>
          <w:rtl/>
        </w:rPr>
        <w:t>כאמור</w:t>
      </w:r>
      <w:r w:rsidRPr="00E420A4">
        <w:rPr>
          <w:rFonts w:ascii="David" w:hAnsi="David"/>
          <w:sz w:val="24"/>
          <w:szCs w:val="24"/>
          <w:rtl/>
        </w:rPr>
        <w:t xml:space="preserve"> </w:t>
      </w:r>
      <w:r w:rsidRPr="00E420A4">
        <w:rPr>
          <w:rFonts w:ascii="David" w:hAnsi="David" w:hint="eastAsia"/>
          <w:sz w:val="24"/>
          <w:szCs w:val="24"/>
          <w:rtl/>
        </w:rPr>
        <w:t>לעיל</w:t>
      </w:r>
      <w:r w:rsidRPr="00E420A4">
        <w:rPr>
          <w:rFonts w:ascii="David" w:hAnsi="David" w:hint="cs"/>
          <w:sz w:val="24"/>
          <w:szCs w:val="24"/>
          <w:rtl/>
        </w:rPr>
        <w:t xml:space="preserve">, </w:t>
      </w:r>
      <w:r w:rsidRPr="00E420A4">
        <w:rPr>
          <w:rFonts w:hint="eastAsia"/>
          <w:sz w:val="24"/>
          <w:szCs w:val="24"/>
          <w:rtl/>
        </w:rPr>
        <w:t>המועצה</w:t>
      </w:r>
      <w:r w:rsidRPr="00E420A4">
        <w:rPr>
          <w:sz w:val="24"/>
          <w:szCs w:val="24"/>
          <w:rtl/>
        </w:rPr>
        <w:t xml:space="preserve"> תמציא לזוכה הסכם חתום בחתימת מורשי החתימה של המועצה. בהקשר זה מודגש, כי </w:t>
      </w:r>
      <w:r w:rsidRPr="00E420A4">
        <w:rPr>
          <w:rFonts w:ascii="David" w:eastAsia="Calibri" w:hAnsi="David"/>
          <w:sz w:val="24"/>
          <w:szCs w:val="24"/>
          <w:rtl/>
        </w:rPr>
        <w:t>למועצה מונה חשב מלווה מטעם משרד הפנים, וכי כל התחייבות כספית (ובכלל זה הסכם), שאינה חתומה ומאושרת מראש ובכתב על-ידי החשב המלווה, בנוסף על חתימות מורשי החתימה במועצה (ראש מועצה, גזבר) ובצירוף חותמת הרשות המקומית, הינה בניגוד לדרישות הדין, ואין לה תוקף חוקי מחייב כלפי קופת המועצה (</w:t>
      </w:r>
      <w:proofErr w:type="spellStart"/>
      <w:r w:rsidRPr="00E420A4">
        <w:rPr>
          <w:rFonts w:ascii="David" w:eastAsia="Calibri" w:hAnsi="David"/>
          <w:sz w:val="24"/>
          <w:szCs w:val="24"/>
        </w:rPr>
        <w:t>void</w:t>
      </w:r>
      <w:proofErr w:type="spellEnd"/>
      <w:r w:rsidRPr="00E420A4">
        <w:rPr>
          <w:rFonts w:ascii="David" w:eastAsia="Calibri" w:hAnsi="David"/>
          <w:sz w:val="24"/>
          <w:szCs w:val="24"/>
          <w:rtl/>
        </w:rPr>
        <w:t>). צד ג' שיבחר לבצע עבודה או לתת שירותים למועצה ו/או מי מטעמה, ללא שבידו התחייבות חתומה ומאושרת כדין ע"י החשב המלווה גילה דעתו בכך שהוא נוטל על עצמו סיכון מודע ל</w:t>
      </w:r>
      <w:r w:rsidRPr="00E420A4">
        <w:rPr>
          <w:rFonts w:ascii="David" w:eastAsia="Calibri" w:hAnsi="David" w:hint="eastAsia"/>
          <w:sz w:val="24"/>
          <w:szCs w:val="24"/>
          <w:rtl/>
        </w:rPr>
        <w:t>התקשרות</w:t>
      </w:r>
      <w:r w:rsidRPr="00E420A4">
        <w:rPr>
          <w:rFonts w:ascii="David" w:eastAsia="Calibri" w:hAnsi="David"/>
          <w:sz w:val="24"/>
          <w:szCs w:val="24"/>
          <w:rtl/>
        </w:rPr>
        <w:t xml:space="preserve"> ללא קבלת תמורה. </w:t>
      </w:r>
    </w:p>
    <w:p w14:paraId="7445CBB3" w14:textId="77777777" w:rsidR="00E420A4" w:rsidRPr="00E420A4" w:rsidRDefault="00E420A4" w:rsidP="00E420A4">
      <w:pPr>
        <w:pStyle w:val="af8"/>
        <w:numPr>
          <w:ilvl w:val="1"/>
          <w:numId w:val="20"/>
        </w:numPr>
        <w:bidi/>
        <w:jc w:val="both"/>
        <w:rPr>
          <w:rFonts w:ascii="David" w:hAnsi="David"/>
          <w:sz w:val="24"/>
          <w:szCs w:val="24"/>
        </w:rPr>
      </w:pPr>
      <w:r w:rsidRPr="00E420A4">
        <w:rPr>
          <w:rFonts w:ascii="David" w:hAnsi="David"/>
          <w:sz w:val="24"/>
          <w:szCs w:val="24"/>
          <w:rtl/>
        </w:rPr>
        <w:lastRenderedPageBreak/>
        <w:t>ההסכם שייחתם בין ה</w:t>
      </w:r>
      <w:r w:rsidRPr="00E420A4">
        <w:rPr>
          <w:rFonts w:ascii="David" w:hAnsi="David" w:hint="cs"/>
          <w:sz w:val="24"/>
          <w:szCs w:val="24"/>
          <w:rtl/>
        </w:rPr>
        <w:t xml:space="preserve">מועצה לבין הזוכה </w:t>
      </w:r>
      <w:r w:rsidRPr="00E420A4">
        <w:rPr>
          <w:rFonts w:ascii="David" w:hAnsi="David"/>
          <w:sz w:val="24"/>
          <w:szCs w:val="24"/>
          <w:rtl/>
        </w:rPr>
        <w:t xml:space="preserve">יכלול תנאי מתלה, לפיו, </w:t>
      </w:r>
      <w:r w:rsidRPr="00E420A4">
        <w:rPr>
          <w:rFonts w:ascii="David" w:hAnsi="David" w:hint="cs"/>
          <w:sz w:val="24"/>
          <w:szCs w:val="24"/>
          <w:rtl/>
        </w:rPr>
        <w:t xml:space="preserve">ההתקשרות </w:t>
      </w:r>
      <w:r w:rsidRPr="00E420A4">
        <w:rPr>
          <w:rFonts w:ascii="David" w:hAnsi="David"/>
          <w:sz w:val="24"/>
          <w:szCs w:val="24"/>
          <w:rtl/>
        </w:rPr>
        <w:t>כפו</w:t>
      </w:r>
      <w:r w:rsidRPr="00E420A4">
        <w:rPr>
          <w:rFonts w:ascii="David" w:hAnsi="David" w:hint="cs"/>
          <w:sz w:val="24"/>
          <w:szCs w:val="24"/>
          <w:rtl/>
        </w:rPr>
        <w:t>פה</w:t>
      </w:r>
      <w:r w:rsidRPr="00E420A4">
        <w:rPr>
          <w:rFonts w:ascii="David" w:hAnsi="David"/>
          <w:sz w:val="24"/>
          <w:szCs w:val="24"/>
          <w:rtl/>
        </w:rPr>
        <w:t xml:space="preserve"> ל</w:t>
      </w:r>
      <w:r w:rsidRPr="00E420A4">
        <w:rPr>
          <w:rFonts w:ascii="David" w:hAnsi="David" w:hint="cs"/>
          <w:sz w:val="24"/>
          <w:szCs w:val="24"/>
          <w:rtl/>
        </w:rPr>
        <w:t>קבלת כספי התמורה מגורם מימון חיצוני (משרד הפנים) בקופת המועצה</w:t>
      </w:r>
      <w:r w:rsidRPr="00E420A4">
        <w:rPr>
          <w:rFonts w:ascii="David" w:hAnsi="David"/>
          <w:sz w:val="24"/>
          <w:szCs w:val="24"/>
          <w:rtl/>
        </w:rPr>
        <w:t xml:space="preserve">. </w:t>
      </w:r>
      <w:r w:rsidRPr="00E420A4">
        <w:rPr>
          <w:rFonts w:ascii="David" w:hAnsi="David" w:hint="cs"/>
          <w:sz w:val="24"/>
          <w:szCs w:val="24"/>
          <w:rtl/>
        </w:rPr>
        <w:t>ככל והכספים לא יופקדו בקופת המועצה תוך 60 יום ממועד חתימת ההסכם,</w:t>
      </w:r>
      <w:r w:rsidRPr="00E420A4">
        <w:rPr>
          <w:rFonts w:ascii="David" w:hAnsi="David"/>
          <w:sz w:val="24"/>
          <w:szCs w:val="24"/>
          <w:rtl/>
        </w:rPr>
        <w:t xml:space="preserve"> ההסכם יתבטל מעיקרו, </w:t>
      </w:r>
      <w:r w:rsidRPr="00E420A4">
        <w:rPr>
          <w:rFonts w:ascii="David" w:hAnsi="David" w:hint="cs"/>
          <w:sz w:val="24"/>
          <w:szCs w:val="24"/>
          <w:rtl/>
        </w:rPr>
        <w:t xml:space="preserve">כלי הרכב לא </w:t>
      </w:r>
      <w:r w:rsidRPr="00E420A4">
        <w:rPr>
          <w:rFonts w:ascii="David" w:hAnsi="David"/>
          <w:sz w:val="24"/>
          <w:szCs w:val="24"/>
          <w:rtl/>
        </w:rPr>
        <w:t>יוזמ</w:t>
      </w:r>
      <w:r w:rsidRPr="00E420A4">
        <w:rPr>
          <w:rFonts w:ascii="David" w:hAnsi="David" w:hint="cs"/>
          <w:sz w:val="24"/>
          <w:szCs w:val="24"/>
          <w:rtl/>
        </w:rPr>
        <w:t>ן</w:t>
      </w:r>
      <w:r w:rsidRPr="00E420A4">
        <w:rPr>
          <w:rFonts w:ascii="David" w:hAnsi="David"/>
          <w:sz w:val="24"/>
          <w:szCs w:val="24"/>
          <w:rtl/>
        </w:rPr>
        <w:t xml:space="preserve"> ולא תהיינה לזוכה כל טענות ו/או דרישות ו/או תביעות בגין כך כנגד ה</w:t>
      </w:r>
      <w:r w:rsidRPr="00E420A4">
        <w:rPr>
          <w:rFonts w:ascii="David" w:hAnsi="David" w:hint="cs"/>
          <w:sz w:val="24"/>
          <w:szCs w:val="24"/>
          <w:rtl/>
        </w:rPr>
        <w:t>מועצה</w:t>
      </w:r>
      <w:r w:rsidRPr="00E420A4">
        <w:rPr>
          <w:rFonts w:ascii="David" w:hAnsi="David"/>
          <w:sz w:val="24"/>
          <w:szCs w:val="24"/>
          <w:rtl/>
        </w:rPr>
        <w:t>, לרבות לעניין הוצאות / השקעות שביצע לצרכי ה</w:t>
      </w:r>
      <w:r w:rsidRPr="00E420A4">
        <w:rPr>
          <w:rFonts w:ascii="David" w:hAnsi="David" w:hint="cs"/>
          <w:sz w:val="24"/>
          <w:szCs w:val="24"/>
          <w:rtl/>
        </w:rPr>
        <w:t>מכרז</w:t>
      </w:r>
      <w:r w:rsidRPr="00E420A4">
        <w:rPr>
          <w:rFonts w:ascii="David" w:hAnsi="David"/>
          <w:sz w:val="24"/>
          <w:szCs w:val="24"/>
          <w:rtl/>
        </w:rPr>
        <w:t xml:space="preserve"> ו/או ההסכם. </w:t>
      </w:r>
      <w:r w:rsidRPr="00E420A4">
        <w:rPr>
          <w:rFonts w:hint="cs"/>
          <w:sz w:val="24"/>
          <w:szCs w:val="24"/>
          <w:rtl/>
        </w:rPr>
        <w:t>המועצה שומרת על זכותה להאריך את התקופה ב-60 יום נוספים.</w:t>
      </w:r>
    </w:p>
    <w:p w14:paraId="51644EC0" w14:textId="77777777" w:rsidR="00E420A4" w:rsidRPr="00E420A4" w:rsidRDefault="00E420A4" w:rsidP="00E420A4">
      <w:pPr>
        <w:pStyle w:val="af8"/>
        <w:numPr>
          <w:ilvl w:val="1"/>
          <w:numId w:val="20"/>
        </w:numPr>
        <w:bidi/>
        <w:jc w:val="both"/>
        <w:rPr>
          <w:rFonts w:ascii="David" w:hAnsi="David"/>
          <w:sz w:val="24"/>
          <w:szCs w:val="24"/>
        </w:rPr>
      </w:pPr>
      <w:r w:rsidRPr="00E420A4">
        <w:rPr>
          <w:rFonts w:hint="cs"/>
          <w:sz w:val="24"/>
          <w:szCs w:val="24"/>
          <w:rtl/>
        </w:rPr>
        <w:t>בשל רצון המועצה להבטיח כי לא יחולו שינויים ברכב, לרבות מבחינה פיסית ו/או במד אוץ, חובה על הזוכה להתחייב שלא לעשות שימוש ברכב במהלך תקופת 60 הימים או עד למסירתו למועצה, לפי המוקדם מביניהם.</w:t>
      </w:r>
    </w:p>
    <w:p w14:paraId="55CB2EEF" w14:textId="102DFAD6" w:rsidR="00DB5602" w:rsidRPr="00E420A4" w:rsidRDefault="00E420A4" w:rsidP="00E420A4">
      <w:pPr>
        <w:pStyle w:val="af8"/>
        <w:numPr>
          <w:ilvl w:val="1"/>
          <w:numId w:val="20"/>
        </w:numPr>
        <w:bidi/>
        <w:jc w:val="both"/>
        <w:rPr>
          <w:rFonts w:ascii="David" w:hAnsi="David"/>
          <w:sz w:val="24"/>
          <w:szCs w:val="24"/>
        </w:rPr>
      </w:pPr>
      <w:r w:rsidRPr="00E420A4">
        <w:rPr>
          <w:rFonts w:hint="cs"/>
          <w:sz w:val="24"/>
          <w:szCs w:val="24"/>
          <w:rtl/>
        </w:rPr>
        <w:t xml:space="preserve">עוד חובה על הזוכה למסור את החזקה ברכב ולהעביר את הבעלות ברכב על שם המועצה תוך 3 ימים מקבלת הודעת המועצה בדבר קבלת כספי התמורה מהגורם הממן ובקשתה בכתב לאספקת כלי הרכב. כנגד אספקת הרכב והעברת </w:t>
      </w:r>
      <w:r w:rsidRPr="00E420A4">
        <w:rPr>
          <w:rFonts w:hint="eastAsia"/>
          <w:sz w:val="24"/>
          <w:szCs w:val="24"/>
          <w:rtl/>
        </w:rPr>
        <w:t>הבעלות</w:t>
      </w:r>
      <w:r w:rsidRPr="00E420A4">
        <w:rPr>
          <w:sz w:val="24"/>
          <w:szCs w:val="24"/>
          <w:rtl/>
        </w:rPr>
        <w:t xml:space="preserve"> ע"ש המועצה </w:t>
      </w:r>
      <w:r w:rsidRPr="00E420A4">
        <w:rPr>
          <w:rFonts w:hint="eastAsia"/>
          <w:sz w:val="24"/>
          <w:szCs w:val="24"/>
          <w:rtl/>
        </w:rPr>
        <w:t>במשרד</w:t>
      </w:r>
      <w:r w:rsidRPr="00E420A4">
        <w:rPr>
          <w:sz w:val="24"/>
          <w:szCs w:val="24"/>
          <w:rtl/>
        </w:rPr>
        <w:t xml:space="preserve"> </w:t>
      </w:r>
      <w:r w:rsidRPr="00E420A4">
        <w:rPr>
          <w:rFonts w:hint="eastAsia"/>
          <w:sz w:val="24"/>
          <w:szCs w:val="24"/>
          <w:rtl/>
        </w:rPr>
        <w:t>הרישוי</w:t>
      </w:r>
      <w:r w:rsidRPr="00E420A4">
        <w:rPr>
          <w:sz w:val="24"/>
          <w:szCs w:val="24"/>
          <w:rtl/>
        </w:rPr>
        <w:t xml:space="preserve">, </w:t>
      </w:r>
      <w:r w:rsidRPr="00E420A4">
        <w:rPr>
          <w:rFonts w:hint="eastAsia"/>
          <w:sz w:val="24"/>
          <w:szCs w:val="24"/>
          <w:rtl/>
        </w:rPr>
        <w:t>המועצה</w:t>
      </w:r>
      <w:r w:rsidRPr="00E420A4">
        <w:rPr>
          <w:sz w:val="24"/>
          <w:szCs w:val="24"/>
          <w:rtl/>
        </w:rPr>
        <w:t xml:space="preserve"> </w:t>
      </w:r>
      <w:r w:rsidRPr="00E420A4">
        <w:rPr>
          <w:rFonts w:hint="eastAsia"/>
          <w:sz w:val="24"/>
          <w:szCs w:val="24"/>
          <w:rtl/>
        </w:rPr>
        <w:t>ת</w:t>
      </w:r>
      <w:r w:rsidRPr="00E420A4">
        <w:rPr>
          <w:rFonts w:hint="cs"/>
          <w:sz w:val="24"/>
          <w:szCs w:val="24"/>
          <w:rtl/>
        </w:rPr>
        <w:t xml:space="preserve">נפיק </w:t>
      </w:r>
      <w:r w:rsidRPr="00E420A4">
        <w:rPr>
          <w:sz w:val="24"/>
          <w:szCs w:val="24"/>
          <w:rtl/>
        </w:rPr>
        <w:t xml:space="preserve"> </w:t>
      </w:r>
      <w:r w:rsidRPr="00E420A4">
        <w:rPr>
          <w:rFonts w:hint="cs"/>
          <w:sz w:val="24"/>
          <w:szCs w:val="24"/>
          <w:rtl/>
        </w:rPr>
        <w:t>המחאה לפקודת הזוכה. מ</w:t>
      </w:r>
      <w:r w:rsidRPr="00E420A4">
        <w:rPr>
          <w:rFonts w:hint="eastAsia"/>
          <w:sz w:val="24"/>
          <w:szCs w:val="24"/>
          <w:rtl/>
        </w:rPr>
        <w:t>ובהר</w:t>
      </w:r>
      <w:r w:rsidRPr="00E420A4">
        <w:rPr>
          <w:sz w:val="24"/>
          <w:szCs w:val="24"/>
          <w:rtl/>
        </w:rPr>
        <w:t xml:space="preserve">, כי </w:t>
      </w:r>
      <w:r w:rsidRPr="00E420A4">
        <w:rPr>
          <w:rFonts w:hint="eastAsia"/>
          <w:sz w:val="24"/>
          <w:szCs w:val="24"/>
          <w:rtl/>
        </w:rPr>
        <w:t>דמי</w:t>
      </w:r>
      <w:r w:rsidRPr="00E420A4">
        <w:rPr>
          <w:sz w:val="24"/>
          <w:szCs w:val="24"/>
          <w:rtl/>
        </w:rPr>
        <w:t xml:space="preserve"> העברת הבעלות במשרד הרישוי, ככל ויהיו, יחולו על ה</w:t>
      </w:r>
      <w:r w:rsidRPr="00E420A4">
        <w:rPr>
          <w:rFonts w:hint="cs"/>
          <w:sz w:val="24"/>
          <w:szCs w:val="24"/>
          <w:rtl/>
        </w:rPr>
        <w:t>זוכה</w:t>
      </w:r>
      <w:r w:rsidRPr="00E420A4">
        <w:rPr>
          <w:sz w:val="24"/>
          <w:szCs w:val="24"/>
          <w:rtl/>
        </w:rPr>
        <w:t>.</w:t>
      </w:r>
    </w:p>
    <w:p w14:paraId="166477D9" w14:textId="27568691" w:rsidR="00DE08EE" w:rsidRPr="00DB5602" w:rsidRDefault="00DB5602" w:rsidP="00DB5602">
      <w:pPr>
        <w:tabs>
          <w:tab w:val="left" w:pos="7110"/>
        </w:tabs>
      </w:pPr>
      <w:r>
        <w:tab/>
      </w:r>
    </w:p>
    <w:sectPr w:rsidR="00DE08EE" w:rsidRPr="00DB5602" w:rsidSect="00ED527D">
      <w:headerReference w:type="even" r:id="rId18"/>
      <w:headerReference w:type="default" r:id="rId19"/>
      <w:headerReference w:type="first" r:id="rId20"/>
      <w:pgSz w:w="11906" w:h="16838" w:code="9"/>
      <w:pgMar w:top="1134" w:right="1134" w:bottom="1134" w:left="1134" w:header="397"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FD75F" w14:textId="77777777" w:rsidR="00860E7B" w:rsidRDefault="00860E7B" w:rsidP="009979A7">
      <w:r>
        <w:separator/>
      </w:r>
    </w:p>
  </w:endnote>
  <w:endnote w:type="continuationSeparator" w:id="0">
    <w:p w14:paraId="2F2FC459" w14:textId="77777777" w:rsidR="00860E7B" w:rsidRDefault="00860E7B" w:rsidP="009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khbar Simplified MT">
    <w:panose1 w:val="00000000000000000000"/>
    <w:charset w:val="02"/>
    <w:family w:val="auto"/>
    <w:notTrueType/>
    <w:pitch w:val="variable"/>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opType David">
    <w:panose1 w:val="00000000000000000000"/>
    <w:charset w:val="B1"/>
    <w:family w:val="auto"/>
    <w:notTrueType/>
    <w:pitch w:val="variable"/>
    <w:sig w:usb0="00000801"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bOktava">
    <w:altName w:val="Times New Roman"/>
    <w:panose1 w:val="00000000000000000000"/>
    <w:charset w:val="00"/>
    <w:family w:val="roman"/>
    <w:notTrueType/>
    <w:pitch w:val="variable"/>
    <w:sig w:usb0="00000000" w:usb1="50000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rtl/>
      </w:rPr>
      <w:id w:val="790557279"/>
      <w:docPartObj>
        <w:docPartGallery w:val="Page Numbers (Bottom of Page)"/>
        <w:docPartUnique/>
      </w:docPartObj>
    </w:sdtPr>
    <w:sdtEndPr>
      <w:rPr>
        <w:rtl w:val="0"/>
      </w:rPr>
    </w:sdtEndPr>
    <w:sdtContent>
      <w:p w14:paraId="684C7599" w14:textId="77777777" w:rsidR="003E638D" w:rsidRPr="00A022B8" w:rsidRDefault="003E638D" w:rsidP="00E82264">
        <w:pPr>
          <w:pStyle w:val="a7"/>
          <w:bidi/>
          <w:rPr>
            <w:sz w:val="20"/>
            <w:szCs w:val="20"/>
            <w:rtl/>
          </w:rPr>
        </w:pPr>
        <w:r>
          <w:rPr>
            <w:lang w:val="en-US"/>
          </w:rPr>
          <w:softHyphen/>
        </w:r>
        <w:r>
          <w:rPr>
            <w:lang w:val="en-US"/>
          </w:rPr>
          <w:softHyphen/>
        </w:r>
        <w:r>
          <w:rPr>
            <w:lang w:val="en-US"/>
          </w:rPr>
          <w:softHyphen/>
        </w:r>
        <w:r>
          <w:rPr>
            <w:lang w:val="en-US"/>
          </w:rPr>
          <w:softHyphen/>
        </w:r>
        <w:r>
          <w:rPr>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lang w:val="en-US"/>
          </w:rPr>
          <w:tab/>
        </w:r>
      </w:p>
      <w:p w14:paraId="58484FC3" w14:textId="77777777" w:rsidR="003E638D" w:rsidRPr="00A022B8" w:rsidRDefault="003E638D" w:rsidP="00E82264">
        <w:pPr>
          <w:pStyle w:val="a9"/>
          <w:pBdr>
            <w:top w:val="single" w:sz="4" w:space="1" w:color="auto"/>
          </w:pBdr>
          <w:bidi/>
          <w:jc w:val="center"/>
          <w:rPr>
            <w:rFonts w:ascii="David" w:hAnsi="David" w:cs="David"/>
            <w:sz w:val="20"/>
            <w:szCs w:val="20"/>
          </w:rPr>
        </w:pPr>
        <w:r w:rsidRPr="00A022B8">
          <w:rPr>
            <w:rFonts w:ascii="David" w:hAnsi="David" w:cs="David"/>
            <w:sz w:val="20"/>
            <w:szCs w:val="20"/>
            <w:rtl/>
          </w:rPr>
          <w:t>עמוד</w:t>
        </w:r>
        <w:r w:rsidRPr="00A022B8">
          <w:rPr>
            <w:rFonts w:ascii="David" w:hAnsi="David" w:cs="David"/>
            <w:sz w:val="20"/>
            <w:szCs w:val="20"/>
          </w:rPr>
          <w:t xml:space="preserve"> </w:t>
        </w:r>
        <w:r w:rsidRPr="00A022B8">
          <w:rPr>
            <w:rFonts w:ascii="David" w:hAnsi="David" w:cs="David"/>
            <w:sz w:val="20"/>
            <w:szCs w:val="20"/>
          </w:rPr>
          <w:fldChar w:fldCharType="begin"/>
        </w:r>
        <w:r w:rsidRPr="00A022B8">
          <w:rPr>
            <w:rFonts w:ascii="David" w:hAnsi="David" w:cs="David"/>
            <w:sz w:val="20"/>
            <w:szCs w:val="20"/>
          </w:rPr>
          <w:instrText xml:space="preserve"> PAGE </w:instrText>
        </w:r>
        <w:r w:rsidRPr="00A022B8">
          <w:rPr>
            <w:rFonts w:ascii="David" w:hAnsi="David" w:cs="David"/>
            <w:sz w:val="20"/>
            <w:szCs w:val="20"/>
          </w:rPr>
          <w:fldChar w:fldCharType="separate"/>
        </w:r>
        <w:r w:rsidR="00786CF6">
          <w:rPr>
            <w:rFonts w:ascii="David" w:hAnsi="David" w:cs="David"/>
            <w:noProof/>
            <w:sz w:val="20"/>
            <w:szCs w:val="20"/>
            <w:rtl/>
          </w:rPr>
          <w:t>25</w:t>
        </w:r>
        <w:r w:rsidRPr="00A022B8">
          <w:rPr>
            <w:rFonts w:ascii="David" w:hAnsi="David" w:cs="David"/>
            <w:sz w:val="20"/>
            <w:szCs w:val="20"/>
          </w:rPr>
          <w:fldChar w:fldCharType="end"/>
        </w:r>
        <w:r w:rsidRPr="00A022B8">
          <w:rPr>
            <w:rFonts w:ascii="David" w:hAnsi="David" w:cs="David"/>
            <w:sz w:val="20"/>
            <w:szCs w:val="20"/>
          </w:rPr>
          <w:t xml:space="preserve"> </w:t>
        </w:r>
        <w:r w:rsidRPr="00A022B8">
          <w:rPr>
            <w:rFonts w:ascii="David" w:hAnsi="David" w:cs="David"/>
            <w:sz w:val="20"/>
            <w:szCs w:val="20"/>
            <w:rtl/>
          </w:rPr>
          <w:t>מתוך</w:t>
        </w:r>
        <w:r w:rsidRPr="00A022B8">
          <w:rPr>
            <w:rFonts w:ascii="David" w:hAnsi="David" w:cs="David"/>
            <w:sz w:val="20"/>
            <w:szCs w:val="20"/>
          </w:rPr>
          <w:t xml:space="preserve"> </w:t>
        </w:r>
        <w:r w:rsidRPr="00A022B8">
          <w:rPr>
            <w:rFonts w:ascii="David" w:hAnsi="David" w:cs="David"/>
            <w:noProof/>
            <w:sz w:val="20"/>
            <w:szCs w:val="20"/>
          </w:rPr>
          <w:fldChar w:fldCharType="begin"/>
        </w:r>
        <w:r w:rsidRPr="00A022B8">
          <w:rPr>
            <w:rFonts w:ascii="David" w:hAnsi="David" w:cs="David"/>
            <w:noProof/>
            <w:sz w:val="20"/>
            <w:szCs w:val="20"/>
          </w:rPr>
          <w:instrText xml:space="preserve"> NUMPAGES </w:instrText>
        </w:r>
        <w:r w:rsidRPr="00A022B8">
          <w:rPr>
            <w:rFonts w:ascii="David" w:hAnsi="David" w:cs="David"/>
            <w:noProof/>
            <w:sz w:val="20"/>
            <w:szCs w:val="20"/>
          </w:rPr>
          <w:fldChar w:fldCharType="separate"/>
        </w:r>
        <w:r w:rsidR="00786CF6">
          <w:rPr>
            <w:rFonts w:ascii="David" w:hAnsi="David" w:cs="David"/>
            <w:noProof/>
            <w:sz w:val="20"/>
            <w:szCs w:val="20"/>
            <w:rtl/>
          </w:rPr>
          <w:t>26</w:t>
        </w:r>
        <w:r w:rsidRPr="00A022B8">
          <w:rPr>
            <w:rFonts w:ascii="David" w:hAnsi="David" w:cs="David"/>
            <w:noProof/>
            <w:sz w:val="20"/>
            <w:szCs w:val="20"/>
          </w:rPr>
          <w:fldChar w:fldCharType="end"/>
        </w:r>
        <w:r w:rsidRPr="00A022B8">
          <w:rPr>
            <w:rFonts w:ascii="David" w:hAnsi="David" w:cs="David"/>
            <w:sz w:val="20"/>
            <w:szCs w:val="20"/>
            <w:rtl/>
          </w:rPr>
          <w:t xml:space="preserve"> עמודים</w:t>
        </w:r>
      </w:p>
      <w:p w14:paraId="6928DC3B" w14:textId="77777777" w:rsidR="003E638D" w:rsidRDefault="003E638D" w:rsidP="00E82264">
        <w:pPr>
          <w:pStyle w:val="a9"/>
          <w:bidi/>
          <w:jc w:val="right"/>
          <w:rPr>
            <w:sz w:val="20"/>
            <w:szCs w:val="20"/>
            <w:rtl/>
          </w:rPr>
        </w:pPr>
        <w:r>
          <w:rPr>
            <w:sz w:val="20"/>
            <w:szCs w:val="20"/>
            <w:rtl/>
          </w:rPr>
          <w:tab/>
        </w:r>
        <w:r>
          <w:rPr>
            <w:sz w:val="20"/>
            <w:szCs w:val="20"/>
            <w:rtl/>
          </w:rPr>
          <w:tab/>
        </w:r>
        <w:r>
          <w:rPr>
            <w:rFonts w:hint="cs"/>
            <w:sz w:val="20"/>
            <w:szCs w:val="20"/>
            <w:rtl/>
          </w:rPr>
          <w:t>_______________</w:t>
        </w:r>
      </w:p>
      <w:p w14:paraId="5F95AEF4" w14:textId="77777777" w:rsidR="003E638D" w:rsidRPr="00A022B8" w:rsidRDefault="003E638D" w:rsidP="00E82264">
        <w:pPr>
          <w:pStyle w:val="a9"/>
          <w:bidi/>
          <w:jc w:val="right"/>
          <w:rPr>
            <w:rFonts w:ascii="David" w:hAnsi="David" w:cs="David"/>
            <w:sz w:val="20"/>
            <w:szCs w:val="20"/>
          </w:rPr>
        </w:pPr>
        <w:r w:rsidRPr="00A022B8">
          <w:rPr>
            <w:rFonts w:ascii="David" w:hAnsi="David" w:cs="David"/>
            <w:sz w:val="20"/>
            <w:szCs w:val="20"/>
            <w:rtl/>
          </w:rPr>
          <w:t>חתימה וחותמת המציע</w:t>
        </w:r>
      </w:p>
      <w:p w14:paraId="29B5B62B" w14:textId="0C65B996" w:rsidR="003E638D" w:rsidRDefault="00860E7B" w:rsidP="00E82264">
        <w:pPr>
          <w:pStyle w:val="a9"/>
          <w:jc w:val="center"/>
          <w:rPr>
            <w:lang w:val="en-US"/>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rtl/>
      </w:rPr>
      <w:id w:val="-947927094"/>
      <w:docPartObj>
        <w:docPartGallery w:val="Page Numbers (Bottom of Page)"/>
        <w:docPartUnique/>
      </w:docPartObj>
    </w:sdtPr>
    <w:sdtEndPr>
      <w:rPr>
        <w:rtl w:val="0"/>
      </w:rPr>
    </w:sdtEndPr>
    <w:sdtContent>
      <w:p w14:paraId="0A2E29D4" w14:textId="0D48EA2D" w:rsidR="003E638D" w:rsidRPr="00A022B8" w:rsidRDefault="003E638D" w:rsidP="00ED527D">
        <w:pPr>
          <w:pStyle w:val="a7"/>
          <w:bidi/>
          <w:rPr>
            <w:sz w:val="20"/>
            <w:szCs w:val="20"/>
            <w:rtl/>
          </w:rPr>
        </w:pPr>
        <w:r>
          <w:rPr>
            <w:lang w:val="en-US"/>
          </w:rPr>
          <w:softHyphen/>
        </w:r>
        <w:r>
          <w:rPr>
            <w:lang w:val="en-US"/>
          </w:rPr>
          <w:softHyphen/>
        </w:r>
        <w:r>
          <w:rPr>
            <w:lang w:val="en-US"/>
          </w:rPr>
          <w:softHyphen/>
        </w:r>
        <w:r>
          <w:rPr>
            <w:lang w:val="en-US"/>
          </w:rPr>
          <w:softHyphen/>
        </w:r>
        <w:r>
          <w:rPr>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rtl/>
            <w:lang w:val="en-US"/>
          </w:rPr>
          <w:softHyphen/>
        </w:r>
        <w:r>
          <w:rPr>
            <w:lang w:val="en-US"/>
          </w:rPr>
          <w:tab/>
        </w:r>
      </w:p>
      <w:p w14:paraId="280772D9" w14:textId="77777777" w:rsidR="003E638D" w:rsidRPr="00A022B8" w:rsidRDefault="003E638D" w:rsidP="00ED527D">
        <w:pPr>
          <w:pStyle w:val="a9"/>
          <w:pBdr>
            <w:top w:val="single" w:sz="4" w:space="1" w:color="auto"/>
          </w:pBdr>
          <w:bidi/>
          <w:jc w:val="center"/>
          <w:rPr>
            <w:rFonts w:ascii="David" w:hAnsi="David" w:cs="David"/>
            <w:sz w:val="20"/>
            <w:szCs w:val="20"/>
          </w:rPr>
        </w:pPr>
        <w:r w:rsidRPr="00A022B8">
          <w:rPr>
            <w:rFonts w:ascii="David" w:hAnsi="David" w:cs="David"/>
            <w:sz w:val="20"/>
            <w:szCs w:val="20"/>
            <w:rtl/>
          </w:rPr>
          <w:t>עמוד</w:t>
        </w:r>
        <w:r w:rsidRPr="00A022B8">
          <w:rPr>
            <w:rFonts w:ascii="David" w:hAnsi="David" w:cs="David"/>
            <w:sz w:val="20"/>
            <w:szCs w:val="20"/>
          </w:rPr>
          <w:t xml:space="preserve"> </w:t>
        </w:r>
        <w:r w:rsidRPr="00A022B8">
          <w:rPr>
            <w:rFonts w:ascii="David" w:hAnsi="David" w:cs="David"/>
            <w:sz w:val="20"/>
            <w:szCs w:val="20"/>
          </w:rPr>
          <w:fldChar w:fldCharType="begin"/>
        </w:r>
        <w:r w:rsidRPr="00A022B8">
          <w:rPr>
            <w:rFonts w:ascii="David" w:hAnsi="David" w:cs="David"/>
            <w:sz w:val="20"/>
            <w:szCs w:val="20"/>
          </w:rPr>
          <w:instrText xml:space="preserve"> PAGE </w:instrText>
        </w:r>
        <w:r w:rsidRPr="00A022B8">
          <w:rPr>
            <w:rFonts w:ascii="David" w:hAnsi="David" w:cs="David"/>
            <w:sz w:val="20"/>
            <w:szCs w:val="20"/>
          </w:rPr>
          <w:fldChar w:fldCharType="separate"/>
        </w:r>
        <w:r w:rsidR="00786CF6">
          <w:rPr>
            <w:rFonts w:ascii="David" w:hAnsi="David" w:cs="David"/>
            <w:noProof/>
            <w:sz w:val="20"/>
            <w:szCs w:val="20"/>
            <w:rtl/>
          </w:rPr>
          <w:t>23</w:t>
        </w:r>
        <w:r w:rsidRPr="00A022B8">
          <w:rPr>
            <w:rFonts w:ascii="David" w:hAnsi="David" w:cs="David"/>
            <w:sz w:val="20"/>
            <w:szCs w:val="20"/>
          </w:rPr>
          <w:fldChar w:fldCharType="end"/>
        </w:r>
        <w:r w:rsidRPr="00A022B8">
          <w:rPr>
            <w:rFonts w:ascii="David" w:hAnsi="David" w:cs="David"/>
            <w:sz w:val="20"/>
            <w:szCs w:val="20"/>
          </w:rPr>
          <w:t xml:space="preserve"> </w:t>
        </w:r>
        <w:r w:rsidRPr="00A022B8">
          <w:rPr>
            <w:rFonts w:ascii="David" w:hAnsi="David" w:cs="David"/>
            <w:sz w:val="20"/>
            <w:szCs w:val="20"/>
            <w:rtl/>
          </w:rPr>
          <w:t>מתוך</w:t>
        </w:r>
        <w:r w:rsidRPr="00A022B8">
          <w:rPr>
            <w:rFonts w:ascii="David" w:hAnsi="David" w:cs="David"/>
            <w:sz w:val="20"/>
            <w:szCs w:val="20"/>
          </w:rPr>
          <w:t xml:space="preserve"> </w:t>
        </w:r>
        <w:r w:rsidRPr="00A022B8">
          <w:rPr>
            <w:rFonts w:ascii="David" w:hAnsi="David" w:cs="David"/>
            <w:noProof/>
            <w:sz w:val="20"/>
            <w:szCs w:val="20"/>
          </w:rPr>
          <w:fldChar w:fldCharType="begin"/>
        </w:r>
        <w:r w:rsidRPr="00A022B8">
          <w:rPr>
            <w:rFonts w:ascii="David" w:hAnsi="David" w:cs="David"/>
            <w:noProof/>
            <w:sz w:val="20"/>
            <w:szCs w:val="20"/>
          </w:rPr>
          <w:instrText xml:space="preserve"> NUMPAGES </w:instrText>
        </w:r>
        <w:r w:rsidRPr="00A022B8">
          <w:rPr>
            <w:rFonts w:ascii="David" w:hAnsi="David" w:cs="David"/>
            <w:noProof/>
            <w:sz w:val="20"/>
            <w:szCs w:val="20"/>
          </w:rPr>
          <w:fldChar w:fldCharType="separate"/>
        </w:r>
        <w:r w:rsidR="00786CF6">
          <w:rPr>
            <w:rFonts w:ascii="David" w:hAnsi="David" w:cs="David"/>
            <w:noProof/>
            <w:sz w:val="20"/>
            <w:szCs w:val="20"/>
            <w:rtl/>
          </w:rPr>
          <w:t>26</w:t>
        </w:r>
        <w:r w:rsidRPr="00A022B8">
          <w:rPr>
            <w:rFonts w:ascii="David" w:hAnsi="David" w:cs="David"/>
            <w:noProof/>
            <w:sz w:val="20"/>
            <w:szCs w:val="20"/>
          </w:rPr>
          <w:fldChar w:fldCharType="end"/>
        </w:r>
        <w:r w:rsidRPr="00A022B8">
          <w:rPr>
            <w:rFonts w:ascii="David" w:hAnsi="David" w:cs="David"/>
            <w:sz w:val="20"/>
            <w:szCs w:val="20"/>
            <w:rtl/>
          </w:rPr>
          <w:t xml:space="preserve"> עמודים</w:t>
        </w:r>
      </w:p>
      <w:p w14:paraId="40CDB796" w14:textId="77777777" w:rsidR="003E638D" w:rsidRDefault="003E638D" w:rsidP="00ED527D">
        <w:pPr>
          <w:pStyle w:val="a9"/>
          <w:bidi/>
          <w:jc w:val="right"/>
          <w:rPr>
            <w:sz w:val="20"/>
            <w:szCs w:val="20"/>
            <w:rtl/>
          </w:rPr>
        </w:pPr>
        <w:r>
          <w:rPr>
            <w:sz w:val="20"/>
            <w:szCs w:val="20"/>
            <w:rtl/>
          </w:rPr>
          <w:tab/>
        </w:r>
        <w:r>
          <w:rPr>
            <w:sz w:val="20"/>
            <w:szCs w:val="20"/>
            <w:rtl/>
          </w:rPr>
          <w:tab/>
        </w:r>
        <w:r>
          <w:rPr>
            <w:rFonts w:hint="cs"/>
            <w:sz w:val="20"/>
            <w:szCs w:val="20"/>
            <w:rtl/>
          </w:rPr>
          <w:t>_______________</w:t>
        </w:r>
      </w:p>
      <w:p w14:paraId="2F08DDA5" w14:textId="77777777" w:rsidR="003E638D" w:rsidRPr="00A022B8" w:rsidRDefault="003E638D" w:rsidP="00ED527D">
        <w:pPr>
          <w:pStyle w:val="a9"/>
          <w:bidi/>
          <w:jc w:val="right"/>
          <w:rPr>
            <w:rFonts w:ascii="David" w:hAnsi="David" w:cs="David"/>
            <w:sz w:val="20"/>
            <w:szCs w:val="20"/>
          </w:rPr>
        </w:pPr>
        <w:r w:rsidRPr="00A022B8">
          <w:rPr>
            <w:rFonts w:ascii="David" w:hAnsi="David" w:cs="David"/>
            <w:sz w:val="20"/>
            <w:szCs w:val="20"/>
            <w:rtl/>
          </w:rPr>
          <w:t>חתימה וחותמת המציע</w:t>
        </w:r>
      </w:p>
      <w:p w14:paraId="43BC9CAA" w14:textId="38A7AFC1" w:rsidR="003E638D" w:rsidRPr="00ED527D" w:rsidRDefault="00860E7B" w:rsidP="00ED527D">
        <w:pPr>
          <w:pStyle w:val="a9"/>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EED54" w14:textId="77777777" w:rsidR="00860E7B" w:rsidRDefault="00860E7B" w:rsidP="009979A7">
      <w:r>
        <w:separator/>
      </w:r>
    </w:p>
  </w:footnote>
  <w:footnote w:type="continuationSeparator" w:id="0">
    <w:p w14:paraId="4D84BF5D" w14:textId="77777777" w:rsidR="00860E7B" w:rsidRDefault="00860E7B" w:rsidP="0099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59A06" w14:textId="5F66001A" w:rsidR="003E638D" w:rsidRPr="0040760E" w:rsidRDefault="003E638D" w:rsidP="00CB2E15">
    <w:pPr>
      <w:pStyle w:val="aff7"/>
      <w:tabs>
        <w:tab w:val="left" w:pos="850"/>
      </w:tabs>
      <w:bidi/>
      <w:spacing w:line="240" w:lineRule="auto"/>
      <w:ind w:left="0" w:right="0"/>
      <w:jc w:val="center"/>
      <w:rPr>
        <w:rFonts w:ascii="Calibri" w:hAnsi="Calibri"/>
        <w:b/>
        <w:bCs/>
        <w:spacing w:val="-4"/>
        <w:sz w:val="28"/>
        <w:szCs w:val="28"/>
        <w:u w:val="single"/>
        <w:rtl/>
        <w:lang w:val="fr-FR"/>
      </w:rPr>
    </w:pPr>
    <w:r w:rsidRPr="0040760E">
      <w:rPr>
        <w:rFonts w:ascii="Calibri" w:hAnsi="Calibri" w:hint="eastAsia"/>
        <w:b/>
        <w:bCs/>
        <w:spacing w:val="-4"/>
        <w:sz w:val="28"/>
        <w:szCs w:val="28"/>
        <w:u w:val="single"/>
        <w:rtl/>
        <w:lang w:val="fr-FR"/>
      </w:rPr>
      <w:t>מכרז</w:t>
    </w:r>
    <w:r w:rsidRPr="0040760E">
      <w:rPr>
        <w:rFonts w:ascii="Calibri" w:hAnsi="Calibri"/>
        <w:b/>
        <w:bCs/>
        <w:spacing w:val="-4"/>
        <w:sz w:val="28"/>
        <w:szCs w:val="28"/>
        <w:u w:val="single"/>
        <w:rtl/>
        <w:lang w:val="fr-FR"/>
      </w:rPr>
      <w:t xml:space="preserve"> </w:t>
    </w:r>
    <w:r w:rsidRPr="0040760E">
      <w:rPr>
        <w:rFonts w:ascii="Calibri" w:hAnsi="Calibri" w:hint="eastAsia"/>
        <w:b/>
        <w:bCs/>
        <w:spacing w:val="-4"/>
        <w:sz w:val="28"/>
        <w:szCs w:val="28"/>
        <w:u w:val="single"/>
        <w:rtl/>
        <w:lang w:val="fr-FR"/>
      </w:rPr>
      <w:t>פומבי</w:t>
    </w:r>
    <w:r w:rsidRPr="0040760E">
      <w:rPr>
        <w:rFonts w:ascii="Calibri" w:hAnsi="Calibri"/>
        <w:b/>
        <w:bCs/>
        <w:spacing w:val="-4"/>
        <w:sz w:val="28"/>
        <w:szCs w:val="28"/>
        <w:u w:val="single"/>
        <w:rtl/>
        <w:lang w:val="fr-FR"/>
      </w:rPr>
      <w:t xml:space="preserve"> </w:t>
    </w:r>
    <w:r w:rsidRPr="0040760E">
      <w:rPr>
        <w:rFonts w:ascii="Calibri" w:hAnsi="Calibri" w:hint="eastAsia"/>
        <w:b/>
        <w:bCs/>
        <w:spacing w:val="-4"/>
        <w:sz w:val="28"/>
        <w:szCs w:val="28"/>
        <w:u w:val="single"/>
        <w:rtl/>
        <w:lang w:val="fr-FR"/>
      </w:rPr>
      <w:t>מס</w:t>
    </w:r>
    <w:r w:rsidRPr="0040760E">
      <w:rPr>
        <w:rFonts w:ascii="Calibri" w:hAnsi="Calibri"/>
        <w:b/>
        <w:bCs/>
        <w:spacing w:val="-4"/>
        <w:sz w:val="28"/>
        <w:szCs w:val="28"/>
        <w:u w:val="single"/>
        <w:rtl/>
        <w:lang w:val="fr-FR"/>
      </w:rPr>
      <w:t>'</w:t>
    </w:r>
    <w:r w:rsidRPr="0040760E">
      <w:rPr>
        <w:rFonts w:ascii="Calibri" w:hAnsi="Calibri" w:hint="cs"/>
        <w:b/>
        <w:bCs/>
        <w:spacing w:val="-4"/>
        <w:sz w:val="28"/>
        <w:szCs w:val="28"/>
        <w:u w:val="single"/>
        <w:rtl/>
        <w:lang w:val="fr-FR"/>
      </w:rPr>
      <w:t xml:space="preserve"> 01/</w:t>
    </w:r>
    <w:r>
      <w:rPr>
        <w:rFonts w:ascii="Calibri" w:hAnsi="Calibri" w:hint="cs"/>
        <w:b/>
        <w:bCs/>
        <w:spacing w:val="-4"/>
        <w:sz w:val="28"/>
        <w:szCs w:val="28"/>
        <w:u w:val="single"/>
        <w:rtl/>
        <w:lang w:val="fr-FR"/>
      </w:rPr>
      <w:t>2020</w:t>
    </w:r>
    <w:r w:rsidRPr="0040760E">
      <w:rPr>
        <w:rFonts w:ascii="Calibri" w:hAnsi="Calibri" w:hint="cs"/>
        <w:b/>
        <w:bCs/>
        <w:spacing w:val="-4"/>
        <w:sz w:val="28"/>
        <w:szCs w:val="28"/>
        <w:u w:val="single"/>
        <w:rtl/>
        <w:lang w:val="fr-FR"/>
      </w:rPr>
      <w:t xml:space="preserve"> לאספקת כלי רכב מסוג טנדר עבור המועצה המקומית בני עי"ש</w:t>
    </w:r>
  </w:p>
  <w:p w14:paraId="0D2FC387" w14:textId="07DBEC51" w:rsidR="003E638D" w:rsidRPr="001B48CB" w:rsidRDefault="003E638D" w:rsidP="001B48CB">
    <w:pPr>
      <w:pStyle w:val="a7"/>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A4C0" w14:textId="2B3EBFB7" w:rsidR="003E638D" w:rsidRPr="0040760E" w:rsidRDefault="003E638D" w:rsidP="00B753F2">
    <w:pPr>
      <w:pStyle w:val="aff7"/>
      <w:tabs>
        <w:tab w:val="left" w:pos="850"/>
      </w:tabs>
      <w:bidi/>
      <w:spacing w:line="240" w:lineRule="auto"/>
      <w:ind w:left="0" w:right="0" w:hanging="427"/>
      <w:jc w:val="center"/>
      <w:rPr>
        <w:rFonts w:ascii="Calibri" w:hAnsi="Calibri"/>
        <w:b/>
        <w:bCs/>
        <w:spacing w:val="-4"/>
        <w:sz w:val="28"/>
        <w:szCs w:val="28"/>
        <w:u w:val="single"/>
        <w:rtl/>
        <w:lang w:val="fr-FR"/>
      </w:rPr>
    </w:pPr>
    <w:r w:rsidRPr="0040760E">
      <w:rPr>
        <w:rFonts w:ascii="Calibri" w:hAnsi="Calibri" w:hint="eastAsia"/>
        <w:b/>
        <w:bCs/>
        <w:spacing w:val="-4"/>
        <w:sz w:val="28"/>
        <w:szCs w:val="28"/>
        <w:u w:val="single"/>
        <w:rtl/>
        <w:lang w:val="fr-FR"/>
      </w:rPr>
      <w:t>מכרז</w:t>
    </w:r>
    <w:r w:rsidRPr="0040760E">
      <w:rPr>
        <w:rFonts w:ascii="Calibri" w:hAnsi="Calibri"/>
        <w:b/>
        <w:bCs/>
        <w:spacing w:val="-4"/>
        <w:sz w:val="28"/>
        <w:szCs w:val="28"/>
        <w:u w:val="single"/>
        <w:rtl/>
        <w:lang w:val="fr-FR"/>
      </w:rPr>
      <w:t xml:space="preserve"> </w:t>
    </w:r>
    <w:r w:rsidRPr="0040760E">
      <w:rPr>
        <w:rFonts w:ascii="Calibri" w:hAnsi="Calibri" w:hint="eastAsia"/>
        <w:b/>
        <w:bCs/>
        <w:spacing w:val="-4"/>
        <w:sz w:val="28"/>
        <w:szCs w:val="28"/>
        <w:u w:val="single"/>
        <w:rtl/>
        <w:lang w:val="fr-FR"/>
      </w:rPr>
      <w:t>פומבי</w:t>
    </w:r>
    <w:r w:rsidRPr="0040760E">
      <w:rPr>
        <w:rFonts w:ascii="Calibri" w:hAnsi="Calibri"/>
        <w:b/>
        <w:bCs/>
        <w:spacing w:val="-4"/>
        <w:sz w:val="28"/>
        <w:szCs w:val="28"/>
        <w:u w:val="single"/>
        <w:rtl/>
        <w:lang w:val="fr-FR"/>
      </w:rPr>
      <w:t xml:space="preserve"> </w:t>
    </w:r>
    <w:r w:rsidRPr="0040760E">
      <w:rPr>
        <w:rFonts w:ascii="Calibri" w:hAnsi="Calibri" w:hint="eastAsia"/>
        <w:b/>
        <w:bCs/>
        <w:spacing w:val="-4"/>
        <w:sz w:val="28"/>
        <w:szCs w:val="28"/>
        <w:u w:val="single"/>
        <w:rtl/>
        <w:lang w:val="fr-FR"/>
      </w:rPr>
      <w:t>מס</w:t>
    </w:r>
    <w:r w:rsidRPr="0040760E">
      <w:rPr>
        <w:rFonts w:ascii="Calibri" w:hAnsi="Calibri"/>
        <w:b/>
        <w:bCs/>
        <w:spacing w:val="-4"/>
        <w:sz w:val="28"/>
        <w:szCs w:val="28"/>
        <w:u w:val="single"/>
        <w:rtl/>
        <w:lang w:val="fr-FR"/>
      </w:rPr>
      <w:t>'</w:t>
    </w:r>
    <w:r w:rsidRPr="0040760E">
      <w:rPr>
        <w:rFonts w:ascii="Calibri" w:hAnsi="Calibri" w:hint="cs"/>
        <w:b/>
        <w:bCs/>
        <w:spacing w:val="-4"/>
        <w:sz w:val="28"/>
        <w:szCs w:val="28"/>
        <w:u w:val="single"/>
        <w:rtl/>
        <w:lang w:val="fr-FR"/>
      </w:rPr>
      <w:t xml:space="preserve"> 01/</w:t>
    </w:r>
    <w:r>
      <w:rPr>
        <w:rFonts w:ascii="Calibri" w:hAnsi="Calibri" w:hint="cs"/>
        <w:b/>
        <w:bCs/>
        <w:spacing w:val="-4"/>
        <w:sz w:val="28"/>
        <w:szCs w:val="28"/>
        <w:u w:val="single"/>
        <w:rtl/>
        <w:lang w:val="fr-FR"/>
      </w:rPr>
      <w:t>2020</w:t>
    </w:r>
    <w:r w:rsidRPr="0040760E">
      <w:rPr>
        <w:rFonts w:ascii="Calibri" w:hAnsi="Calibri" w:hint="cs"/>
        <w:b/>
        <w:bCs/>
        <w:spacing w:val="-4"/>
        <w:sz w:val="28"/>
        <w:szCs w:val="28"/>
        <w:u w:val="single"/>
        <w:rtl/>
        <w:lang w:val="fr-FR"/>
      </w:rPr>
      <w:t xml:space="preserve"> לאספקת כלי רכב מסוג טנדר עבור המועצה המקומית בני עי"ש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1AE4" w14:textId="77777777" w:rsidR="003E638D" w:rsidRDefault="003E638D" w:rsidP="00954509">
    <w:pPr>
      <w:pStyle w:val="a7"/>
      <w:framePr w:wrap="around" w:vAnchor="text" w:hAnchor="text" w:y="1"/>
      <w:rPr>
        <w:rStyle w:val="ae"/>
      </w:rPr>
    </w:pPr>
    <w:r>
      <w:rPr>
        <w:rStyle w:val="ae"/>
        <w:rtl/>
      </w:rPr>
      <w:fldChar w:fldCharType="begin"/>
    </w:r>
    <w:r>
      <w:rPr>
        <w:rStyle w:val="ae"/>
      </w:rPr>
      <w:instrText xml:space="preserve">PAGE  </w:instrText>
    </w:r>
    <w:r>
      <w:rPr>
        <w:rStyle w:val="ae"/>
        <w:rtl/>
      </w:rPr>
      <w:fldChar w:fldCharType="end"/>
    </w:r>
  </w:p>
  <w:p w14:paraId="64C9A160" w14:textId="77777777" w:rsidR="003E638D" w:rsidRDefault="003E638D" w:rsidP="00954509">
    <w:pPr>
      <w:pStyle w:val="a7"/>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7A538" w14:textId="77777777" w:rsidR="003E638D" w:rsidRPr="0040760E" w:rsidRDefault="003E638D" w:rsidP="0040760E">
    <w:pPr>
      <w:pStyle w:val="aff7"/>
      <w:tabs>
        <w:tab w:val="left" w:pos="850"/>
      </w:tabs>
      <w:bidi/>
      <w:spacing w:line="240" w:lineRule="auto"/>
      <w:ind w:left="0" w:right="0"/>
      <w:jc w:val="center"/>
      <w:rPr>
        <w:rFonts w:ascii="Calibri" w:hAnsi="Calibri"/>
        <w:b/>
        <w:bCs/>
        <w:spacing w:val="-4"/>
        <w:sz w:val="28"/>
        <w:szCs w:val="28"/>
        <w:u w:val="single"/>
        <w:rtl/>
        <w:lang w:val="fr-FR"/>
      </w:rPr>
    </w:pPr>
    <w:r w:rsidRPr="0040760E">
      <w:rPr>
        <w:rFonts w:ascii="Calibri" w:hAnsi="Calibri" w:hint="eastAsia"/>
        <w:b/>
        <w:bCs/>
        <w:spacing w:val="-4"/>
        <w:sz w:val="28"/>
        <w:szCs w:val="28"/>
        <w:u w:val="single"/>
        <w:rtl/>
        <w:lang w:val="fr-FR"/>
      </w:rPr>
      <w:t>מכרז</w:t>
    </w:r>
    <w:r w:rsidRPr="0040760E">
      <w:rPr>
        <w:rFonts w:ascii="Calibri" w:hAnsi="Calibri"/>
        <w:b/>
        <w:bCs/>
        <w:spacing w:val="-4"/>
        <w:sz w:val="28"/>
        <w:szCs w:val="28"/>
        <w:u w:val="single"/>
        <w:rtl/>
        <w:lang w:val="fr-FR"/>
      </w:rPr>
      <w:t xml:space="preserve"> </w:t>
    </w:r>
    <w:r w:rsidRPr="0040760E">
      <w:rPr>
        <w:rFonts w:ascii="Calibri" w:hAnsi="Calibri" w:hint="eastAsia"/>
        <w:b/>
        <w:bCs/>
        <w:spacing w:val="-4"/>
        <w:sz w:val="28"/>
        <w:szCs w:val="28"/>
        <w:u w:val="single"/>
        <w:rtl/>
        <w:lang w:val="fr-FR"/>
      </w:rPr>
      <w:t>פומבי</w:t>
    </w:r>
    <w:r w:rsidRPr="0040760E">
      <w:rPr>
        <w:rFonts w:ascii="Calibri" w:hAnsi="Calibri"/>
        <w:b/>
        <w:bCs/>
        <w:spacing w:val="-4"/>
        <w:sz w:val="28"/>
        <w:szCs w:val="28"/>
        <w:u w:val="single"/>
        <w:rtl/>
        <w:lang w:val="fr-FR"/>
      </w:rPr>
      <w:t xml:space="preserve"> </w:t>
    </w:r>
    <w:r w:rsidRPr="0040760E">
      <w:rPr>
        <w:rFonts w:ascii="Calibri" w:hAnsi="Calibri" w:hint="eastAsia"/>
        <w:b/>
        <w:bCs/>
        <w:spacing w:val="-4"/>
        <w:sz w:val="28"/>
        <w:szCs w:val="28"/>
        <w:u w:val="single"/>
        <w:rtl/>
        <w:lang w:val="fr-FR"/>
      </w:rPr>
      <w:t>מס</w:t>
    </w:r>
    <w:r w:rsidRPr="0040760E">
      <w:rPr>
        <w:rFonts w:ascii="Calibri" w:hAnsi="Calibri"/>
        <w:b/>
        <w:bCs/>
        <w:spacing w:val="-4"/>
        <w:sz w:val="28"/>
        <w:szCs w:val="28"/>
        <w:u w:val="single"/>
        <w:rtl/>
        <w:lang w:val="fr-FR"/>
      </w:rPr>
      <w:t>'</w:t>
    </w:r>
    <w:r w:rsidRPr="0040760E">
      <w:rPr>
        <w:rFonts w:ascii="Calibri" w:hAnsi="Calibri" w:hint="cs"/>
        <w:b/>
        <w:bCs/>
        <w:spacing w:val="-4"/>
        <w:sz w:val="28"/>
        <w:szCs w:val="28"/>
        <w:u w:val="single"/>
        <w:rtl/>
        <w:lang w:val="fr-FR"/>
      </w:rPr>
      <w:t xml:space="preserve"> 01/20 לרכישת ואספקת כלי רכב מסוג טנדר עבור המועצה המקומית בני עי"ש</w:t>
    </w:r>
  </w:p>
  <w:p w14:paraId="6FD8D5D5" w14:textId="77777777" w:rsidR="003E638D" w:rsidRPr="0040760E" w:rsidRDefault="003E638D" w:rsidP="0040760E">
    <w:pPr>
      <w:pStyle w:val="a7"/>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9465" w14:textId="77777777" w:rsidR="003E638D" w:rsidRPr="0040760E" w:rsidRDefault="003E638D" w:rsidP="00367FCD">
    <w:pPr>
      <w:pStyle w:val="aff7"/>
      <w:tabs>
        <w:tab w:val="left" w:pos="850"/>
      </w:tabs>
      <w:bidi/>
      <w:spacing w:line="240" w:lineRule="auto"/>
      <w:ind w:left="0" w:right="0" w:hanging="427"/>
      <w:jc w:val="center"/>
      <w:rPr>
        <w:rFonts w:ascii="Calibri" w:hAnsi="Calibri"/>
        <w:b/>
        <w:bCs/>
        <w:spacing w:val="-4"/>
        <w:sz w:val="28"/>
        <w:szCs w:val="28"/>
        <w:u w:val="single"/>
        <w:rtl/>
        <w:lang w:val="fr-FR"/>
      </w:rPr>
    </w:pPr>
    <w:r w:rsidRPr="0040760E">
      <w:rPr>
        <w:rFonts w:ascii="Calibri" w:hAnsi="Calibri" w:hint="eastAsia"/>
        <w:b/>
        <w:bCs/>
        <w:spacing w:val="-4"/>
        <w:sz w:val="28"/>
        <w:szCs w:val="28"/>
        <w:u w:val="single"/>
        <w:rtl/>
        <w:lang w:val="fr-FR"/>
      </w:rPr>
      <w:t>מכרז</w:t>
    </w:r>
    <w:r w:rsidRPr="0040760E">
      <w:rPr>
        <w:rFonts w:ascii="Calibri" w:hAnsi="Calibri"/>
        <w:b/>
        <w:bCs/>
        <w:spacing w:val="-4"/>
        <w:sz w:val="28"/>
        <w:szCs w:val="28"/>
        <w:u w:val="single"/>
        <w:rtl/>
        <w:lang w:val="fr-FR"/>
      </w:rPr>
      <w:t xml:space="preserve"> </w:t>
    </w:r>
    <w:r w:rsidRPr="0040760E">
      <w:rPr>
        <w:rFonts w:ascii="Calibri" w:hAnsi="Calibri" w:hint="eastAsia"/>
        <w:b/>
        <w:bCs/>
        <w:spacing w:val="-4"/>
        <w:sz w:val="28"/>
        <w:szCs w:val="28"/>
        <w:u w:val="single"/>
        <w:rtl/>
        <w:lang w:val="fr-FR"/>
      </w:rPr>
      <w:t>פומבי</w:t>
    </w:r>
    <w:r w:rsidRPr="0040760E">
      <w:rPr>
        <w:rFonts w:ascii="Calibri" w:hAnsi="Calibri"/>
        <w:b/>
        <w:bCs/>
        <w:spacing w:val="-4"/>
        <w:sz w:val="28"/>
        <w:szCs w:val="28"/>
        <w:u w:val="single"/>
        <w:rtl/>
        <w:lang w:val="fr-FR"/>
      </w:rPr>
      <w:t xml:space="preserve"> </w:t>
    </w:r>
    <w:r w:rsidRPr="0040760E">
      <w:rPr>
        <w:rFonts w:ascii="Calibri" w:hAnsi="Calibri" w:hint="eastAsia"/>
        <w:b/>
        <w:bCs/>
        <w:spacing w:val="-4"/>
        <w:sz w:val="28"/>
        <w:szCs w:val="28"/>
        <w:u w:val="single"/>
        <w:rtl/>
        <w:lang w:val="fr-FR"/>
      </w:rPr>
      <w:t>מס</w:t>
    </w:r>
    <w:r w:rsidRPr="0040760E">
      <w:rPr>
        <w:rFonts w:ascii="Calibri" w:hAnsi="Calibri"/>
        <w:b/>
        <w:bCs/>
        <w:spacing w:val="-4"/>
        <w:sz w:val="28"/>
        <w:szCs w:val="28"/>
        <w:u w:val="single"/>
        <w:rtl/>
        <w:lang w:val="fr-FR"/>
      </w:rPr>
      <w:t>'</w:t>
    </w:r>
    <w:r w:rsidRPr="0040760E">
      <w:rPr>
        <w:rFonts w:ascii="Calibri" w:hAnsi="Calibri" w:hint="cs"/>
        <w:b/>
        <w:bCs/>
        <w:spacing w:val="-4"/>
        <w:sz w:val="28"/>
        <w:szCs w:val="28"/>
        <w:u w:val="single"/>
        <w:rtl/>
        <w:lang w:val="fr-FR"/>
      </w:rPr>
      <w:t xml:space="preserve"> 01/</w:t>
    </w:r>
    <w:r>
      <w:rPr>
        <w:rFonts w:ascii="Calibri" w:hAnsi="Calibri" w:hint="cs"/>
        <w:b/>
        <w:bCs/>
        <w:spacing w:val="-4"/>
        <w:sz w:val="28"/>
        <w:szCs w:val="28"/>
        <w:u w:val="single"/>
        <w:rtl/>
        <w:lang w:val="fr-FR"/>
      </w:rPr>
      <w:t>2020</w:t>
    </w:r>
    <w:r w:rsidRPr="0040760E">
      <w:rPr>
        <w:rFonts w:ascii="Calibri" w:hAnsi="Calibri" w:hint="cs"/>
        <w:b/>
        <w:bCs/>
        <w:spacing w:val="-4"/>
        <w:sz w:val="28"/>
        <w:szCs w:val="28"/>
        <w:u w:val="single"/>
        <w:rtl/>
        <w:lang w:val="fr-FR"/>
      </w:rPr>
      <w:t xml:space="preserve"> לאספקת כלי רכב מסוג טנדר עבור המועצה המקומית בני עי"ש</w:t>
    </w:r>
  </w:p>
  <w:p w14:paraId="62A074D0" w14:textId="77777777" w:rsidR="003E638D" w:rsidRDefault="003E638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7B"/>
    <w:multiLevelType w:val="multilevel"/>
    <w:tmpl w:val="F6EA3B9A"/>
    <w:lvl w:ilvl="0">
      <w:start w:val="1"/>
      <w:numFmt w:val="decimal"/>
      <w:lvlText w:val="%1."/>
      <w:lvlJc w:val="left"/>
      <w:rPr>
        <w:rFonts w:ascii="David" w:hAnsi="David" w:cs="David"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1BA68C0"/>
    <w:multiLevelType w:val="multilevel"/>
    <w:tmpl w:val="3E024496"/>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b w:val="0"/>
        <w:bCs w:val="0"/>
        <w:lang w:val="ru-RU"/>
      </w:rPr>
    </w:lvl>
    <w:lvl w:ilvl="2">
      <w:start w:val="1"/>
      <w:numFmt w:val="decimal"/>
      <w:lvlText w:val="%1.%2.%3."/>
      <w:lvlJc w:val="left"/>
      <w:pPr>
        <w:tabs>
          <w:tab w:val="num" w:pos="1854"/>
        </w:tabs>
        <w:ind w:left="1638" w:hanging="504"/>
      </w:pPr>
      <w:rPr>
        <w:b w:val="0"/>
        <w:bCs w:val="0"/>
        <w:i w:val="0"/>
        <w:iCs w:val="0"/>
      </w:rPr>
    </w:lvl>
    <w:lvl w:ilvl="3">
      <w:start w:val="1"/>
      <w:numFmt w:val="decimal"/>
      <w:lvlText w:val="%1.%2.%3.%4."/>
      <w:lvlJc w:val="left"/>
      <w:pPr>
        <w:tabs>
          <w:tab w:val="num" w:pos="2988"/>
        </w:tabs>
        <w:ind w:left="29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9D43C6D"/>
    <w:multiLevelType w:val="multilevel"/>
    <w:tmpl w:val="85AED348"/>
    <w:lvl w:ilvl="0">
      <w:start w:val="1"/>
      <w:numFmt w:val="decimal"/>
      <w:pStyle w:val="Nosa1"/>
      <w:lvlText w:val="%1."/>
      <w:lvlJc w:val="center"/>
      <w:pPr>
        <w:tabs>
          <w:tab w:val="num" w:pos="737"/>
        </w:tabs>
        <w:ind w:left="737" w:right="737" w:hanging="567"/>
      </w:pPr>
      <w:rPr>
        <w:rFonts w:ascii="Times New Roman" w:hAnsi="Times New Roman" w:cs="David" w:hint="default"/>
        <w:b w:val="0"/>
        <w:bCs w:val="0"/>
        <w:i w:val="0"/>
        <w:iCs w:val="0"/>
        <w:sz w:val="22"/>
        <w:szCs w:val="26"/>
        <w:u w:val="none"/>
      </w:rPr>
    </w:lvl>
    <w:lvl w:ilvl="1">
      <w:start w:val="1"/>
      <w:numFmt w:val="hebrew1"/>
      <w:lvlText w:val="(%2)"/>
      <w:lvlJc w:val="center"/>
      <w:pPr>
        <w:tabs>
          <w:tab w:val="num" w:pos="1418"/>
        </w:tabs>
        <w:ind w:left="1418" w:right="1418" w:hanging="567"/>
      </w:pPr>
      <w:rPr>
        <w:rFonts w:cs="David" w:hint="default"/>
        <w:szCs w:val="26"/>
      </w:rPr>
    </w:lvl>
    <w:lvl w:ilvl="2">
      <w:start w:val="1"/>
      <w:numFmt w:val="decimal"/>
      <w:lvlText w:val="(%3)"/>
      <w:lvlJc w:val="center"/>
      <w:pPr>
        <w:tabs>
          <w:tab w:val="num" w:pos="2155"/>
        </w:tabs>
        <w:ind w:left="2155" w:right="2155" w:hanging="567"/>
      </w:pPr>
    </w:lvl>
    <w:lvl w:ilvl="3">
      <w:start w:val="1"/>
      <w:numFmt w:val="decimal"/>
      <w:lvlText w:val="1. %4"/>
      <w:lvlJc w:val="center"/>
      <w:pPr>
        <w:tabs>
          <w:tab w:val="num" w:pos="2835"/>
        </w:tabs>
        <w:ind w:left="2835" w:right="2835" w:hanging="567"/>
      </w:pPr>
    </w:lvl>
    <w:lvl w:ilvl="4">
      <w:start w:val="1"/>
      <w:numFmt w:val="hebrew1"/>
      <w:lvlText w:val="%1.%2.%3.%4.%5."/>
      <w:lvlJc w:val="center"/>
      <w:pPr>
        <w:tabs>
          <w:tab w:val="num" w:pos="2160"/>
        </w:tabs>
        <w:ind w:left="1800" w:right="1800" w:hanging="360"/>
      </w:pPr>
    </w:lvl>
    <w:lvl w:ilvl="5">
      <w:start w:val="1"/>
      <w:numFmt w:val="decimal"/>
      <w:lvlText w:val="%1.%2.%3.%4.%5.%6."/>
      <w:lvlJc w:val="center"/>
      <w:pPr>
        <w:tabs>
          <w:tab w:val="num" w:pos="2448"/>
        </w:tabs>
        <w:ind w:left="2160" w:right="2160" w:hanging="360"/>
      </w:pPr>
    </w:lvl>
    <w:lvl w:ilvl="6">
      <w:start w:val="1"/>
      <w:numFmt w:val="hebrew1"/>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hebrew1"/>
      <w:lvlText w:val="%1.%2.%3.%4.%5.%6.%7.%8.%9."/>
      <w:lvlJc w:val="center"/>
      <w:pPr>
        <w:tabs>
          <w:tab w:val="num" w:pos="3528"/>
        </w:tabs>
        <w:ind w:left="3240" w:right="3240" w:hanging="360"/>
      </w:pPr>
    </w:lvl>
  </w:abstractNum>
  <w:abstractNum w:abstractNumId="3" w15:restartNumberingAfterBreak="0">
    <w:nsid w:val="0A66136B"/>
    <w:multiLevelType w:val="multilevel"/>
    <w:tmpl w:val="DB865832"/>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ascii="Segoe UI Symbol" w:hAnsi="Segoe UI Symbol"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5E644E"/>
    <w:multiLevelType w:val="multilevel"/>
    <w:tmpl w:val="0409001F"/>
    <w:styleLink w:val="111111"/>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BCC1E68"/>
    <w:multiLevelType w:val="multilevel"/>
    <w:tmpl w:val="D5D4E778"/>
    <w:lvl w:ilvl="0">
      <w:start w:val="1"/>
      <w:numFmt w:val="decimal"/>
      <w:lvlText w:val="%1."/>
      <w:lvlJc w:val="left"/>
      <w:pPr>
        <w:ind w:left="360" w:hanging="360"/>
      </w:pPr>
      <w:rPr>
        <w:rFonts w:ascii="David" w:hAnsi="David" w:cs="David" w:hint="default"/>
        <w:b w:val="0"/>
        <w:bCs w:val="0"/>
        <w:u w:val="none"/>
      </w:rPr>
    </w:lvl>
    <w:lvl w:ilvl="1">
      <w:start w:val="1"/>
      <w:numFmt w:val="decimal"/>
      <w:lvlText w:val="%1.%2."/>
      <w:lvlJc w:val="left"/>
      <w:pPr>
        <w:ind w:left="792" w:hanging="432"/>
      </w:pPr>
      <w:rPr>
        <w:rFonts w:hint="default"/>
      </w:rPr>
    </w:lvl>
    <w:lvl w:ilvl="2">
      <w:start w:val="1"/>
      <w:numFmt w:val="hebrew1"/>
      <w:lvlText w:val="%3."/>
      <w:lvlJc w:val="left"/>
      <w:pPr>
        <w:ind w:left="1071"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201C71"/>
    <w:multiLevelType w:val="singleLevel"/>
    <w:tmpl w:val="3DA8DCB6"/>
    <w:lvl w:ilvl="0">
      <w:start w:val="1"/>
      <w:numFmt w:val="chosung"/>
      <w:pStyle w:val="X-X"/>
      <w:lvlText w:val=""/>
      <w:lvlJc w:val="center"/>
      <w:pPr>
        <w:tabs>
          <w:tab w:val="num" w:pos="648"/>
        </w:tabs>
        <w:ind w:left="360" w:right="360" w:hanging="72"/>
      </w:pPr>
      <w:rPr>
        <w:rFonts w:ascii="Wingdings" w:hAnsi="Wingdings" w:hint="default"/>
      </w:rPr>
    </w:lvl>
  </w:abstractNum>
  <w:abstractNum w:abstractNumId="7" w15:restartNumberingAfterBreak="0">
    <w:nsid w:val="29EC03AF"/>
    <w:multiLevelType w:val="multilevel"/>
    <w:tmpl w:val="0430E4C4"/>
    <w:lvl w:ilvl="0">
      <w:start w:val="2"/>
      <w:numFmt w:val="decimal"/>
      <w:lvlText w:val="%1."/>
      <w:lvlJc w:val="left"/>
      <w:pPr>
        <w:ind w:left="390" w:hanging="390"/>
      </w:pPr>
      <w:rPr>
        <w:rFonts w:ascii="Times New Roman" w:hAnsi="Times New Roman" w:hint="default"/>
        <w:b w:val="0"/>
        <w:sz w:val="28"/>
      </w:rPr>
    </w:lvl>
    <w:lvl w:ilvl="1">
      <w:start w:val="1"/>
      <w:numFmt w:val="decimal"/>
      <w:lvlText w:val="%1.%2."/>
      <w:lvlJc w:val="left"/>
      <w:pPr>
        <w:ind w:left="815" w:hanging="390"/>
      </w:pPr>
      <w:rPr>
        <w:rFonts w:ascii="Times New Roman" w:hAnsi="Times New Roman" w:hint="default"/>
        <w:b w:val="0"/>
        <w:sz w:val="28"/>
      </w:rPr>
    </w:lvl>
    <w:lvl w:ilvl="2">
      <w:start w:val="1"/>
      <w:numFmt w:val="decimal"/>
      <w:lvlText w:val="%1.%2.%3."/>
      <w:lvlJc w:val="left"/>
      <w:pPr>
        <w:ind w:left="2880" w:hanging="720"/>
      </w:pPr>
      <w:rPr>
        <w:rFonts w:ascii="Times New Roman" w:hAnsi="Times New Roman" w:hint="default"/>
        <w:b w:val="0"/>
        <w:sz w:val="28"/>
      </w:rPr>
    </w:lvl>
    <w:lvl w:ilvl="3">
      <w:start w:val="1"/>
      <w:numFmt w:val="decimal"/>
      <w:lvlText w:val="%1.%2.%3.%4."/>
      <w:lvlJc w:val="left"/>
      <w:pPr>
        <w:ind w:left="3960" w:hanging="720"/>
      </w:pPr>
      <w:rPr>
        <w:rFonts w:ascii="Times New Roman" w:hAnsi="Times New Roman" w:hint="default"/>
        <w:b w:val="0"/>
        <w:sz w:val="28"/>
      </w:rPr>
    </w:lvl>
    <w:lvl w:ilvl="4">
      <w:start w:val="1"/>
      <w:numFmt w:val="decimal"/>
      <w:lvlText w:val="%1.%2.%3.%4.%5."/>
      <w:lvlJc w:val="left"/>
      <w:pPr>
        <w:ind w:left="5400" w:hanging="1080"/>
      </w:pPr>
      <w:rPr>
        <w:rFonts w:ascii="Times New Roman" w:hAnsi="Times New Roman" w:hint="default"/>
        <w:b w:val="0"/>
        <w:sz w:val="28"/>
      </w:rPr>
    </w:lvl>
    <w:lvl w:ilvl="5">
      <w:start w:val="1"/>
      <w:numFmt w:val="decimal"/>
      <w:lvlText w:val="%1.%2.%3.%4.%5.%6."/>
      <w:lvlJc w:val="left"/>
      <w:pPr>
        <w:ind w:left="6480" w:hanging="1080"/>
      </w:pPr>
      <w:rPr>
        <w:rFonts w:ascii="Times New Roman" w:hAnsi="Times New Roman" w:hint="default"/>
        <w:b w:val="0"/>
        <w:sz w:val="28"/>
      </w:rPr>
    </w:lvl>
    <w:lvl w:ilvl="6">
      <w:start w:val="1"/>
      <w:numFmt w:val="decimal"/>
      <w:lvlText w:val="%1.%2.%3.%4.%5.%6.%7."/>
      <w:lvlJc w:val="left"/>
      <w:pPr>
        <w:ind w:left="7920" w:hanging="1440"/>
      </w:pPr>
      <w:rPr>
        <w:rFonts w:ascii="Times New Roman" w:hAnsi="Times New Roman" w:hint="default"/>
        <w:b w:val="0"/>
        <w:sz w:val="28"/>
      </w:rPr>
    </w:lvl>
    <w:lvl w:ilvl="7">
      <w:start w:val="1"/>
      <w:numFmt w:val="decimal"/>
      <w:lvlText w:val="%1.%2.%3.%4.%5.%6.%7.%8."/>
      <w:lvlJc w:val="left"/>
      <w:pPr>
        <w:ind w:left="9000" w:hanging="1440"/>
      </w:pPr>
      <w:rPr>
        <w:rFonts w:ascii="Times New Roman" w:hAnsi="Times New Roman" w:hint="default"/>
        <w:b w:val="0"/>
        <w:sz w:val="28"/>
      </w:rPr>
    </w:lvl>
    <w:lvl w:ilvl="8">
      <w:start w:val="1"/>
      <w:numFmt w:val="decimal"/>
      <w:lvlText w:val="%1.%2.%3.%4.%5.%6.%7.%8.%9."/>
      <w:lvlJc w:val="left"/>
      <w:pPr>
        <w:ind w:left="10440" w:hanging="1800"/>
      </w:pPr>
      <w:rPr>
        <w:rFonts w:ascii="Times New Roman" w:hAnsi="Times New Roman" w:hint="default"/>
        <w:b w:val="0"/>
        <w:sz w:val="28"/>
      </w:rPr>
    </w:lvl>
  </w:abstractNum>
  <w:abstractNum w:abstractNumId="8" w15:restartNumberingAfterBreak="0">
    <w:nsid w:val="2BDA04A3"/>
    <w:multiLevelType w:val="hybridMultilevel"/>
    <w:tmpl w:val="C06805FC"/>
    <w:lvl w:ilvl="0" w:tplc="AA4467F8">
      <w:start w:val="1"/>
      <w:numFmt w:val="decimal"/>
      <w:pStyle w:val="a"/>
      <w:lvlText w:val="%1."/>
      <w:lvlJc w:val="left"/>
      <w:pPr>
        <w:tabs>
          <w:tab w:val="num" w:pos="567"/>
        </w:tabs>
        <w:ind w:left="567" w:hanging="567"/>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15:restartNumberingAfterBreak="0">
    <w:nsid w:val="2C7E06A0"/>
    <w:multiLevelType w:val="hybridMultilevel"/>
    <w:tmpl w:val="A71669D6"/>
    <w:lvl w:ilvl="0" w:tplc="30DCC36C">
      <w:start w:val="5"/>
      <w:numFmt w:val="bullet"/>
      <w:lvlText w:val="-"/>
      <w:lvlJc w:val="left"/>
      <w:pPr>
        <w:ind w:left="785" w:hanging="360"/>
      </w:pPr>
      <w:rPr>
        <w:rFonts w:ascii="David" w:eastAsia="Times New Roman" w:hAnsi="David" w:cs="David"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2E785E7D"/>
    <w:multiLevelType w:val="hybridMultilevel"/>
    <w:tmpl w:val="AA806200"/>
    <w:lvl w:ilvl="0" w:tplc="0409000F">
      <w:start w:val="1"/>
      <w:numFmt w:val="decimal"/>
      <w:lvlText w:val="%1."/>
      <w:lvlJc w:val="left"/>
      <w:pPr>
        <w:tabs>
          <w:tab w:val="num" w:pos="1287"/>
        </w:tabs>
        <w:ind w:left="1287" w:right="1287" w:hanging="360"/>
      </w:pPr>
    </w:lvl>
    <w:lvl w:ilvl="1" w:tplc="04090019" w:tentative="1">
      <w:start w:val="1"/>
      <w:numFmt w:val="lowerLetter"/>
      <w:lvlText w:val="%2."/>
      <w:lvlJc w:val="left"/>
      <w:pPr>
        <w:tabs>
          <w:tab w:val="num" w:pos="2007"/>
        </w:tabs>
        <w:ind w:left="2007" w:right="2007" w:hanging="360"/>
      </w:pPr>
    </w:lvl>
    <w:lvl w:ilvl="2" w:tplc="0409001B" w:tentative="1">
      <w:start w:val="1"/>
      <w:numFmt w:val="lowerRoman"/>
      <w:lvlText w:val="%3."/>
      <w:lvlJc w:val="right"/>
      <w:pPr>
        <w:tabs>
          <w:tab w:val="num" w:pos="2727"/>
        </w:tabs>
        <w:ind w:left="2727" w:right="2727" w:hanging="180"/>
      </w:pPr>
    </w:lvl>
    <w:lvl w:ilvl="3" w:tplc="0409000F" w:tentative="1">
      <w:start w:val="1"/>
      <w:numFmt w:val="decimal"/>
      <w:lvlText w:val="%4."/>
      <w:lvlJc w:val="left"/>
      <w:pPr>
        <w:tabs>
          <w:tab w:val="num" w:pos="3447"/>
        </w:tabs>
        <w:ind w:left="3447" w:right="3447" w:hanging="360"/>
      </w:pPr>
    </w:lvl>
    <w:lvl w:ilvl="4" w:tplc="04090019" w:tentative="1">
      <w:start w:val="1"/>
      <w:numFmt w:val="lowerLetter"/>
      <w:lvlText w:val="%5."/>
      <w:lvlJc w:val="left"/>
      <w:pPr>
        <w:tabs>
          <w:tab w:val="num" w:pos="4167"/>
        </w:tabs>
        <w:ind w:left="4167" w:right="4167" w:hanging="360"/>
      </w:pPr>
    </w:lvl>
    <w:lvl w:ilvl="5" w:tplc="0409001B" w:tentative="1">
      <w:start w:val="1"/>
      <w:numFmt w:val="lowerRoman"/>
      <w:lvlText w:val="%6."/>
      <w:lvlJc w:val="right"/>
      <w:pPr>
        <w:tabs>
          <w:tab w:val="num" w:pos="4887"/>
        </w:tabs>
        <w:ind w:left="4887" w:right="4887" w:hanging="180"/>
      </w:pPr>
    </w:lvl>
    <w:lvl w:ilvl="6" w:tplc="0409000F" w:tentative="1">
      <w:start w:val="1"/>
      <w:numFmt w:val="decimal"/>
      <w:lvlText w:val="%7."/>
      <w:lvlJc w:val="left"/>
      <w:pPr>
        <w:tabs>
          <w:tab w:val="num" w:pos="5607"/>
        </w:tabs>
        <w:ind w:left="5607" w:right="5607" w:hanging="360"/>
      </w:pPr>
    </w:lvl>
    <w:lvl w:ilvl="7" w:tplc="04090019" w:tentative="1">
      <w:start w:val="1"/>
      <w:numFmt w:val="lowerLetter"/>
      <w:lvlText w:val="%8."/>
      <w:lvlJc w:val="left"/>
      <w:pPr>
        <w:tabs>
          <w:tab w:val="num" w:pos="6327"/>
        </w:tabs>
        <w:ind w:left="6327" w:right="6327" w:hanging="360"/>
      </w:pPr>
    </w:lvl>
    <w:lvl w:ilvl="8" w:tplc="0409001B" w:tentative="1">
      <w:start w:val="1"/>
      <w:numFmt w:val="lowerRoman"/>
      <w:lvlText w:val="%9."/>
      <w:lvlJc w:val="right"/>
      <w:pPr>
        <w:tabs>
          <w:tab w:val="num" w:pos="7047"/>
        </w:tabs>
        <w:ind w:left="7047" w:right="7047" w:hanging="180"/>
      </w:pPr>
    </w:lvl>
  </w:abstractNum>
  <w:abstractNum w:abstractNumId="11" w15:restartNumberingAfterBreak="0">
    <w:nsid w:val="31E26ADC"/>
    <w:multiLevelType w:val="multilevel"/>
    <w:tmpl w:val="9B70A94A"/>
    <w:lvl w:ilvl="0">
      <w:start w:val="1"/>
      <w:numFmt w:val="upperRoman"/>
      <w:pStyle w:val="a0"/>
      <w:lvlText w:val="%1."/>
      <w:lvlJc w:val="right"/>
      <w:pPr>
        <w:tabs>
          <w:tab w:val="num" w:pos="737"/>
        </w:tabs>
        <w:ind w:left="737" w:hanging="567"/>
      </w:pPr>
      <w:rPr>
        <w:b w:val="0"/>
        <w:bCs w:val="0"/>
        <w:i w:val="0"/>
        <w:iCs w:val="0"/>
        <w:u w:val="none"/>
      </w:rPr>
    </w:lvl>
    <w:lvl w:ilvl="1">
      <w:start w:val="1"/>
      <w:numFmt w:val="decimal"/>
      <w:lvlText w:val="%2."/>
      <w:lvlJc w:val="right"/>
      <w:pPr>
        <w:tabs>
          <w:tab w:val="num" w:pos="1418"/>
        </w:tabs>
        <w:ind w:left="1418" w:hanging="511"/>
      </w:pPr>
    </w:lvl>
    <w:lvl w:ilvl="2">
      <w:start w:val="1"/>
      <w:numFmt w:val="upperRoman"/>
      <w:lvlText w:val="(%3)"/>
      <w:lvlJc w:val="right"/>
      <w:pPr>
        <w:tabs>
          <w:tab w:val="num" w:pos="2155"/>
        </w:tabs>
        <w:ind w:left="2155" w:hanging="567"/>
      </w:pPr>
    </w:lvl>
    <w:lvl w:ilvl="3">
      <w:start w:val="1"/>
      <w:numFmt w:val="decimal"/>
      <w:lvlText w:val="(%4)"/>
      <w:lvlJc w:val="right"/>
      <w:pPr>
        <w:tabs>
          <w:tab w:val="num" w:pos="2892"/>
        </w:tabs>
        <w:ind w:left="2892" w:hanging="511"/>
      </w:pPr>
    </w:lvl>
    <w:lvl w:ilvl="4">
      <w:start w:val="1"/>
      <w:numFmt w:val="none"/>
      <w:lvlText w:val=""/>
      <w:lvlJc w:val="right"/>
      <w:pPr>
        <w:tabs>
          <w:tab w:val="num" w:pos="3629"/>
        </w:tabs>
        <w:ind w:left="3629" w:hanging="567"/>
      </w:pPr>
    </w:lvl>
    <w:lvl w:ilvl="5">
      <w:start w:val="1"/>
      <w:numFmt w:val="cardinalText"/>
      <w:lvlText w:val="%6."/>
      <w:lvlJc w:val="right"/>
      <w:pPr>
        <w:tabs>
          <w:tab w:val="num" w:pos="3402"/>
        </w:tabs>
        <w:ind w:left="3402" w:hanging="567"/>
      </w:pPr>
    </w:lvl>
    <w:lvl w:ilvl="6">
      <w:start w:val="1"/>
      <w:numFmt w:val="cardinalText"/>
      <w:lvlText w:val="%7)"/>
      <w:lvlJc w:val="right"/>
      <w:pPr>
        <w:tabs>
          <w:tab w:val="num" w:pos="0"/>
        </w:tabs>
        <w:ind w:left="3969" w:hanging="567"/>
      </w:pPr>
    </w:lvl>
    <w:lvl w:ilvl="7">
      <w:start w:val="1"/>
      <w:numFmt w:val="cardinalText"/>
      <w:lvlText w:val="(%8)"/>
      <w:lvlJc w:val="right"/>
      <w:pPr>
        <w:tabs>
          <w:tab w:val="num" w:pos="0"/>
        </w:tabs>
        <w:ind w:left="4536" w:hanging="567"/>
      </w:pPr>
    </w:lvl>
    <w:lvl w:ilvl="8">
      <w:start w:val="1"/>
      <w:numFmt w:val="ordinal"/>
      <w:lvlText w:val="%9."/>
      <w:lvlJc w:val="right"/>
      <w:pPr>
        <w:tabs>
          <w:tab w:val="num" w:pos="0"/>
        </w:tabs>
        <w:ind w:left="5103" w:hanging="567"/>
      </w:pPr>
    </w:lvl>
  </w:abstractNum>
  <w:abstractNum w:abstractNumId="12" w15:restartNumberingAfterBreak="0">
    <w:nsid w:val="32693169"/>
    <w:multiLevelType w:val="hybridMultilevel"/>
    <w:tmpl w:val="62BC26F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32CE40B0"/>
    <w:multiLevelType w:val="hybridMultilevel"/>
    <w:tmpl w:val="FA30AEF2"/>
    <w:lvl w:ilvl="0" w:tplc="59769732">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637A0"/>
    <w:multiLevelType w:val="hybridMultilevel"/>
    <w:tmpl w:val="5BE4D1B6"/>
    <w:lvl w:ilvl="0" w:tplc="4A7CCF96">
      <w:start w:val="1"/>
      <w:numFmt w:val="decimal"/>
      <w:lvlText w:val="%1."/>
      <w:lvlJc w:val="left"/>
      <w:pPr>
        <w:tabs>
          <w:tab w:val="num" w:pos="1803"/>
        </w:tabs>
        <w:ind w:left="1803" w:hanging="360"/>
      </w:pPr>
    </w:lvl>
    <w:lvl w:ilvl="1" w:tplc="5BC0432C">
      <w:start w:val="1"/>
      <w:numFmt w:val="hebrew1"/>
      <w:lvlText w:val="%2."/>
      <w:lvlJc w:val="left"/>
      <w:pPr>
        <w:tabs>
          <w:tab w:val="num" w:pos="360"/>
        </w:tabs>
        <w:ind w:left="360" w:hanging="360"/>
      </w:pPr>
    </w:lvl>
    <w:lvl w:ilvl="2" w:tplc="0409001B">
      <w:start w:val="1"/>
      <w:numFmt w:val="lowerRoman"/>
      <w:lvlText w:val="%3."/>
      <w:lvlJc w:val="right"/>
      <w:pPr>
        <w:tabs>
          <w:tab w:val="num" w:pos="3243"/>
        </w:tabs>
        <w:ind w:left="3243" w:hanging="180"/>
      </w:pPr>
    </w:lvl>
    <w:lvl w:ilvl="3" w:tplc="CC0A1198">
      <w:start w:val="1"/>
      <w:numFmt w:val="decimal"/>
      <w:lvlText w:val="%4."/>
      <w:lvlJc w:val="left"/>
      <w:pPr>
        <w:tabs>
          <w:tab w:val="num" w:pos="3963"/>
        </w:tabs>
        <w:ind w:left="3963" w:hanging="360"/>
      </w:pPr>
      <w:rPr>
        <w:lang w:bidi="he-IL"/>
      </w:rPr>
    </w:lvl>
    <w:lvl w:ilvl="4" w:tplc="AB7678B8">
      <w:start w:val="7"/>
      <w:numFmt w:val="decimal"/>
      <w:lvlText w:val="%5)"/>
      <w:lvlJc w:val="left"/>
      <w:pPr>
        <w:tabs>
          <w:tab w:val="num" w:pos="4683"/>
        </w:tabs>
        <w:ind w:left="4683" w:hanging="360"/>
      </w:pPr>
    </w:lvl>
    <w:lvl w:ilvl="5" w:tplc="0409001B">
      <w:start w:val="1"/>
      <w:numFmt w:val="lowerRoman"/>
      <w:lvlText w:val="%6."/>
      <w:lvlJc w:val="right"/>
      <w:pPr>
        <w:tabs>
          <w:tab w:val="num" w:pos="5403"/>
        </w:tabs>
        <w:ind w:left="5403" w:hanging="180"/>
      </w:pPr>
    </w:lvl>
    <w:lvl w:ilvl="6" w:tplc="0409000F">
      <w:start w:val="1"/>
      <w:numFmt w:val="decimal"/>
      <w:lvlText w:val="%7."/>
      <w:lvlJc w:val="left"/>
      <w:pPr>
        <w:tabs>
          <w:tab w:val="num" w:pos="6123"/>
        </w:tabs>
        <w:ind w:left="6123" w:hanging="360"/>
      </w:pPr>
    </w:lvl>
    <w:lvl w:ilvl="7" w:tplc="04090019">
      <w:start w:val="1"/>
      <w:numFmt w:val="lowerLetter"/>
      <w:lvlText w:val="%8."/>
      <w:lvlJc w:val="left"/>
      <w:pPr>
        <w:tabs>
          <w:tab w:val="num" w:pos="6843"/>
        </w:tabs>
        <w:ind w:left="6843" w:hanging="360"/>
      </w:pPr>
    </w:lvl>
    <w:lvl w:ilvl="8" w:tplc="0409001B">
      <w:start w:val="1"/>
      <w:numFmt w:val="lowerRoman"/>
      <w:lvlText w:val="%9."/>
      <w:lvlJc w:val="right"/>
      <w:pPr>
        <w:tabs>
          <w:tab w:val="num" w:pos="7563"/>
        </w:tabs>
        <w:ind w:left="7563" w:hanging="180"/>
      </w:pPr>
    </w:lvl>
  </w:abstractNum>
  <w:abstractNum w:abstractNumId="15" w15:restartNumberingAfterBreak="0">
    <w:nsid w:val="3B1713C4"/>
    <w:multiLevelType w:val="multilevel"/>
    <w:tmpl w:val="0346F62A"/>
    <w:lvl w:ilvl="0">
      <w:start w:val="1"/>
      <w:numFmt w:val="decimal"/>
      <w:pStyle w:val="a1"/>
      <w:lvlText w:val="%1."/>
      <w:lvlJc w:val="right"/>
      <w:pPr>
        <w:tabs>
          <w:tab w:val="num" w:pos="737"/>
        </w:tabs>
        <w:ind w:left="737" w:hanging="567"/>
      </w:pPr>
      <w:rPr>
        <w:b w:val="0"/>
        <w:bCs w:val="0"/>
        <w:i w:val="0"/>
        <w:iCs w:val="0"/>
        <w:strike w:val="0"/>
        <w:dstrike w:val="0"/>
        <w:u w:val="none"/>
        <w:effect w:val="none"/>
      </w:rPr>
    </w:lvl>
    <w:lvl w:ilvl="1">
      <w:start w:val="1"/>
      <w:numFmt w:val="decimal"/>
      <w:lvlText w:val="%1.%2."/>
      <w:lvlJc w:val="right"/>
      <w:pPr>
        <w:tabs>
          <w:tab w:val="num" w:pos="1418"/>
        </w:tabs>
        <w:ind w:left="1418" w:hanging="341"/>
      </w:pPr>
      <w:rPr>
        <w:rFonts w:ascii="David" w:hAnsi="David" w:cs="David" w:hint="default"/>
        <w:b w:val="0"/>
        <w:bCs w:val="0"/>
        <w:sz w:val="24"/>
        <w:szCs w:val="24"/>
      </w:rPr>
    </w:lvl>
    <w:lvl w:ilvl="2">
      <w:start w:val="1"/>
      <w:numFmt w:val="decimal"/>
      <w:lvlText w:val="%1.%2.%3."/>
      <w:lvlJc w:val="right"/>
      <w:pPr>
        <w:tabs>
          <w:tab w:val="num" w:pos="2155"/>
        </w:tabs>
        <w:ind w:left="2155" w:hanging="227"/>
      </w:pPr>
      <w:rPr>
        <w:b w:val="0"/>
        <w:bCs w:val="0"/>
      </w:rPr>
    </w:lvl>
    <w:lvl w:ilvl="3">
      <w:start w:val="1"/>
      <w:numFmt w:val="decimal"/>
      <w:lvlText w:val="%1.%2.%3.%4."/>
      <w:lvlJc w:val="right"/>
      <w:pPr>
        <w:tabs>
          <w:tab w:val="num" w:pos="2892"/>
        </w:tabs>
        <w:ind w:left="2892" w:hanging="114"/>
      </w:p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16" w15:restartNumberingAfterBreak="0">
    <w:nsid w:val="440128C0"/>
    <w:multiLevelType w:val="multilevel"/>
    <w:tmpl w:val="4D900B1E"/>
    <w:lvl w:ilvl="0">
      <w:start w:val="1"/>
      <w:numFmt w:val="decimal"/>
      <w:pStyle w:val="4"/>
      <w:lvlText w:val="%1."/>
      <w:lvlJc w:val="right"/>
      <w:pPr>
        <w:tabs>
          <w:tab w:val="num" w:pos="510"/>
        </w:tabs>
        <w:ind w:left="510" w:right="510" w:hanging="340"/>
      </w:pPr>
      <w:rPr>
        <w:rFonts w:hint="default"/>
      </w:rPr>
    </w:lvl>
    <w:lvl w:ilvl="1">
      <w:start w:val="1"/>
      <w:numFmt w:val="decimal"/>
      <w:pStyle w:val="3"/>
      <w:lvlText w:val="%1.%2."/>
      <w:lvlJc w:val="right"/>
      <w:pPr>
        <w:tabs>
          <w:tab w:val="num" w:pos="1191"/>
        </w:tabs>
        <w:ind w:left="1191" w:right="1191" w:hanging="340"/>
      </w:pPr>
      <w:rPr>
        <w:rFonts w:hint="default"/>
      </w:rPr>
    </w:lvl>
    <w:lvl w:ilvl="2">
      <w:start w:val="1"/>
      <w:numFmt w:val="decimal"/>
      <w:lvlText w:val="%1.%2.%3."/>
      <w:lvlJc w:val="right"/>
      <w:pPr>
        <w:tabs>
          <w:tab w:val="num" w:pos="2013"/>
        </w:tabs>
        <w:ind w:left="2013" w:right="2013" w:hanging="340"/>
      </w:pPr>
      <w:rPr>
        <w:rFonts w:hint="default"/>
      </w:rPr>
    </w:lvl>
    <w:lvl w:ilvl="3">
      <w:start w:val="1"/>
      <w:numFmt w:val="decimal"/>
      <w:lvlText w:val="%1.%2.%3.%4."/>
      <w:lvlJc w:val="right"/>
      <w:pPr>
        <w:tabs>
          <w:tab w:val="num" w:pos="3005"/>
        </w:tabs>
        <w:ind w:left="3005" w:right="3005" w:hanging="340"/>
      </w:pPr>
      <w:rPr>
        <w:rFonts w:hint="default"/>
      </w:rPr>
    </w:lvl>
    <w:lvl w:ilvl="4">
      <w:start w:val="1"/>
      <w:numFmt w:val="decimal"/>
      <w:lvlText w:val="%1.%2.%3.%4.%5."/>
      <w:lvlJc w:val="center"/>
      <w:pPr>
        <w:tabs>
          <w:tab w:val="num" w:pos="2232"/>
        </w:tabs>
        <w:ind w:left="2232" w:right="2232" w:hanging="792"/>
      </w:pPr>
      <w:rPr>
        <w:rFonts w:hint="default"/>
      </w:rPr>
    </w:lvl>
    <w:lvl w:ilvl="5">
      <w:start w:val="1"/>
      <w:numFmt w:val="decimal"/>
      <w:lvlText w:val="%1.%2.%3.%4.%5.%6."/>
      <w:lvlJc w:val="center"/>
      <w:pPr>
        <w:tabs>
          <w:tab w:val="num" w:pos="2736"/>
        </w:tabs>
        <w:ind w:left="2736" w:right="2736" w:hanging="936"/>
      </w:pPr>
      <w:rPr>
        <w:rFonts w:hint="default"/>
      </w:rPr>
    </w:lvl>
    <w:lvl w:ilvl="6">
      <w:start w:val="1"/>
      <w:numFmt w:val="decimal"/>
      <w:lvlText w:val="%1.%2.%3.%4.%5.%6.%7."/>
      <w:lvlJc w:val="center"/>
      <w:pPr>
        <w:tabs>
          <w:tab w:val="num" w:pos="3240"/>
        </w:tabs>
        <w:ind w:left="3240" w:right="3240" w:hanging="1080"/>
      </w:pPr>
      <w:rPr>
        <w:rFonts w:hint="default"/>
      </w:rPr>
    </w:lvl>
    <w:lvl w:ilvl="7">
      <w:start w:val="1"/>
      <w:numFmt w:val="decimal"/>
      <w:lvlText w:val="%1.%2.%3.%4.%5.%6.%7.%8."/>
      <w:lvlJc w:val="center"/>
      <w:pPr>
        <w:tabs>
          <w:tab w:val="num" w:pos="3744"/>
        </w:tabs>
        <w:ind w:left="3744" w:right="3744" w:hanging="1224"/>
      </w:pPr>
      <w:rPr>
        <w:rFonts w:hint="default"/>
      </w:rPr>
    </w:lvl>
    <w:lvl w:ilvl="8">
      <w:start w:val="1"/>
      <w:numFmt w:val="decimal"/>
      <w:lvlText w:val="%1.%2.%3.%4.%5.%6.%7.%8.%9."/>
      <w:lvlJc w:val="center"/>
      <w:pPr>
        <w:tabs>
          <w:tab w:val="num" w:pos="4320"/>
        </w:tabs>
        <w:ind w:left="4320" w:right="4320" w:hanging="1440"/>
      </w:pPr>
      <w:rPr>
        <w:rFonts w:hint="default"/>
      </w:rPr>
    </w:lvl>
  </w:abstractNum>
  <w:abstractNum w:abstractNumId="17" w15:restartNumberingAfterBreak="0">
    <w:nsid w:val="469C0042"/>
    <w:multiLevelType w:val="hybridMultilevel"/>
    <w:tmpl w:val="00924A18"/>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8" w15:restartNumberingAfterBreak="0">
    <w:nsid w:val="4B013AE5"/>
    <w:multiLevelType w:val="multilevel"/>
    <w:tmpl w:val="DB865832"/>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ascii="Segoe UI Symbol" w:hAnsi="Segoe UI Symbol" w:hint="default"/>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4B2DEC"/>
    <w:multiLevelType w:val="multilevel"/>
    <w:tmpl w:val="0F184E98"/>
    <w:lvl w:ilvl="0">
      <w:start w:val="1"/>
      <w:numFmt w:val="decimal"/>
      <w:pStyle w:val="ENGLISHNUM"/>
      <w:lvlText w:val="%1."/>
      <w:lvlJc w:val="left"/>
      <w:pPr>
        <w:tabs>
          <w:tab w:val="num" w:pos="737"/>
        </w:tabs>
        <w:ind w:right="737" w:hanging="567"/>
      </w:pPr>
    </w:lvl>
    <w:lvl w:ilvl="1">
      <w:start w:val="1"/>
      <w:numFmt w:val="decimal"/>
      <w:lvlText w:val="%1.%2."/>
      <w:lvlJc w:val="left"/>
      <w:pPr>
        <w:tabs>
          <w:tab w:val="num" w:pos="1418"/>
        </w:tabs>
        <w:ind w:right="1418" w:hanging="738"/>
      </w:pPr>
    </w:lvl>
    <w:lvl w:ilvl="2">
      <w:start w:val="1"/>
      <w:numFmt w:val="decimal"/>
      <w:lvlText w:val="%1.%2.%3."/>
      <w:lvlJc w:val="left"/>
      <w:pPr>
        <w:tabs>
          <w:tab w:val="num" w:pos="2155"/>
        </w:tabs>
        <w:ind w:right="2155" w:hanging="737"/>
      </w:pPr>
    </w:lvl>
    <w:lvl w:ilvl="3">
      <w:start w:val="1"/>
      <w:numFmt w:val="decimal"/>
      <w:lvlText w:val="%1.%2.%3.%4."/>
      <w:lvlJc w:val="left"/>
      <w:pPr>
        <w:tabs>
          <w:tab w:val="num" w:pos="2892"/>
        </w:tabs>
        <w:ind w:right="2892" w:hanging="737"/>
      </w:pPr>
    </w:lvl>
    <w:lvl w:ilvl="4">
      <w:start w:val="1"/>
      <w:numFmt w:val="decimal"/>
      <w:lvlText w:val="%1.%2.%3.%4.%5."/>
      <w:lvlJc w:val="center"/>
      <w:pPr>
        <w:tabs>
          <w:tab w:val="num" w:pos="2232"/>
        </w:tabs>
        <w:ind w:right="2232" w:hanging="792"/>
      </w:pPr>
    </w:lvl>
    <w:lvl w:ilvl="5">
      <w:start w:val="1"/>
      <w:numFmt w:val="decimal"/>
      <w:lvlText w:val="%1.%2.%3.%4.%5.%6."/>
      <w:lvlJc w:val="center"/>
      <w:pPr>
        <w:tabs>
          <w:tab w:val="num" w:pos="2736"/>
        </w:tabs>
        <w:ind w:right="2736" w:hanging="936"/>
      </w:pPr>
    </w:lvl>
    <w:lvl w:ilvl="6">
      <w:start w:val="1"/>
      <w:numFmt w:val="decimal"/>
      <w:lvlText w:val="%1.%2.%3.%4.%5.%6.%7."/>
      <w:lvlJc w:val="center"/>
      <w:pPr>
        <w:tabs>
          <w:tab w:val="num" w:pos="3240"/>
        </w:tabs>
        <w:ind w:right="3240" w:hanging="1080"/>
      </w:pPr>
    </w:lvl>
    <w:lvl w:ilvl="7">
      <w:start w:val="1"/>
      <w:numFmt w:val="decimal"/>
      <w:lvlText w:val="%1.%2.%3.%4.%5.%6.%7.%8."/>
      <w:lvlJc w:val="center"/>
      <w:pPr>
        <w:tabs>
          <w:tab w:val="num" w:pos="3744"/>
        </w:tabs>
        <w:ind w:right="3744" w:hanging="1224"/>
      </w:pPr>
    </w:lvl>
    <w:lvl w:ilvl="8">
      <w:start w:val="1"/>
      <w:numFmt w:val="decimal"/>
      <w:lvlText w:val="%1.%2.%3.%4.%5.%6.%7.%8.%9."/>
      <w:lvlJc w:val="center"/>
      <w:pPr>
        <w:tabs>
          <w:tab w:val="num" w:pos="4320"/>
        </w:tabs>
        <w:ind w:right="4320" w:hanging="1440"/>
      </w:pPr>
    </w:lvl>
  </w:abstractNum>
  <w:abstractNum w:abstractNumId="20" w15:restartNumberingAfterBreak="0">
    <w:nsid w:val="5198029F"/>
    <w:multiLevelType w:val="hybridMultilevel"/>
    <w:tmpl w:val="FF0290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1E2B2E"/>
    <w:multiLevelType w:val="hybridMultilevel"/>
    <w:tmpl w:val="A6C6A1CE"/>
    <w:lvl w:ilvl="0" w:tplc="FEDA81DC">
      <w:start w:val="1"/>
      <w:numFmt w:val="hebrew1"/>
      <w:lvlText w:val="%1."/>
      <w:lvlJc w:val="left"/>
      <w:pPr>
        <w:ind w:left="927" w:hanging="36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9540C4D"/>
    <w:multiLevelType w:val="hybridMultilevel"/>
    <w:tmpl w:val="17E4E784"/>
    <w:lvl w:ilvl="0" w:tplc="5C42D808">
      <w:start w:val="1"/>
      <w:numFmt w:val="decimal"/>
      <w:lvlText w:val="%1."/>
      <w:lvlJc w:val="left"/>
      <w:pPr>
        <w:tabs>
          <w:tab w:val="num" w:pos="720"/>
        </w:tabs>
        <w:ind w:left="720" w:right="720" w:hanging="360"/>
      </w:pPr>
      <w:rPr>
        <w:sz w:val="24"/>
        <w:szCs w:val="24"/>
      </w:rPr>
    </w:lvl>
    <w:lvl w:ilvl="1" w:tplc="04090003">
      <w:start w:val="1"/>
      <w:numFmt w:val="lowerLetter"/>
      <w:lvlText w:val="%2."/>
      <w:lvlJc w:val="left"/>
      <w:pPr>
        <w:tabs>
          <w:tab w:val="num" w:pos="1440"/>
        </w:tabs>
        <w:ind w:left="1440" w:right="1440" w:hanging="360"/>
      </w:pPr>
    </w:lvl>
    <w:lvl w:ilvl="2" w:tplc="04090005" w:tentative="1">
      <w:start w:val="1"/>
      <w:numFmt w:val="lowerRoman"/>
      <w:lvlText w:val="%3."/>
      <w:lvlJc w:val="right"/>
      <w:pPr>
        <w:tabs>
          <w:tab w:val="num" w:pos="2160"/>
        </w:tabs>
        <w:ind w:left="2160" w:right="2160" w:hanging="180"/>
      </w:pPr>
    </w:lvl>
    <w:lvl w:ilvl="3" w:tplc="04090001" w:tentative="1">
      <w:start w:val="1"/>
      <w:numFmt w:val="decimal"/>
      <w:lvlText w:val="%4."/>
      <w:lvlJc w:val="left"/>
      <w:pPr>
        <w:tabs>
          <w:tab w:val="num" w:pos="2880"/>
        </w:tabs>
        <w:ind w:left="2880" w:right="2880" w:hanging="360"/>
      </w:pPr>
    </w:lvl>
    <w:lvl w:ilvl="4" w:tplc="04090003" w:tentative="1">
      <w:start w:val="1"/>
      <w:numFmt w:val="lowerLetter"/>
      <w:lvlText w:val="%5."/>
      <w:lvlJc w:val="left"/>
      <w:pPr>
        <w:tabs>
          <w:tab w:val="num" w:pos="3600"/>
        </w:tabs>
        <w:ind w:left="3600" w:right="3600" w:hanging="360"/>
      </w:pPr>
    </w:lvl>
    <w:lvl w:ilvl="5" w:tplc="04090005" w:tentative="1">
      <w:start w:val="1"/>
      <w:numFmt w:val="lowerRoman"/>
      <w:lvlText w:val="%6."/>
      <w:lvlJc w:val="right"/>
      <w:pPr>
        <w:tabs>
          <w:tab w:val="num" w:pos="4320"/>
        </w:tabs>
        <w:ind w:left="4320" w:right="4320" w:hanging="180"/>
      </w:pPr>
    </w:lvl>
    <w:lvl w:ilvl="6" w:tplc="04090001" w:tentative="1">
      <w:start w:val="1"/>
      <w:numFmt w:val="decimal"/>
      <w:lvlText w:val="%7."/>
      <w:lvlJc w:val="left"/>
      <w:pPr>
        <w:tabs>
          <w:tab w:val="num" w:pos="5040"/>
        </w:tabs>
        <w:ind w:left="5040" w:right="5040" w:hanging="360"/>
      </w:pPr>
    </w:lvl>
    <w:lvl w:ilvl="7" w:tplc="04090003" w:tentative="1">
      <w:start w:val="1"/>
      <w:numFmt w:val="lowerLetter"/>
      <w:lvlText w:val="%8."/>
      <w:lvlJc w:val="left"/>
      <w:pPr>
        <w:tabs>
          <w:tab w:val="num" w:pos="5760"/>
        </w:tabs>
        <w:ind w:left="5760" w:right="5760" w:hanging="360"/>
      </w:pPr>
    </w:lvl>
    <w:lvl w:ilvl="8" w:tplc="04090005" w:tentative="1">
      <w:start w:val="1"/>
      <w:numFmt w:val="lowerRoman"/>
      <w:lvlText w:val="%9."/>
      <w:lvlJc w:val="right"/>
      <w:pPr>
        <w:tabs>
          <w:tab w:val="num" w:pos="6480"/>
        </w:tabs>
        <w:ind w:left="6480" w:right="6480" w:hanging="180"/>
      </w:pPr>
    </w:lvl>
  </w:abstractNum>
  <w:abstractNum w:abstractNumId="23" w15:restartNumberingAfterBreak="0">
    <w:nsid w:val="6A8E1196"/>
    <w:multiLevelType w:val="multilevel"/>
    <w:tmpl w:val="857663C6"/>
    <w:lvl w:ilvl="0">
      <w:start w:val="1"/>
      <w:numFmt w:val="decimal"/>
      <w:pStyle w:val="1"/>
      <w:lvlText w:val="%1."/>
      <w:lvlJc w:val="left"/>
      <w:pPr>
        <w:tabs>
          <w:tab w:val="num" w:pos="1778"/>
        </w:tabs>
        <w:ind w:left="1778" w:right="1778" w:hanging="360"/>
      </w:pPr>
      <w:rPr>
        <w:rFonts w:hint="default"/>
      </w:rPr>
    </w:lvl>
    <w:lvl w:ilvl="1">
      <w:start w:val="1"/>
      <w:numFmt w:val="decimal"/>
      <w:lvlText w:val="%1.%2."/>
      <w:lvlJc w:val="left"/>
      <w:pPr>
        <w:tabs>
          <w:tab w:val="num" w:pos="2210"/>
        </w:tabs>
        <w:ind w:left="2210" w:right="2210" w:hanging="432"/>
      </w:pPr>
      <w:rPr>
        <w:rFonts w:hint="default"/>
      </w:rPr>
    </w:lvl>
    <w:lvl w:ilvl="2">
      <w:start w:val="1"/>
      <w:numFmt w:val="decimal"/>
      <w:lvlText w:val="%1.%2.%3."/>
      <w:lvlJc w:val="left"/>
      <w:pPr>
        <w:tabs>
          <w:tab w:val="num" w:pos="2642"/>
        </w:tabs>
        <w:ind w:left="2642" w:right="2642" w:hanging="504"/>
      </w:pPr>
      <w:rPr>
        <w:rFonts w:hint="default"/>
      </w:rPr>
    </w:lvl>
    <w:lvl w:ilvl="3">
      <w:start w:val="1"/>
      <w:numFmt w:val="decimal"/>
      <w:lvlText w:val="%1.%2.%3.%4."/>
      <w:lvlJc w:val="left"/>
      <w:pPr>
        <w:tabs>
          <w:tab w:val="num" w:pos="3218"/>
        </w:tabs>
        <w:ind w:left="3146" w:right="3146" w:hanging="648"/>
      </w:pPr>
      <w:rPr>
        <w:rFonts w:hint="default"/>
      </w:rPr>
    </w:lvl>
    <w:lvl w:ilvl="4">
      <w:start w:val="1"/>
      <w:numFmt w:val="decimal"/>
      <w:lvlText w:val="%1.%2.%3.%4.%5."/>
      <w:lvlJc w:val="left"/>
      <w:pPr>
        <w:tabs>
          <w:tab w:val="num" w:pos="3938"/>
        </w:tabs>
        <w:ind w:left="3650" w:right="3650" w:hanging="792"/>
      </w:pPr>
      <w:rPr>
        <w:rFonts w:hint="default"/>
      </w:rPr>
    </w:lvl>
    <w:lvl w:ilvl="5">
      <w:start w:val="1"/>
      <w:numFmt w:val="decimal"/>
      <w:lvlText w:val="%1.%2.%3.%4.%5.%6."/>
      <w:lvlJc w:val="left"/>
      <w:pPr>
        <w:tabs>
          <w:tab w:val="num" w:pos="5018"/>
        </w:tabs>
        <w:ind w:left="4154" w:right="4154" w:hanging="936"/>
      </w:pPr>
      <w:rPr>
        <w:rFonts w:hint="default"/>
      </w:rPr>
    </w:lvl>
    <w:lvl w:ilvl="6">
      <w:start w:val="1"/>
      <w:numFmt w:val="decimal"/>
      <w:lvlText w:val="%1.%2.%3.%4.%5.%6.%7."/>
      <w:lvlJc w:val="left"/>
      <w:pPr>
        <w:tabs>
          <w:tab w:val="num" w:pos="5738"/>
        </w:tabs>
        <w:ind w:left="4658" w:right="4658" w:hanging="1080"/>
      </w:pPr>
      <w:rPr>
        <w:rFonts w:hint="default"/>
      </w:rPr>
    </w:lvl>
    <w:lvl w:ilvl="7">
      <w:start w:val="1"/>
      <w:numFmt w:val="decimal"/>
      <w:lvlText w:val="%1.%2.%3.%4.%5.%6.%7.%8."/>
      <w:lvlJc w:val="left"/>
      <w:pPr>
        <w:tabs>
          <w:tab w:val="num" w:pos="6098"/>
        </w:tabs>
        <w:ind w:left="5162" w:right="5162" w:hanging="1224"/>
      </w:pPr>
      <w:rPr>
        <w:rFonts w:hint="default"/>
      </w:rPr>
    </w:lvl>
    <w:lvl w:ilvl="8">
      <w:start w:val="1"/>
      <w:numFmt w:val="decimal"/>
      <w:lvlText w:val="%1.%2.%3.%4.%5.%6.%7.%8.%9."/>
      <w:lvlJc w:val="left"/>
      <w:pPr>
        <w:tabs>
          <w:tab w:val="num" w:pos="6818"/>
        </w:tabs>
        <w:ind w:left="5738" w:right="5738" w:hanging="1440"/>
      </w:pPr>
      <w:rPr>
        <w:rFonts w:hint="default"/>
      </w:rPr>
    </w:lvl>
  </w:abstractNum>
  <w:abstractNum w:abstractNumId="24" w15:restartNumberingAfterBreak="0">
    <w:nsid w:val="6BDA526F"/>
    <w:multiLevelType w:val="multilevel"/>
    <w:tmpl w:val="FA4001B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AD39DA"/>
    <w:multiLevelType w:val="multilevel"/>
    <w:tmpl w:val="7BD40D24"/>
    <w:lvl w:ilvl="0">
      <w:start w:val="1"/>
      <w:numFmt w:val="decimal"/>
      <w:lvlText w:val="%1."/>
      <w:lvlJc w:val="left"/>
      <w:pPr>
        <w:ind w:left="360" w:hanging="360"/>
      </w:pPr>
      <w:rPr>
        <w:b w:val="0"/>
        <w:bCs w:val="0"/>
        <w:lang w:bidi="he-IL"/>
      </w:rPr>
    </w:lvl>
    <w:lvl w:ilvl="1">
      <w:start w:val="1"/>
      <w:numFmt w:val="hebrew1"/>
      <w:lvlText w:val="%2."/>
      <w:lvlJc w:val="center"/>
      <w:pPr>
        <w:ind w:left="1002" w:hanging="435"/>
      </w:pPr>
      <w:rPr>
        <w:b/>
        <w:bCs w:val="0"/>
        <w:strike w:val="0"/>
        <w:dstrike w:val="0"/>
        <w:u w:val="none"/>
        <w:effect w:val="none"/>
      </w:rPr>
    </w:lvl>
    <w:lvl w:ilvl="2">
      <w:start w:val="1"/>
      <w:numFmt w:val="decimal"/>
      <w:isLgl/>
      <w:lvlText w:val="%1.%2.%3."/>
      <w:lvlJc w:val="left"/>
      <w:pPr>
        <w:ind w:left="1713" w:hanging="720"/>
      </w:pPr>
      <w:rPr>
        <w:rFonts w:ascii="David" w:hAnsi="David" w:cs="David" w:hint="default"/>
        <w:b/>
        <w:bCs w:val="0"/>
        <w:strike w:val="0"/>
        <w:dstrike w:val="0"/>
        <w:sz w:val="24"/>
        <w:szCs w:val="24"/>
        <w:u w:val="none"/>
        <w:effect w:val="none"/>
      </w:rPr>
    </w:lvl>
    <w:lvl w:ilvl="3">
      <w:start w:val="1"/>
      <w:numFmt w:val="decimal"/>
      <w:isLgl/>
      <w:lvlText w:val="%1.%2.%3.%4."/>
      <w:lvlJc w:val="left"/>
      <w:pPr>
        <w:ind w:left="720" w:hanging="720"/>
      </w:pPr>
      <w:rPr>
        <w:b w:val="0"/>
        <w:strike w:val="0"/>
        <w:dstrike w:val="0"/>
        <w:u w:val="none"/>
        <w:effect w:val="none"/>
      </w:rPr>
    </w:lvl>
    <w:lvl w:ilvl="4">
      <w:start w:val="1"/>
      <w:numFmt w:val="decimal"/>
      <w:isLgl/>
      <w:lvlText w:val="%1.%2.%3.%4.%5."/>
      <w:lvlJc w:val="left"/>
      <w:pPr>
        <w:ind w:left="1080" w:hanging="1080"/>
      </w:pPr>
      <w:rPr>
        <w:b w:val="0"/>
        <w:strike w:val="0"/>
        <w:dstrike w:val="0"/>
        <w:u w:val="none"/>
        <w:effect w:val="none"/>
      </w:rPr>
    </w:lvl>
    <w:lvl w:ilvl="5">
      <w:start w:val="1"/>
      <w:numFmt w:val="decimal"/>
      <w:isLgl/>
      <w:lvlText w:val="%1.%2.%3.%4.%5.%6."/>
      <w:lvlJc w:val="left"/>
      <w:pPr>
        <w:ind w:left="1080" w:hanging="1080"/>
      </w:pPr>
      <w:rPr>
        <w:b w:val="0"/>
        <w:strike w:val="0"/>
        <w:dstrike w:val="0"/>
        <w:u w:val="none"/>
        <w:effect w:val="none"/>
      </w:rPr>
    </w:lvl>
    <w:lvl w:ilvl="6">
      <w:start w:val="1"/>
      <w:numFmt w:val="decimal"/>
      <w:isLgl/>
      <w:lvlText w:val="%1.%2.%3.%4.%5.%6.%7."/>
      <w:lvlJc w:val="left"/>
      <w:pPr>
        <w:ind w:left="1440" w:hanging="1440"/>
      </w:pPr>
      <w:rPr>
        <w:b w:val="0"/>
        <w:strike w:val="0"/>
        <w:dstrike w:val="0"/>
        <w:u w:val="none"/>
        <w:effect w:val="none"/>
      </w:rPr>
    </w:lvl>
    <w:lvl w:ilvl="7">
      <w:start w:val="1"/>
      <w:numFmt w:val="decimal"/>
      <w:isLgl/>
      <w:lvlText w:val="%1.%2.%3.%4.%5.%6.%7.%8."/>
      <w:lvlJc w:val="left"/>
      <w:pPr>
        <w:ind w:left="1440" w:hanging="1440"/>
      </w:pPr>
      <w:rPr>
        <w:b w:val="0"/>
        <w:strike w:val="0"/>
        <w:dstrike w:val="0"/>
        <w:u w:val="none"/>
        <w:effect w:val="none"/>
      </w:rPr>
    </w:lvl>
    <w:lvl w:ilvl="8">
      <w:start w:val="1"/>
      <w:numFmt w:val="decimal"/>
      <w:isLgl/>
      <w:lvlText w:val="%1.%2.%3.%4.%5.%6.%7.%8.%9."/>
      <w:lvlJc w:val="left"/>
      <w:pPr>
        <w:ind w:left="1800" w:hanging="1800"/>
      </w:pPr>
      <w:rPr>
        <w:b w:val="0"/>
        <w:strike w:val="0"/>
        <w:dstrike w:val="0"/>
        <w:u w:val="none"/>
        <w:effect w:val="none"/>
      </w:rPr>
    </w:lvl>
  </w:abstractNum>
  <w:abstractNum w:abstractNumId="26" w15:restartNumberingAfterBreak="0">
    <w:nsid w:val="75115311"/>
    <w:multiLevelType w:val="multilevel"/>
    <w:tmpl w:val="3E024496"/>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b w:val="0"/>
        <w:bCs w:val="0"/>
        <w:lang w:val="ru-RU"/>
      </w:rPr>
    </w:lvl>
    <w:lvl w:ilvl="2">
      <w:start w:val="1"/>
      <w:numFmt w:val="decimal"/>
      <w:lvlText w:val="%1.%2.%3."/>
      <w:lvlJc w:val="left"/>
      <w:pPr>
        <w:tabs>
          <w:tab w:val="num" w:pos="1854"/>
        </w:tabs>
        <w:ind w:left="1638" w:hanging="504"/>
      </w:pPr>
      <w:rPr>
        <w:b w:val="0"/>
        <w:bCs w:val="0"/>
        <w:i w:val="0"/>
        <w:iCs w:val="0"/>
      </w:rPr>
    </w:lvl>
    <w:lvl w:ilvl="3">
      <w:start w:val="1"/>
      <w:numFmt w:val="decimal"/>
      <w:lvlText w:val="%1.%2.%3.%4."/>
      <w:lvlJc w:val="left"/>
      <w:pPr>
        <w:tabs>
          <w:tab w:val="num" w:pos="2988"/>
        </w:tabs>
        <w:ind w:left="29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9AD3FF9"/>
    <w:multiLevelType w:val="hybridMultilevel"/>
    <w:tmpl w:val="8CF28C7A"/>
    <w:lvl w:ilvl="0" w:tplc="86F02D9C">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0698F"/>
    <w:multiLevelType w:val="hybridMultilevel"/>
    <w:tmpl w:val="47AE3394"/>
    <w:lvl w:ilvl="0" w:tplc="C308A6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4B2EDD"/>
    <w:multiLevelType w:val="multilevel"/>
    <w:tmpl w:val="08A86B94"/>
    <w:lvl w:ilvl="0">
      <w:start w:val="1"/>
      <w:numFmt w:val="decimal"/>
      <w:pStyle w:val="a2"/>
      <w:lvlText w:val="%1."/>
      <w:lvlJc w:val="right"/>
      <w:pPr>
        <w:tabs>
          <w:tab w:val="num" w:pos="709"/>
        </w:tabs>
        <w:ind w:left="709" w:right="709" w:hanging="567"/>
      </w:pPr>
    </w:lvl>
    <w:lvl w:ilvl="1">
      <w:start w:val="1"/>
      <w:numFmt w:val="decimal"/>
      <w:lvlText w:val="%1.%2"/>
      <w:lvlJc w:val="center"/>
      <w:pPr>
        <w:tabs>
          <w:tab w:val="num" w:pos="1418"/>
        </w:tabs>
        <w:ind w:left="1418" w:right="1418" w:hanging="653"/>
      </w:pPr>
    </w:lvl>
    <w:lvl w:ilvl="2">
      <w:start w:val="1"/>
      <w:numFmt w:val="decimal"/>
      <w:lvlText w:val="%1.%2.%3"/>
      <w:lvlJc w:val="center"/>
      <w:pPr>
        <w:tabs>
          <w:tab w:val="num" w:pos="2126"/>
        </w:tabs>
        <w:ind w:left="2126" w:right="2126" w:hanging="510"/>
      </w:pPr>
    </w:lvl>
    <w:lvl w:ilvl="3">
      <w:start w:val="1"/>
      <w:numFmt w:val="decimal"/>
      <w:lvlText w:val="%1.%2.%3.%4"/>
      <w:lvlJc w:val="center"/>
      <w:pPr>
        <w:tabs>
          <w:tab w:val="num" w:pos="2835"/>
        </w:tabs>
        <w:ind w:left="2835" w:right="2835" w:hanging="454"/>
      </w:pPr>
    </w:lvl>
    <w:lvl w:ilvl="4">
      <w:start w:val="1"/>
      <w:numFmt w:val="decimal"/>
      <w:lvlText w:val="%1.%2.%3.%4.%5"/>
      <w:lvlJc w:val="center"/>
      <w:pPr>
        <w:tabs>
          <w:tab w:val="num" w:pos="4576"/>
        </w:tabs>
        <w:ind w:left="4253" w:right="4253" w:hanging="397"/>
      </w:pPr>
    </w:lvl>
    <w:lvl w:ilvl="5">
      <w:start w:val="1"/>
      <w:numFmt w:val="decimal"/>
      <w:lvlText w:val="%1.%2.%3.%4.%5.%6"/>
      <w:lvlJc w:val="center"/>
      <w:pPr>
        <w:tabs>
          <w:tab w:val="num" w:pos="1440"/>
        </w:tabs>
        <w:ind w:left="1152" w:right="1152" w:hanging="864"/>
      </w:pPr>
    </w:lvl>
    <w:lvl w:ilvl="6">
      <w:start w:val="1"/>
      <w:numFmt w:val="decimal"/>
      <w:lvlText w:val="%1.%2.%3.%4.%5.%6.%7"/>
      <w:lvlJc w:val="center"/>
      <w:pPr>
        <w:tabs>
          <w:tab w:val="num" w:pos="1584"/>
        </w:tabs>
        <w:ind w:left="1296" w:right="1296" w:hanging="1008"/>
      </w:pPr>
    </w:lvl>
    <w:lvl w:ilvl="7">
      <w:start w:val="1"/>
      <w:numFmt w:val="decimal"/>
      <w:lvlText w:val="%1.%2.%3.%4.%5.%6.%7.%8"/>
      <w:lvlJc w:val="center"/>
      <w:pPr>
        <w:tabs>
          <w:tab w:val="num" w:pos="1728"/>
        </w:tabs>
        <w:ind w:left="1440" w:right="1440" w:hanging="1152"/>
      </w:pPr>
    </w:lvl>
    <w:lvl w:ilvl="8">
      <w:start w:val="1"/>
      <w:numFmt w:val="decimal"/>
      <w:lvlText w:val="%1.%2.%3.%4.%5.%6.%7.%8.%9"/>
      <w:lvlJc w:val="center"/>
      <w:pPr>
        <w:tabs>
          <w:tab w:val="num" w:pos="1872"/>
        </w:tabs>
        <w:ind w:left="1584" w:right="1584" w:hanging="1296"/>
      </w:pPr>
    </w:lvl>
  </w:abstractNum>
  <w:num w:numId="1">
    <w:abstractNumId w:val="22"/>
  </w:num>
  <w:num w:numId="2">
    <w:abstractNumId w:val="17"/>
  </w:num>
  <w:num w:numId="3">
    <w:abstractNumId w:val="1"/>
  </w:num>
  <w:num w:numId="4">
    <w:abstractNumId w:val="10"/>
  </w:num>
  <w:num w:numId="5">
    <w:abstractNumId w:val="16"/>
  </w:num>
  <w:num w:numId="6">
    <w:abstractNumId w:val="8"/>
  </w:num>
  <w:num w:numId="7">
    <w:abstractNumId w:val="3"/>
  </w:num>
  <w:num w:numId="8">
    <w:abstractNumId w:val="2"/>
  </w:num>
  <w:num w:numId="9">
    <w:abstractNumId w:val="6"/>
  </w:num>
  <w:num w:numId="10">
    <w:abstractNumId w:val="23"/>
  </w:num>
  <w:num w:numId="11">
    <w:abstractNumId w:val="15"/>
  </w:num>
  <w:num w:numId="12">
    <w:abstractNumId w:val="0"/>
  </w:num>
  <w:num w:numId="13">
    <w:abstractNumId w:val="5"/>
  </w:num>
  <w:num w:numId="14">
    <w:abstractNumId w:val="24"/>
  </w:num>
  <w:num w:numId="15">
    <w:abstractNumId w:val="4"/>
  </w:num>
  <w:num w:numId="16">
    <w:abstractNumId w:val="12"/>
  </w:num>
  <w:num w:numId="17">
    <w:abstractNumId w:val="29"/>
  </w:num>
  <w:num w:numId="18">
    <w:abstractNumId w:val="21"/>
  </w:num>
  <w:num w:numId="19">
    <w:abstractNumId w:val="20"/>
  </w:num>
  <w:num w:numId="20">
    <w:abstractNumId w:val="7"/>
  </w:num>
  <w:num w:numId="21">
    <w:abstractNumId w:val="19"/>
  </w:num>
  <w:num w:numId="22">
    <w:abstractNumId w:val="11"/>
  </w:num>
  <w:num w:numId="23">
    <w:abstractNumId w:val="9"/>
  </w:num>
  <w:num w:numId="24">
    <w:abstractNumId w:val="13"/>
  </w:num>
  <w:num w:numId="25">
    <w:abstractNumId w:val="2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26"/>
  </w:num>
  <w:num w:numId="3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FF"/>
    <w:rsid w:val="00001E52"/>
    <w:rsid w:val="00002A88"/>
    <w:rsid w:val="00004791"/>
    <w:rsid w:val="0000615A"/>
    <w:rsid w:val="00006EAF"/>
    <w:rsid w:val="00011516"/>
    <w:rsid w:val="000135C2"/>
    <w:rsid w:val="00014D00"/>
    <w:rsid w:val="000234F8"/>
    <w:rsid w:val="000255E0"/>
    <w:rsid w:val="00027902"/>
    <w:rsid w:val="0003147B"/>
    <w:rsid w:val="00042363"/>
    <w:rsid w:val="000427DB"/>
    <w:rsid w:val="000530D9"/>
    <w:rsid w:val="000603BF"/>
    <w:rsid w:val="00065E16"/>
    <w:rsid w:val="000720A6"/>
    <w:rsid w:val="00074393"/>
    <w:rsid w:val="00074830"/>
    <w:rsid w:val="00075B13"/>
    <w:rsid w:val="0007772A"/>
    <w:rsid w:val="00081081"/>
    <w:rsid w:val="00086BCC"/>
    <w:rsid w:val="00091088"/>
    <w:rsid w:val="00093B13"/>
    <w:rsid w:val="0009699C"/>
    <w:rsid w:val="000970D1"/>
    <w:rsid w:val="00097E8B"/>
    <w:rsid w:val="000A12FB"/>
    <w:rsid w:val="000A2820"/>
    <w:rsid w:val="000A310E"/>
    <w:rsid w:val="000A3A1C"/>
    <w:rsid w:val="000A4691"/>
    <w:rsid w:val="000A4814"/>
    <w:rsid w:val="000A565F"/>
    <w:rsid w:val="000A7D8D"/>
    <w:rsid w:val="000B13F6"/>
    <w:rsid w:val="000B303E"/>
    <w:rsid w:val="000B4E5D"/>
    <w:rsid w:val="000B5094"/>
    <w:rsid w:val="000B6804"/>
    <w:rsid w:val="000C2698"/>
    <w:rsid w:val="000C461D"/>
    <w:rsid w:val="000C59E3"/>
    <w:rsid w:val="000D5BAF"/>
    <w:rsid w:val="000E1914"/>
    <w:rsid w:val="000E518E"/>
    <w:rsid w:val="000E7185"/>
    <w:rsid w:val="000F0FF2"/>
    <w:rsid w:val="000F55F4"/>
    <w:rsid w:val="000F66B1"/>
    <w:rsid w:val="000F6A8D"/>
    <w:rsid w:val="00110374"/>
    <w:rsid w:val="001149FF"/>
    <w:rsid w:val="00121523"/>
    <w:rsid w:val="00132E7E"/>
    <w:rsid w:val="00141282"/>
    <w:rsid w:val="00144942"/>
    <w:rsid w:val="00146B0C"/>
    <w:rsid w:val="00147B31"/>
    <w:rsid w:val="00153A11"/>
    <w:rsid w:val="0015607F"/>
    <w:rsid w:val="00160037"/>
    <w:rsid w:val="0016219E"/>
    <w:rsid w:val="00162D31"/>
    <w:rsid w:val="00165622"/>
    <w:rsid w:val="00165623"/>
    <w:rsid w:val="00165E91"/>
    <w:rsid w:val="00170735"/>
    <w:rsid w:val="00170857"/>
    <w:rsid w:val="001768C0"/>
    <w:rsid w:val="00176AA4"/>
    <w:rsid w:val="00183490"/>
    <w:rsid w:val="00193D0A"/>
    <w:rsid w:val="001A23D9"/>
    <w:rsid w:val="001B1F49"/>
    <w:rsid w:val="001B24F4"/>
    <w:rsid w:val="001B48CB"/>
    <w:rsid w:val="001B4CB2"/>
    <w:rsid w:val="001B6318"/>
    <w:rsid w:val="001B7CF6"/>
    <w:rsid w:val="001C06B1"/>
    <w:rsid w:val="001D05CA"/>
    <w:rsid w:val="001D2A0E"/>
    <w:rsid w:val="001D32F5"/>
    <w:rsid w:val="001D691C"/>
    <w:rsid w:val="001E13DA"/>
    <w:rsid w:val="001E4AF2"/>
    <w:rsid w:val="001F1937"/>
    <w:rsid w:val="001F2D08"/>
    <w:rsid w:val="001F2E45"/>
    <w:rsid w:val="001F35CA"/>
    <w:rsid w:val="001F38B5"/>
    <w:rsid w:val="001F54AB"/>
    <w:rsid w:val="001F629A"/>
    <w:rsid w:val="002004FE"/>
    <w:rsid w:val="002026A9"/>
    <w:rsid w:val="00204360"/>
    <w:rsid w:val="00204EB2"/>
    <w:rsid w:val="00204ED8"/>
    <w:rsid w:val="00206D6A"/>
    <w:rsid w:val="00207663"/>
    <w:rsid w:val="002109DE"/>
    <w:rsid w:val="002130CC"/>
    <w:rsid w:val="00216951"/>
    <w:rsid w:val="002216AB"/>
    <w:rsid w:val="00221F86"/>
    <w:rsid w:val="002275A8"/>
    <w:rsid w:val="0023035F"/>
    <w:rsid w:val="002318C5"/>
    <w:rsid w:val="002459B3"/>
    <w:rsid w:val="00246D76"/>
    <w:rsid w:val="00250E95"/>
    <w:rsid w:val="00252187"/>
    <w:rsid w:val="00253DAA"/>
    <w:rsid w:val="00256698"/>
    <w:rsid w:val="00266EA9"/>
    <w:rsid w:val="002670EA"/>
    <w:rsid w:val="002672C6"/>
    <w:rsid w:val="00271A47"/>
    <w:rsid w:val="00271EC9"/>
    <w:rsid w:val="00272ADC"/>
    <w:rsid w:val="00281F47"/>
    <w:rsid w:val="0028299B"/>
    <w:rsid w:val="002850CA"/>
    <w:rsid w:val="002873BF"/>
    <w:rsid w:val="00292282"/>
    <w:rsid w:val="00296E7F"/>
    <w:rsid w:val="002A4402"/>
    <w:rsid w:val="002B6BB1"/>
    <w:rsid w:val="002C143C"/>
    <w:rsid w:val="002C3EE8"/>
    <w:rsid w:val="002D0EB9"/>
    <w:rsid w:val="002D4B95"/>
    <w:rsid w:val="002E1D68"/>
    <w:rsid w:val="002E2C44"/>
    <w:rsid w:val="002E2D4B"/>
    <w:rsid w:val="002E2FD7"/>
    <w:rsid w:val="002E6802"/>
    <w:rsid w:val="002F0609"/>
    <w:rsid w:val="002F1C4A"/>
    <w:rsid w:val="002F229B"/>
    <w:rsid w:val="002F49C1"/>
    <w:rsid w:val="002F67D8"/>
    <w:rsid w:val="003065DF"/>
    <w:rsid w:val="003069A4"/>
    <w:rsid w:val="003079D9"/>
    <w:rsid w:val="00310050"/>
    <w:rsid w:val="0031019F"/>
    <w:rsid w:val="003114BC"/>
    <w:rsid w:val="00313062"/>
    <w:rsid w:val="003134F7"/>
    <w:rsid w:val="00315383"/>
    <w:rsid w:val="003170ED"/>
    <w:rsid w:val="00317C55"/>
    <w:rsid w:val="00320823"/>
    <w:rsid w:val="00322766"/>
    <w:rsid w:val="003340EA"/>
    <w:rsid w:val="00335A59"/>
    <w:rsid w:val="0033790B"/>
    <w:rsid w:val="00337E9B"/>
    <w:rsid w:val="00341E6A"/>
    <w:rsid w:val="00344CF2"/>
    <w:rsid w:val="00346149"/>
    <w:rsid w:val="003463F2"/>
    <w:rsid w:val="0034742F"/>
    <w:rsid w:val="0036099D"/>
    <w:rsid w:val="00367FCD"/>
    <w:rsid w:val="00373BB0"/>
    <w:rsid w:val="00377D1A"/>
    <w:rsid w:val="00384528"/>
    <w:rsid w:val="00387E8E"/>
    <w:rsid w:val="00390255"/>
    <w:rsid w:val="00392ADD"/>
    <w:rsid w:val="0039535F"/>
    <w:rsid w:val="00397609"/>
    <w:rsid w:val="003A2C92"/>
    <w:rsid w:val="003A5672"/>
    <w:rsid w:val="003A6F89"/>
    <w:rsid w:val="003B074D"/>
    <w:rsid w:val="003B17E3"/>
    <w:rsid w:val="003B1C5E"/>
    <w:rsid w:val="003B3228"/>
    <w:rsid w:val="003B324F"/>
    <w:rsid w:val="003C0BFC"/>
    <w:rsid w:val="003D136A"/>
    <w:rsid w:val="003D61F8"/>
    <w:rsid w:val="003E638D"/>
    <w:rsid w:val="003F0719"/>
    <w:rsid w:val="003F2E48"/>
    <w:rsid w:val="003F5690"/>
    <w:rsid w:val="003F6CA9"/>
    <w:rsid w:val="004006F7"/>
    <w:rsid w:val="00406EE4"/>
    <w:rsid w:val="0040760E"/>
    <w:rsid w:val="00420191"/>
    <w:rsid w:val="00421B29"/>
    <w:rsid w:val="0043789E"/>
    <w:rsid w:val="00437979"/>
    <w:rsid w:val="004437BA"/>
    <w:rsid w:val="00444F04"/>
    <w:rsid w:val="00457272"/>
    <w:rsid w:val="00457FCD"/>
    <w:rsid w:val="00462090"/>
    <w:rsid w:val="00465569"/>
    <w:rsid w:val="00472BAF"/>
    <w:rsid w:val="004746C9"/>
    <w:rsid w:val="004777EA"/>
    <w:rsid w:val="00477EF3"/>
    <w:rsid w:val="00481406"/>
    <w:rsid w:val="00482471"/>
    <w:rsid w:val="0048316F"/>
    <w:rsid w:val="0048795B"/>
    <w:rsid w:val="004903BA"/>
    <w:rsid w:val="00493058"/>
    <w:rsid w:val="00496B3C"/>
    <w:rsid w:val="00497B40"/>
    <w:rsid w:val="004A24D7"/>
    <w:rsid w:val="004A4D4F"/>
    <w:rsid w:val="004B293C"/>
    <w:rsid w:val="004C0239"/>
    <w:rsid w:val="004C1845"/>
    <w:rsid w:val="004C521F"/>
    <w:rsid w:val="004C6112"/>
    <w:rsid w:val="004D070F"/>
    <w:rsid w:val="004D1568"/>
    <w:rsid w:val="004D3C44"/>
    <w:rsid w:val="004E556C"/>
    <w:rsid w:val="004E7926"/>
    <w:rsid w:val="004E79DB"/>
    <w:rsid w:val="004F0142"/>
    <w:rsid w:val="004F06CB"/>
    <w:rsid w:val="004F5FFE"/>
    <w:rsid w:val="00500985"/>
    <w:rsid w:val="00501F15"/>
    <w:rsid w:val="00503B4D"/>
    <w:rsid w:val="00511107"/>
    <w:rsid w:val="00511249"/>
    <w:rsid w:val="00513686"/>
    <w:rsid w:val="00517086"/>
    <w:rsid w:val="0052281A"/>
    <w:rsid w:val="00524CFB"/>
    <w:rsid w:val="00527097"/>
    <w:rsid w:val="00532A6A"/>
    <w:rsid w:val="00533662"/>
    <w:rsid w:val="005365C4"/>
    <w:rsid w:val="00536E93"/>
    <w:rsid w:val="00541088"/>
    <w:rsid w:val="005419F2"/>
    <w:rsid w:val="00542061"/>
    <w:rsid w:val="005421DD"/>
    <w:rsid w:val="005422C5"/>
    <w:rsid w:val="00547239"/>
    <w:rsid w:val="00551063"/>
    <w:rsid w:val="00551408"/>
    <w:rsid w:val="005537D2"/>
    <w:rsid w:val="00567584"/>
    <w:rsid w:val="00571214"/>
    <w:rsid w:val="00587E4B"/>
    <w:rsid w:val="005900D1"/>
    <w:rsid w:val="00591D05"/>
    <w:rsid w:val="005955FA"/>
    <w:rsid w:val="00595B43"/>
    <w:rsid w:val="005966FF"/>
    <w:rsid w:val="00596FCF"/>
    <w:rsid w:val="005A51CB"/>
    <w:rsid w:val="005A74D7"/>
    <w:rsid w:val="005B5D06"/>
    <w:rsid w:val="005C1CD9"/>
    <w:rsid w:val="005C37F8"/>
    <w:rsid w:val="005C6537"/>
    <w:rsid w:val="005D41EC"/>
    <w:rsid w:val="005D48E3"/>
    <w:rsid w:val="005D5B08"/>
    <w:rsid w:val="005D5EC0"/>
    <w:rsid w:val="005D6985"/>
    <w:rsid w:val="005D7ADF"/>
    <w:rsid w:val="005E1278"/>
    <w:rsid w:val="005E405D"/>
    <w:rsid w:val="005E4602"/>
    <w:rsid w:val="005F0AEC"/>
    <w:rsid w:val="005F0D91"/>
    <w:rsid w:val="005F48A2"/>
    <w:rsid w:val="005F710E"/>
    <w:rsid w:val="005F799B"/>
    <w:rsid w:val="0060179C"/>
    <w:rsid w:val="006119F9"/>
    <w:rsid w:val="00616771"/>
    <w:rsid w:val="006170FC"/>
    <w:rsid w:val="00621583"/>
    <w:rsid w:val="00627133"/>
    <w:rsid w:val="00631518"/>
    <w:rsid w:val="00631E11"/>
    <w:rsid w:val="00632228"/>
    <w:rsid w:val="006325B0"/>
    <w:rsid w:val="00634683"/>
    <w:rsid w:val="00644642"/>
    <w:rsid w:val="0064553B"/>
    <w:rsid w:val="006455EC"/>
    <w:rsid w:val="00652FDA"/>
    <w:rsid w:val="00653EC1"/>
    <w:rsid w:val="00663FBD"/>
    <w:rsid w:val="00665053"/>
    <w:rsid w:val="00670E44"/>
    <w:rsid w:val="0067238F"/>
    <w:rsid w:val="00677A88"/>
    <w:rsid w:val="00682019"/>
    <w:rsid w:val="006836F4"/>
    <w:rsid w:val="0068454D"/>
    <w:rsid w:val="0068477D"/>
    <w:rsid w:val="00691909"/>
    <w:rsid w:val="00695103"/>
    <w:rsid w:val="006965F8"/>
    <w:rsid w:val="006A05E4"/>
    <w:rsid w:val="006A1436"/>
    <w:rsid w:val="006A253D"/>
    <w:rsid w:val="006A3ACE"/>
    <w:rsid w:val="006A3C23"/>
    <w:rsid w:val="006A3D81"/>
    <w:rsid w:val="006A480D"/>
    <w:rsid w:val="006A5662"/>
    <w:rsid w:val="006A5984"/>
    <w:rsid w:val="006B138C"/>
    <w:rsid w:val="006B53B3"/>
    <w:rsid w:val="006C0486"/>
    <w:rsid w:val="006C703D"/>
    <w:rsid w:val="006C7A86"/>
    <w:rsid w:val="006D4EC9"/>
    <w:rsid w:val="006D68F1"/>
    <w:rsid w:val="006E16DA"/>
    <w:rsid w:val="006E2A11"/>
    <w:rsid w:val="006F2BC9"/>
    <w:rsid w:val="006F4B5F"/>
    <w:rsid w:val="00701B89"/>
    <w:rsid w:val="00701E41"/>
    <w:rsid w:val="00702865"/>
    <w:rsid w:val="0070407B"/>
    <w:rsid w:val="00705424"/>
    <w:rsid w:val="00710560"/>
    <w:rsid w:val="00710AF2"/>
    <w:rsid w:val="00711A52"/>
    <w:rsid w:val="00712B19"/>
    <w:rsid w:val="00713999"/>
    <w:rsid w:val="0072285E"/>
    <w:rsid w:val="00724C62"/>
    <w:rsid w:val="00726991"/>
    <w:rsid w:val="007307A9"/>
    <w:rsid w:val="007334B8"/>
    <w:rsid w:val="0074227B"/>
    <w:rsid w:val="007444BA"/>
    <w:rsid w:val="0074572D"/>
    <w:rsid w:val="0075291E"/>
    <w:rsid w:val="00754779"/>
    <w:rsid w:val="007554D9"/>
    <w:rsid w:val="00755FFD"/>
    <w:rsid w:val="00756F40"/>
    <w:rsid w:val="00760150"/>
    <w:rsid w:val="00760E41"/>
    <w:rsid w:val="00765FFC"/>
    <w:rsid w:val="007667FC"/>
    <w:rsid w:val="0077047F"/>
    <w:rsid w:val="00775CC6"/>
    <w:rsid w:val="007779F7"/>
    <w:rsid w:val="00777AD6"/>
    <w:rsid w:val="00781228"/>
    <w:rsid w:val="00783D85"/>
    <w:rsid w:val="00784FDC"/>
    <w:rsid w:val="007853E5"/>
    <w:rsid w:val="00786CF6"/>
    <w:rsid w:val="00790D0D"/>
    <w:rsid w:val="00794F15"/>
    <w:rsid w:val="0079679B"/>
    <w:rsid w:val="007A0DF1"/>
    <w:rsid w:val="007A342F"/>
    <w:rsid w:val="007A78FE"/>
    <w:rsid w:val="007A7A63"/>
    <w:rsid w:val="007B1B9A"/>
    <w:rsid w:val="007B1F39"/>
    <w:rsid w:val="007B3B06"/>
    <w:rsid w:val="007B4516"/>
    <w:rsid w:val="007B45C7"/>
    <w:rsid w:val="007B6A47"/>
    <w:rsid w:val="007B7C3D"/>
    <w:rsid w:val="007C12FA"/>
    <w:rsid w:val="007C66DA"/>
    <w:rsid w:val="007C7D62"/>
    <w:rsid w:val="007D3FFB"/>
    <w:rsid w:val="007E00E1"/>
    <w:rsid w:val="007E2F56"/>
    <w:rsid w:val="007E54EB"/>
    <w:rsid w:val="007F3600"/>
    <w:rsid w:val="007F4C1D"/>
    <w:rsid w:val="00800566"/>
    <w:rsid w:val="008011DB"/>
    <w:rsid w:val="008024E0"/>
    <w:rsid w:val="00805ED5"/>
    <w:rsid w:val="0080621C"/>
    <w:rsid w:val="00811A23"/>
    <w:rsid w:val="00813CF2"/>
    <w:rsid w:val="00815AC3"/>
    <w:rsid w:val="00820484"/>
    <w:rsid w:val="00825E3B"/>
    <w:rsid w:val="00826C33"/>
    <w:rsid w:val="008271D9"/>
    <w:rsid w:val="00831DE2"/>
    <w:rsid w:val="00834F67"/>
    <w:rsid w:val="00840318"/>
    <w:rsid w:val="00840ED6"/>
    <w:rsid w:val="00841148"/>
    <w:rsid w:val="008420DC"/>
    <w:rsid w:val="00843193"/>
    <w:rsid w:val="008464A2"/>
    <w:rsid w:val="00860E7B"/>
    <w:rsid w:val="008621B4"/>
    <w:rsid w:val="008637A3"/>
    <w:rsid w:val="0086465D"/>
    <w:rsid w:val="008664A1"/>
    <w:rsid w:val="00866C4B"/>
    <w:rsid w:val="00874C37"/>
    <w:rsid w:val="0087519D"/>
    <w:rsid w:val="0088624C"/>
    <w:rsid w:val="00892827"/>
    <w:rsid w:val="008937DD"/>
    <w:rsid w:val="008A2B32"/>
    <w:rsid w:val="008A34EE"/>
    <w:rsid w:val="008A3D0E"/>
    <w:rsid w:val="008A6E6E"/>
    <w:rsid w:val="008A717E"/>
    <w:rsid w:val="008A71BB"/>
    <w:rsid w:val="008B2BFD"/>
    <w:rsid w:val="008B2D30"/>
    <w:rsid w:val="008B36B2"/>
    <w:rsid w:val="008C00D5"/>
    <w:rsid w:val="008C2433"/>
    <w:rsid w:val="008C2D19"/>
    <w:rsid w:val="008D0EEB"/>
    <w:rsid w:val="008D1218"/>
    <w:rsid w:val="008D180B"/>
    <w:rsid w:val="008E0B3C"/>
    <w:rsid w:val="008E178C"/>
    <w:rsid w:val="008E3572"/>
    <w:rsid w:val="008E426F"/>
    <w:rsid w:val="008E4F80"/>
    <w:rsid w:val="008E72B1"/>
    <w:rsid w:val="008F3DA9"/>
    <w:rsid w:val="008F4D8F"/>
    <w:rsid w:val="00901E78"/>
    <w:rsid w:val="00903156"/>
    <w:rsid w:val="009035F2"/>
    <w:rsid w:val="00905F45"/>
    <w:rsid w:val="00906D56"/>
    <w:rsid w:val="0091484B"/>
    <w:rsid w:val="00920D1D"/>
    <w:rsid w:val="009252A0"/>
    <w:rsid w:val="00934269"/>
    <w:rsid w:val="00934E7E"/>
    <w:rsid w:val="00940984"/>
    <w:rsid w:val="0094191F"/>
    <w:rsid w:val="00945607"/>
    <w:rsid w:val="009456BB"/>
    <w:rsid w:val="009468C1"/>
    <w:rsid w:val="009519F6"/>
    <w:rsid w:val="009521AC"/>
    <w:rsid w:val="00953C9D"/>
    <w:rsid w:val="00954509"/>
    <w:rsid w:val="00966256"/>
    <w:rsid w:val="0097165D"/>
    <w:rsid w:val="00971FFF"/>
    <w:rsid w:val="009751CC"/>
    <w:rsid w:val="009801DE"/>
    <w:rsid w:val="00981615"/>
    <w:rsid w:val="009821AF"/>
    <w:rsid w:val="00985742"/>
    <w:rsid w:val="00986ABC"/>
    <w:rsid w:val="00996A4C"/>
    <w:rsid w:val="009979A7"/>
    <w:rsid w:val="009A7723"/>
    <w:rsid w:val="009A7C5C"/>
    <w:rsid w:val="009B1501"/>
    <w:rsid w:val="009B38FF"/>
    <w:rsid w:val="009B3B2B"/>
    <w:rsid w:val="009B7955"/>
    <w:rsid w:val="009C1D8B"/>
    <w:rsid w:val="009C373F"/>
    <w:rsid w:val="009C68B6"/>
    <w:rsid w:val="009E1604"/>
    <w:rsid w:val="009E1E5D"/>
    <w:rsid w:val="009E2C25"/>
    <w:rsid w:val="009E2D02"/>
    <w:rsid w:val="009E57C7"/>
    <w:rsid w:val="009F06C9"/>
    <w:rsid w:val="009F0EAD"/>
    <w:rsid w:val="009F3A78"/>
    <w:rsid w:val="009F4CB3"/>
    <w:rsid w:val="00A0733A"/>
    <w:rsid w:val="00A07918"/>
    <w:rsid w:val="00A1081C"/>
    <w:rsid w:val="00A122F7"/>
    <w:rsid w:val="00A12B50"/>
    <w:rsid w:val="00A14E97"/>
    <w:rsid w:val="00A17BCA"/>
    <w:rsid w:val="00A206A4"/>
    <w:rsid w:val="00A21159"/>
    <w:rsid w:val="00A23646"/>
    <w:rsid w:val="00A25C68"/>
    <w:rsid w:val="00A270D2"/>
    <w:rsid w:val="00A30AB6"/>
    <w:rsid w:val="00A369B5"/>
    <w:rsid w:val="00A40470"/>
    <w:rsid w:val="00A451C0"/>
    <w:rsid w:val="00A45E24"/>
    <w:rsid w:val="00A56E53"/>
    <w:rsid w:val="00A5715D"/>
    <w:rsid w:val="00A619ED"/>
    <w:rsid w:val="00A61A71"/>
    <w:rsid w:val="00A659D5"/>
    <w:rsid w:val="00A67ED9"/>
    <w:rsid w:val="00A811CC"/>
    <w:rsid w:val="00A91C20"/>
    <w:rsid w:val="00A94430"/>
    <w:rsid w:val="00AA2080"/>
    <w:rsid w:val="00AA3C4A"/>
    <w:rsid w:val="00AA75D5"/>
    <w:rsid w:val="00AB2677"/>
    <w:rsid w:val="00AB37FF"/>
    <w:rsid w:val="00AB401B"/>
    <w:rsid w:val="00AB5F10"/>
    <w:rsid w:val="00AC3188"/>
    <w:rsid w:val="00AC3667"/>
    <w:rsid w:val="00AC6480"/>
    <w:rsid w:val="00AC693E"/>
    <w:rsid w:val="00AD077D"/>
    <w:rsid w:val="00AD79A0"/>
    <w:rsid w:val="00AE048F"/>
    <w:rsid w:val="00AE2BCA"/>
    <w:rsid w:val="00AF391A"/>
    <w:rsid w:val="00AF42C8"/>
    <w:rsid w:val="00AF50FF"/>
    <w:rsid w:val="00B00811"/>
    <w:rsid w:val="00B0755D"/>
    <w:rsid w:val="00B07A4F"/>
    <w:rsid w:val="00B1320C"/>
    <w:rsid w:val="00B14AD0"/>
    <w:rsid w:val="00B21CBF"/>
    <w:rsid w:val="00B223F4"/>
    <w:rsid w:val="00B22428"/>
    <w:rsid w:val="00B22D9C"/>
    <w:rsid w:val="00B3047A"/>
    <w:rsid w:val="00B3482A"/>
    <w:rsid w:val="00B363C9"/>
    <w:rsid w:val="00B36736"/>
    <w:rsid w:val="00B36A98"/>
    <w:rsid w:val="00B36F73"/>
    <w:rsid w:val="00B44285"/>
    <w:rsid w:val="00B46310"/>
    <w:rsid w:val="00B47757"/>
    <w:rsid w:val="00B50BFC"/>
    <w:rsid w:val="00B54335"/>
    <w:rsid w:val="00B60307"/>
    <w:rsid w:val="00B61B55"/>
    <w:rsid w:val="00B649BE"/>
    <w:rsid w:val="00B753F2"/>
    <w:rsid w:val="00B76BCF"/>
    <w:rsid w:val="00B76D2F"/>
    <w:rsid w:val="00B77BEB"/>
    <w:rsid w:val="00B80B76"/>
    <w:rsid w:val="00B81027"/>
    <w:rsid w:val="00B829FD"/>
    <w:rsid w:val="00B92110"/>
    <w:rsid w:val="00B932EA"/>
    <w:rsid w:val="00BA36BC"/>
    <w:rsid w:val="00BA3C77"/>
    <w:rsid w:val="00BA7D75"/>
    <w:rsid w:val="00BB0180"/>
    <w:rsid w:val="00BB0E73"/>
    <w:rsid w:val="00BB7064"/>
    <w:rsid w:val="00BC799D"/>
    <w:rsid w:val="00BD002F"/>
    <w:rsid w:val="00BD1F2D"/>
    <w:rsid w:val="00BE2F26"/>
    <w:rsid w:val="00BE3134"/>
    <w:rsid w:val="00BE3CB8"/>
    <w:rsid w:val="00BE5A04"/>
    <w:rsid w:val="00BE5AFE"/>
    <w:rsid w:val="00BF0530"/>
    <w:rsid w:val="00BF339C"/>
    <w:rsid w:val="00BF49AA"/>
    <w:rsid w:val="00BF759C"/>
    <w:rsid w:val="00C00F6A"/>
    <w:rsid w:val="00C03139"/>
    <w:rsid w:val="00C03406"/>
    <w:rsid w:val="00C0764B"/>
    <w:rsid w:val="00C10356"/>
    <w:rsid w:val="00C11091"/>
    <w:rsid w:val="00C128DD"/>
    <w:rsid w:val="00C1327B"/>
    <w:rsid w:val="00C16982"/>
    <w:rsid w:val="00C20CDA"/>
    <w:rsid w:val="00C25910"/>
    <w:rsid w:val="00C3398D"/>
    <w:rsid w:val="00C34E69"/>
    <w:rsid w:val="00C405A9"/>
    <w:rsid w:val="00C44728"/>
    <w:rsid w:val="00C44EB9"/>
    <w:rsid w:val="00C4589D"/>
    <w:rsid w:val="00C45E08"/>
    <w:rsid w:val="00C62669"/>
    <w:rsid w:val="00C6665B"/>
    <w:rsid w:val="00C72B3B"/>
    <w:rsid w:val="00C733E8"/>
    <w:rsid w:val="00C74F29"/>
    <w:rsid w:val="00C82113"/>
    <w:rsid w:val="00C83B89"/>
    <w:rsid w:val="00C85061"/>
    <w:rsid w:val="00C8672E"/>
    <w:rsid w:val="00C917E7"/>
    <w:rsid w:val="00C922C0"/>
    <w:rsid w:val="00C96842"/>
    <w:rsid w:val="00CA0C16"/>
    <w:rsid w:val="00CA26B5"/>
    <w:rsid w:val="00CA3F63"/>
    <w:rsid w:val="00CA415F"/>
    <w:rsid w:val="00CB2DD6"/>
    <w:rsid w:val="00CB2E15"/>
    <w:rsid w:val="00CB7813"/>
    <w:rsid w:val="00CC1378"/>
    <w:rsid w:val="00CC44B0"/>
    <w:rsid w:val="00CC72E6"/>
    <w:rsid w:val="00CD16B7"/>
    <w:rsid w:val="00CD20F9"/>
    <w:rsid w:val="00CD25C4"/>
    <w:rsid w:val="00CD25DA"/>
    <w:rsid w:val="00CD2A9F"/>
    <w:rsid w:val="00CD4363"/>
    <w:rsid w:val="00CE41D0"/>
    <w:rsid w:val="00CE4C05"/>
    <w:rsid w:val="00CF5249"/>
    <w:rsid w:val="00D057E1"/>
    <w:rsid w:val="00D058FB"/>
    <w:rsid w:val="00D15C20"/>
    <w:rsid w:val="00D165CC"/>
    <w:rsid w:val="00D20BB5"/>
    <w:rsid w:val="00D23A7E"/>
    <w:rsid w:val="00D26B9E"/>
    <w:rsid w:val="00D27A1E"/>
    <w:rsid w:val="00D300A3"/>
    <w:rsid w:val="00D357F5"/>
    <w:rsid w:val="00D362FC"/>
    <w:rsid w:val="00D41706"/>
    <w:rsid w:val="00D4652C"/>
    <w:rsid w:val="00D56B65"/>
    <w:rsid w:val="00D612F1"/>
    <w:rsid w:val="00D612FE"/>
    <w:rsid w:val="00D64633"/>
    <w:rsid w:val="00D67803"/>
    <w:rsid w:val="00D71F80"/>
    <w:rsid w:val="00D72122"/>
    <w:rsid w:val="00D758C8"/>
    <w:rsid w:val="00D778FE"/>
    <w:rsid w:val="00D86044"/>
    <w:rsid w:val="00D87C2E"/>
    <w:rsid w:val="00D93760"/>
    <w:rsid w:val="00D973E2"/>
    <w:rsid w:val="00DA288D"/>
    <w:rsid w:val="00DA3C7E"/>
    <w:rsid w:val="00DA5829"/>
    <w:rsid w:val="00DB0C7E"/>
    <w:rsid w:val="00DB120B"/>
    <w:rsid w:val="00DB1738"/>
    <w:rsid w:val="00DB1B81"/>
    <w:rsid w:val="00DB5602"/>
    <w:rsid w:val="00DB7F68"/>
    <w:rsid w:val="00DC1057"/>
    <w:rsid w:val="00DC1274"/>
    <w:rsid w:val="00DC756C"/>
    <w:rsid w:val="00DD0A5B"/>
    <w:rsid w:val="00DD1913"/>
    <w:rsid w:val="00DD49CD"/>
    <w:rsid w:val="00DD7835"/>
    <w:rsid w:val="00DE027D"/>
    <w:rsid w:val="00DE08EE"/>
    <w:rsid w:val="00DE45F8"/>
    <w:rsid w:val="00DE5CB3"/>
    <w:rsid w:val="00DF0792"/>
    <w:rsid w:val="00DF47D8"/>
    <w:rsid w:val="00DF59D5"/>
    <w:rsid w:val="00DF6F53"/>
    <w:rsid w:val="00E06303"/>
    <w:rsid w:val="00E1269E"/>
    <w:rsid w:val="00E149B8"/>
    <w:rsid w:val="00E23589"/>
    <w:rsid w:val="00E2363C"/>
    <w:rsid w:val="00E23A18"/>
    <w:rsid w:val="00E25BD1"/>
    <w:rsid w:val="00E27430"/>
    <w:rsid w:val="00E31FAC"/>
    <w:rsid w:val="00E33820"/>
    <w:rsid w:val="00E35A30"/>
    <w:rsid w:val="00E420A4"/>
    <w:rsid w:val="00E45AAB"/>
    <w:rsid w:val="00E466C2"/>
    <w:rsid w:val="00E50A99"/>
    <w:rsid w:val="00E602A6"/>
    <w:rsid w:val="00E61D3D"/>
    <w:rsid w:val="00E6309D"/>
    <w:rsid w:val="00E6435E"/>
    <w:rsid w:val="00E70BDC"/>
    <w:rsid w:val="00E71C88"/>
    <w:rsid w:val="00E82264"/>
    <w:rsid w:val="00E82382"/>
    <w:rsid w:val="00E845BB"/>
    <w:rsid w:val="00E85FDA"/>
    <w:rsid w:val="00EA1022"/>
    <w:rsid w:val="00EA249B"/>
    <w:rsid w:val="00EB4B7F"/>
    <w:rsid w:val="00EB69E3"/>
    <w:rsid w:val="00EC51F7"/>
    <w:rsid w:val="00ED3879"/>
    <w:rsid w:val="00ED4890"/>
    <w:rsid w:val="00ED5041"/>
    <w:rsid w:val="00ED527D"/>
    <w:rsid w:val="00ED6F13"/>
    <w:rsid w:val="00EE0028"/>
    <w:rsid w:val="00EE315A"/>
    <w:rsid w:val="00EE4B05"/>
    <w:rsid w:val="00EE7046"/>
    <w:rsid w:val="00EF0E36"/>
    <w:rsid w:val="00EF0F21"/>
    <w:rsid w:val="00EF5A51"/>
    <w:rsid w:val="00F04A55"/>
    <w:rsid w:val="00F11677"/>
    <w:rsid w:val="00F12162"/>
    <w:rsid w:val="00F1518B"/>
    <w:rsid w:val="00F160C8"/>
    <w:rsid w:val="00F178D4"/>
    <w:rsid w:val="00F215AF"/>
    <w:rsid w:val="00F25135"/>
    <w:rsid w:val="00F3521D"/>
    <w:rsid w:val="00F368F8"/>
    <w:rsid w:val="00F4148A"/>
    <w:rsid w:val="00F42825"/>
    <w:rsid w:val="00F51EE4"/>
    <w:rsid w:val="00F54764"/>
    <w:rsid w:val="00F56294"/>
    <w:rsid w:val="00F64FB1"/>
    <w:rsid w:val="00F65176"/>
    <w:rsid w:val="00F73A48"/>
    <w:rsid w:val="00F870D3"/>
    <w:rsid w:val="00F93658"/>
    <w:rsid w:val="00F94216"/>
    <w:rsid w:val="00F97129"/>
    <w:rsid w:val="00F97A18"/>
    <w:rsid w:val="00FA04EC"/>
    <w:rsid w:val="00FA366B"/>
    <w:rsid w:val="00FA3F8F"/>
    <w:rsid w:val="00FA511C"/>
    <w:rsid w:val="00FA67FE"/>
    <w:rsid w:val="00FB1B3A"/>
    <w:rsid w:val="00FB1E78"/>
    <w:rsid w:val="00FB77D0"/>
    <w:rsid w:val="00FB7DD3"/>
    <w:rsid w:val="00FC0407"/>
    <w:rsid w:val="00FC4796"/>
    <w:rsid w:val="00FC664C"/>
    <w:rsid w:val="00FD7790"/>
    <w:rsid w:val="00FE63BE"/>
    <w:rsid w:val="00FE66F6"/>
    <w:rsid w:val="00FF00E1"/>
    <w:rsid w:val="00FF0CDE"/>
    <w:rsid w:val="00FF13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61F8A"/>
  <w15:docId w15:val="{8FC1EC88-26D2-4381-9FE1-ADF29915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AB37FF"/>
    <w:pPr>
      <w:spacing w:after="0" w:line="240" w:lineRule="auto"/>
    </w:pPr>
    <w:rPr>
      <w:rFonts w:ascii="Times New Roman" w:eastAsia="Times New Roman" w:hAnsi="Times New Roman" w:cs="David"/>
      <w:sz w:val="28"/>
      <w:szCs w:val="28"/>
      <w:lang w:val="ru-RU" w:eastAsia="ru-RU"/>
    </w:rPr>
  </w:style>
  <w:style w:type="paragraph" w:styleId="10">
    <w:name w:val="heading 1"/>
    <w:aliases w:val="H2,1,סעיף 1,גוטמן,Heading 1,normal,Heading 1MA,head1,head,normal תו תו,hdg1,Head1,כותרת 1 תו תו,Aharoni 32 underline,כותרת על,כותרת מודגשת עם קו,b1,Top 1,ראש פרק,מיספור1,??????1,מיספור1 תו,כותרת 1 תו תו תו תו,ראש פרק תו,h1"/>
    <w:basedOn w:val="a3"/>
    <w:next w:val="a3"/>
    <w:link w:val="11"/>
    <w:qFormat/>
    <w:rsid w:val="00AB37FF"/>
    <w:pPr>
      <w:keepNext/>
      <w:jc w:val="center"/>
      <w:outlineLvl w:val="0"/>
    </w:pPr>
    <w:rPr>
      <w:color w:val="333399"/>
      <w:sz w:val="40"/>
      <w:szCs w:val="40"/>
      <w:lang w:val="en-US"/>
    </w:rPr>
  </w:style>
  <w:style w:type="paragraph" w:styleId="2">
    <w:name w:val="heading 2"/>
    <w:aliases w:val=" תו, Char Char Char Char, Char Char Char, תו Char תו, תו Char Char, תו Char,תו,Char Char Char Char,תו Char תו,תו Char Char,תו Char,h2,H21,H22,H211,H23,H212,H221,H2111,H24,H25,H213,H222,H2112,H231,H2121,H2211,H21111,h21,H241,H26,H214,H223,H2113,h"/>
    <w:basedOn w:val="a3"/>
    <w:next w:val="a3"/>
    <w:link w:val="20"/>
    <w:qFormat/>
    <w:rsid w:val="00AB37FF"/>
    <w:pPr>
      <w:keepNext/>
      <w:spacing w:before="240" w:after="60"/>
      <w:outlineLvl w:val="1"/>
    </w:pPr>
    <w:rPr>
      <w:rFonts w:ascii="Arial" w:hAnsi="Arial" w:cs="Arial"/>
      <w:b/>
      <w:bCs/>
      <w:i/>
      <w:iCs/>
    </w:rPr>
  </w:style>
  <w:style w:type="paragraph" w:styleId="30">
    <w:name w:val="heading 3"/>
    <w:basedOn w:val="a3"/>
    <w:next w:val="a3"/>
    <w:link w:val="31"/>
    <w:qFormat/>
    <w:rsid w:val="00AB37FF"/>
    <w:pPr>
      <w:keepNext/>
      <w:spacing w:before="240" w:after="60"/>
      <w:outlineLvl w:val="2"/>
    </w:pPr>
    <w:rPr>
      <w:rFonts w:ascii="Cambria" w:hAnsi="Cambria" w:cs="Times New Roman"/>
      <w:b/>
      <w:bCs/>
      <w:sz w:val="26"/>
      <w:szCs w:val="26"/>
    </w:rPr>
  </w:style>
  <w:style w:type="paragraph" w:styleId="40">
    <w:name w:val="heading 4"/>
    <w:basedOn w:val="a3"/>
    <w:link w:val="41"/>
    <w:qFormat/>
    <w:rsid w:val="00AB37FF"/>
    <w:pPr>
      <w:tabs>
        <w:tab w:val="num" w:pos="3969"/>
      </w:tabs>
      <w:overflowPunct w:val="0"/>
      <w:autoSpaceDE w:val="0"/>
      <w:autoSpaceDN w:val="0"/>
      <w:bidi/>
      <w:adjustRightInd w:val="0"/>
      <w:spacing w:before="120"/>
      <w:ind w:left="3969" w:hanging="1417"/>
      <w:textAlignment w:val="baseline"/>
      <w:outlineLvl w:val="3"/>
    </w:pPr>
    <w:rPr>
      <w:rFonts w:ascii="Arial" w:hAnsi="Arial" w:cs="Arial"/>
      <w:sz w:val="20"/>
      <w:szCs w:val="24"/>
      <w:lang w:val="en-US" w:eastAsia="he-IL"/>
    </w:rPr>
  </w:style>
  <w:style w:type="paragraph" w:styleId="5">
    <w:name w:val="heading 5"/>
    <w:basedOn w:val="a3"/>
    <w:next w:val="a3"/>
    <w:link w:val="50"/>
    <w:unhideWhenUsed/>
    <w:qFormat/>
    <w:rsid w:val="00AB37FF"/>
    <w:pPr>
      <w:spacing w:before="240" w:after="60"/>
      <w:outlineLvl w:val="4"/>
    </w:pPr>
    <w:rPr>
      <w:rFonts w:ascii="Calibri" w:hAnsi="Calibri" w:cs="Arial"/>
      <w:b/>
      <w:bCs/>
      <w:i/>
      <w:iCs/>
      <w:sz w:val="26"/>
      <w:szCs w:val="26"/>
    </w:rPr>
  </w:style>
  <w:style w:type="paragraph" w:styleId="6">
    <w:name w:val="heading 6"/>
    <w:basedOn w:val="a3"/>
    <w:next w:val="a3"/>
    <w:link w:val="60"/>
    <w:unhideWhenUsed/>
    <w:qFormat/>
    <w:rsid w:val="00AB37FF"/>
    <w:pPr>
      <w:spacing w:before="240" w:after="60"/>
      <w:outlineLvl w:val="5"/>
    </w:pPr>
    <w:rPr>
      <w:rFonts w:ascii="Calibri" w:hAnsi="Calibri" w:cs="Arial"/>
      <w:b/>
      <w:bCs/>
      <w:sz w:val="22"/>
      <w:szCs w:val="22"/>
    </w:rPr>
  </w:style>
  <w:style w:type="paragraph" w:styleId="7">
    <w:name w:val="heading 7"/>
    <w:basedOn w:val="a3"/>
    <w:next w:val="a3"/>
    <w:link w:val="70"/>
    <w:qFormat/>
    <w:rsid w:val="00AB37FF"/>
    <w:pPr>
      <w:spacing w:before="240" w:after="60"/>
      <w:outlineLvl w:val="6"/>
    </w:pPr>
    <w:rPr>
      <w:rFonts w:ascii="Calibri" w:hAnsi="Calibri" w:cs="Times New Roman"/>
      <w:sz w:val="24"/>
      <w:szCs w:val="24"/>
    </w:rPr>
  </w:style>
  <w:style w:type="paragraph" w:styleId="8">
    <w:name w:val="heading 8"/>
    <w:basedOn w:val="a3"/>
    <w:link w:val="80"/>
    <w:qFormat/>
    <w:rsid w:val="00AB37FF"/>
    <w:pPr>
      <w:keepLines/>
      <w:tabs>
        <w:tab w:val="num" w:pos="0"/>
      </w:tabs>
      <w:bidi/>
      <w:spacing w:after="120" w:line="360" w:lineRule="auto"/>
      <w:ind w:left="6374" w:right="6374" w:hanging="708"/>
      <w:jc w:val="both"/>
      <w:outlineLvl w:val="7"/>
    </w:pPr>
    <w:rPr>
      <w:rFonts w:ascii="Arial" w:hAnsi="Arial"/>
      <w:sz w:val="22"/>
      <w:szCs w:val="24"/>
      <w:lang w:val="en-US" w:eastAsia="he-IL"/>
    </w:rPr>
  </w:style>
  <w:style w:type="paragraph" w:styleId="9">
    <w:name w:val="heading 9"/>
    <w:basedOn w:val="a3"/>
    <w:link w:val="90"/>
    <w:qFormat/>
    <w:rsid w:val="00AB37FF"/>
    <w:pPr>
      <w:keepLines/>
      <w:tabs>
        <w:tab w:val="num" w:pos="0"/>
      </w:tabs>
      <w:bidi/>
      <w:spacing w:after="120" w:line="360" w:lineRule="auto"/>
      <w:ind w:left="7082" w:right="7082" w:hanging="708"/>
      <w:jc w:val="both"/>
      <w:outlineLvl w:val="8"/>
    </w:pPr>
    <w:rPr>
      <w:rFonts w:ascii="Arial" w:hAnsi="Arial"/>
      <w:sz w:val="22"/>
      <w:szCs w:val="24"/>
      <w:lang w:val="en-US" w:eastAsia="he-I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כותרת 1 תו"/>
    <w:aliases w:val="H2 תו,1 תו,סעיף 1 תו,גוטמן תו,Heading 1 תו,normal תו,Heading 1MA תו,head1 תו,head תו,normal תו תו תו,hdg1 תו,Head1 תו,כותרת 1 תו תו תו,Aharoni 32 underline תו,כותרת על תו,כותרת מודגשת עם קו תו,b1 תו,Top 1 תו,ראש פרק תו1,מיספור1 תו1,??????1 תו"/>
    <w:basedOn w:val="a4"/>
    <w:link w:val="10"/>
    <w:rsid w:val="00AB37FF"/>
    <w:rPr>
      <w:rFonts w:ascii="Times New Roman" w:eastAsia="Times New Roman" w:hAnsi="Times New Roman" w:cs="David"/>
      <w:color w:val="333399"/>
      <w:sz w:val="40"/>
      <w:szCs w:val="40"/>
      <w:lang w:eastAsia="ru-RU"/>
    </w:rPr>
  </w:style>
  <w:style w:type="character" w:customStyle="1" w:styleId="20">
    <w:name w:val="כותרת 2 תו"/>
    <w:aliases w:val=" תו תו, Char Char Char Char תו1, Char Char Char תו1, תו Char תו תו1, תו Char Char תו1, תו Char תו2,תו תו1,Char Char Char Char תו1,תו Char תו תו2,תו Char Char תו1,תו Char תו1,h2 תו,H21 תו,H22 תו,H211 תו,H23 תו,H212 תו,H221 תו,H2111 תו,H24 תו"/>
    <w:basedOn w:val="a4"/>
    <w:link w:val="2"/>
    <w:rsid w:val="00AB37FF"/>
    <w:rPr>
      <w:rFonts w:ascii="Arial" w:eastAsia="Times New Roman" w:hAnsi="Arial" w:cs="Arial"/>
      <w:b/>
      <w:bCs/>
      <w:i/>
      <w:iCs/>
      <w:sz w:val="28"/>
      <w:szCs w:val="28"/>
      <w:lang w:val="ru-RU" w:eastAsia="ru-RU"/>
    </w:rPr>
  </w:style>
  <w:style w:type="character" w:customStyle="1" w:styleId="31">
    <w:name w:val="כותרת 3 תו"/>
    <w:basedOn w:val="a4"/>
    <w:link w:val="30"/>
    <w:rsid w:val="00AB37FF"/>
    <w:rPr>
      <w:rFonts w:ascii="Cambria" w:eastAsia="Times New Roman" w:hAnsi="Cambria" w:cs="Times New Roman"/>
      <w:b/>
      <w:bCs/>
      <w:sz w:val="26"/>
      <w:szCs w:val="26"/>
      <w:lang w:val="ru-RU" w:eastAsia="ru-RU"/>
    </w:rPr>
  </w:style>
  <w:style w:type="character" w:customStyle="1" w:styleId="41">
    <w:name w:val="כותרת 4 תו"/>
    <w:basedOn w:val="a4"/>
    <w:link w:val="40"/>
    <w:rsid w:val="00AB37FF"/>
    <w:rPr>
      <w:rFonts w:ascii="Arial" w:eastAsia="Times New Roman" w:hAnsi="Arial" w:cs="Arial"/>
      <w:sz w:val="20"/>
      <w:szCs w:val="24"/>
      <w:lang w:eastAsia="he-IL"/>
    </w:rPr>
  </w:style>
  <w:style w:type="character" w:customStyle="1" w:styleId="50">
    <w:name w:val="כותרת 5 תו"/>
    <w:basedOn w:val="a4"/>
    <w:link w:val="5"/>
    <w:rsid w:val="00AB37FF"/>
    <w:rPr>
      <w:rFonts w:ascii="Calibri" w:eastAsia="Times New Roman" w:hAnsi="Calibri" w:cs="Arial"/>
      <w:b/>
      <w:bCs/>
      <w:i/>
      <w:iCs/>
      <w:sz w:val="26"/>
      <w:szCs w:val="26"/>
      <w:lang w:val="ru-RU" w:eastAsia="ru-RU"/>
    </w:rPr>
  </w:style>
  <w:style w:type="character" w:customStyle="1" w:styleId="60">
    <w:name w:val="כותרת 6 תו"/>
    <w:basedOn w:val="a4"/>
    <w:link w:val="6"/>
    <w:rsid w:val="00AB37FF"/>
    <w:rPr>
      <w:rFonts w:ascii="Calibri" w:eastAsia="Times New Roman" w:hAnsi="Calibri" w:cs="Arial"/>
      <w:b/>
      <w:bCs/>
      <w:lang w:val="ru-RU" w:eastAsia="ru-RU"/>
    </w:rPr>
  </w:style>
  <w:style w:type="character" w:customStyle="1" w:styleId="70">
    <w:name w:val="כותרת 7 תו"/>
    <w:basedOn w:val="a4"/>
    <w:link w:val="7"/>
    <w:rsid w:val="00AB37FF"/>
    <w:rPr>
      <w:rFonts w:ascii="Calibri" w:eastAsia="Times New Roman" w:hAnsi="Calibri" w:cs="Times New Roman"/>
      <w:sz w:val="24"/>
      <w:szCs w:val="24"/>
      <w:lang w:val="ru-RU" w:eastAsia="ru-RU"/>
    </w:rPr>
  </w:style>
  <w:style w:type="character" w:customStyle="1" w:styleId="80">
    <w:name w:val="כותרת 8 תו"/>
    <w:basedOn w:val="a4"/>
    <w:link w:val="8"/>
    <w:rsid w:val="00AB37FF"/>
    <w:rPr>
      <w:rFonts w:ascii="Arial" w:eastAsia="Times New Roman" w:hAnsi="Arial" w:cs="David"/>
      <w:szCs w:val="24"/>
      <w:lang w:eastAsia="he-IL"/>
    </w:rPr>
  </w:style>
  <w:style w:type="character" w:customStyle="1" w:styleId="90">
    <w:name w:val="כותרת 9 תו"/>
    <w:basedOn w:val="a4"/>
    <w:link w:val="9"/>
    <w:rsid w:val="00AB37FF"/>
    <w:rPr>
      <w:rFonts w:ascii="Arial" w:eastAsia="Times New Roman" w:hAnsi="Arial" w:cs="David"/>
      <w:szCs w:val="24"/>
      <w:lang w:eastAsia="he-IL"/>
    </w:rPr>
  </w:style>
  <w:style w:type="paragraph" w:styleId="a7">
    <w:name w:val="header"/>
    <w:aliases w:val="Header תו,1 תו תו,1 תו תו תו תו תו תו,כותרת עליונה1,Header תו1 תו תו תו תו תו תו תו תו תו תו,ho,header odd,he,first,heading one,H1,Odd Header,header,hd"/>
    <w:basedOn w:val="a3"/>
    <w:link w:val="a8"/>
    <w:uiPriority w:val="99"/>
    <w:rsid w:val="00AB37FF"/>
    <w:pPr>
      <w:tabs>
        <w:tab w:val="center" w:pos="4153"/>
        <w:tab w:val="right" w:pos="8306"/>
      </w:tabs>
    </w:pPr>
  </w:style>
  <w:style w:type="character" w:customStyle="1" w:styleId="a8">
    <w:name w:val="כותרת עליונה תו"/>
    <w:aliases w:val="Header תו תו,1 תו תו תו,1 תו תו תו תו תו תו תו,כותרת עליונה1 תו,Header תו1 תו תו תו תו תו תו תו תו תו תו תו,ho תו,header odd תו,he תו,first תו,heading one תו,H1 תו,Odd Header תו,header תו,hd תו"/>
    <w:basedOn w:val="a4"/>
    <w:link w:val="a7"/>
    <w:uiPriority w:val="99"/>
    <w:rsid w:val="00AB37FF"/>
    <w:rPr>
      <w:rFonts w:ascii="Times New Roman" w:eastAsia="Times New Roman" w:hAnsi="Times New Roman" w:cs="David"/>
      <w:sz w:val="28"/>
      <w:szCs w:val="28"/>
      <w:lang w:val="ru-RU" w:eastAsia="ru-RU"/>
    </w:rPr>
  </w:style>
  <w:style w:type="paragraph" w:styleId="a9">
    <w:name w:val="footer"/>
    <w:basedOn w:val="a3"/>
    <w:link w:val="aa"/>
    <w:rsid w:val="00AB37FF"/>
    <w:pPr>
      <w:tabs>
        <w:tab w:val="center" w:pos="4153"/>
        <w:tab w:val="right" w:pos="8306"/>
      </w:tabs>
    </w:pPr>
    <w:rPr>
      <w:rFonts w:cs="Times New Roman"/>
    </w:rPr>
  </w:style>
  <w:style w:type="character" w:customStyle="1" w:styleId="aa">
    <w:name w:val="כותרת תחתונה תו"/>
    <w:basedOn w:val="a4"/>
    <w:link w:val="a9"/>
    <w:rsid w:val="00AB37FF"/>
    <w:rPr>
      <w:rFonts w:ascii="Times New Roman" w:eastAsia="Times New Roman" w:hAnsi="Times New Roman" w:cs="Times New Roman"/>
      <w:sz w:val="28"/>
      <w:szCs w:val="28"/>
      <w:lang w:val="ru-RU" w:eastAsia="ru-RU"/>
    </w:rPr>
  </w:style>
  <w:style w:type="character" w:customStyle="1" w:styleId="ab">
    <w:name w:val="טקסט בלונים תו"/>
    <w:basedOn w:val="a4"/>
    <w:link w:val="ac"/>
    <w:rsid w:val="00AB37FF"/>
    <w:rPr>
      <w:rFonts w:ascii="Tahoma" w:eastAsia="Times New Roman" w:hAnsi="Tahoma" w:cs="Tahoma"/>
      <w:sz w:val="16"/>
      <w:szCs w:val="16"/>
      <w:lang w:val="ru-RU" w:eastAsia="ru-RU"/>
    </w:rPr>
  </w:style>
  <w:style w:type="paragraph" w:styleId="ac">
    <w:name w:val="Balloon Text"/>
    <w:basedOn w:val="a3"/>
    <w:link w:val="ab"/>
    <w:rsid w:val="00AB37FF"/>
    <w:rPr>
      <w:rFonts w:ascii="Tahoma" w:hAnsi="Tahoma" w:cs="Tahoma"/>
      <w:sz w:val="16"/>
      <w:szCs w:val="16"/>
    </w:rPr>
  </w:style>
  <w:style w:type="character" w:customStyle="1" w:styleId="12">
    <w:name w:val="טקסט בלונים תו1"/>
    <w:basedOn w:val="a4"/>
    <w:uiPriority w:val="99"/>
    <w:semiHidden/>
    <w:rsid w:val="00AB37FF"/>
    <w:rPr>
      <w:rFonts w:ascii="Tahoma" w:eastAsia="Times New Roman" w:hAnsi="Tahoma" w:cs="Tahoma"/>
      <w:sz w:val="18"/>
      <w:szCs w:val="18"/>
      <w:lang w:val="ru-RU" w:eastAsia="ru-RU"/>
    </w:rPr>
  </w:style>
  <w:style w:type="character" w:customStyle="1" w:styleId="ad">
    <w:name w:val="תו תו"/>
    <w:aliases w:val=" Char Char Char Char תו, Char Char Char תו, תו Char תו תו, תו Char Char תו, תו Char תו1,Char Char Char Char תו,תו Char תו תו,תו Char Char תו,תו Char תו תו1"/>
    <w:rsid w:val="00AB37FF"/>
    <w:rPr>
      <w:rFonts w:ascii="Arial" w:hAnsi="Arial" w:cs="David"/>
      <w:szCs w:val="24"/>
      <w:lang w:val="en-US" w:eastAsia="en-US" w:bidi="he-IL"/>
    </w:rPr>
  </w:style>
  <w:style w:type="character" w:styleId="Hyperlink">
    <w:name w:val="Hyperlink"/>
    <w:rsid w:val="00AB37FF"/>
    <w:rPr>
      <w:color w:val="0000FF"/>
      <w:u w:val="single"/>
    </w:rPr>
  </w:style>
  <w:style w:type="paragraph" w:customStyle="1" w:styleId="memo-head">
    <w:name w:val="memo-head"/>
    <w:basedOn w:val="a3"/>
    <w:rsid w:val="00AB37FF"/>
    <w:pPr>
      <w:bidi/>
      <w:spacing w:line="240" w:lineRule="atLeast"/>
      <w:jc w:val="both"/>
    </w:pPr>
    <w:rPr>
      <w:rFonts w:ascii="Arial" w:hAnsi="Arial"/>
      <w:b/>
      <w:bCs/>
      <w:sz w:val="20"/>
      <w:szCs w:val="24"/>
      <w:lang w:val="en-US" w:eastAsia="en-US"/>
    </w:rPr>
  </w:style>
  <w:style w:type="paragraph" w:customStyle="1" w:styleId="Normal2">
    <w:name w:val="Normal 2 תו"/>
    <w:basedOn w:val="a3"/>
    <w:rsid w:val="00AB37FF"/>
    <w:pPr>
      <w:bidi/>
      <w:spacing w:after="240" w:line="360" w:lineRule="auto"/>
      <w:ind w:left="1134"/>
      <w:jc w:val="both"/>
    </w:pPr>
    <w:rPr>
      <w:rFonts w:ascii="Arial" w:hAnsi="Arial"/>
      <w:sz w:val="20"/>
      <w:szCs w:val="24"/>
      <w:lang w:val="en-US" w:eastAsia="en-US"/>
    </w:rPr>
  </w:style>
  <w:style w:type="character" w:customStyle="1" w:styleId="Normal20">
    <w:name w:val="Normal 2 תו תו"/>
    <w:rsid w:val="00AB37FF"/>
    <w:rPr>
      <w:rFonts w:ascii="Arial" w:hAnsi="Arial" w:cs="David"/>
      <w:szCs w:val="24"/>
      <w:lang w:val="en-US" w:eastAsia="en-US" w:bidi="he-IL"/>
    </w:rPr>
  </w:style>
  <w:style w:type="paragraph" w:styleId="21">
    <w:name w:val="Body Text Indent 2"/>
    <w:basedOn w:val="a3"/>
    <w:link w:val="22"/>
    <w:rsid w:val="00AB37FF"/>
    <w:pPr>
      <w:bidi/>
      <w:spacing w:line="480" w:lineRule="auto"/>
      <w:ind w:left="720"/>
      <w:jc w:val="both"/>
    </w:pPr>
    <w:rPr>
      <w:b/>
      <w:bCs/>
      <w:sz w:val="24"/>
      <w:szCs w:val="24"/>
      <w:lang w:val="en-US" w:eastAsia="he-IL"/>
    </w:rPr>
  </w:style>
  <w:style w:type="character" w:customStyle="1" w:styleId="22">
    <w:name w:val="כניסה בגוף טקסט 2 תו"/>
    <w:basedOn w:val="a4"/>
    <w:link w:val="21"/>
    <w:rsid w:val="00AB37FF"/>
    <w:rPr>
      <w:rFonts w:ascii="Times New Roman" w:eastAsia="Times New Roman" w:hAnsi="Times New Roman" w:cs="David"/>
      <w:b/>
      <w:bCs/>
      <w:sz w:val="24"/>
      <w:szCs w:val="24"/>
      <w:lang w:eastAsia="he-IL"/>
    </w:rPr>
  </w:style>
  <w:style w:type="character" w:styleId="ae">
    <w:name w:val="page number"/>
    <w:basedOn w:val="a4"/>
    <w:rsid w:val="00AB37FF"/>
  </w:style>
  <w:style w:type="paragraph" w:customStyle="1" w:styleId="13">
    <w:name w:val="תואר1"/>
    <w:basedOn w:val="a3"/>
    <w:link w:val="af"/>
    <w:qFormat/>
    <w:rsid w:val="00AB37FF"/>
    <w:pPr>
      <w:tabs>
        <w:tab w:val="left" w:pos="6565"/>
      </w:tabs>
      <w:bidi/>
      <w:spacing w:after="240" w:line="360" w:lineRule="auto"/>
      <w:jc w:val="center"/>
    </w:pPr>
    <w:rPr>
      <w:rFonts w:ascii="Arial" w:hAnsi="Arial" w:cs="Times New Roman"/>
      <w:snapToGrid w:val="0"/>
      <w:sz w:val="22"/>
      <w:szCs w:val="36"/>
      <w:lang w:eastAsia="he-IL"/>
    </w:rPr>
  </w:style>
  <w:style w:type="character" w:customStyle="1" w:styleId="af">
    <w:name w:val="תואר תו"/>
    <w:link w:val="13"/>
    <w:rsid w:val="00AB37FF"/>
    <w:rPr>
      <w:rFonts w:ascii="Arial" w:eastAsia="Times New Roman" w:hAnsi="Arial" w:cs="Times New Roman"/>
      <w:snapToGrid w:val="0"/>
      <w:szCs w:val="36"/>
      <w:lang w:eastAsia="he-IL"/>
    </w:rPr>
  </w:style>
  <w:style w:type="paragraph" w:styleId="af0">
    <w:name w:val="Subtitle"/>
    <w:basedOn w:val="a3"/>
    <w:link w:val="af1"/>
    <w:qFormat/>
    <w:rsid w:val="00AB37FF"/>
    <w:pPr>
      <w:bidi/>
      <w:spacing w:after="240" w:line="360" w:lineRule="auto"/>
      <w:jc w:val="center"/>
    </w:pPr>
    <w:rPr>
      <w:rFonts w:ascii="Arial" w:hAnsi="Arial"/>
      <w:b/>
      <w:bCs/>
      <w:sz w:val="20"/>
      <w:u w:val="single"/>
      <w:lang w:val="en-US" w:eastAsia="en-US"/>
    </w:rPr>
  </w:style>
  <w:style w:type="character" w:customStyle="1" w:styleId="af1">
    <w:name w:val="כותרת משנה תו"/>
    <w:basedOn w:val="a4"/>
    <w:link w:val="af0"/>
    <w:rsid w:val="00AB37FF"/>
    <w:rPr>
      <w:rFonts w:ascii="Arial" w:eastAsia="Times New Roman" w:hAnsi="Arial" w:cs="David"/>
      <w:b/>
      <w:bCs/>
      <w:sz w:val="20"/>
      <w:szCs w:val="28"/>
      <w:u w:val="single"/>
    </w:rPr>
  </w:style>
  <w:style w:type="paragraph" w:styleId="23">
    <w:name w:val="Body Text 2"/>
    <w:basedOn w:val="a3"/>
    <w:link w:val="24"/>
    <w:rsid w:val="00AB37FF"/>
    <w:pPr>
      <w:spacing w:after="120" w:line="480" w:lineRule="auto"/>
    </w:pPr>
  </w:style>
  <w:style w:type="character" w:customStyle="1" w:styleId="24">
    <w:name w:val="גוף טקסט 2 תו"/>
    <w:basedOn w:val="a4"/>
    <w:link w:val="23"/>
    <w:rsid w:val="00AB37FF"/>
    <w:rPr>
      <w:rFonts w:ascii="Times New Roman" w:eastAsia="Times New Roman" w:hAnsi="Times New Roman" w:cs="David"/>
      <w:sz w:val="28"/>
      <w:szCs w:val="28"/>
      <w:lang w:val="ru-RU" w:eastAsia="ru-RU"/>
    </w:rPr>
  </w:style>
  <w:style w:type="paragraph" w:customStyle="1" w:styleId="Normal1">
    <w:name w:val="Normal 1"/>
    <w:basedOn w:val="a3"/>
    <w:rsid w:val="00AB37FF"/>
    <w:pPr>
      <w:widowControl w:val="0"/>
      <w:bidi/>
      <w:adjustRightInd w:val="0"/>
      <w:spacing w:after="240"/>
      <w:ind w:left="567"/>
      <w:jc w:val="both"/>
      <w:textAlignment w:val="baseline"/>
    </w:pPr>
    <w:rPr>
      <w:rFonts w:ascii="Arial" w:hAnsi="Arial"/>
      <w:sz w:val="20"/>
      <w:szCs w:val="24"/>
      <w:lang w:val="en-US" w:eastAsia="en-US"/>
    </w:rPr>
  </w:style>
  <w:style w:type="paragraph" w:customStyle="1" w:styleId="Normal21">
    <w:name w:val="Normal 2"/>
    <w:basedOn w:val="a3"/>
    <w:rsid w:val="00AB37FF"/>
    <w:pPr>
      <w:widowControl w:val="0"/>
      <w:bidi/>
      <w:adjustRightInd w:val="0"/>
      <w:spacing w:after="240"/>
      <w:ind w:left="1134"/>
      <w:jc w:val="both"/>
      <w:textAlignment w:val="baseline"/>
    </w:pPr>
    <w:rPr>
      <w:rFonts w:ascii="Arial" w:hAnsi="Arial"/>
      <w:sz w:val="20"/>
      <w:szCs w:val="24"/>
      <w:lang w:val="en-US" w:eastAsia="en-US"/>
    </w:rPr>
  </w:style>
  <w:style w:type="paragraph" w:customStyle="1" w:styleId="14">
    <w:name w:val="פיסקת רשימה1"/>
    <w:basedOn w:val="a3"/>
    <w:qFormat/>
    <w:rsid w:val="00AB37FF"/>
    <w:pPr>
      <w:ind w:left="720"/>
    </w:pPr>
  </w:style>
  <w:style w:type="paragraph" w:styleId="af2">
    <w:name w:val="Body Text"/>
    <w:basedOn w:val="a3"/>
    <w:link w:val="af3"/>
    <w:rsid w:val="00AB37FF"/>
    <w:pPr>
      <w:spacing w:after="120"/>
    </w:pPr>
    <w:rPr>
      <w:rFonts w:cs="Times New Roman"/>
    </w:rPr>
  </w:style>
  <w:style w:type="character" w:customStyle="1" w:styleId="af3">
    <w:name w:val="גוף טקסט תו"/>
    <w:basedOn w:val="a4"/>
    <w:link w:val="af2"/>
    <w:rsid w:val="00AB37FF"/>
    <w:rPr>
      <w:rFonts w:ascii="Times New Roman" w:eastAsia="Times New Roman" w:hAnsi="Times New Roman" w:cs="Times New Roman"/>
      <w:sz w:val="28"/>
      <w:szCs w:val="28"/>
      <w:lang w:val="ru-RU" w:eastAsia="ru-RU"/>
    </w:rPr>
  </w:style>
  <w:style w:type="paragraph" w:styleId="af4">
    <w:name w:val="footnote text"/>
    <w:basedOn w:val="a3"/>
    <w:link w:val="af5"/>
    <w:unhideWhenUsed/>
    <w:rsid w:val="00AB37FF"/>
    <w:pPr>
      <w:bidi/>
    </w:pPr>
    <w:rPr>
      <w:rFonts w:cs="Times New Roman"/>
      <w:sz w:val="20"/>
      <w:szCs w:val="20"/>
      <w:lang w:eastAsia="he-IL"/>
    </w:rPr>
  </w:style>
  <w:style w:type="character" w:customStyle="1" w:styleId="af5">
    <w:name w:val="טקסט הערת שוליים תו"/>
    <w:basedOn w:val="a4"/>
    <w:link w:val="af4"/>
    <w:rsid w:val="00AB37FF"/>
    <w:rPr>
      <w:rFonts w:ascii="Times New Roman" w:eastAsia="Times New Roman" w:hAnsi="Times New Roman" w:cs="Times New Roman"/>
      <w:sz w:val="20"/>
      <w:szCs w:val="20"/>
      <w:lang w:eastAsia="he-IL"/>
    </w:rPr>
  </w:style>
  <w:style w:type="paragraph" w:styleId="af6">
    <w:name w:val="List"/>
    <w:basedOn w:val="a3"/>
    <w:unhideWhenUsed/>
    <w:rsid w:val="00AB37FF"/>
    <w:pPr>
      <w:bidi/>
      <w:ind w:left="283" w:hanging="283"/>
    </w:pPr>
    <w:rPr>
      <w:sz w:val="24"/>
      <w:szCs w:val="24"/>
      <w:lang w:val="en-US" w:eastAsia="he-IL"/>
    </w:rPr>
  </w:style>
  <w:style w:type="character" w:styleId="af7">
    <w:name w:val="footnote reference"/>
    <w:unhideWhenUsed/>
    <w:rsid w:val="00AB37FF"/>
    <w:rPr>
      <w:vertAlign w:val="superscript"/>
    </w:rPr>
  </w:style>
  <w:style w:type="character" w:customStyle="1" w:styleId="Bodytext8">
    <w:name w:val="Body text (8)_"/>
    <w:link w:val="Bodytext81"/>
    <w:rsid w:val="00AB37FF"/>
    <w:rPr>
      <w:rFonts w:ascii="David" w:hAnsi="David" w:cs="David"/>
      <w:b/>
      <w:bCs/>
      <w:color w:val="000000"/>
      <w:sz w:val="24"/>
      <w:szCs w:val="24"/>
      <w:shd w:val="clear" w:color="auto" w:fill="FFFFFF"/>
      <w:lang w:val="he-IL" w:eastAsia="he-IL"/>
    </w:rPr>
  </w:style>
  <w:style w:type="paragraph" w:customStyle="1" w:styleId="Bodytext81">
    <w:name w:val="Body text (8)1"/>
    <w:basedOn w:val="a3"/>
    <w:link w:val="Bodytext8"/>
    <w:rsid w:val="00AB37FF"/>
    <w:pPr>
      <w:widowControl w:val="0"/>
      <w:shd w:val="clear" w:color="auto" w:fill="FFFFFF"/>
      <w:bidi/>
      <w:spacing w:before="180" w:after="180" w:line="240" w:lineRule="exact"/>
      <w:ind w:hanging="1220"/>
      <w:jc w:val="both"/>
    </w:pPr>
    <w:rPr>
      <w:rFonts w:ascii="David" w:eastAsiaTheme="minorHAnsi" w:hAnsi="David"/>
      <w:b/>
      <w:bCs/>
      <w:color w:val="000000"/>
      <w:sz w:val="24"/>
      <w:szCs w:val="24"/>
      <w:lang w:val="he-IL" w:eastAsia="he-IL"/>
    </w:rPr>
  </w:style>
  <w:style w:type="character" w:customStyle="1" w:styleId="Bodytext2">
    <w:name w:val="Body text (2)_"/>
    <w:link w:val="Bodytext21"/>
    <w:uiPriority w:val="99"/>
    <w:rsid w:val="00AB37FF"/>
    <w:rPr>
      <w:rFonts w:ascii="David" w:hAnsi="David" w:cs="David"/>
      <w:color w:val="000000"/>
      <w:sz w:val="24"/>
      <w:szCs w:val="24"/>
      <w:shd w:val="clear" w:color="auto" w:fill="FFFFFF"/>
      <w:lang w:val="he-IL" w:eastAsia="he-IL"/>
    </w:rPr>
  </w:style>
  <w:style w:type="paragraph" w:customStyle="1" w:styleId="Bodytext21">
    <w:name w:val="Body text (2)1"/>
    <w:basedOn w:val="a3"/>
    <w:link w:val="Bodytext2"/>
    <w:rsid w:val="00AB37FF"/>
    <w:pPr>
      <w:widowControl w:val="0"/>
      <w:shd w:val="clear" w:color="auto" w:fill="FFFFFF"/>
      <w:bidi/>
      <w:spacing w:after="180" w:line="240" w:lineRule="exact"/>
      <w:ind w:hanging="1220"/>
      <w:jc w:val="both"/>
    </w:pPr>
    <w:rPr>
      <w:rFonts w:ascii="David" w:eastAsiaTheme="minorHAnsi" w:hAnsi="David"/>
      <w:color w:val="000000"/>
      <w:sz w:val="24"/>
      <w:szCs w:val="24"/>
      <w:lang w:val="he-IL" w:eastAsia="he-IL"/>
    </w:rPr>
  </w:style>
  <w:style w:type="character" w:customStyle="1" w:styleId="Heading6">
    <w:name w:val="Heading #6_"/>
    <w:link w:val="Heading61"/>
    <w:rsid w:val="00AB37FF"/>
    <w:rPr>
      <w:rFonts w:ascii="David" w:hAnsi="David" w:cs="David"/>
      <w:b/>
      <w:bCs/>
      <w:color w:val="000000"/>
      <w:sz w:val="24"/>
      <w:szCs w:val="24"/>
      <w:shd w:val="clear" w:color="auto" w:fill="FFFFFF"/>
      <w:lang w:val="he-IL" w:eastAsia="he-IL"/>
    </w:rPr>
  </w:style>
  <w:style w:type="paragraph" w:customStyle="1" w:styleId="Heading61">
    <w:name w:val="Heading #61"/>
    <w:basedOn w:val="a3"/>
    <w:link w:val="Heading6"/>
    <w:rsid w:val="00AB37FF"/>
    <w:pPr>
      <w:widowControl w:val="0"/>
      <w:shd w:val="clear" w:color="auto" w:fill="FFFFFF"/>
      <w:bidi/>
      <w:spacing w:after="300" w:line="322" w:lineRule="exact"/>
      <w:ind w:hanging="680"/>
      <w:jc w:val="both"/>
      <w:outlineLvl w:val="5"/>
    </w:pPr>
    <w:rPr>
      <w:rFonts w:ascii="David" w:eastAsiaTheme="minorHAnsi" w:hAnsi="David"/>
      <w:b/>
      <w:bCs/>
      <w:color w:val="000000"/>
      <w:sz w:val="24"/>
      <w:szCs w:val="24"/>
      <w:lang w:val="he-IL" w:eastAsia="he-IL"/>
    </w:rPr>
  </w:style>
  <w:style w:type="character" w:customStyle="1" w:styleId="Bodytext2Arial">
    <w:name w:val="Body text (2) + Arial"/>
    <w:aliases w:val="11.5 pt,Bold3"/>
    <w:rsid w:val="00AB37FF"/>
    <w:rPr>
      <w:rFonts w:ascii="Arial" w:eastAsia="Times New Roman" w:hAnsi="Arial" w:cs="Arial"/>
      <w:b/>
      <w:bCs/>
      <w:color w:val="000000"/>
      <w:spacing w:val="0"/>
      <w:w w:val="100"/>
      <w:position w:val="0"/>
      <w:sz w:val="23"/>
      <w:szCs w:val="23"/>
      <w:u w:val="none"/>
      <w:lang w:val="he-IL" w:eastAsia="he-IL" w:bidi="he-IL"/>
    </w:rPr>
  </w:style>
  <w:style w:type="character" w:customStyle="1" w:styleId="Bodytext2Arial2">
    <w:name w:val="Body text (2) + Arial2"/>
    <w:aliases w:val="11 pt"/>
    <w:rsid w:val="00AB37FF"/>
    <w:rPr>
      <w:rFonts w:ascii="Arial" w:eastAsia="Times New Roman" w:hAnsi="Arial" w:cs="Arial"/>
      <w:color w:val="000000"/>
      <w:spacing w:val="0"/>
      <w:w w:val="100"/>
      <w:position w:val="0"/>
      <w:sz w:val="22"/>
      <w:szCs w:val="22"/>
      <w:u w:val="none"/>
      <w:lang w:val="he-IL" w:eastAsia="he-IL" w:bidi="he-IL"/>
    </w:rPr>
  </w:style>
  <w:style w:type="character" w:customStyle="1" w:styleId="Bodytext2MicrosoftSansSerif">
    <w:name w:val="Body text (2) + Microsoft Sans Serif"/>
    <w:aliases w:val="11 pt2,Italic1"/>
    <w:rsid w:val="00AB37FF"/>
    <w:rPr>
      <w:rFonts w:ascii="Microsoft Sans Serif" w:eastAsia="Times New Roman" w:hAnsi="Microsoft Sans Serif" w:cs="Microsoft Sans Serif"/>
      <w:i/>
      <w:iCs/>
      <w:color w:val="000000"/>
      <w:spacing w:val="0"/>
      <w:w w:val="100"/>
      <w:position w:val="0"/>
      <w:sz w:val="22"/>
      <w:szCs w:val="22"/>
      <w:u w:val="none"/>
      <w:lang w:val="en-US" w:eastAsia="en-US" w:bidi="he-IL"/>
    </w:rPr>
  </w:style>
  <w:style w:type="character" w:customStyle="1" w:styleId="Bodytext2Italic">
    <w:name w:val="Body text (2) + Italic"/>
    <w:rsid w:val="00AB37FF"/>
    <w:rPr>
      <w:rFonts w:ascii="David" w:eastAsia="Times New Roman" w:hAnsi="David" w:cs="David"/>
      <w:b/>
      <w:bCs/>
      <w:i/>
      <w:iCs/>
      <w:color w:val="000000"/>
      <w:spacing w:val="0"/>
      <w:w w:val="100"/>
      <w:position w:val="0"/>
      <w:sz w:val="24"/>
      <w:szCs w:val="24"/>
      <w:u w:val="none"/>
      <w:lang w:val="en-US" w:eastAsia="en-US" w:bidi="he-IL"/>
    </w:rPr>
  </w:style>
  <w:style w:type="character" w:customStyle="1" w:styleId="Bodytext2Bold3">
    <w:name w:val="Body text (2) + Bold3"/>
    <w:rsid w:val="00AB37FF"/>
    <w:rPr>
      <w:rFonts w:ascii="David" w:eastAsia="Times New Roman" w:hAnsi="David" w:cs="David"/>
      <w:b/>
      <w:bCs/>
      <w:color w:val="000000"/>
      <w:spacing w:val="0"/>
      <w:w w:val="100"/>
      <w:position w:val="0"/>
      <w:sz w:val="24"/>
      <w:szCs w:val="24"/>
      <w:u w:val="none"/>
      <w:lang w:val="he-IL" w:eastAsia="he-IL" w:bidi="he-IL"/>
    </w:rPr>
  </w:style>
  <w:style w:type="paragraph" w:styleId="af8">
    <w:name w:val="List Paragraph"/>
    <w:aliases w:val="LP1,Bullet List,פיסקת bullets,lp1,FooterText,numbered,Paragraphe de liste1,Bullet Number,Use Case List Paragraph,Num Bullet 1,style 2,List Paragraph,מפרט פירוט סעיפים,List Paragraph_0,List Paragraph_1"/>
    <w:basedOn w:val="a3"/>
    <w:link w:val="af9"/>
    <w:uiPriority w:val="34"/>
    <w:qFormat/>
    <w:rsid w:val="00AB37FF"/>
    <w:pPr>
      <w:ind w:left="720"/>
    </w:pPr>
  </w:style>
  <w:style w:type="character" w:customStyle="1" w:styleId="af9">
    <w:name w:val="פיסקת רשימה תו"/>
    <w:aliases w:val="LP1 תו,Bullet List תו,פיסקת bullets תו,lp1 תו,FooterText תו,numbered תו,Paragraphe de liste1 תו,Bullet Number תו,Use Case List Paragraph תו,Num Bullet 1 תו,style 2 תו,List Paragraph תו,מפרט פירוט סעיפים תו,List Paragraph_0 תו"/>
    <w:basedOn w:val="a4"/>
    <w:link w:val="af8"/>
    <w:uiPriority w:val="34"/>
    <w:locked/>
    <w:rsid w:val="00AB37FF"/>
    <w:rPr>
      <w:rFonts w:ascii="Times New Roman" w:eastAsia="Times New Roman" w:hAnsi="Times New Roman" w:cs="David"/>
      <w:sz w:val="28"/>
      <w:szCs w:val="28"/>
      <w:lang w:val="ru-RU" w:eastAsia="ru-RU"/>
    </w:rPr>
  </w:style>
  <w:style w:type="character" w:customStyle="1" w:styleId="afa">
    <w:name w:val="טקסט הערה תו"/>
    <w:basedOn w:val="a4"/>
    <w:link w:val="afb"/>
    <w:uiPriority w:val="99"/>
    <w:rsid w:val="00AB37FF"/>
    <w:rPr>
      <w:rFonts w:ascii="Times New Roman" w:eastAsia="Times New Roman" w:hAnsi="Times New Roman" w:cs="David"/>
      <w:sz w:val="20"/>
      <w:szCs w:val="20"/>
      <w:lang w:val="ru-RU" w:eastAsia="ru-RU"/>
    </w:rPr>
  </w:style>
  <w:style w:type="paragraph" w:styleId="afb">
    <w:name w:val="annotation text"/>
    <w:basedOn w:val="a3"/>
    <w:link w:val="afa"/>
    <w:uiPriority w:val="99"/>
    <w:rsid w:val="00AB37FF"/>
    <w:rPr>
      <w:sz w:val="20"/>
      <w:szCs w:val="20"/>
    </w:rPr>
  </w:style>
  <w:style w:type="character" w:customStyle="1" w:styleId="15">
    <w:name w:val="טקסט הערה תו1"/>
    <w:basedOn w:val="a4"/>
    <w:uiPriority w:val="99"/>
    <w:semiHidden/>
    <w:rsid w:val="00AB37FF"/>
    <w:rPr>
      <w:rFonts w:ascii="Times New Roman" w:eastAsia="Times New Roman" w:hAnsi="Times New Roman" w:cs="David"/>
      <w:sz w:val="20"/>
      <w:szCs w:val="20"/>
      <w:lang w:val="ru-RU" w:eastAsia="ru-RU"/>
    </w:rPr>
  </w:style>
  <w:style w:type="character" w:customStyle="1" w:styleId="afc">
    <w:name w:val="נושא הערה תו"/>
    <w:basedOn w:val="afa"/>
    <w:link w:val="afd"/>
    <w:rsid w:val="00AB37FF"/>
    <w:rPr>
      <w:rFonts w:ascii="Times New Roman" w:eastAsia="Times New Roman" w:hAnsi="Times New Roman" w:cs="David"/>
      <w:b/>
      <w:bCs/>
      <w:sz w:val="20"/>
      <w:szCs w:val="20"/>
      <w:lang w:val="ru-RU" w:eastAsia="ru-RU"/>
    </w:rPr>
  </w:style>
  <w:style w:type="paragraph" w:styleId="afd">
    <w:name w:val="annotation subject"/>
    <w:basedOn w:val="afb"/>
    <w:next w:val="afb"/>
    <w:link w:val="afc"/>
    <w:rsid w:val="00AB37FF"/>
    <w:rPr>
      <w:b/>
      <w:bCs/>
    </w:rPr>
  </w:style>
  <w:style w:type="character" w:customStyle="1" w:styleId="16">
    <w:name w:val="נושא הערה תו1"/>
    <w:basedOn w:val="15"/>
    <w:uiPriority w:val="99"/>
    <w:semiHidden/>
    <w:rsid w:val="00AB37FF"/>
    <w:rPr>
      <w:rFonts w:ascii="Times New Roman" w:eastAsia="Times New Roman" w:hAnsi="Times New Roman" w:cs="David"/>
      <w:b/>
      <w:bCs/>
      <w:sz w:val="20"/>
      <w:szCs w:val="20"/>
      <w:lang w:val="ru-RU" w:eastAsia="ru-RU"/>
    </w:rPr>
  </w:style>
  <w:style w:type="character" w:customStyle="1" w:styleId="Bodytext3">
    <w:name w:val="Body text (3)_"/>
    <w:link w:val="Bodytext31"/>
    <w:uiPriority w:val="99"/>
    <w:rsid w:val="00AB37FF"/>
    <w:rPr>
      <w:rFonts w:ascii="Tahoma" w:hAnsi="Tahoma" w:cs="Tahoma"/>
      <w:b/>
      <w:bCs/>
      <w:color w:val="000000"/>
      <w:sz w:val="19"/>
      <w:szCs w:val="19"/>
      <w:shd w:val="clear" w:color="auto" w:fill="FFFFFF"/>
      <w:lang w:val="he-IL" w:eastAsia="he-IL"/>
    </w:rPr>
  </w:style>
  <w:style w:type="paragraph" w:customStyle="1" w:styleId="Bodytext31">
    <w:name w:val="Body text (3)1"/>
    <w:basedOn w:val="a3"/>
    <w:link w:val="Bodytext3"/>
    <w:rsid w:val="00AB37FF"/>
    <w:pPr>
      <w:widowControl w:val="0"/>
      <w:shd w:val="clear" w:color="auto" w:fill="FFFFFF"/>
      <w:bidi/>
      <w:spacing w:before="240" w:line="240" w:lineRule="exact"/>
      <w:ind w:hanging="5980"/>
    </w:pPr>
    <w:rPr>
      <w:rFonts w:ascii="Tahoma" w:eastAsiaTheme="minorHAnsi" w:hAnsi="Tahoma" w:cs="Tahoma"/>
      <w:b/>
      <w:bCs/>
      <w:color w:val="000000"/>
      <w:sz w:val="19"/>
      <w:szCs w:val="19"/>
      <w:lang w:val="he-IL" w:eastAsia="he-IL"/>
    </w:rPr>
  </w:style>
  <w:style w:type="character" w:styleId="afe">
    <w:name w:val="annotation reference"/>
    <w:basedOn w:val="a4"/>
    <w:unhideWhenUsed/>
    <w:rsid w:val="00AB37FF"/>
    <w:rPr>
      <w:sz w:val="16"/>
      <w:szCs w:val="16"/>
    </w:rPr>
  </w:style>
  <w:style w:type="paragraph" w:styleId="aff">
    <w:name w:val="Title"/>
    <w:basedOn w:val="a3"/>
    <w:link w:val="aff0"/>
    <w:qFormat/>
    <w:rsid w:val="00AB37FF"/>
    <w:pPr>
      <w:tabs>
        <w:tab w:val="left" w:pos="6565"/>
      </w:tabs>
      <w:bidi/>
      <w:spacing w:after="240" w:line="360" w:lineRule="auto"/>
      <w:jc w:val="center"/>
    </w:pPr>
    <w:rPr>
      <w:rFonts w:ascii="Arial" w:hAnsi="Arial"/>
      <w:snapToGrid w:val="0"/>
      <w:sz w:val="22"/>
      <w:szCs w:val="36"/>
      <w:lang w:val="en-US" w:eastAsia="he-IL"/>
    </w:rPr>
  </w:style>
  <w:style w:type="character" w:customStyle="1" w:styleId="aff0">
    <w:name w:val="כותרת טקסט תו"/>
    <w:basedOn w:val="a4"/>
    <w:link w:val="aff"/>
    <w:rsid w:val="00AB37FF"/>
    <w:rPr>
      <w:rFonts w:ascii="Arial" w:eastAsia="Times New Roman" w:hAnsi="Arial" w:cs="David"/>
      <w:snapToGrid w:val="0"/>
      <w:szCs w:val="36"/>
      <w:lang w:eastAsia="he-IL"/>
    </w:rPr>
  </w:style>
  <w:style w:type="character" w:customStyle="1" w:styleId="aff1">
    <w:name w:val="טקסט הערת סיום תו"/>
    <w:basedOn w:val="a4"/>
    <w:link w:val="aff2"/>
    <w:uiPriority w:val="99"/>
    <w:semiHidden/>
    <w:rsid w:val="00AB37FF"/>
    <w:rPr>
      <w:rFonts w:ascii="Times New Roman" w:eastAsia="Times New Roman" w:hAnsi="Times New Roman" w:cs="David"/>
      <w:sz w:val="20"/>
      <w:szCs w:val="20"/>
      <w:lang w:val="ru-RU" w:eastAsia="ru-RU"/>
    </w:rPr>
  </w:style>
  <w:style w:type="paragraph" w:styleId="aff2">
    <w:name w:val="endnote text"/>
    <w:basedOn w:val="a3"/>
    <w:link w:val="aff1"/>
    <w:uiPriority w:val="99"/>
    <w:semiHidden/>
    <w:unhideWhenUsed/>
    <w:rsid w:val="00AB37FF"/>
    <w:rPr>
      <w:sz w:val="20"/>
      <w:szCs w:val="20"/>
    </w:rPr>
  </w:style>
  <w:style w:type="character" w:customStyle="1" w:styleId="17">
    <w:name w:val="טקסט הערת סיום תו1"/>
    <w:basedOn w:val="a4"/>
    <w:uiPriority w:val="99"/>
    <w:semiHidden/>
    <w:rsid w:val="00AB37FF"/>
    <w:rPr>
      <w:rFonts w:ascii="Times New Roman" w:eastAsia="Times New Roman" w:hAnsi="Times New Roman" w:cs="David"/>
      <w:sz w:val="20"/>
      <w:szCs w:val="20"/>
      <w:lang w:val="ru-RU" w:eastAsia="ru-RU"/>
    </w:rPr>
  </w:style>
  <w:style w:type="paragraph" w:customStyle="1" w:styleId="aff3">
    <w:name w:val="כותרת נספח"/>
    <w:basedOn w:val="a3"/>
    <w:link w:val="aff4"/>
    <w:qFormat/>
    <w:rsid w:val="00AB37FF"/>
    <w:pPr>
      <w:shd w:val="clear" w:color="auto" w:fill="F2F2F2"/>
      <w:bidi/>
      <w:spacing w:before="120" w:after="120" w:line="276" w:lineRule="auto"/>
      <w:jc w:val="center"/>
    </w:pPr>
    <w:rPr>
      <w:rFonts w:ascii="Calibri" w:eastAsia="Calibri" w:hAnsi="Calibri"/>
      <w:b/>
      <w:bCs/>
      <w:sz w:val="32"/>
      <w:szCs w:val="32"/>
      <w:lang w:val="en-US" w:eastAsia="en-US"/>
    </w:rPr>
  </w:style>
  <w:style w:type="character" w:customStyle="1" w:styleId="aff4">
    <w:name w:val="כותרת נספח תו"/>
    <w:link w:val="aff3"/>
    <w:rsid w:val="00AB37FF"/>
    <w:rPr>
      <w:rFonts w:ascii="Calibri" w:eastAsia="Calibri" w:hAnsi="Calibri" w:cs="David"/>
      <w:b/>
      <w:bCs/>
      <w:sz w:val="32"/>
      <w:szCs w:val="32"/>
      <w:shd w:val="clear" w:color="auto" w:fill="F2F2F2"/>
    </w:rPr>
  </w:style>
  <w:style w:type="character" w:customStyle="1" w:styleId="aff5">
    <w:name w:val="כניסה בגוף טקסט תו"/>
    <w:aliases w:val="ענבל תו"/>
    <w:basedOn w:val="a4"/>
    <w:link w:val="aff6"/>
    <w:rsid w:val="00AB37FF"/>
    <w:rPr>
      <w:rFonts w:ascii="Times New Roman" w:eastAsia="Times New Roman" w:hAnsi="Times New Roman" w:cs="David"/>
      <w:sz w:val="28"/>
      <w:szCs w:val="28"/>
      <w:lang w:val="ru-RU" w:eastAsia="ru-RU"/>
    </w:rPr>
  </w:style>
  <w:style w:type="paragraph" w:styleId="aff6">
    <w:name w:val="Body Text Indent"/>
    <w:aliases w:val="ענבל"/>
    <w:basedOn w:val="a3"/>
    <w:link w:val="aff5"/>
    <w:unhideWhenUsed/>
    <w:rsid w:val="00AB37FF"/>
    <w:pPr>
      <w:spacing w:after="120"/>
      <w:ind w:left="283"/>
    </w:pPr>
  </w:style>
  <w:style w:type="character" w:customStyle="1" w:styleId="18">
    <w:name w:val="כניסה בגוף טקסט תו1"/>
    <w:basedOn w:val="a4"/>
    <w:uiPriority w:val="99"/>
    <w:semiHidden/>
    <w:rsid w:val="00AB37FF"/>
    <w:rPr>
      <w:rFonts w:ascii="Times New Roman" w:eastAsia="Times New Roman" w:hAnsi="Times New Roman" w:cs="David"/>
      <w:sz w:val="28"/>
      <w:szCs w:val="28"/>
      <w:lang w:val="ru-RU" w:eastAsia="ru-RU"/>
    </w:rPr>
  </w:style>
  <w:style w:type="paragraph" w:styleId="aff7">
    <w:name w:val="Block Text"/>
    <w:basedOn w:val="a3"/>
    <w:rsid w:val="00AB37FF"/>
    <w:pPr>
      <w:spacing w:before="200" w:after="200" w:line="360" w:lineRule="auto"/>
      <w:ind w:left="1434" w:right="720" w:hanging="720"/>
      <w:jc w:val="both"/>
    </w:pPr>
    <w:rPr>
      <w:sz w:val="26"/>
      <w:szCs w:val="26"/>
      <w:lang w:val="en-US" w:eastAsia="he-IL"/>
    </w:rPr>
  </w:style>
  <w:style w:type="paragraph" w:customStyle="1" w:styleId="P22">
    <w:name w:val="P22"/>
    <w:basedOn w:val="a3"/>
    <w:rsid w:val="00AB37FF"/>
    <w:pPr>
      <w:widowControl w:val="0"/>
      <w:tabs>
        <w:tab w:val="left" w:pos="1474"/>
        <w:tab w:val="left" w:pos="1928"/>
        <w:tab w:val="left" w:pos="2381"/>
        <w:tab w:val="left" w:pos="2835"/>
        <w:tab w:val="right" w:leader="dot" w:pos="6259"/>
      </w:tabs>
      <w:suppressAutoHyphens/>
      <w:autoSpaceDE w:val="0"/>
      <w:autoSpaceDN w:val="0"/>
      <w:bidi/>
      <w:spacing w:before="60"/>
      <w:ind w:left="2835" w:right="1021"/>
      <w:jc w:val="both"/>
    </w:pPr>
    <w:rPr>
      <w:rFonts w:cs="Times New Roman"/>
      <w:noProof/>
      <w:sz w:val="20"/>
      <w:szCs w:val="26"/>
      <w:lang w:val="en-US" w:eastAsia="he-IL"/>
    </w:rPr>
  </w:style>
  <w:style w:type="character" w:customStyle="1" w:styleId="default">
    <w:name w:val="default"/>
    <w:rsid w:val="00AB37FF"/>
    <w:rPr>
      <w:rFonts w:ascii="Times New Roman" w:hAnsi="Times New Roman" w:cs="Times New Roman"/>
      <w:sz w:val="26"/>
      <w:szCs w:val="26"/>
    </w:rPr>
  </w:style>
  <w:style w:type="paragraph" w:styleId="aff8">
    <w:name w:val="caption"/>
    <w:basedOn w:val="a3"/>
    <w:next w:val="a3"/>
    <w:qFormat/>
    <w:rsid w:val="00AB37FF"/>
    <w:pPr>
      <w:bidi/>
      <w:spacing w:line="360" w:lineRule="exact"/>
      <w:jc w:val="center"/>
    </w:pPr>
    <w:rPr>
      <w:rFonts w:cs="Arial"/>
      <w:sz w:val="48"/>
      <w:szCs w:val="48"/>
      <w:lang w:val="fr-FR" w:eastAsia="en-US"/>
    </w:rPr>
  </w:style>
  <w:style w:type="paragraph" w:customStyle="1" w:styleId="25">
    <w:name w:val="ממסופר2"/>
    <w:basedOn w:val="19"/>
    <w:next w:val="a3"/>
    <w:rsid w:val="00AB37FF"/>
    <w:pPr>
      <w:tabs>
        <w:tab w:val="clear" w:pos="510"/>
        <w:tab w:val="num" w:pos="1191"/>
      </w:tabs>
      <w:ind w:left="1191" w:right="1191"/>
    </w:pPr>
  </w:style>
  <w:style w:type="paragraph" w:customStyle="1" w:styleId="19">
    <w:name w:val="ממסופר1"/>
    <w:basedOn w:val="a3"/>
    <w:next w:val="a3"/>
    <w:rsid w:val="00AB37FF"/>
    <w:pPr>
      <w:tabs>
        <w:tab w:val="num" w:pos="510"/>
      </w:tabs>
      <w:bidi/>
      <w:ind w:left="510" w:right="510" w:hanging="340"/>
      <w:jc w:val="both"/>
    </w:pPr>
    <w:rPr>
      <w:rFonts w:cs="Miriam"/>
      <w:noProof/>
      <w:sz w:val="20"/>
      <w:szCs w:val="20"/>
      <w:lang w:val="en-US" w:eastAsia="he-IL"/>
    </w:rPr>
  </w:style>
  <w:style w:type="paragraph" w:customStyle="1" w:styleId="3">
    <w:name w:val="ממוספר3"/>
    <w:basedOn w:val="19"/>
    <w:next w:val="a3"/>
    <w:rsid w:val="00AB37FF"/>
    <w:pPr>
      <w:numPr>
        <w:ilvl w:val="1"/>
        <w:numId w:val="5"/>
      </w:numPr>
      <w:tabs>
        <w:tab w:val="clear" w:pos="1191"/>
        <w:tab w:val="num" w:pos="510"/>
      </w:tabs>
      <w:ind w:left="510" w:right="510"/>
    </w:pPr>
  </w:style>
  <w:style w:type="paragraph" w:customStyle="1" w:styleId="4">
    <w:name w:val="ממוספר4"/>
    <w:basedOn w:val="19"/>
    <w:next w:val="a3"/>
    <w:rsid w:val="00AB37FF"/>
    <w:pPr>
      <w:numPr>
        <w:numId w:val="5"/>
      </w:numPr>
    </w:pPr>
  </w:style>
  <w:style w:type="paragraph" w:customStyle="1" w:styleId="aff9">
    <w:name w:val="כ. פרקים"/>
    <w:basedOn w:val="23"/>
    <w:link w:val="affa"/>
    <w:rsid w:val="00AB37FF"/>
    <w:pPr>
      <w:tabs>
        <w:tab w:val="right" w:pos="8645"/>
      </w:tabs>
      <w:bidi/>
      <w:spacing w:after="0" w:line="340" w:lineRule="exact"/>
      <w:jc w:val="center"/>
    </w:pPr>
    <w:rPr>
      <w:b/>
      <w:bCs/>
      <w:color w:val="CC0000"/>
      <w:sz w:val="20"/>
      <w:u w:val="single"/>
      <w:lang w:val="fr-FR" w:eastAsia="en-US"/>
    </w:rPr>
  </w:style>
  <w:style w:type="character" w:customStyle="1" w:styleId="affa">
    <w:name w:val="כ. פרקים תו"/>
    <w:link w:val="aff9"/>
    <w:rsid w:val="00AB37FF"/>
    <w:rPr>
      <w:rFonts w:ascii="Times New Roman" w:eastAsia="Times New Roman" w:hAnsi="Times New Roman" w:cs="David"/>
      <w:b/>
      <w:bCs/>
      <w:color w:val="CC0000"/>
      <w:sz w:val="20"/>
      <w:szCs w:val="28"/>
      <w:u w:val="single"/>
      <w:lang w:val="fr-FR"/>
    </w:rPr>
  </w:style>
  <w:style w:type="paragraph" w:customStyle="1" w:styleId="affb">
    <w:name w:val="כותרת ראשית"/>
    <w:basedOn w:val="23"/>
    <w:rsid w:val="00AB37FF"/>
    <w:pPr>
      <w:tabs>
        <w:tab w:val="right" w:pos="8645"/>
      </w:tabs>
      <w:bidi/>
      <w:spacing w:after="0" w:line="340" w:lineRule="exact"/>
      <w:jc w:val="center"/>
    </w:pPr>
    <w:rPr>
      <w:b/>
      <w:bCs/>
      <w:sz w:val="20"/>
      <w:u w:val="single"/>
      <w:lang w:val="fr-FR" w:eastAsia="en-US"/>
    </w:rPr>
  </w:style>
  <w:style w:type="paragraph" w:customStyle="1" w:styleId="a">
    <w:name w:val="כ. מספרים"/>
    <w:basedOn w:val="23"/>
    <w:link w:val="affc"/>
    <w:rsid w:val="00AB37FF"/>
    <w:pPr>
      <w:numPr>
        <w:numId w:val="6"/>
      </w:numPr>
      <w:bidi/>
      <w:spacing w:after="0" w:line="340" w:lineRule="exact"/>
      <w:jc w:val="both"/>
    </w:pPr>
    <w:rPr>
      <w:b/>
      <w:bCs/>
      <w:color w:val="0000FF"/>
      <w:sz w:val="20"/>
      <w:szCs w:val="24"/>
      <w:lang w:val="fr-FR" w:eastAsia="en-US"/>
    </w:rPr>
  </w:style>
  <w:style w:type="character" w:customStyle="1" w:styleId="affc">
    <w:name w:val="כ. מספרים תו תו"/>
    <w:link w:val="a"/>
    <w:rsid w:val="00AB37FF"/>
    <w:rPr>
      <w:rFonts w:ascii="Times New Roman" w:eastAsia="Times New Roman" w:hAnsi="Times New Roman" w:cs="David"/>
      <w:b/>
      <w:bCs/>
      <w:color w:val="0000FF"/>
      <w:sz w:val="20"/>
      <w:szCs w:val="24"/>
      <w:lang w:val="fr-FR"/>
    </w:rPr>
  </w:style>
  <w:style w:type="paragraph" w:customStyle="1" w:styleId="affd">
    <w:name w:val="שוטף"/>
    <w:basedOn w:val="23"/>
    <w:rsid w:val="00AB37FF"/>
    <w:pPr>
      <w:tabs>
        <w:tab w:val="right" w:pos="8645"/>
      </w:tabs>
      <w:bidi/>
      <w:spacing w:after="0" w:line="340" w:lineRule="exact"/>
      <w:jc w:val="both"/>
    </w:pPr>
    <w:rPr>
      <w:sz w:val="20"/>
      <w:szCs w:val="24"/>
      <w:lang w:val="fr-FR" w:eastAsia="en-US"/>
    </w:rPr>
  </w:style>
  <w:style w:type="paragraph" w:customStyle="1" w:styleId="affe">
    <w:name w:val="טקסט שמן"/>
    <w:basedOn w:val="23"/>
    <w:link w:val="afff"/>
    <w:rsid w:val="00AB37FF"/>
    <w:pPr>
      <w:tabs>
        <w:tab w:val="left" w:pos="565"/>
        <w:tab w:val="right" w:pos="7653"/>
        <w:tab w:val="left" w:pos="8078"/>
      </w:tabs>
      <w:bidi/>
      <w:spacing w:before="80" w:after="0" w:line="280" w:lineRule="exact"/>
      <w:ind w:left="1132" w:hanging="1132"/>
      <w:jc w:val="both"/>
    </w:pPr>
    <w:rPr>
      <w:bCs/>
      <w:sz w:val="20"/>
      <w:szCs w:val="24"/>
      <w:lang w:val="fr-FR" w:eastAsia="en-US"/>
    </w:rPr>
  </w:style>
  <w:style w:type="character" w:customStyle="1" w:styleId="afff">
    <w:name w:val="טקסט שמן תו"/>
    <w:link w:val="affe"/>
    <w:rsid w:val="00AB37FF"/>
    <w:rPr>
      <w:rFonts w:ascii="Times New Roman" w:eastAsia="Times New Roman" w:hAnsi="Times New Roman" w:cs="David"/>
      <w:bCs/>
      <w:sz w:val="20"/>
      <w:szCs w:val="24"/>
      <w:lang w:val="fr-FR"/>
    </w:rPr>
  </w:style>
  <w:style w:type="character" w:customStyle="1" w:styleId="afff0">
    <w:name w:val="מספרים"/>
    <w:rsid w:val="00AB37FF"/>
    <w:rPr>
      <w:rFonts w:cs="David"/>
      <w:bCs/>
      <w:color w:val="0000CC"/>
      <w:szCs w:val="24"/>
    </w:rPr>
  </w:style>
  <w:style w:type="paragraph" w:customStyle="1" w:styleId="1a">
    <w:name w:val="1."/>
    <w:basedOn w:val="a3"/>
    <w:rsid w:val="00AB37FF"/>
    <w:pPr>
      <w:overflowPunct w:val="0"/>
      <w:autoSpaceDE w:val="0"/>
      <w:autoSpaceDN w:val="0"/>
      <w:bidi/>
      <w:adjustRightInd w:val="0"/>
      <w:ind w:left="567" w:hanging="567"/>
      <w:jc w:val="both"/>
      <w:textAlignment w:val="baseline"/>
    </w:pPr>
    <w:rPr>
      <w:sz w:val="24"/>
      <w:szCs w:val="24"/>
      <w:lang w:val="en-US" w:eastAsia="he-IL"/>
    </w:rPr>
  </w:style>
  <w:style w:type="paragraph" w:customStyle="1" w:styleId="110">
    <w:name w:val="1.1"/>
    <w:basedOn w:val="a3"/>
    <w:link w:val="111"/>
    <w:rsid w:val="00AB37FF"/>
    <w:pPr>
      <w:overflowPunct w:val="0"/>
      <w:autoSpaceDE w:val="0"/>
      <w:autoSpaceDN w:val="0"/>
      <w:bidi/>
      <w:adjustRightInd w:val="0"/>
      <w:ind w:left="1134" w:hanging="567"/>
      <w:jc w:val="both"/>
      <w:textAlignment w:val="baseline"/>
    </w:pPr>
    <w:rPr>
      <w:sz w:val="24"/>
      <w:szCs w:val="24"/>
      <w:lang w:val="en-US" w:eastAsia="he-IL"/>
    </w:rPr>
  </w:style>
  <w:style w:type="character" w:customStyle="1" w:styleId="111">
    <w:name w:val="1.1 תו"/>
    <w:link w:val="110"/>
    <w:rsid w:val="00AB37FF"/>
    <w:rPr>
      <w:rFonts w:ascii="Times New Roman" w:eastAsia="Times New Roman" w:hAnsi="Times New Roman" w:cs="David"/>
      <w:sz w:val="24"/>
      <w:szCs w:val="24"/>
      <w:lang w:eastAsia="he-IL"/>
    </w:rPr>
  </w:style>
  <w:style w:type="paragraph" w:customStyle="1" w:styleId="afff1">
    <w:name w:val="לכבוד"/>
    <w:basedOn w:val="a3"/>
    <w:rsid w:val="00AB37FF"/>
    <w:pPr>
      <w:tabs>
        <w:tab w:val="left" w:pos="2552"/>
      </w:tabs>
      <w:overflowPunct w:val="0"/>
      <w:autoSpaceDE w:val="0"/>
      <w:autoSpaceDN w:val="0"/>
      <w:bidi/>
      <w:adjustRightInd w:val="0"/>
      <w:jc w:val="both"/>
      <w:textAlignment w:val="baseline"/>
    </w:pPr>
    <w:rPr>
      <w:sz w:val="24"/>
      <w:szCs w:val="24"/>
      <w:lang w:val="en-US" w:eastAsia="he-IL"/>
    </w:rPr>
  </w:style>
  <w:style w:type="paragraph" w:customStyle="1" w:styleId="afff2">
    <w:name w:val="היסט"/>
    <w:basedOn w:val="a3"/>
    <w:rsid w:val="00AB37FF"/>
    <w:pPr>
      <w:keepLines/>
      <w:bidi/>
      <w:spacing w:line="360" w:lineRule="auto"/>
      <w:ind w:left="709" w:right="709"/>
      <w:jc w:val="both"/>
    </w:pPr>
    <w:rPr>
      <w:rFonts w:ascii="Arial" w:hAnsi="Arial"/>
      <w:sz w:val="22"/>
      <w:szCs w:val="24"/>
      <w:lang w:val="en-US" w:eastAsia="he-IL"/>
    </w:rPr>
  </w:style>
  <w:style w:type="paragraph" w:customStyle="1" w:styleId="afff3">
    <w:name w:val="הגדרות"/>
    <w:basedOn w:val="a3"/>
    <w:rsid w:val="00AB37FF"/>
    <w:pPr>
      <w:overflowPunct w:val="0"/>
      <w:autoSpaceDE w:val="0"/>
      <w:autoSpaceDN w:val="0"/>
      <w:bidi/>
      <w:adjustRightInd w:val="0"/>
      <w:ind w:left="2642" w:hanging="1933"/>
      <w:jc w:val="both"/>
    </w:pPr>
    <w:rPr>
      <w:sz w:val="20"/>
      <w:szCs w:val="24"/>
      <w:lang w:val="en-US" w:eastAsia="he-IL"/>
    </w:rPr>
  </w:style>
  <w:style w:type="paragraph" w:customStyle="1" w:styleId="afff4">
    <w:name w:val="טקסט"/>
    <w:basedOn w:val="a3"/>
    <w:rsid w:val="00AB37FF"/>
    <w:pPr>
      <w:bidi/>
      <w:spacing w:after="200" w:line="360" w:lineRule="auto"/>
      <w:jc w:val="both"/>
    </w:pPr>
    <w:rPr>
      <w:spacing w:val="10"/>
      <w:sz w:val="22"/>
      <w:szCs w:val="24"/>
      <w:lang w:val="en-US" w:eastAsia="en-US"/>
    </w:rPr>
  </w:style>
  <w:style w:type="paragraph" w:customStyle="1" w:styleId="Nosa1">
    <w:name w:val="Nos(a)1"/>
    <w:basedOn w:val="a3"/>
    <w:rsid w:val="00AB37FF"/>
    <w:pPr>
      <w:numPr>
        <w:numId w:val="8"/>
      </w:numPr>
    </w:pPr>
    <w:rPr>
      <w:rFonts w:cs="Miriam"/>
      <w:sz w:val="20"/>
      <w:szCs w:val="20"/>
      <w:lang w:val="en-US" w:eastAsia="en-US"/>
    </w:rPr>
  </w:style>
  <w:style w:type="paragraph" w:customStyle="1" w:styleId="QtxDos">
    <w:name w:val="QtxDos"/>
    <w:rsid w:val="00AB37FF"/>
    <w:pPr>
      <w:widowControl w:val="0"/>
      <w:spacing w:after="0" w:line="240" w:lineRule="auto"/>
    </w:pPr>
    <w:rPr>
      <w:rFonts w:ascii="Arial" w:eastAsia="Times New Roman" w:hAnsi="Akhbar Simplified MT" w:cs="Mangal"/>
      <w:snapToGrid w:val="0"/>
      <w:sz w:val="20"/>
      <w:szCs w:val="20"/>
      <w:lang w:eastAsia="he-IL"/>
    </w:rPr>
  </w:style>
  <w:style w:type="paragraph" w:styleId="afff5">
    <w:name w:val="No Spacing"/>
    <w:uiPriority w:val="1"/>
    <w:qFormat/>
    <w:rsid w:val="00AB37FF"/>
    <w:pPr>
      <w:bidi/>
      <w:spacing w:after="0" w:line="240" w:lineRule="auto"/>
    </w:pPr>
  </w:style>
  <w:style w:type="character" w:customStyle="1" w:styleId="big-number">
    <w:name w:val="big-number"/>
    <w:rsid w:val="00AB37FF"/>
    <w:rPr>
      <w:rFonts w:ascii="Times New Roman" w:hAnsi="Times New Roman" w:cs="Times New Roman"/>
      <w:sz w:val="32"/>
      <w:szCs w:val="32"/>
    </w:rPr>
  </w:style>
  <w:style w:type="paragraph" w:customStyle="1" w:styleId="P00">
    <w:name w:val="P00"/>
    <w:link w:val="P000"/>
    <w:rsid w:val="00AB37FF"/>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rsid w:val="00AB37FF"/>
    <w:rPr>
      <w:rFonts w:ascii="Times New Roman" w:eastAsia="Times New Roman" w:hAnsi="Times New Roman" w:cs="Times New Roman"/>
      <w:noProof/>
      <w:sz w:val="20"/>
      <w:szCs w:val="26"/>
      <w:lang w:eastAsia="he-IL"/>
    </w:rPr>
  </w:style>
  <w:style w:type="paragraph" w:customStyle="1" w:styleId="-">
    <w:name w:val="רגיל-דוד"/>
    <w:rsid w:val="00AB37FF"/>
    <w:pPr>
      <w:widowControl w:val="0"/>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26">
    <w:name w:val="פיסקת רשימה2"/>
    <w:basedOn w:val="a3"/>
    <w:link w:val="ListParagraphChar"/>
    <w:uiPriority w:val="99"/>
    <w:rsid w:val="00701B89"/>
    <w:pPr>
      <w:ind w:left="720"/>
    </w:pPr>
  </w:style>
  <w:style w:type="character" w:customStyle="1" w:styleId="ListParagraphChar">
    <w:name w:val="List Paragraph Char"/>
    <w:link w:val="26"/>
    <w:uiPriority w:val="99"/>
    <w:locked/>
    <w:rsid w:val="00701B89"/>
    <w:rPr>
      <w:rFonts w:ascii="Times New Roman" w:eastAsia="Times New Roman" w:hAnsi="Times New Roman" w:cs="David"/>
      <w:sz w:val="28"/>
      <w:szCs w:val="28"/>
      <w:lang w:val="ru-RU" w:eastAsia="ru-RU"/>
    </w:rPr>
  </w:style>
  <w:style w:type="table" w:styleId="afff6">
    <w:name w:val="Table Grid"/>
    <w:aliases w:val="טקסט טבלה תחתונה"/>
    <w:basedOn w:val="a5"/>
    <w:rsid w:val="00971F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3"/>
    <w:qFormat/>
    <w:rsid w:val="00296E7F"/>
    <w:pPr>
      <w:bidi/>
      <w:ind w:left="720"/>
      <w:contextualSpacing/>
    </w:pPr>
    <w:rPr>
      <w:rFonts w:ascii="Book Antiqua" w:hAnsi="Book Antiqua"/>
      <w:lang w:val="en-US" w:eastAsia="en-US"/>
    </w:rPr>
  </w:style>
  <w:style w:type="character" w:styleId="afff7">
    <w:name w:val="Strong"/>
    <w:basedOn w:val="a4"/>
    <w:qFormat/>
    <w:rsid w:val="009C373F"/>
    <w:rPr>
      <w:b/>
      <w:bCs/>
    </w:rPr>
  </w:style>
  <w:style w:type="paragraph" w:customStyle="1" w:styleId="X-X">
    <w:name w:val="X-X"/>
    <w:basedOn w:val="2"/>
    <w:rsid w:val="00335A59"/>
    <w:pPr>
      <w:keepNext w:val="0"/>
      <w:numPr>
        <w:numId w:val="9"/>
      </w:numPr>
      <w:tabs>
        <w:tab w:val="left" w:pos="360"/>
        <w:tab w:val="left" w:pos="850"/>
        <w:tab w:val="left" w:pos="1134"/>
        <w:tab w:val="num" w:pos="1418"/>
      </w:tabs>
      <w:overflowPunct w:val="0"/>
      <w:autoSpaceDE w:val="0"/>
      <w:autoSpaceDN w:val="0"/>
      <w:adjustRightInd w:val="0"/>
      <w:spacing w:before="0" w:after="0" w:line="360" w:lineRule="auto"/>
      <w:ind w:left="0" w:right="567" w:firstLine="0"/>
      <w:outlineLvl w:val="9"/>
    </w:pPr>
    <w:rPr>
      <w:rFonts w:ascii="Times New Roman" w:hAnsi="Times New Roman" w:cs="Times New Roman"/>
      <w:b w:val="0"/>
      <w:bCs w:val="0"/>
      <w:i w:val="0"/>
      <w:iCs w:val="0"/>
      <w:spacing w:val="10"/>
      <w:sz w:val="22"/>
      <w:szCs w:val="22"/>
      <w:lang w:val="en-US" w:eastAsia="en-US"/>
    </w:rPr>
  </w:style>
  <w:style w:type="paragraph" w:customStyle="1" w:styleId="11-">
    <w:name w:val="פקס11-דוד"/>
    <w:rsid w:val="00335A59"/>
    <w:pPr>
      <w:widowControl w:val="0"/>
      <w:tabs>
        <w:tab w:val="left" w:pos="567"/>
        <w:tab w:val="left" w:pos="1125"/>
        <w:tab w:val="left" w:pos="1675"/>
        <w:tab w:val="left" w:pos="2880"/>
        <w:tab w:val="left" w:pos="3600"/>
        <w:tab w:val="left" w:pos="4320"/>
        <w:tab w:val="left" w:pos="5040"/>
        <w:tab w:val="left" w:pos="5760"/>
        <w:tab w:val="left" w:pos="6480"/>
        <w:tab w:val="left" w:pos="7200"/>
        <w:tab w:val="left" w:pos="7920"/>
        <w:tab w:val="left" w:pos="8646"/>
      </w:tabs>
      <w:autoSpaceDE w:val="0"/>
      <w:autoSpaceDN w:val="0"/>
      <w:adjustRightInd w:val="0"/>
      <w:spacing w:after="0" w:line="240" w:lineRule="auto"/>
      <w:ind w:left="283" w:right="283"/>
    </w:pPr>
    <w:rPr>
      <w:rFonts w:ascii="Times New Roman" w:eastAsia="Times New Roman" w:hAnsi="Times New Roman" w:cs="Times New Roman"/>
      <w:lang w:eastAsia="he-IL"/>
    </w:rPr>
  </w:style>
  <w:style w:type="paragraph" w:customStyle="1" w:styleId="1">
    <w:name w:val="סגנון1"/>
    <w:basedOn w:val="a3"/>
    <w:autoRedefine/>
    <w:rsid w:val="00710560"/>
    <w:pPr>
      <w:numPr>
        <w:numId w:val="10"/>
      </w:numPr>
      <w:tabs>
        <w:tab w:val="clear" w:pos="1778"/>
      </w:tabs>
      <w:bidi/>
      <w:spacing w:before="160" w:line="360" w:lineRule="auto"/>
      <w:ind w:left="1134" w:hanging="567"/>
      <w:jc w:val="both"/>
    </w:pPr>
    <w:rPr>
      <w:sz w:val="24"/>
      <w:szCs w:val="24"/>
      <w:lang w:val="en-US" w:eastAsia="en-US"/>
    </w:rPr>
  </w:style>
  <w:style w:type="paragraph" w:customStyle="1" w:styleId="27">
    <w:name w:val="סגנון2"/>
    <w:basedOn w:val="1"/>
    <w:autoRedefine/>
    <w:rsid w:val="00710560"/>
    <w:pPr>
      <w:numPr>
        <w:numId w:val="0"/>
      </w:numPr>
      <w:spacing w:before="120" w:line="240" w:lineRule="auto"/>
      <w:ind w:left="2975" w:right="142" w:hanging="89"/>
    </w:pPr>
  </w:style>
  <w:style w:type="paragraph" w:customStyle="1" w:styleId="32">
    <w:name w:val="סגנון3"/>
    <w:basedOn w:val="1"/>
    <w:rsid w:val="00710560"/>
    <w:pPr>
      <w:tabs>
        <w:tab w:val="num" w:pos="1778"/>
      </w:tabs>
      <w:ind w:left="1778" w:hanging="360"/>
    </w:pPr>
  </w:style>
  <w:style w:type="character" w:customStyle="1" w:styleId="afff8">
    <w:name w:val="ביטול תו"/>
    <w:link w:val="afff9"/>
    <w:locked/>
    <w:rsid w:val="00E149B8"/>
  </w:style>
  <w:style w:type="paragraph" w:customStyle="1" w:styleId="afff9">
    <w:name w:val="ביטול"/>
    <w:basedOn w:val="a3"/>
    <w:link w:val="afff8"/>
    <w:rsid w:val="00E149B8"/>
    <w:pPr>
      <w:bidi/>
      <w:spacing w:before="240"/>
      <w:jc w:val="both"/>
    </w:pPr>
    <w:rPr>
      <w:rFonts w:asciiTheme="minorHAnsi" w:eastAsiaTheme="minorHAnsi" w:hAnsiTheme="minorHAnsi" w:cstheme="minorBidi"/>
      <w:sz w:val="22"/>
      <w:szCs w:val="22"/>
      <w:lang w:val="en-US" w:eastAsia="en-US"/>
    </w:rPr>
  </w:style>
  <w:style w:type="character" w:customStyle="1" w:styleId="afffa">
    <w:name w:val="ממוספר תו"/>
    <w:link w:val="a1"/>
    <w:locked/>
    <w:rsid w:val="00E149B8"/>
    <w:rPr>
      <w:rFonts w:cs="David"/>
      <w:szCs w:val="24"/>
    </w:rPr>
  </w:style>
  <w:style w:type="paragraph" w:customStyle="1" w:styleId="a1">
    <w:name w:val="ממוספר"/>
    <w:basedOn w:val="a3"/>
    <w:link w:val="afffa"/>
    <w:rsid w:val="00E149B8"/>
    <w:pPr>
      <w:numPr>
        <w:numId w:val="11"/>
      </w:numPr>
      <w:bidi/>
      <w:spacing w:before="240"/>
      <w:jc w:val="both"/>
    </w:pPr>
    <w:rPr>
      <w:rFonts w:asciiTheme="minorHAnsi" w:eastAsiaTheme="minorHAnsi" w:hAnsiTheme="minorHAnsi"/>
      <w:sz w:val="22"/>
      <w:szCs w:val="24"/>
      <w:lang w:val="en-US" w:eastAsia="en-US"/>
    </w:rPr>
  </w:style>
  <w:style w:type="character" w:customStyle="1" w:styleId="Bodytext">
    <w:name w:val="Body text_"/>
    <w:link w:val="Bodytext1"/>
    <w:uiPriority w:val="99"/>
    <w:locked/>
    <w:rsid w:val="00E149B8"/>
    <w:rPr>
      <w:rFonts w:ascii="Times New Roman" w:hAnsi="Times New Roman" w:cs="Times New Roman"/>
      <w:sz w:val="21"/>
      <w:szCs w:val="21"/>
    </w:rPr>
  </w:style>
  <w:style w:type="paragraph" w:customStyle="1" w:styleId="Bodytext1">
    <w:name w:val="Body text1"/>
    <w:basedOn w:val="a3"/>
    <w:link w:val="Bodytext"/>
    <w:rsid w:val="00E149B8"/>
    <w:pPr>
      <w:widowControl w:val="0"/>
      <w:bidi/>
      <w:spacing w:before="540" w:line="240" w:lineRule="atLeast"/>
      <w:ind w:hanging="1580"/>
      <w:jc w:val="right"/>
    </w:pPr>
    <w:rPr>
      <w:rFonts w:eastAsiaTheme="minorHAnsi" w:cs="Times New Roman"/>
      <w:sz w:val="21"/>
      <w:szCs w:val="21"/>
      <w:lang w:val="en-US" w:eastAsia="en-US"/>
    </w:rPr>
  </w:style>
  <w:style w:type="character" w:customStyle="1" w:styleId="Bodytext6">
    <w:name w:val="Body text6"/>
    <w:basedOn w:val="Bodytext"/>
    <w:rsid w:val="00E149B8"/>
    <w:rPr>
      <w:rFonts w:ascii="Times New Roman" w:hAnsi="Times New Roman" w:cs="Times New Roman"/>
      <w:sz w:val="21"/>
      <w:szCs w:val="21"/>
      <w:u w:val="none"/>
      <w:lang w:bidi="he-IL"/>
    </w:rPr>
  </w:style>
  <w:style w:type="character" w:customStyle="1" w:styleId="Heading93">
    <w:name w:val="Heading #9 (3)_"/>
    <w:link w:val="Heading931"/>
    <w:locked/>
    <w:rsid w:val="00E149B8"/>
    <w:rPr>
      <w:rFonts w:ascii="Times New Roman" w:hAnsi="Times New Roman" w:cs="Times New Roman"/>
      <w:b/>
      <w:bCs/>
      <w:spacing w:val="-10"/>
      <w:sz w:val="27"/>
      <w:szCs w:val="27"/>
    </w:rPr>
  </w:style>
  <w:style w:type="paragraph" w:customStyle="1" w:styleId="Heading931">
    <w:name w:val="Heading #9 (3)1"/>
    <w:basedOn w:val="a3"/>
    <w:link w:val="Heading93"/>
    <w:rsid w:val="00E149B8"/>
    <w:pPr>
      <w:widowControl w:val="0"/>
      <w:bidi/>
      <w:spacing w:before="240" w:after="120" w:line="240" w:lineRule="atLeast"/>
      <w:ind w:hanging="580"/>
      <w:jc w:val="right"/>
      <w:outlineLvl w:val="8"/>
    </w:pPr>
    <w:rPr>
      <w:rFonts w:eastAsiaTheme="minorHAnsi" w:cs="Times New Roman"/>
      <w:b/>
      <w:bCs/>
      <w:spacing w:val="-10"/>
      <w:sz w:val="27"/>
      <w:szCs w:val="27"/>
      <w:lang w:val="en-US" w:eastAsia="en-US"/>
    </w:rPr>
  </w:style>
  <w:style w:type="paragraph" w:customStyle="1" w:styleId="42">
    <w:name w:val="סגנון4"/>
    <w:basedOn w:val="a3"/>
    <w:rsid w:val="00FE63BE"/>
    <w:pPr>
      <w:tabs>
        <w:tab w:val="left" w:pos="1134"/>
        <w:tab w:val="left" w:pos="1701"/>
        <w:tab w:val="left" w:pos="2268"/>
      </w:tabs>
      <w:bidi/>
      <w:ind w:left="2835" w:hanging="2835"/>
      <w:jc w:val="both"/>
    </w:pPr>
    <w:rPr>
      <w:noProof/>
      <w:sz w:val="22"/>
      <w:szCs w:val="24"/>
      <w:lang w:val="en-US" w:eastAsia="he-IL"/>
    </w:rPr>
  </w:style>
  <w:style w:type="paragraph" w:styleId="33">
    <w:name w:val="Body Text Indent 3"/>
    <w:basedOn w:val="a3"/>
    <w:link w:val="34"/>
    <w:rsid w:val="00FE63BE"/>
    <w:pPr>
      <w:numPr>
        <w:ilvl w:val="12"/>
      </w:numPr>
      <w:bidi/>
      <w:spacing w:line="360" w:lineRule="auto"/>
      <w:ind w:left="1701"/>
      <w:jc w:val="both"/>
    </w:pPr>
    <w:rPr>
      <w:sz w:val="24"/>
      <w:szCs w:val="24"/>
      <w:lang w:val="en-US" w:eastAsia="he-IL"/>
    </w:rPr>
  </w:style>
  <w:style w:type="character" w:customStyle="1" w:styleId="34">
    <w:name w:val="כניסה בגוף טקסט 3 תו"/>
    <w:basedOn w:val="a4"/>
    <w:link w:val="33"/>
    <w:rsid w:val="00FE63BE"/>
    <w:rPr>
      <w:rFonts w:ascii="Times New Roman" w:eastAsia="Times New Roman" w:hAnsi="Times New Roman" w:cs="David"/>
      <w:sz w:val="24"/>
      <w:szCs w:val="24"/>
      <w:lang w:eastAsia="he-IL"/>
    </w:rPr>
  </w:style>
  <w:style w:type="paragraph" w:customStyle="1" w:styleId="35">
    <w:name w:val="פיסקת רשימה3"/>
    <w:basedOn w:val="a3"/>
    <w:qFormat/>
    <w:rsid w:val="00FE63BE"/>
    <w:pPr>
      <w:bidi/>
      <w:ind w:left="720"/>
    </w:pPr>
    <w:rPr>
      <w:rFonts w:cs="Times New Roman"/>
      <w:sz w:val="24"/>
      <w:szCs w:val="24"/>
      <w:lang w:val="en-US" w:eastAsia="en-US"/>
    </w:rPr>
  </w:style>
  <w:style w:type="paragraph" w:customStyle="1" w:styleId="36">
    <w:name w:val="נורמל3"/>
    <w:basedOn w:val="a3"/>
    <w:rsid w:val="00FE63BE"/>
    <w:pPr>
      <w:bidi/>
      <w:ind w:left="1134" w:hanging="1134"/>
      <w:jc w:val="both"/>
    </w:pPr>
    <w:rPr>
      <w:rFonts w:cs="Miriam"/>
      <w:sz w:val="20"/>
      <w:szCs w:val="24"/>
      <w:lang w:val="en-US" w:eastAsia="he-IL"/>
    </w:rPr>
  </w:style>
  <w:style w:type="paragraph" w:customStyle="1" w:styleId="1b">
    <w:name w:val="נורמל1"/>
    <w:basedOn w:val="a3"/>
    <w:rsid w:val="00FE63BE"/>
    <w:pPr>
      <w:bidi/>
      <w:ind w:left="1134" w:hanging="567"/>
      <w:jc w:val="both"/>
    </w:pPr>
    <w:rPr>
      <w:rFonts w:cs="Miriam"/>
      <w:sz w:val="20"/>
      <w:szCs w:val="24"/>
      <w:lang w:val="en-US" w:eastAsia="he-IL"/>
    </w:rPr>
  </w:style>
  <w:style w:type="paragraph" w:customStyle="1" w:styleId="afffb">
    <w:name w:val="נורמל"/>
    <w:basedOn w:val="1b"/>
    <w:rsid w:val="00FE63BE"/>
    <w:pPr>
      <w:ind w:left="567"/>
    </w:pPr>
  </w:style>
  <w:style w:type="paragraph" w:styleId="37">
    <w:name w:val="Body Text 3"/>
    <w:basedOn w:val="a3"/>
    <w:link w:val="38"/>
    <w:rsid w:val="00FE63BE"/>
    <w:pPr>
      <w:bidi/>
      <w:jc w:val="both"/>
    </w:pPr>
    <w:rPr>
      <w:noProof/>
      <w:sz w:val="20"/>
      <w:szCs w:val="24"/>
      <w:lang w:val="en-US" w:eastAsia="he-IL"/>
    </w:rPr>
  </w:style>
  <w:style w:type="character" w:customStyle="1" w:styleId="38">
    <w:name w:val="גוף טקסט 3 תו"/>
    <w:basedOn w:val="a4"/>
    <w:link w:val="37"/>
    <w:rsid w:val="00FE63BE"/>
    <w:rPr>
      <w:rFonts w:ascii="Times New Roman" w:eastAsia="Times New Roman" w:hAnsi="Times New Roman" w:cs="David"/>
      <w:noProof/>
      <w:sz w:val="20"/>
      <w:szCs w:val="24"/>
      <w:lang w:eastAsia="he-IL"/>
    </w:rPr>
  </w:style>
  <w:style w:type="paragraph" w:customStyle="1" w:styleId="1c">
    <w:name w:val="ללא מרווח1"/>
    <w:link w:val="afffc"/>
    <w:rsid w:val="00FE63BE"/>
    <w:pPr>
      <w:bidi/>
      <w:spacing w:after="0" w:line="240" w:lineRule="auto"/>
    </w:pPr>
    <w:rPr>
      <w:rFonts w:ascii="Calibri" w:eastAsia="Times New Roman" w:hAnsi="Calibri" w:cs="Arial"/>
    </w:rPr>
  </w:style>
  <w:style w:type="character" w:customStyle="1" w:styleId="afffc">
    <w:name w:val="ללא מרווח תו"/>
    <w:link w:val="1c"/>
    <w:locked/>
    <w:rsid w:val="00FE63BE"/>
    <w:rPr>
      <w:rFonts w:ascii="Calibri" w:eastAsia="Times New Roman" w:hAnsi="Calibri" w:cs="Arial"/>
    </w:rPr>
  </w:style>
  <w:style w:type="paragraph" w:customStyle="1" w:styleId="afffd">
    <w:name w:val="מיספור אותיות"/>
    <w:basedOn w:val="a3"/>
    <w:link w:val="afffe"/>
    <w:rsid w:val="00FE63BE"/>
    <w:pPr>
      <w:bidi/>
      <w:spacing w:before="240"/>
      <w:jc w:val="both"/>
    </w:pPr>
    <w:rPr>
      <w:sz w:val="22"/>
      <w:szCs w:val="24"/>
      <w:lang w:val="en-US" w:eastAsia="en-US"/>
    </w:rPr>
  </w:style>
  <w:style w:type="paragraph" w:customStyle="1" w:styleId="Level2">
    <w:name w:val="Level 2"/>
    <w:basedOn w:val="Level1"/>
    <w:link w:val="Level2Char"/>
    <w:rsid w:val="00FE63BE"/>
    <w:pPr>
      <w:keepNext w:val="0"/>
      <w:tabs>
        <w:tab w:val="num" w:pos="720"/>
      </w:tabs>
      <w:spacing w:before="0"/>
      <w:ind w:right="-142" w:hanging="720"/>
      <w:jc w:val="both"/>
    </w:pPr>
    <w:rPr>
      <w:rFonts w:ascii="Arial" w:hAnsi="Arial" w:cs="Arial"/>
      <w:b w:val="0"/>
      <w:u w:val="none"/>
      <w:lang w:eastAsia="he-IL"/>
    </w:rPr>
  </w:style>
  <w:style w:type="paragraph" w:customStyle="1" w:styleId="Level1">
    <w:name w:val="Level1"/>
    <w:basedOn w:val="30"/>
    <w:link w:val="Level1Char"/>
    <w:rsid w:val="00FE63BE"/>
    <w:pPr>
      <w:widowControl w:val="0"/>
      <w:overflowPunct w:val="0"/>
      <w:autoSpaceDE w:val="0"/>
      <w:autoSpaceDN w:val="0"/>
      <w:bidi/>
      <w:adjustRightInd w:val="0"/>
      <w:spacing w:after="120" w:line="360" w:lineRule="auto"/>
      <w:ind w:left="720" w:right="737" w:hanging="360"/>
    </w:pPr>
    <w:rPr>
      <w:rFonts w:ascii="Calibri" w:eastAsia="Calibri" w:hAnsi="Calibri" w:cs="Miriam"/>
      <w:bCs w:val="0"/>
      <w:sz w:val="24"/>
      <w:szCs w:val="20"/>
      <w:u w:val="single"/>
      <w:lang w:val="en-US" w:eastAsia="en-US"/>
    </w:rPr>
  </w:style>
  <w:style w:type="character" w:customStyle="1" w:styleId="Level1Char">
    <w:name w:val="Level1 Char"/>
    <w:link w:val="Level1"/>
    <w:locked/>
    <w:rsid w:val="00FE63BE"/>
    <w:rPr>
      <w:rFonts w:ascii="Calibri" w:eastAsia="Calibri" w:hAnsi="Calibri" w:cs="Miriam"/>
      <w:b/>
      <w:sz w:val="24"/>
      <w:szCs w:val="20"/>
      <w:u w:val="single"/>
    </w:rPr>
  </w:style>
  <w:style w:type="character" w:customStyle="1" w:styleId="Level2Char">
    <w:name w:val="Level 2 Char"/>
    <w:link w:val="Level2"/>
    <w:locked/>
    <w:rsid w:val="00FE63BE"/>
    <w:rPr>
      <w:rFonts w:ascii="Arial" w:eastAsia="Calibri" w:hAnsi="Arial" w:cs="Arial"/>
      <w:sz w:val="24"/>
      <w:szCs w:val="20"/>
      <w:lang w:eastAsia="he-IL"/>
    </w:rPr>
  </w:style>
  <w:style w:type="paragraph" w:customStyle="1" w:styleId="Level3">
    <w:name w:val="Level 3"/>
    <w:basedOn w:val="Level2"/>
    <w:link w:val="Level3Char"/>
    <w:rsid w:val="00FE63BE"/>
    <w:pPr>
      <w:keepLines/>
      <w:widowControl/>
    </w:pPr>
  </w:style>
  <w:style w:type="character" w:customStyle="1" w:styleId="Level3Char">
    <w:name w:val="Level 3 Char"/>
    <w:link w:val="Level3"/>
    <w:locked/>
    <w:rsid w:val="00FE63BE"/>
    <w:rPr>
      <w:rFonts w:ascii="Arial" w:eastAsia="Calibri" w:hAnsi="Arial" w:cs="Arial"/>
      <w:sz w:val="24"/>
      <w:szCs w:val="20"/>
      <w:lang w:eastAsia="he-IL"/>
    </w:rPr>
  </w:style>
  <w:style w:type="paragraph" w:customStyle="1" w:styleId="TechListPara2">
    <w:name w:val="TechListPara 2"/>
    <w:basedOn w:val="35"/>
    <w:link w:val="TechListPara2Char"/>
    <w:rsid w:val="00FE63BE"/>
    <w:pPr>
      <w:widowControl w:val="0"/>
      <w:overflowPunct w:val="0"/>
      <w:autoSpaceDE w:val="0"/>
      <w:autoSpaceDN w:val="0"/>
      <w:adjustRightInd w:val="0"/>
      <w:spacing w:after="60" w:line="360" w:lineRule="auto"/>
      <w:ind w:left="360" w:hanging="360"/>
      <w:contextualSpacing/>
      <w:jc w:val="both"/>
    </w:pPr>
    <w:rPr>
      <w:rFonts w:ascii="Calibri" w:eastAsia="Calibri" w:hAnsi="Calibri" w:cs="Miriam"/>
      <w:szCs w:val="20"/>
    </w:rPr>
  </w:style>
  <w:style w:type="character" w:customStyle="1" w:styleId="TechListPara2Char">
    <w:name w:val="TechListPara 2 Char"/>
    <w:link w:val="TechListPara2"/>
    <w:locked/>
    <w:rsid w:val="00FE63BE"/>
    <w:rPr>
      <w:rFonts w:ascii="Calibri" w:eastAsia="Calibri" w:hAnsi="Calibri" w:cs="Miriam"/>
      <w:sz w:val="24"/>
      <w:szCs w:val="20"/>
    </w:rPr>
  </w:style>
  <w:style w:type="paragraph" w:customStyle="1" w:styleId="TechLevel4">
    <w:name w:val="TechLevel 4"/>
    <w:basedOn w:val="Level3"/>
    <w:link w:val="TechLevel4Char"/>
    <w:rsid w:val="00FE63BE"/>
  </w:style>
  <w:style w:type="character" w:customStyle="1" w:styleId="TechLevel4Char">
    <w:name w:val="TechLevel 4 Char"/>
    <w:link w:val="TechLevel4"/>
    <w:locked/>
    <w:rsid w:val="00FE63BE"/>
    <w:rPr>
      <w:rFonts w:ascii="Arial" w:eastAsia="Calibri" w:hAnsi="Arial" w:cs="Arial"/>
      <w:sz w:val="24"/>
      <w:szCs w:val="20"/>
      <w:lang w:eastAsia="he-IL"/>
    </w:rPr>
  </w:style>
  <w:style w:type="paragraph" w:customStyle="1" w:styleId="TH2">
    <w:name w:val="TH2"/>
    <w:basedOn w:val="a3"/>
    <w:link w:val="TH2Char"/>
    <w:rsid w:val="00FE63BE"/>
    <w:pPr>
      <w:widowControl w:val="0"/>
      <w:overflowPunct w:val="0"/>
      <w:autoSpaceDE w:val="0"/>
      <w:autoSpaceDN w:val="0"/>
      <w:bidi/>
      <w:adjustRightInd w:val="0"/>
      <w:spacing w:after="60" w:line="360" w:lineRule="auto"/>
      <w:ind w:left="602"/>
      <w:jc w:val="both"/>
    </w:pPr>
    <w:rPr>
      <w:rFonts w:ascii="Calibri" w:eastAsia="Calibri" w:hAnsi="Calibri" w:cs="Miriam"/>
      <w:b/>
      <w:sz w:val="24"/>
      <w:szCs w:val="20"/>
      <w:lang w:val="en-US" w:eastAsia="en-US"/>
    </w:rPr>
  </w:style>
  <w:style w:type="character" w:customStyle="1" w:styleId="TH2Char">
    <w:name w:val="TH2 Char"/>
    <w:link w:val="TH2"/>
    <w:locked/>
    <w:rsid w:val="00FE63BE"/>
    <w:rPr>
      <w:rFonts w:ascii="Calibri" w:eastAsia="Calibri" w:hAnsi="Calibri" w:cs="Miriam"/>
      <w:b/>
      <w:sz w:val="24"/>
      <w:szCs w:val="20"/>
    </w:rPr>
  </w:style>
  <w:style w:type="paragraph" w:customStyle="1" w:styleId="1d">
    <w:name w:val="היסט 1"/>
    <w:basedOn w:val="a3"/>
    <w:rsid w:val="00FE63BE"/>
    <w:pPr>
      <w:bidi/>
      <w:spacing w:after="240" w:line="360" w:lineRule="auto"/>
      <w:ind w:left="720"/>
      <w:jc w:val="both"/>
    </w:pPr>
    <w:rPr>
      <w:sz w:val="24"/>
      <w:szCs w:val="24"/>
      <w:lang w:val="en-US" w:eastAsia="he-IL"/>
    </w:rPr>
  </w:style>
  <w:style w:type="paragraph" w:customStyle="1" w:styleId="ListParagraph2">
    <w:name w:val="List Paragraph2"/>
    <w:basedOn w:val="a3"/>
    <w:qFormat/>
    <w:rsid w:val="00FE63BE"/>
    <w:pPr>
      <w:bidi/>
      <w:ind w:left="720"/>
    </w:pPr>
    <w:rPr>
      <w:rFonts w:eastAsia="Calibri" w:cs="Times New Roman"/>
      <w:sz w:val="24"/>
      <w:szCs w:val="24"/>
      <w:lang w:val="en-US" w:eastAsia="en-US"/>
    </w:rPr>
  </w:style>
  <w:style w:type="paragraph" w:customStyle="1" w:styleId="1e">
    <w:name w:val="רמה 1"/>
    <w:basedOn w:val="af6"/>
    <w:rsid w:val="00FE63BE"/>
    <w:pPr>
      <w:spacing w:after="240"/>
      <w:ind w:left="720" w:hanging="360"/>
      <w:jc w:val="both"/>
    </w:pPr>
    <w:rPr>
      <w:rFonts w:eastAsia="Calibri"/>
    </w:rPr>
  </w:style>
  <w:style w:type="paragraph" w:customStyle="1" w:styleId="affff">
    <w:name w:val="a"/>
    <w:basedOn w:val="a3"/>
    <w:rsid w:val="00FE63BE"/>
    <w:pPr>
      <w:bidi/>
      <w:spacing w:before="240"/>
      <w:jc w:val="both"/>
    </w:pPr>
    <w:rPr>
      <w:rFonts w:eastAsia="Calibri" w:cs="Times New Roman"/>
      <w:sz w:val="26"/>
      <w:szCs w:val="26"/>
      <w:lang w:val="en-US" w:eastAsia="en-US"/>
    </w:rPr>
  </w:style>
  <w:style w:type="paragraph" w:customStyle="1" w:styleId="CharChar1CharChar">
    <w:name w:val="Char Char1 תו תו Char Char"/>
    <w:basedOn w:val="a3"/>
    <w:rsid w:val="00FE63BE"/>
    <w:pPr>
      <w:spacing w:after="160" w:line="240" w:lineRule="exact"/>
    </w:pPr>
    <w:rPr>
      <w:rFonts w:ascii="Verdana" w:hAnsi="Verdana" w:cs="Times New Roman"/>
      <w:sz w:val="20"/>
      <w:szCs w:val="20"/>
      <w:lang w:val="en-US" w:eastAsia="en-US" w:bidi="ar-SA"/>
    </w:rPr>
  </w:style>
  <w:style w:type="paragraph" w:customStyle="1" w:styleId="affff0">
    <w:name w:val="ראשונה"/>
    <w:basedOn w:val="a3"/>
    <w:rsid w:val="001C06B1"/>
    <w:pPr>
      <w:bidi/>
      <w:ind w:left="566" w:hanging="567"/>
      <w:jc w:val="both"/>
    </w:pPr>
    <w:rPr>
      <w:rFonts w:cs="TopType David"/>
      <w:sz w:val="24"/>
      <w:szCs w:val="22"/>
      <w:lang w:val="en-US" w:eastAsia="en-US"/>
    </w:rPr>
  </w:style>
  <w:style w:type="character" w:customStyle="1" w:styleId="Bodytext212pt1">
    <w:name w:val="Body text (2) + 12 pt1"/>
    <w:rsid w:val="008C00D5"/>
    <w:rPr>
      <w:rFonts w:ascii="David" w:hAnsi="David"/>
      <w:color w:val="000000"/>
      <w:spacing w:val="0"/>
      <w:w w:val="100"/>
      <w:position w:val="0"/>
      <w:sz w:val="24"/>
      <w:u w:val="none"/>
      <w:lang w:val="he-IL" w:eastAsia="he-IL" w:bidi="he-IL"/>
    </w:rPr>
  </w:style>
  <w:style w:type="character" w:customStyle="1" w:styleId="afffe">
    <w:name w:val="מיספור אותיות תו"/>
    <w:link w:val="afffd"/>
    <w:locked/>
    <w:rsid w:val="008C00D5"/>
    <w:rPr>
      <w:rFonts w:ascii="Times New Roman" w:eastAsia="Times New Roman" w:hAnsi="Times New Roman" w:cs="David"/>
      <w:szCs w:val="24"/>
    </w:rPr>
  </w:style>
  <w:style w:type="paragraph" w:customStyle="1" w:styleId="1f">
    <w:name w:val="#רמה1"/>
    <w:rsid w:val="00DD7835"/>
    <w:pPr>
      <w:tabs>
        <w:tab w:val="left" w:pos="998"/>
      </w:tabs>
      <w:autoSpaceDE w:val="0"/>
      <w:autoSpaceDN w:val="0"/>
      <w:bidi/>
      <w:spacing w:after="0" w:line="240" w:lineRule="atLeast"/>
      <w:ind w:firstLine="612"/>
      <w:jc w:val="both"/>
    </w:pPr>
    <w:rPr>
      <w:rFonts w:ascii="Times New Roman" w:eastAsia="Times New Roman" w:hAnsi="Times New Roman" w:cs="David"/>
      <w:color w:val="FF0000"/>
      <w:sz w:val="16"/>
      <w:szCs w:val="20"/>
    </w:rPr>
  </w:style>
  <w:style w:type="paragraph" w:customStyle="1" w:styleId="affff1">
    <w:name w:val="#חתימת השר"/>
    <w:rsid w:val="00DD7835"/>
    <w:pPr>
      <w:keepNext/>
      <w:tabs>
        <w:tab w:val="left" w:pos="651"/>
        <w:tab w:val="left" w:pos="1502"/>
        <w:tab w:val="left" w:pos="2352"/>
        <w:tab w:val="left" w:pos="3770"/>
      </w:tabs>
      <w:autoSpaceDE w:val="0"/>
      <w:autoSpaceDN w:val="0"/>
      <w:bidi/>
      <w:spacing w:before="60" w:after="0" w:line="240" w:lineRule="auto"/>
    </w:pPr>
    <w:rPr>
      <w:rFonts w:ascii="Times New Roman" w:eastAsia="Times New Roman" w:hAnsi="Times New Roman" w:cs="David"/>
      <w:b/>
      <w:bCs/>
      <w:color w:val="FF0000"/>
      <w:sz w:val="16"/>
      <w:szCs w:val="20"/>
    </w:rPr>
  </w:style>
  <w:style w:type="paragraph" w:customStyle="1" w:styleId="affff2">
    <w:name w:val="#כותרתסעיף"/>
    <w:next w:val="1f"/>
    <w:rsid w:val="00DD7835"/>
    <w:pPr>
      <w:tabs>
        <w:tab w:val="left" w:pos="600"/>
      </w:tabs>
      <w:autoSpaceDE w:val="0"/>
      <w:autoSpaceDN w:val="0"/>
      <w:bidi/>
      <w:spacing w:before="230" w:after="0" w:line="240" w:lineRule="atLeast"/>
      <w:ind w:right="618" w:hanging="618"/>
      <w:jc w:val="both"/>
    </w:pPr>
    <w:rPr>
      <w:rFonts w:ascii="Times New Roman" w:eastAsia="Times New Roman" w:hAnsi="Times New Roman" w:cs="David"/>
      <w:b/>
      <w:bCs/>
      <w:color w:val="FF0000"/>
      <w:spacing w:val="4"/>
      <w:sz w:val="18"/>
      <w:szCs w:val="21"/>
    </w:rPr>
  </w:style>
  <w:style w:type="paragraph" w:customStyle="1" w:styleId="affff3">
    <w:name w:val="#מספר סעיף"/>
    <w:next w:val="1f"/>
    <w:link w:val="Char"/>
    <w:rsid w:val="00DD7835"/>
    <w:pPr>
      <w:tabs>
        <w:tab w:val="right" w:pos="624"/>
        <w:tab w:val="right" w:pos="651"/>
      </w:tabs>
      <w:autoSpaceDE w:val="0"/>
      <w:autoSpaceDN w:val="0"/>
      <w:bidi/>
      <w:spacing w:after="0" w:line="240" w:lineRule="atLeast"/>
      <w:jc w:val="both"/>
    </w:pPr>
    <w:rPr>
      <w:rFonts w:ascii="Times New Roman" w:eastAsia="Times New Roman" w:hAnsi="Times New Roman" w:cs="David"/>
      <w:color w:val="FF0000"/>
      <w:sz w:val="16"/>
      <w:szCs w:val="20"/>
    </w:rPr>
  </w:style>
  <w:style w:type="paragraph" w:customStyle="1" w:styleId="-0">
    <w:name w:val="#-סימן"/>
    <w:next w:val="affff2"/>
    <w:rsid w:val="00DD7835"/>
    <w:pPr>
      <w:autoSpaceDE w:val="0"/>
      <w:autoSpaceDN w:val="0"/>
      <w:bidi/>
      <w:spacing w:before="160" w:after="0" w:line="240" w:lineRule="atLeast"/>
      <w:jc w:val="center"/>
    </w:pPr>
    <w:rPr>
      <w:rFonts w:ascii="Times New Roman" w:eastAsia="Times New Roman" w:hAnsi="Times New Roman" w:cs="David"/>
      <w:color w:val="FF0000"/>
      <w:sz w:val="24"/>
      <w:szCs w:val="27"/>
    </w:rPr>
  </w:style>
  <w:style w:type="paragraph" w:customStyle="1" w:styleId="1f0">
    <w:name w:val="#סימן1"/>
    <w:basedOn w:val="-0"/>
    <w:next w:val="a3"/>
    <w:rsid w:val="00DD7835"/>
    <w:pPr>
      <w:spacing w:before="0"/>
    </w:pPr>
    <w:rPr>
      <w:sz w:val="18"/>
      <w:szCs w:val="21"/>
    </w:rPr>
  </w:style>
  <w:style w:type="paragraph" w:customStyle="1" w:styleId="-1">
    <w:name w:val="#-פרק"/>
    <w:next w:val="-0"/>
    <w:rsid w:val="00DD7835"/>
    <w:pPr>
      <w:autoSpaceDE w:val="0"/>
      <w:autoSpaceDN w:val="0"/>
      <w:bidi/>
      <w:spacing w:before="260" w:after="60" w:line="240" w:lineRule="atLeast"/>
      <w:jc w:val="center"/>
    </w:pPr>
    <w:rPr>
      <w:rFonts w:ascii="Times New Roman" w:eastAsia="Times New Roman" w:hAnsi="Times New Roman" w:cs="David"/>
      <w:b/>
      <w:bCs/>
      <w:color w:val="FF0000"/>
      <w:sz w:val="24"/>
      <w:szCs w:val="28"/>
    </w:rPr>
  </w:style>
  <w:style w:type="paragraph" w:customStyle="1" w:styleId="28">
    <w:name w:val="#רמה2"/>
    <w:rsid w:val="00DD7835"/>
    <w:pPr>
      <w:tabs>
        <w:tab w:val="left" w:pos="1418"/>
      </w:tabs>
      <w:autoSpaceDE w:val="0"/>
      <w:autoSpaceDN w:val="0"/>
      <w:bidi/>
      <w:spacing w:after="0" w:line="240" w:lineRule="atLeast"/>
      <w:ind w:right="998"/>
      <w:jc w:val="both"/>
    </w:pPr>
    <w:rPr>
      <w:rFonts w:ascii="Times New Roman" w:eastAsia="Times New Roman" w:hAnsi="Times New Roman" w:cs="David"/>
      <w:color w:val="FF0000"/>
      <w:sz w:val="16"/>
      <w:szCs w:val="20"/>
    </w:rPr>
  </w:style>
  <w:style w:type="character" w:customStyle="1" w:styleId="Char">
    <w:name w:val="#מספר סעיף Char"/>
    <w:link w:val="affff3"/>
    <w:rsid w:val="00DD7835"/>
    <w:rPr>
      <w:rFonts w:ascii="Times New Roman" w:eastAsia="Times New Roman" w:hAnsi="Times New Roman" w:cs="David"/>
      <w:color w:val="FF0000"/>
      <w:sz w:val="16"/>
      <w:szCs w:val="20"/>
    </w:rPr>
  </w:style>
  <w:style w:type="paragraph" w:customStyle="1" w:styleId="affff4">
    <w:name w:val="#הגדרות"/>
    <w:rsid w:val="00DD7835"/>
    <w:pPr>
      <w:autoSpaceDE w:val="0"/>
      <w:autoSpaceDN w:val="0"/>
      <w:bidi/>
      <w:spacing w:after="0" w:line="240" w:lineRule="atLeast"/>
      <w:jc w:val="both"/>
    </w:pPr>
    <w:rPr>
      <w:rFonts w:ascii="Times New Roman" w:eastAsia="Times New Roman" w:hAnsi="Times New Roman" w:cs="David"/>
      <w:sz w:val="16"/>
      <w:szCs w:val="20"/>
    </w:rPr>
  </w:style>
  <w:style w:type="paragraph" w:customStyle="1" w:styleId="affff5">
    <w:name w:val="#הסמכה"/>
    <w:basedOn w:val="1f"/>
    <w:next w:val="a3"/>
    <w:rsid w:val="00DD7835"/>
    <w:pPr>
      <w:spacing w:before="240"/>
    </w:pPr>
    <w:rPr>
      <w:color w:val="auto"/>
    </w:rPr>
  </w:style>
  <w:style w:type="numbering" w:styleId="111111">
    <w:name w:val="Outline List 2"/>
    <w:basedOn w:val="a6"/>
    <w:uiPriority w:val="99"/>
    <w:unhideWhenUsed/>
    <w:rsid w:val="00B0755D"/>
    <w:pPr>
      <w:numPr>
        <w:numId w:val="15"/>
      </w:numPr>
    </w:pPr>
  </w:style>
  <w:style w:type="character" w:customStyle="1" w:styleId="Bodytext5">
    <w:name w:val="Body text (5)_"/>
    <w:uiPriority w:val="99"/>
    <w:locked/>
    <w:rsid w:val="00794F15"/>
    <w:rPr>
      <w:rFonts w:ascii="David"/>
      <w:b/>
      <w:sz w:val="23"/>
      <w:shd w:val="clear" w:color="auto" w:fill="FFFFFF"/>
      <w:lang w:bidi="he-IL"/>
    </w:rPr>
  </w:style>
  <w:style w:type="paragraph" w:customStyle="1" w:styleId="29">
    <w:name w:val="רמה2"/>
    <w:basedOn w:val="a3"/>
    <w:rsid w:val="00794F15"/>
    <w:pPr>
      <w:keepLines/>
      <w:tabs>
        <w:tab w:val="left" w:pos="709"/>
      </w:tabs>
      <w:bidi/>
      <w:ind w:left="2126"/>
      <w:jc w:val="both"/>
    </w:pPr>
    <w:rPr>
      <w:sz w:val="24"/>
      <w:szCs w:val="24"/>
      <w:lang w:val="en-US" w:eastAsia="en-US"/>
    </w:rPr>
  </w:style>
  <w:style w:type="paragraph" w:customStyle="1" w:styleId="39">
    <w:name w:val="רמה3"/>
    <w:basedOn w:val="a3"/>
    <w:rsid w:val="00794F15"/>
    <w:pPr>
      <w:tabs>
        <w:tab w:val="left" w:pos="709"/>
      </w:tabs>
      <w:bidi/>
      <w:ind w:left="3544"/>
      <w:jc w:val="both"/>
    </w:pPr>
    <w:rPr>
      <w:sz w:val="24"/>
      <w:szCs w:val="24"/>
      <w:lang w:val="en-US" w:eastAsia="en-US"/>
    </w:rPr>
  </w:style>
  <w:style w:type="paragraph" w:customStyle="1" w:styleId="a2">
    <w:name w:val="מספור עברי"/>
    <w:basedOn w:val="a3"/>
    <w:rsid w:val="00794F15"/>
    <w:pPr>
      <w:numPr>
        <w:numId w:val="17"/>
      </w:numPr>
      <w:bidi/>
      <w:spacing w:before="120" w:after="120" w:line="280" w:lineRule="exact"/>
      <w:jc w:val="both"/>
    </w:pPr>
    <w:rPr>
      <w:spacing w:val="10"/>
      <w:sz w:val="22"/>
      <w:szCs w:val="24"/>
      <w:lang w:val="en-US" w:eastAsia="en-US"/>
    </w:rPr>
  </w:style>
  <w:style w:type="paragraph" w:customStyle="1" w:styleId="affff6">
    <w:name w:val="הואיל"/>
    <w:basedOn w:val="a3"/>
    <w:rsid w:val="0040760E"/>
    <w:pPr>
      <w:tabs>
        <w:tab w:val="left" w:pos="1076"/>
      </w:tabs>
      <w:bidi/>
      <w:spacing w:before="240"/>
      <w:ind w:left="1076" w:hanging="1076"/>
      <w:jc w:val="both"/>
    </w:pPr>
    <w:rPr>
      <w:sz w:val="22"/>
      <w:szCs w:val="24"/>
      <w:lang w:val="en-US" w:eastAsia="en-US"/>
    </w:rPr>
  </w:style>
  <w:style w:type="paragraph" w:customStyle="1" w:styleId="affff7">
    <w:name w:val="צמוד"/>
    <w:basedOn w:val="a3"/>
    <w:rsid w:val="0040760E"/>
    <w:pPr>
      <w:bidi/>
      <w:jc w:val="both"/>
    </w:pPr>
    <w:rPr>
      <w:sz w:val="22"/>
      <w:szCs w:val="24"/>
      <w:lang w:val="en-US" w:eastAsia="en-US"/>
    </w:rPr>
  </w:style>
  <w:style w:type="paragraph" w:customStyle="1" w:styleId="ENGLISHNUM">
    <w:name w:val="ENGLISHNUM"/>
    <w:basedOn w:val="a3"/>
    <w:rsid w:val="0040760E"/>
    <w:pPr>
      <w:numPr>
        <w:numId w:val="21"/>
      </w:numPr>
      <w:spacing w:after="120"/>
      <w:jc w:val="right"/>
    </w:pPr>
    <w:rPr>
      <w:rFonts w:ascii="Arial" w:hAnsi="Arial" w:cs="Miriam"/>
      <w:sz w:val="24"/>
      <w:szCs w:val="20"/>
      <w:lang w:val="en-US" w:eastAsia="en-US"/>
    </w:rPr>
  </w:style>
  <w:style w:type="paragraph" w:customStyle="1" w:styleId="a0">
    <w:name w:val="א"/>
    <w:basedOn w:val="a3"/>
    <w:rsid w:val="0040760E"/>
    <w:pPr>
      <w:numPr>
        <w:numId w:val="22"/>
      </w:numPr>
      <w:bidi/>
      <w:spacing w:before="240"/>
      <w:jc w:val="both"/>
    </w:pPr>
    <w:rPr>
      <w:sz w:val="22"/>
      <w:szCs w:val="24"/>
      <w:lang w:val="en-US" w:eastAsia="en-US"/>
    </w:rPr>
  </w:style>
  <w:style w:type="paragraph" w:customStyle="1" w:styleId="affff8">
    <w:name w:val="מיספור אותיות תו תו"/>
    <w:basedOn w:val="a3"/>
    <w:link w:val="affff9"/>
    <w:rsid w:val="0040760E"/>
    <w:pPr>
      <w:tabs>
        <w:tab w:val="num" w:pos="737"/>
      </w:tabs>
      <w:bidi/>
      <w:spacing w:before="240"/>
      <w:ind w:left="737" w:hanging="567"/>
      <w:jc w:val="both"/>
    </w:pPr>
    <w:rPr>
      <w:sz w:val="22"/>
      <w:szCs w:val="24"/>
      <w:lang w:val="en-US" w:eastAsia="en-US"/>
    </w:rPr>
  </w:style>
  <w:style w:type="character" w:customStyle="1" w:styleId="affff9">
    <w:name w:val="מיספור אותיות תו תו תו"/>
    <w:link w:val="affff8"/>
    <w:rsid w:val="0040760E"/>
    <w:rPr>
      <w:rFonts w:ascii="Times New Roman" w:eastAsia="Times New Roman" w:hAnsi="Times New Roman" w:cs="David"/>
      <w:szCs w:val="24"/>
    </w:rPr>
  </w:style>
  <w:style w:type="paragraph" w:customStyle="1" w:styleId="2a">
    <w:name w:val="פיסקה רמה 2"/>
    <w:basedOn w:val="a3"/>
    <w:rsid w:val="000234F8"/>
    <w:pPr>
      <w:tabs>
        <w:tab w:val="left" w:pos="851"/>
        <w:tab w:val="left" w:pos="1985"/>
        <w:tab w:val="left" w:pos="2268"/>
        <w:tab w:val="left" w:pos="2835"/>
        <w:tab w:val="left" w:pos="3402"/>
        <w:tab w:val="left" w:pos="3969"/>
        <w:tab w:val="left" w:pos="4536"/>
        <w:tab w:val="left" w:pos="5103"/>
        <w:tab w:val="left" w:pos="5670"/>
        <w:tab w:val="left" w:pos="6237"/>
      </w:tabs>
      <w:overflowPunct w:val="0"/>
      <w:autoSpaceDE w:val="0"/>
      <w:autoSpaceDN w:val="0"/>
      <w:bidi/>
      <w:adjustRightInd w:val="0"/>
      <w:spacing w:after="120"/>
      <w:ind w:left="1985" w:hanging="1134"/>
      <w:jc w:val="both"/>
    </w:pPr>
    <w:rPr>
      <w:rFonts w:ascii="Arial" w:hAnsi="Arial" w:cs="Arial"/>
      <w:sz w:val="24"/>
      <w:szCs w:val="24"/>
      <w:lang w:val="en-US" w:eastAsia="en-US"/>
    </w:rPr>
  </w:style>
  <w:style w:type="paragraph" w:customStyle="1" w:styleId="a10">
    <w:name w:val="a1"/>
    <w:basedOn w:val="a3"/>
    <w:rsid w:val="00781228"/>
    <w:pPr>
      <w:bidi/>
      <w:spacing w:before="240"/>
      <w:jc w:val="both"/>
    </w:pPr>
    <w:rPr>
      <w:rFonts w:eastAsia="Calibri" w:cs="Times New Roman"/>
      <w:sz w:val="26"/>
      <w:szCs w:val="26"/>
      <w:lang w:val="en-US" w:eastAsia="en-US"/>
    </w:rPr>
  </w:style>
  <w:style w:type="character" w:customStyle="1" w:styleId="Bodytext50">
    <w:name w:val="Body text (5)"/>
    <w:rsid w:val="008A6E6E"/>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1f1">
    <w:name w:val="אזכור לא מזוהה1"/>
    <w:basedOn w:val="a4"/>
    <w:uiPriority w:val="99"/>
    <w:semiHidden/>
    <w:unhideWhenUsed/>
    <w:rsid w:val="001A2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nevo.co.il/Law_word/law06/TAK-1960.pdf" TargetMode="External"/><Relationship Id="rId2" Type="http://schemas.openxmlformats.org/officeDocument/2006/relationships/numbering" Target="numbering.xml"/><Relationship Id="rId16" Type="http://schemas.openxmlformats.org/officeDocument/2006/relationships/hyperlink" Target="http://www.nevo.co.il/Law_word/law06/TAK-15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il/MOJHeb/RashamHachvar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ney-ayish.muni.il/index.php"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bney-ayish.muni.il/index.php"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DA57-57EB-47E1-9827-19A83A14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10154</Words>
  <Characters>50773</Characters>
  <Application>Microsoft Office Word</Application>
  <DocSecurity>0</DocSecurity>
  <Lines>423</Lines>
  <Paragraphs>121</Paragraphs>
  <ScaleCrop>false</ScaleCrop>
  <HeadingPairs>
    <vt:vector size="2" baseType="variant">
      <vt:variant>
        <vt:lpstr>שם</vt:lpstr>
      </vt:variant>
      <vt:variant>
        <vt:i4>1</vt:i4>
      </vt:variant>
    </vt:vector>
  </HeadingPairs>
  <TitlesOfParts>
    <vt:vector size="1" baseType="lpstr">
      <vt:lpstr>פיתוח רחוב מבצע קדש נוסח עדכני - 3.8.16</vt:lpstr>
    </vt:vector>
  </TitlesOfParts>
  <Company>Yaron'S Team</Company>
  <LinksUpToDate>false</LinksUpToDate>
  <CharactersWithSpaces>60806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פיתוח רחוב מבצע קדש נוסח עדכני - 3.8.16</dc:title>
  <dc:subject>אדוה ברדה</dc:subject>
  <dc:creator>Adva Rafael</dc:creator>
  <cp:keywords>ח\75\1\99</cp:keywords>
  <cp:lastModifiedBy>aviva</cp:lastModifiedBy>
  <cp:revision>2</cp:revision>
  <cp:lastPrinted>2019-10-30T05:45:00Z</cp:lastPrinted>
  <dcterms:created xsi:type="dcterms:W3CDTF">2020-02-18T07:10:00Z</dcterms:created>
  <dcterms:modified xsi:type="dcterms:W3CDTF">2020-02-18T07:10:00Z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-360800740</vt:i4>
  </property>
</Properties>
</file>